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6138"/>
        <w:gridCol w:w="994"/>
        <w:gridCol w:w="5807"/>
      </w:tblGrid>
      <w:tr w:rsidR="001D47CC" w:rsidRPr="008F4FBA" w:rsidTr="00C4756D">
        <w:tc>
          <w:tcPr>
            <w:tcW w:w="2372" w:type="pct"/>
            <w:tcBorders>
              <w:top w:val="nil"/>
              <w:left w:val="nil"/>
              <w:bottom w:val="nil"/>
              <w:right w:val="nil"/>
            </w:tcBorders>
            <w:shd w:val="clear" w:color="auto" w:fill="auto"/>
          </w:tcPr>
          <w:p w:rsidR="001D47CC" w:rsidRPr="00784E0A" w:rsidRDefault="001D47CC" w:rsidP="00C4756D">
            <w:pPr>
              <w:spacing w:before="20" w:after="20" w:line="340" w:lineRule="exact"/>
              <w:jc w:val="center"/>
              <w:rPr>
                <w:b/>
                <w:bCs/>
                <w:color w:val="FF0000"/>
                <w:sz w:val="26"/>
                <w:szCs w:val="26"/>
              </w:rPr>
            </w:pPr>
            <w:r w:rsidRPr="00784E0A">
              <w:rPr>
                <w:b/>
                <w:bCs/>
                <w:color w:val="FF0000"/>
                <w:sz w:val="26"/>
                <w:szCs w:val="26"/>
              </w:rPr>
              <w:t>Chương 28</w:t>
            </w:r>
          </w:p>
        </w:tc>
        <w:tc>
          <w:tcPr>
            <w:tcW w:w="384" w:type="pct"/>
            <w:tcBorders>
              <w:top w:val="nil"/>
              <w:left w:val="nil"/>
              <w:bottom w:val="nil"/>
              <w:right w:val="nil"/>
            </w:tcBorders>
            <w:shd w:val="clear" w:color="auto" w:fill="auto"/>
            <w:noWrap/>
          </w:tcPr>
          <w:p w:rsidR="001D47CC" w:rsidRPr="00784E0A" w:rsidRDefault="001D47CC" w:rsidP="00C4756D">
            <w:pPr>
              <w:spacing w:before="20" w:after="20" w:line="340" w:lineRule="exact"/>
              <w:jc w:val="center"/>
              <w:rPr>
                <w:color w:val="FF0000"/>
                <w:sz w:val="26"/>
                <w:szCs w:val="26"/>
              </w:rPr>
            </w:pPr>
          </w:p>
        </w:tc>
        <w:tc>
          <w:tcPr>
            <w:tcW w:w="2244" w:type="pct"/>
            <w:tcBorders>
              <w:top w:val="nil"/>
              <w:left w:val="nil"/>
              <w:bottom w:val="nil"/>
              <w:right w:val="nil"/>
            </w:tcBorders>
            <w:shd w:val="clear" w:color="auto" w:fill="auto"/>
          </w:tcPr>
          <w:p w:rsidR="001D47CC" w:rsidRPr="00784E0A" w:rsidRDefault="001D47CC" w:rsidP="00C4756D">
            <w:pPr>
              <w:spacing w:before="20" w:after="20" w:line="340" w:lineRule="exact"/>
              <w:jc w:val="center"/>
              <w:rPr>
                <w:b/>
                <w:bCs/>
                <w:color w:val="FF0000"/>
                <w:sz w:val="26"/>
                <w:szCs w:val="26"/>
              </w:rPr>
            </w:pPr>
            <w:r w:rsidRPr="00784E0A">
              <w:rPr>
                <w:b/>
                <w:bCs/>
                <w:color w:val="FF0000"/>
                <w:sz w:val="26"/>
                <w:szCs w:val="26"/>
              </w:rPr>
              <w:t>Chapter 28</w:t>
            </w:r>
          </w:p>
        </w:tc>
      </w:tr>
      <w:tr w:rsidR="001D47CC" w:rsidRPr="008F4FBA" w:rsidTr="00C4756D">
        <w:tc>
          <w:tcPr>
            <w:tcW w:w="2372" w:type="pct"/>
            <w:tcBorders>
              <w:top w:val="nil"/>
              <w:left w:val="nil"/>
              <w:bottom w:val="nil"/>
              <w:right w:val="nil"/>
            </w:tcBorders>
            <w:shd w:val="clear" w:color="auto" w:fill="auto"/>
          </w:tcPr>
          <w:p w:rsidR="001D47CC" w:rsidRPr="00784E0A" w:rsidRDefault="001D47CC" w:rsidP="00C4756D">
            <w:pPr>
              <w:spacing w:before="20" w:after="20" w:line="340" w:lineRule="exact"/>
              <w:jc w:val="center"/>
              <w:rPr>
                <w:b/>
                <w:bCs/>
                <w:color w:val="FF0000"/>
                <w:sz w:val="26"/>
                <w:szCs w:val="26"/>
              </w:rPr>
            </w:pPr>
            <w:r w:rsidRPr="00784E0A">
              <w:rPr>
                <w:b/>
                <w:bCs/>
                <w:color w:val="FF0000"/>
                <w:sz w:val="26"/>
                <w:szCs w:val="26"/>
              </w:rPr>
              <w:t xml:space="preserve">Hóa chất vô cơ; các hợp chất vô cơ hoặc hữu cơ của kim loại quý, kim loại đất hiếm, các nguyên tố phóng xạ hoặc các chất </w:t>
            </w:r>
            <w:bookmarkStart w:id="0" w:name="_GoBack"/>
            <w:bookmarkEnd w:id="0"/>
            <w:r w:rsidRPr="00784E0A">
              <w:rPr>
                <w:b/>
                <w:bCs/>
                <w:color w:val="FF0000"/>
                <w:sz w:val="26"/>
                <w:szCs w:val="26"/>
              </w:rPr>
              <w:t>đồng vị</w:t>
            </w:r>
          </w:p>
        </w:tc>
        <w:tc>
          <w:tcPr>
            <w:tcW w:w="384" w:type="pct"/>
            <w:tcBorders>
              <w:top w:val="nil"/>
              <w:left w:val="nil"/>
              <w:bottom w:val="nil"/>
              <w:right w:val="nil"/>
            </w:tcBorders>
            <w:shd w:val="clear" w:color="auto" w:fill="auto"/>
            <w:noWrap/>
          </w:tcPr>
          <w:p w:rsidR="001D47CC" w:rsidRPr="00784E0A" w:rsidRDefault="001D47CC" w:rsidP="00C4756D">
            <w:pPr>
              <w:spacing w:before="20" w:after="20" w:line="340" w:lineRule="exact"/>
              <w:jc w:val="center"/>
              <w:rPr>
                <w:color w:val="FF0000"/>
                <w:sz w:val="26"/>
                <w:szCs w:val="26"/>
              </w:rPr>
            </w:pPr>
          </w:p>
        </w:tc>
        <w:tc>
          <w:tcPr>
            <w:tcW w:w="2244" w:type="pct"/>
            <w:tcBorders>
              <w:top w:val="nil"/>
              <w:left w:val="nil"/>
              <w:bottom w:val="nil"/>
              <w:right w:val="nil"/>
            </w:tcBorders>
            <w:shd w:val="clear" w:color="auto" w:fill="auto"/>
          </w:tcPr>
          <w:p w:rsidR="001D47CC" w:rsidRPr="00784E0A" w:rsidRDefault="001D47CC" w:rsidP="00C4756D">
            <w:pPr>
              <w:spacing w:before="20" w:after="20" w:line="340" w:lineRule="exact"/>
              <w:jc w:val="center"/>
              <w:rPr>
                <w:b/>
                <w:bCs/>
                <w:color w:val="FF0000"/>
                <w:sz w:val="26"/>
                <w:szCs w:val="26"/>
              </w:rPr>
            </w:pPr>
            <w:r w:rsidRPr="00784E0A">
              <w:rPr>
                <w:b/>
                <w:bCs/>
                <w:color w:val="FF0000"/>
                <w:sz w:val="26"/>
                <w:szCs w:val="26"/>
              </w:rPr>
              <w:t>Inorganic chemicals; organic or inorganic compounds of precious metals, of rare-earth metals, of radioactive elements or of isotopes</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260" w:lineRule="exact"/>
              <w:jc w:val="both"/>
              <w:rPr>
                <w:b/>
                <w:bCs/>
                <w:sz w:val="26"/>
                <w:szCs w:val="26"/>
              </w:rPr>
            </w:pPr>
          </w:p>
        </w:tc>
        <w:tc>
          <w:tcPr>
            <w:tcW w:w="384" w:type="pct"/>
            <w:tcBorders>
              <w:top w:val="nil"/>
              <w:left w:val="nil"/>
              <w:bottom w:val="nil"/>
              <w:right w:val="nil"/>
            </w:tcBorders>
            <w:shd w:val="clear" w:color="auto" w:fill="auto"/>
            <w:noWrap/>
          </w:tcPr>
          <w:p w:rsidR="001D47CC" w:rsidRPr="008F4FBA" w:rsidRDefault="001D47CC" w:rsidP="00C4756D">
            <w:pPr>
              <w:spacing w:before="20" w:after="20" w:line="26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260" w:lineRule="exact"/>
              <w:jc w:val="both"/>
              <w:rPr>
                <w:b/>
                <w:bCs/>
                <w:sz w:val="26"/>
                <w:szCs w:val="26"/>
              </w:rPr>
            </w:pP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Chú giả</w:t>
            </w:r>
            <w:r>
              <w:rPr>
                <w:b/>
                <w:bCs/>
                <w:sz w:val="26"/>
                <w:szCs w:val="26"/>
              </w:rPr>
              <w:t>i</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b/>
                <w:bCs/>
                <w:sz w:val="26"/>
                <w:szCs w:val="26"/>
              </w:rPr>
            </w:pPr>
            <w:r>
              <w:rPr>
                <w:b/>
                <w:bCs/>
                <w:sz w:val="26"/>
                <w:szCs w:val="26"/>
              </w:rPr>
              <w:t>Notes</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1. Trừ khi có yêu cầu khác, các nhóm thuộc Chương này chỉ bao gồm:</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1. Except where the context otherwise requires, the headings of this Chapter apply only to:</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0E339A">
              <w:rPr>
                <w:spacing w:val="-4"/>
                <w:sz w:val="26"/>
                <w:szCs w:val="26"/>
              </w:rPr>
              <w:t>(a) Các nguyên tố hóa học riêng biệt và các hợp chất được xác định về mặt hóa học riêng biệt, có hoặc không chứa tạp chất</w:t>
            </w:r>
            <w:r w:rsidRPr="008F4FBA">
              <w:rPr>
                <w:sz w:val="26"/>
                <w:szCs w:val="26"/>
              </w:rPr>
              <w:t>;</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(a</w:t>
            </w:r>
            <w:r w:rsidRPr="000E339A">
              <w:rPr>
                <w:spacing w:val="-4"/>
                <w:sz w:val="26"/>
                <w:szCs w:val="26"/>
              </w:rPr>
              <w:t>) Separate chemical elements and separate chemically defined compounds, whether or not containing impurities;</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(b) Các sản phẩm được nêu ở mục (a) trên đây đã được hoà tan trong nước;</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(b) The products mentioned in (a) above dissolved in water;</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(c) Các sản phẩm nêu ở mục (a) trên đây hoà tan trong các dung môi khác miễn là sự hoà tan chỉ là một phương pháp thông thường và cần thiết để đóng gói những sản phẩm nhằm mục đích duy nhất là bảo đảm an toàn hoặc để vận chuyển và dung môi ấy không làm cho sản phẩm có công dụng đặc biệt ngoài công dụng thông thường của nó;</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(c) The products mentioned in (a) above dissolved in other solvents provided that the solution constitutes a normal and necessary method of putting up these products adopted solely for reasons of safety or for transport and that the solvent does not render the product particularly suitable for specific use rather than for general use;</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(d) Các sản phẩm được đề cập ở mục (a), (b) hoặc (c) trên đây có thêm một chất ổn định (kể cả chất chống đóng cứng) cần thiết cho sự bảo quản hoặc vận chuyển;</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(d) The products mentioned in (a), (b) or (c) above with an added stabiliser (including an anti-caking agent) necessary for their preservation or transport;</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lastRenderedPageBreak/>
              <w:t>(e) Các sản phẩm được đề cập ở mục (a), (b), (c) hoặc (d) trên đây có thêm chất chống bụi hoặc chất màu để dễ nhận biết hoặc để đảm bảo an toàn miễn là sự pha thêm này không làm cho sản phẩm có công dụng đặc biệt ngoài công dụng thông thường của nó.</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0E339A" w:rsidRDefault="001D47CC" w:rsidP="00C4756D">
            <w:pPr>
              <w:spacing w:before="20" w:after="20" w:line="340" w:lineRule="exact"/>
              <w:jc w:val="both"/>
              <w:rPr>
                <w:spacing w:val="-6"/>
                <w:sz w:val="26"/>
                <w:szCs w:val="26"/>
              </w:rPr>
            </w:pPr>
            <w:r w:rsidRPr="000E339A">
              <w:rPr>
                <w:spacing w:val="-6"/>
                <w:sz w:val="26"/>
                <w:szCs w:val="26"/>
              </w:rPr>
              <w:t>(e) The products mentioned in (a), (b), (c) or (d) above with an added anti-dusting agent or a colouring substance added to facilitate their identification or for safety reasons, provided that the additions do not render the product particularly suitable for specific use rather than for general use.</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2. Ngoài các dithionit và sulphoxylat, đã được làm ổn định bằng các chất hữu cơ (nhóm 28.31), carbonat và peroxocarbonat của các bazơ vô cơ (nhóm 28.36), xyanua, oxit xyanua và xyanua phức của các bazơ vô cơ (nhóm 28.37), fulminat, xyanat và thioxyanat, của các bazơ vô cơ (nhóm 28.42), các sản phẩm hữu cơ thuộc các nhóm từ 28.43 đến 28.46 và 28.52 và carbua (nhóm 28.49), chỉ các hợp chất carbon sau đây là được xếp vào Chương này:</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2</w:t>
            </w:r>
            <w:r w:rsidRPr="00A375B7">
              <w:rPr>
                <w:spacing w:val="4"/>
                <w:sz w:val="26"/>
                <w:szCs w:val="26"/>
              </w:rPr>
              <w:t>. In addition to dithionites and sulphoxylates, stabilised with organic substances (heading 28.31), carbonates and peroxocarbonates of inorganic bases (heading 28.36), cyanides, cyanide oxides and complex cyanides of inorganic bases (heading 28.37), fulminates, cyanates and thiocyanates, of inorganic bases (heading 28.42), organic products included in headings 28.43 to 28.46 and 28.52 and carbides (heading 28.49), only the following compounds of carbon are to be classified in this Chapter</w:t>
            </w:r>
            <w:r w:rsidRPr="008F4FBA">
              <w:rPr>
                <w:sz w:val="26"/>
                <w:szCs w:val="26"/>
              </w:rPr>
              <w:t>:</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(a) Oxit carbon, hydroxyanua và axit funminic, isoxyanic, thioxyanic và các axit xyanic đơn hoặc phức khác (nhóm 28.11);</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(a) Oxides of carbon, hydrogen cyanide and fulminic, isocyanic, thiocyanic and other simple or complex cyanogen acids (heading 28.11);</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(b) Các oxit halogenua của carbon (nhóm 28.12);</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(b) Halide oxides of carbon (heading 28.12);</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(c) Carbon disulphua (nhóm 28.13);</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(c) Carbon disulphide (heading 28.13);</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(d) Thiocarbonat, selenocarbonat, tellurocarbonat, selenoxyanat, telluroxyanat, tetrathio-</w:t>
            </w:r>
            <w:r w:rsidRPr="008F4FBA">
              <w:rPr>
                <w:sz w:val="26"/>
                <w:szCs w:val="26"/>
              </w:rPr>
              <w:lastRenderedPageBreak/>
              <w:t>cyanatodiamminochromates (reineckates) và các xyanat phức khác, của các bazơ vô cơ (nhóm 28.42);</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(d) Thiocarbonates, selenocarbonates, tellurocarbonates, </w:t>
            </w:r>
            <w:r w:rsidRPr="00A375B7">
              <w:rPr>
                <w:sz w:val="26"/>
                <w:szCs w:val="26"/>
              </w:rPr>
              <w:t xml:space="preserve">selenocyanates, tellurocyanates, </w:t>
            </w:r>
            <w:r w:rsidRPr="00A375B7">
              <w:rPr>
                <w:spacing w:val="-8"/>
                <w:sz w:val="26"/>
                <w:szCs w:val="26"/>
              </w:rPr>
              <w:lastRenderedPageBreak/>
              <w:t>tetrathiocyanatodiamminochromates (reineckates) and other</w:t>
            </w:r>
            <w:r w:rsidRPr="008F4FBA">
              <w:rPr>
                <w:sz w:val="26"/>
                <w:szCs w:val="26"/>
              </w:rPr>
              <w:t xml:space="preserve"> complex cyanates, of inorganic bases (heading 28.42);</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lastRenderedPageBreak/>
              <w:t>(e) Hydro peoxit, được làm rắn bằng urê (nhóm 28.47), oxysulphua carbon, halogenua thiocarbonyl, xyanogen, halogenua xyanogen và xyanamit và các dẫn xuất kim loại của chúng (nhóm 28.53) trừ xyanamit canxi, dạng tinh khiết hoặc không tinh khiết (Chương 31).</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(e) Hydrogen peroxide, solidified with urea (heading 28.47), carbon oxysulphide, thiocarbonyl halides, cyanogen, cyanogen halides and cyanamide and its metal derivatives (heading 28.53) other than calcium cyanamide, whether or not pure (Chapter 31).</w:t>
            </w:r>
          </w:p>
        </w:tc>
      </w:tr>
      <w:tr w:rsidR="001D47CC" w:rsidRPr="008F4FBA" w:rsidTr="00C4756D">
        <w:tc>
          <w:tcPr>
            <w:tcW w:w="2372" w:type="pct"/>
            <w:tcBorders>
              <w:top w:val="nil"/>
              <w:left w:val="nil"/>
              <w:bottom w:val="nil"/>
              <w:right w:val="nil"/>
            </w:tcBorders>
            <w:shd w:val="clear" w:color="auto" w:fill="auto"/>
          </w:tcPr>
          <w:p w:rsidR="001D47CC" w:rsidRPr="00A375B7" w:rsidRDefault="001D47CC" w:rsidP="00C4756D">
            <w:pPr>
              <w:spacing w:before="20" w:after="20" w:line="340" w:lineRule="exact"/>
              <w:jc w:val="both"/>
              <w:rPr>
                <w:spacing w:val="-6"/>
                <w:sz w:val="26"/>
                <w:szCs w:val="26"/>
              </w:rPr>
            </w:pPr>
            <w:r w:rsidRPr="00A375B7">
              <w:rPr>
                <w:spacing w:val="-6"/>
                <w:sz w:val="26"/>
                <w:szCs w:val="26"/>
              </w:rPr>
              <w:t>3. Theo Chú giải 1 của Phần VI, Chương này không bao gồm:</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3. Subject to the provisions of Note 1 to Section VI, this Chapter does not cover:</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(a) Natri clorua hoặc magiê oxit, tinh khiết hoặc không tinh khiết, hoặc các sản phẩm khác của Phần V;</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(a) Sodium chloride or magnesium oxide, whether or not pure, or other products of Section V;</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(b) Các hợp chất hữu cơ - vô cơ trừ các hợp chất đã nêu tại Chú giải 2 trên đây;</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(b) Organo-inorganic compounds other than those mentioned in Note 2 above;</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w:t>
            </w:r>
            <w:r w:rsidRPr="00A375B7">
              <w:rPr>
                <w:spacing w:val="-6"/>
                <w:sz w:val="26"/>
                <w:szCs w:val="26"/>
              </w:rPr>
              <w:t>c) Các sản phẩm nêu tại Chú giải 2, 3, 4 hoặc 5 của Chương 31;</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(c) Products mentioned in Note 2, 3, 4 or 5 to Chapter 31;</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(d) Các sản phẩm vô cơ sử dụng như chất phát quang, thuộc nhóm 32.06; frit </w:t>
            </w:r>
            <w:r>
              <w:rPr>
                <w:sz w:val="26"/>
                <w:szCs w:val="26"/>
              </w:rPr>
              <w:t xml:space="preserve">thủy </w:t>
            </w:r>
            <w:r w:rsidRPr="008F4FBA">
              <w:rPr>
                <w:sz w:val="26"/>
                <w:szCs w:val="26"/>
              </w:rPr>
              <w:t xml:space="preserve">tinh và </w:t>
            </w:r>
            <w:r>
              <w:rPr>
                <w:sz w:val="26"/>
                <w:szCs w:val="26"/>
              </w:rPr>
              <w:t xml:space="preserve">thủy </w:t>
            </w:r>
            <w:r w:rsidRPr="008F4FBA">
              <w:rPr>
                <w:sz w:val="26"/>
                <w:szCs w:val="26"/>
              </w:rPr>
              <w:t>tinh khác ở dạng bột, hạt hoặc mảnh, thuộc nhóm 32.07;</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(d) Inorganic products of a kind used as luminophores, of heading 32.06; glass frit and other glass in the form of powder, granules or flakes, of heading 32.07;</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(e) Graphit nhân tạo (nhóm 38.01); các sản phẩm dùng như chất dập lửa, để nạp cho bình cứu </w:t>
            </w:r>
            <w:r>
              <w:rPr>
                <w:sz w:val="26"/>
                <w:szCs w:val="26"/>
              </w:rPr>
              <w:t xml:space="preserve">hỏa </w:t>
            </w:r>
            <w:r w:rsidRPr="008F4FBA">
              <w:rPr>
                <w:sz w:val="26"/>
                <w:szCs w:val="26"/>
              </w:rPr>
              <w:t xml:space="preserve">hoặc lựu đạn dập lửa, thuộc nhóm 38.13; chất tẩy mực đóng gói để bán lẻ, thuộc nhóm 38.24; tinh thể nuôi cấy (trừ các bộ phận quang học) halogenua kim loại kiềm hoặc kiềm thổ được </w:t>
            </w:r>
            <w:r w:rsidRPr="008F4FBA">
              <w:rPr>
                <w:sz w:val="26"/>
                <w:szCs w:val="26"/>
              </w:rPr>
              <w:lastRenderedPageBreak/>
              <w:t>tạo ra nặng không dưới 2,5g mỗi tinh thể, thuộc nhóm 38.24;</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(e) Artificial graphite (heading 38.01); products put up as charges for fire-extinguishers or put up in fire-extinguishing grenades, of heading 38.13; ink removers put up in packings for retail sale, of heading 38.24; cultured crystals (other than optical elements) </w:t>
            </w:r>
            <w:r w:rsidRPr="008F4FBA">
              <w:rPr>
                <w:sz w:val="26"/>
                <w:szCs w:val="26"/>
              </w:rPr>
              <w:lastRenderedPageBreak/>
              <w:t>weighing not less than 2.5 g each, of the halides of the alkali or alkaline-earth metals, of heading 38.24;</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lastRenderedPageBreak/>
              <w:t xml:space="preserve">(f) Đá quý hoặc đá bán quý (tự nhiên, tổng hợp hoặc tái tạo) hoặc bụi hoặc bột của các loại đá đó (nhóm 71.02 đến 71.05), hoặc kim loại quý hoặc hợp kim kim loại quý thuộc Chương 71; </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2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(f) Precious or semi-precious stones (natural, synthetic or reconstructed) or dust or powder of such stones (headings 71.02 to 71.05), or precious metals or precious metal alloys of Chapter 71;</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xml:space="preserve">(g) Kim loại, nguyên chất hoặc không nguyên chất, các hợp kim hoặc gốm kim loại, kể cả carbua kim loại được thiêu kết (carbua kim loại được thiêu kết với một kim loại), thuộc Phần XV; hoặc </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2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(g) The metals, whether or not pure, metal alloys or cermets, including sintered metal carbides (metal carbides sintered with a metal), of Section XV; or</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(h) Các bộ phận quang học, ví dụ, loại làm bằng halogenua kim loại kiềm hoặc kiềm thổ (nhóm 90.01).</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2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(h) Optical elements, for example, of the halides of the alkali or alkaline-earth metals (heading 90.01).</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xml:space="preserve">4. Các axit phức đã được xác định về mặt </w:t>
            </w:r>
            <w:r>
              <w:rPr>
                <w:sz w:val="26"/>
                <w:szCs w:val="26"/>
              </w:rPr>
              <w:t xml:space="preserve">hóa </w:t>
            </w:r>
            <w:r w:rsidRPr="008F4FBA">
              <w:rPr>
                <w:sz w:val="26"/>
                <w:szCs w:val="26"/>
              </w:rPr>
              <w:t>học bao gồm một axit phi kim loại thuộc phân Chương II và một axit kim loại thuộc phân Chương IV phải được xếp vào nhóm 28.11.</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2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4. Chemically defined complex acids consisting of a non-metal acid of sub-Chapter II and a metal acid of sub-Chapter IV are to be classified in heading 28.11.</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5. Các nhóm 28.26 đến 28.42 chỉ áp dụng cho muối kim loại hoặc muối amoni hoặc muối peroxy.</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2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5. Headings 28.26 to 28.42 apply only to metal or ammonium salts or peroxysalts.</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Loại trừ có yêu cầu khác, các muối kép hoặc phức được phân loại trong nhóm 28.42.</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Except where the context otherwise requires, double or complex salts are to be classified in heading 28.42.</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6. Nhóm 28.44 chỉ áp dụng cho: </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6. Heading 28.44 applies only to:</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(a) Tecneti (nguyên tố số 43), prometi (nguyên tố số 61), poloni (nguyên tố số 84) và tất cả các nguyên tố có số thứ tự trong bảng tuần hoàn lớn hơn 84;</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(a) Technetium (atomic No. 43), promethium (atomic No. 61), polonium (atomic No. 84) and all elements with an atomic number greater than 84;</w:t>
            </w:r>
          </w:p>
        </w:tc>
      </w:tr>
      <w:tr w:rsidR="001D47CC" w:rsidRPr="008F4FBA" w:rsidTr="00C4756D">
        <w:tc>
          <w:tcPr>
            <w:tcW w:w="2372" w:type="pct"/>
            <w:tcBorders>
              <w:top w:val="nil"/>
              <w:left w:val="nil"/>
              <w:bottom w:val="nil"/>
              <w:right w:val="nil"/>
            </w:tcBorders>
            <w:shd w:val="clear" w:color="auto" w:fill="auto"/>
          </w:tcPr>
          <w:p w:rsidR="001D47CC" w:rsidRPr="00A375B7" w:rsidRDefault="001D47CC" w:rsidP="00C4756D">
            <w:pPr>
              <w:spacing w:before="20" w:after="20" w:line="340" w:lineRule="exact"/>
              <w:jc w:val="both"/>
              <w:rPr>
                <w:spacing w:val="-4"/>
                <w:sz w:val="26"/>
                <w:szCs w:val="26"/>
              </w:rPr>
            </w:pPr>
            <w:r w:rsidRPr="00A375B7">
              <w:rPr>
                <w:spacing w:val="-4"/>
                <w:sz w:val="26"/>
                <w:szCs w:val="26"/>
              </w:rPr>
              <w:lastRenderedPageBreak/>
              <w:t>(b) Các chất đồng vị phóng xạ tự nhiên hoặc nhân tạo (kể cả các chất đồng vị phóng xạ của kim loại quý hoặc kim loại cơ bản thuộc Phần XIV và XV), đã hoặc chưa pha trộn với nhau;</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(b) Natural or artificial radioactive isotopes (including those of the precious metals or of the base metals of Sections XIV and XV), whether or not mixed together;</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(c) Hợp chất, vô cơ hoặc hữu cơ, của các nguyên tố hoặc các chất đồng vị của chúng, đã hoặc chưa xác định về mặt </w:t>
            </w:r>
            <w:r>
              <w:rPr>
                <w:sz w:val="26"/>
                <w:szCs w:val="26"/>
              </w:rPr>
              <w:t xml:space="preserve">hóa </w:t>
            </w:r>
            <w:r w:rsidRPr="008F4FBA">
              <w:rPr>
                <w:sz w:val="26"/>
                <w:szCs w:val="26"/>
              </w:rPr>
              <w:t>học, đã hoặc chưa trộn với nhau;</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(c) Compounds, inorganic or organic, of these elements or isotopes, whether or not chemically defined, whether or not mixed together;</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(d) Hợp kim, các chất phân tán (kể cả gốm kim loại), các sản phẩm gốm và hỗn hợp chứa các nguyên tố hoặc chất đồng vị hoặc các hợp chất vô cơ hoặc hữu cơ từ các chất đó, có nồng độ phóng xạ riêng (đặc trưng) trên 74 Bq/g (0,002 μCi/g);</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A375B7" w:rsidRDefault="001D47CC" w:rsidP="00C4756D">
            <w:pPr>
              <w:spacing w:before="20" w:after="20" w:line="340" w:lineRule="exact"/>
              <w:jc w:val="both"/>
              <w:rPr>
                <w:spacing w:val="-6"/>
                <w:sz w:val="26"/>
                <w:szCs w:val="26"/>
              </w:rPr>
            </w:pPr>
            <w:r w:rsidRPr="00A375B7">
              <w:rPr>
                <w:spacing w:val="-6"/>
                <w:sz w:val="26"/>
                <w:szCs w:val="26"/>
              </w:rPr>
              <w:t>(d) Alloys, dispersions (including cermets), ceramic products and mixtures containing these elements or isotopes or inorganic or organic compounds thereof and having a specific radioactivity exceeding 74 Bq/g (0.002 μCi/g);</w:t>
            </w:r>
          </w:p>
        </w:tc>
      </w:tr>
      <w:tr w:rsidR="001D47CC" w:rsidRPr="008F4FBA" w:rsidTr="00C4756D">
        <w:tc>
          <w:tcPr>
            <w:tcW w:w="2372" w:type="pct"/>
            <w:tcBorders>
              <w:top w:val="nil"/>
              <w:left w:val="nil"/>
              <w:bottom w:val="nil"/>
              <w:right w:val="nil"/>
            </w:tcBorders>
            <w:shd w:val="clear" w:color="auto" w:fill="auto"/>
          </w:tcPr>
          <w:p w:rsidR="001D47CC" w:rsidRPr="00A375B7" w:rsidRDefault="001D47CC" w:rsidP="00C4756D">
            <w:pPr>
              <w:spacing w:before="20" w:after="20" w:line="340" w:lineRule="exact"/>
              <w:jc w:val="both"/>
              <w:rPr>
                <w:spacing w:val="4"/>
                <w:sz w:val="26"/>
                <w:szCs w:val="26"/>
              </w:rPr>
            </w:pPr>
            <w:r w:rsidRPr="00A375B7">
              <w:rPr>
                <w:spacing w:val="4"/>
                <w:sz w:val="26"/>
                <w:szCs w:val="26"/>
              </w:rPr>
              <w:t>(e) Ống (cartridges) nhiên liệu đã bức xạ của lò phản ứng hạt nhân;</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(e) Spent (irradiated) fuel elements (cartridges) of nuclear reactors;</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(f) Chất thải phóng xạ còn sử dụng được hoặc không.</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(f) Radioactive residues whether or not usable.</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Theo mục đích của Chú giải này và cách diễn đạt của các nhóm 28.44 và 28.45, thuật ngữ “chất đồng vị”, đề cập tới:</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The term “isotopes”, for the purposes of this Note and of the wording of headings 28.44 and 28.45, refers to:</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các hạt nhân riêng lẻ, không kể những hạt nhân tồn tại trong thiên nhiên dưới dạng chất đồng vị đơn;</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w:t>
            </w:r>
            <w:r>
              <w:rPr>
                <w:sz w:val="26"/>
                <w:szCs w:val="26"/>
              </w:rPr>
              <w:t xml:space="preserve"> </w:t>
            </w:r>
            <w:r w:rsidRPr="008F4FBA">
              <w:rPr>
                <w:sz w:val="26"/>
                <w:szCs w:val="26"/>
              </w:rPr>
              <w:t>individual nuclides, excluding, however, those existing in nature in the monoisotopic state;</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 </w:t>
            </w:r>
            <w:proofErr w:type="gramStart"/>
            <w:r w:rsidRPr="008F4FBA">
              <w:rPr>
                <w:sz w:val="26"/>
                <w:szCs w:val="26"/>
              </w:rPr>
              <w:t>hỗn</w:t>
            </w:r>
            <w:proofErr w:type="gramEnd"/>
            <w:r w:rsidRPr="008F4FBA">
              <w:rPr>
                <w:sz w:val="26"/>
                <w:szCs w:val="26"/>
              </w:rPr>
              <w:t xml:space="preserve"> hợp các chất đồng vị của một nguyên tố và nguyên tố đó, đã được làm giàu bằng một hoặc vài chất đồng vị nói trên, nghĩa là các nguyên tố mà thành phần đồng vị tự nhiên đã được làm thay đổi một cách nhân tạo.</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w:t>
            </w:r>
            <w:r>
              <w:rPr>
                <w:sz w:val="26"/>
                <w:szCs w:val="26"/>
              </w:rPr>
              <w:t xml:space="preserve"> </w:t>
            </w:r>
            <w:r w:rsidRPr="008F4FBA">
              <w:rPr>
                <w:sz w:val="26"/>
                <w:szCs w:val="26"/>
              </w:rPr>
              <w:t>mixtures of isotopes of one and the same element, enriched in one or several of the said isotopes, that is, elements of which the natural isotopic composition has been artificially modified.</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lastRenderedPageBreak/>
              <w:t>7. Nhóm 28.53 bao gồm đồng phosphua (phosphor copper) có chứa trên 15% tính theo trọng lượng của phospho.</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7</w:t>
            </w:r>
            <w:r w:rsidRPr="00A375B7">
              <w:rPr>
                <w:spacing w:val="-6"/>
                <w:sz w:val="26"/>
                <w:szCs w:val="26"/>
              </w:rPr>
              <w:t>. Heading 28.53 includes copper phosphide (phosphor copper) containing more than 15% by weight of phosphorus.</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8. Các nguyên tố </w:t>
            </w:r>
            <w:r>
              <w:rPr>
                <w:sz w:val="26"/>
                <w:szCs w:val="26"/>
              </w:rPr>
              <w:t xml:space="preserve">hóa </w:t>
            </w:r>
            <w:r w:rsidRPr="008F4FBA">
              <w:rPr>
                <w:sz w:val="26"/>
                <w:szCs w:val="26"/>
              </w:rPr>
              <w:t>học (ví dụ, silic và selen) đã được kích tạp dùng trong ngành điện tử phải xếp vào Chương này, nhưng chúng phải ở dạng chưa gia công như kéo, hoặc ở dạng hình trụ hoặc dạng que. Khi được cắt thành hình đĩa, miếng hoặc hình dáng tương tự, chúng phải được xếp vào nhóm 38.18.</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8. Chemical elements (for example, silicon and selenium) doped for use in electronics are to be classified in this Chapter, provided that they are in forms unworked as drawn, or in the form of cylinders or rods. When cut in the form of discs, wafers or similar forms, they fall in heading 38.18.</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80" w:after="20" w:line="340" w:lineRule="exact"/>
              <w:jc w:val="both"/>
              <w:rPr>
                <w:b/>
                <w:bCs/>
                <w:sz w:val="26"/>
                <w:szCs w:val="26"/>
              </w:rPr>
            </w:pPr>
            <w:r>
              <w:rPr>
                <w:b/>
                <w:bCs/>
                <w:sz w:val="26"/>
                <w:szCs w:val="26"/>
              </w:rPr>
              <w:t>Chú giải phân nhóm</w:t>
            </w:r>
          </w:p>
        </w:tc>
        <w:tc>
          <w:tcPr>
            <w:tcW w:w="384" w:type="pct"/>
            <w:tcBorders>
              <w:top w:val="nil"/>
              <w:left w:val="nil"/>
              <w:bottom w:val="nil"/>
              <w:right w:val="nil"/>
            </w:tcBorders>
            <w:shd w:val="clear" w:color="auto" w:fill="auto"/>
            <w:noWrap/>
          </w:tcPr>
          <w:p w:rsidR="001D47CC" w:rsidRPr="008F4FBA" w:rsidRDefault="001D47CC" w:rsidP="00C4756D">
            <w:pPr>
              <w:spacing w:before="8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80" w:after="20" w:line="340" w:lineRule="exact"/>
              <w:jc w:val="both"/>
              <w:rPr>
                <w:b/>
                <w:bCs/>
                <w:sz w:val="26"/>
                <w:szCs w:val="26"/>
              </w:rPr>
            </w:pPr>
            <w:r>
              <w:rPr>
                <w:b/>
                <w:bCs/>
                <w:sz w:val="26"/>
                <w:szCs w:val="26"/>
              </w:rPr>
              <w:t>Subheading Note</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80" w:after="20" w:line="340" w:lineRule="exact"/>
              <w:jc w:val="both"/>
              <w:rPr>
                <w:sz w:val="26"/>
                <w:szCs w:val="26"/>
              </w:rPr>
            </w:pPr>
            <w:r w:rsidRPr="008F4FBA">
              <w:rPr>
                <w:sz w:val="26"/>
                <w:szCs w:val="26"/>
              </w:rPr>
              <w:t xml:space="preserve">1. Theo mục đích của phân nhóm 2852.10, thuật ngữ "xác định về mặt hóa học" có nghĩa là tất cả các hợp chất vô cơ </w:t>
            </w:r>
            <w:r w:rsidRPr="005372CE">
              <w:rPr>
                <w:spacing w:val="-6"/>
                <w:sz w:val="26"/>
                <w:szCs w:val="26"/>
              </w:rPr>
              <w:t>hoặc hữu cơ của thủy ngân đáp ứng yêu cầu của đoạn (a) tới (e</w:t>
            </w:r>
            <w:r w:rsidRPr="008F4FBA">
              <w:rPr>
                <w:sz w:val="26"/>
                <w:szCs w:val="26"/>
              </w:rPr>
              <w:t>) của Chú giải 1 Chương 28 hoặc đoạn (a) tới (h) của Chú giải 1 chương 29.</w:t>
            </w:r>
          </w:p>
        </w:tc>
        <w:tc>
          <w:tcPr>
            <w:tcW w:w="384" w:type="pct"/>
            <w:tcBorders>
              <w:top w:val="nil"/>
              <w:left w:val="nil"/>
              <w:bottom w:val="nil"/>
              <w:right w:val="nil"/>
            </w:tcBorders>
            <w:shd w:val="clear" w:color="auto" w:fill="auto"/>
            <w:noWrap/>
          </w:tcPr>
          <w:p w:rsidR="001D47CC" w:rsidRPr="008F4FBA" w:rsidRDefault="001D47CC" w:rsidP="00C4756D">
            <w:pPr>
              <w:spacing w:before="80" w:after="20" w:line="3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80" w:after="20" w:line="340" w:lineRule="exact"/>
              <w:jc w:val="both"/>
              <w:rPr>
                <w:sz w:val="26"/>
                <w:szCs w:val="26"/>
              </w:rPr>
            </w:pPr>
            <w:r w:rsidRPr="008F4FBA">
              <w:rPr>
                <w:sz w:val="26"/>
                <w:szCs w:val="26"/>
              </w:rPr>
              <w:t xml:space="preserve">1. For the purposes of subheading 2852.10, the expression “chemically defined” means all organic or inorganic compounds of mercury meeting the requirements of paragraphs (a) to (e) of Note 1 to </w:t>
            </w:r>
            <w:r w:rsidRPr="0011119A">
              <w:rPr>
                <w:spacing w:val="-6"/>
                <w:sz w:val="26"/>
                <w:szCs w:val="26"/>
              </w:rPr>
              <w:t>Chapter 28 or paragraphs (a) to (h) of Note 1 to Chapter 29.</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240" w:lineRule="exact"/>
              <w:jc w:val="both"/>
              <w:rPr>
                <w:b/>
                <w:bCs/>
                <w:sz w:val="26"/>
                <w:szCs w:val="26"/>
              </w:rPr>
            </w:pPr>
          </w:p>
        </w:tc>
        <w:tc>
          <w:tcPr>
            <w:tcW w:w="384" w:type="pct"/>
            <w:tcBorders>
              <w:top w:val="nil"/>
              <w:left w:val="nil"/>
              <w:bottom w:val="nil"/>
              <w:right w:val="nil"/>
            </w:tcBorders>
            <w:shd w:val="clear" w:color="auto" w:fill="auto"/>
            <w:noWrap/>
          </w:tcPr>
          <w:p w:rsidR="001D47CC" w:rsidRPr="008F4FBA" w:rsidRDefault="001D47CC" w:rsidP="00C4756D">
            <w:pPr>
              <w:spacing w:before="20" w:after="20" w:line="240" w:lineRule="exact"/>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240" w:lineRule="exact"/>
              <w:jc w:val="both"/>
              <w:rPr>
                <w:b/>
                <w:bCs/>
                <w:sz w:val="26"/>
                <w:szCs w:val="26"/>
              </w:rPr>
            </w:pP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r w:rsidRPr="008F4FBA">
              <w:rPr>
                <w:b/>
                <w:bCs/>
                <w:sz w:val="26"/>
                <w:szCs w:val="26"/>
              </w:rPr>
              <w:t>PHÂN CHƯƠNG I</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jc w:val="center"/>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r w:rsidRPr="008F4FBA">
              <w:rPr>
                <w:b/>
                <w:bCs/>
                <w:sz w:val="26"/>
                <w:szCs w:val="26"/>
              </w:rPr>
              <w:t>SUB-CHAPTER I</w:t>
            </w:r>
          </w:p>
        </w:tc>
      </w:tr>
      <w:tr w:rsidR="001D47CC" w:rsidRPr="008F4FBA" w:rsidTr="00C4756D">
        <w:tc>
          <w:tcPr>
            <w:tcW w:w="2372"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r w:rsidRPr="008F4FBA">
              <w:rPr>
                <w:b/>
                <w:bCs/>
                <w:sz w:val="26"/>
                <w:szCs w:val="26"/>
              </w:rPr>
              <w:t xml:space="preserve">CÁC NGUYÊN TỐ </w:t>
            </w:r>
            <w:r>
              <w:rPr>
                <w:b/>
                <w:bCs/>
                <w:sz w:val="26"/>
                <w:szCs w:val="26"/>
              </w:rPr>
              <w:t xml:space="preserve">HÓA </w:t>
            </w:r>
            <w:r w:rsidRPr="008F4FBA">
              <w:rPr>
                <w:b/>
                <w:bCs/>
                <w:sz w:val="26"/>
                <w:szCs w:val="26"/>
              </w:rPr>
              <w:t>HỌC</w:t>
            </w:r>
          </w:p>
        </w:tc>
        <w:tc>
          <w:tcPr>
            <w:tcW w:w="384" w:type="pct"/>
            <w:tcBorders>
              <w:top w:val="nil"/>
              <w:left w:val="nil"/>
              <w:bottom w:val="nil"/>
              <w:right w:val="nil"/>
            </w:tcBorders>
            <w:shd w:val="clear" w:color="auto" w:fill="auto"/>
            <w:noWrap/>
          </w:tcPr>
          <w:p w:rsidR="001D47CC" w:rsidRPr="008F4FBA" w:rsidRDefault="001D47CC" w:rsidP="00C4756D">
            <w:pPr>
              <w:spacing w:before="20" w:after="20" w:line="340" w:lineRule="exact"/>
              <w:jc w:val="center"/>
              <w:rPr>
                <w:sz w:val="26"/>
                <w:szCs w:val="26"/>
              </w:rPr>
            </w:pPr>
          </w:p>
        </w:tc>
        <w:tc>
          <w:tcPr>
            <w:tcW w:w="2244"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r w:rsidRPr="008F4FBA">
              <w:rPr>
                <w:b/>
                <w:bCs/>
                <w:sz w:val="26"/>
                <w:szCs w:val="26"/>
              </w:rPr>
              <w:t>CHEMICAL ELEMENTS</w:t>
            </w:r>
          </w:p>
        </w:tc>
      </w:tr>
    </w:tbl>
    <w:p w:rsidR="001D47CC" w:rsidRDefault="001D47CC" w:rsidP="001D47CC">
      <w:pPr>
        <w:spacing w:before="20" w:after="20" w:line="240" w:lineRule="exact"/>
      </w:pPr>
    </w:p>
    <w:tbl>
      <w:tblPr>
        <w:tblW w:w="4924" w:type="pct"/>
        <w:tblInd w:w="108" w:type="dxa"/>
        <w:tblLayout w:type="fixed"/>
        <w:tblLook w:val="04A0" w:firstRow="1" w:lastRow="0" w:firstColumn="1" w:lastColumn="0" w:noHBand="0" w:noVBand="1"/>
      </w:tblPr>
      <w:tblGrid>
        <w:gridCol w:w="1292"/>
        <w:gridCol w:w="4297"/>
        <w:gridCol w:w="894"/>
        <w:gridCol w:w="1302"/>
        <w:gridCol w:w="3894"/>
        <w:gridCol w:w="1063"/>
      </w:tblGrid>
      <w:tr w:rsidR="001D47CC" w:rsidRPr="008F4FBA" w:rsidTr="00C4756D">
        <w:trPr>
          <w:tblHeader/>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lastRenderedPageBreak/>
              <w:t>Mã hàng</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Mô tả hàng hóa</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Đơn vị tính</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Code</w:t>
            </w:r>
          </w:p>
        </w:tc>
        <w:tc>
          <w:tcPr>
            <w:tcW w:w="1528" w:type="pct"/>
            <w:tcBorders>
              <w:top w:val="single" w:sz="4" w:space="0" w:color="auto"/>
              <w:left w:val="single" w:sz="4" w:space="0" w:color="auto"/>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Description</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ind w:left="-57" w:right="-57"/>
              <w:jc w:val="center"/>
              <w:rPr>
                <w:b/>
                <w:bCs/>
                <w:sz w:val="26"/>
                <w:szCs w:val="26"/>
              </w:rPr>
            </w:pPr>
            <w:r w:rsidRPr="008F4FBA">
              <w:rPr>
                <w:b/>
                <w:bCs/>
                <w:sz w:val="26"/>
                <w:szCs w:val="26"/>
              </w:rPr>
              <w:t>Unit of quantity</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28.01</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Pr>
                <w:b/>
                <w:bCs/>
                <w:sz w:val="26"/>
                <w:szCs w:val="26"/>
              </w:rPr>
              <w:t>Flo, clo, brom và iot</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28.01</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0E339A" w:rsidRDefault="001D47CC" w:rsidP="00C4756D">
            <w:pPr>
              <w:spacing w:before="20" w:after="20" w:line="340" w:lineRule="exact"/>
              <w:jc w:val="both"/>
              <w:rPr>
                <w:rFonts w:ascii="Times New Roman Bold" w:hAnsi="Times New Roman Bold"/>
                <w:b/>
                <w:bCs/>
                <w:sz w:val="26"/>
                <w:szCs w:val="26"/>
              </w:rPr>
            </w:pPr>
            <w:r w:rsidRPr="000E339A">
              <w:rPr>
                <w:rFonts w:ascii="Times New Roman Bold" w:hAnsi="Times New Roman Bold"/>
                <w:b/>
                <w:bCs/>
                <w:sz w:val="26"/>
                <w:szCs w:val="26"/>
              </w:rPr>
              <w:t>Fluorin</w:t>
            </w:r>
            <w:r>
              <w:rPr>
                <w:rFonts w:ascii="Times New Roman Bold" w:hAnsi="Times New Roman Bold"/>
                <w:b/>
                <w:bCs/>
                <w:sz w:val="26"/>
                <w:szCs w:val="26"/>
              </w:rPr>
              <w:t>e, chlorine, bromine and iodine</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2801.10.00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Clo</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2801.10.00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Chlorine</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2801.20.00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Iot</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2801.20.00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Iodine</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2801.30.00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Flo; brom</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2801.30.00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Fluorine; bromine</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rPr>
                <w:sz w:val="26"/>
                <w:szCs w:val="26"/>
              </w:rPr>
            </w:pPr>
            <w:r w:rsidRPr="008F4FBA">
              <w:rPr>
                <w:sz w:val="26"/>
                <w:szCs w:val="26"/>
              </w:rPr>
              <w:t> </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260" w:lineRule="exact"/>
              <w:jc w:val="both"/>
              <w:rPr>
                <w:sz w:val="26"/>
                <w:szCs w:val="26"/>
              </w:rPr>
            </w:pPr>
            <w:r w:rsidRPr="008F4FBA">
              <w:rPr>
                <w:sz w:val="26"/>
                <w:szCs w:val="26"/>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rPr>
                <w:sz w:val="26"/>
                <w:szCs w:val="26"/>
              </w:rPr>
            </w:pPr>
            <w:r w:rsidRPr="008F4FBA">
              <w:rPr>
                <w:sz w:val="26"/>
                <w:szCs w:val="26"/>
              </w:rPr>
              <w:t> </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260" w:lineRule="exact"/>
              <w:jc w:val="both"/>
              <w:rPr>
                <w:sz w:val="26"/>
                <w:szCs w:val="26"/>
              </w:rPr>
            </w:pPr>
            <w:r w:rsidRPr="008F4FBA">
              <w:rPr>
                <w:sz w:val="26"/>
                <w:szCs w:val="26"/>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2802.00.00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Lưu huỳnh, thăng hoa h</w:t>
            </w:r>
            <w:r>
              <w:rPr>
                <w:b/>
                <w:bCs/>
                <w:sz w:val="26"/>
                <w:szCs w:val="26"/>
              </w:rPr>
              <w:t>oặc kết tủa; lưu huỳnh dạng keo</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2802.00.00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smartTag w:uri="urn:schemas-microsoft-com:office:smarttags" w:element="place">
              <w:smartTag w:uri="urn:schemas-microsoft-com:office:smarttags" w:element="City">
                <w:r w:rsidRPr="008F4FBA">
                  <w:rPr>
                    <w:b/>
                    <w:bCs/>
                    <w:sz w:val="26"/>
                    <w:szCs w:val="26"/>
                  </w:rPr>
                  <w:t>Sulphur</w:t>
                </w:r>
              </w:smartTag>
            </w:smartTag>
            <w:r w:rsidRPr="008F4FBA">
              <w:rPr>
                <w:b/>
                <w:bCs/>
                <w:sz w:val="26"/>
                <w:szCs w:val="26"/>
              </w:rPr>
              <w:t xml:space="preserve">, sublimed or precipitated; colloidal </w:t>
            </w:r>
            <w:r>
              <w:rPr>
                <w:b/>
                <w:bCs/>
                <w:sz w:val="26"/>
                <w:szCs w:val="26"/>
              </w:rPr>
              <w:t>sulphur</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rPr>
                <w:b/>
                <w:bCs/>
                <w:sz w:val="26"/>
                <w:szCs w:val="26"/>
              </w:rPr>
            </w:pP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260" w:lineRule="exact"/>
              <w:jc w:val="both"/>
              <w:rPr>
                <w:b/>
                <w:bCs/>
                <w:sz w:val="26"/>
                <w:szCs w:val="26"/>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jc w:val="center"/>
              <w:rPr>
                <w:sz w:val="26"/>
                <w:szCs w:val="26"/>
              </w:rPr>
            </w:pP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rPr>
                <w:b/>
                <w:bCs/>
                <w:sz w:val="26"/>
                <w:szCs w:val="26"/>
              </w:rPr>
            </w:pP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260" w:lineRule="exact"/>
              <w:jc w:val="both"/>
              <w:rPr>
                <w:b/>
                <w:bCs/>
                <w:sz w:val="26"/>
                <w:szCs w:val="26"/>
              </w:rPr>
            </w:pP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jc w:val="center"/>
              <w:rPr>
                <w:sz w:val="26"/>
                <w:szCs w:val="26"/>
              </w:rPr>
            </w:pP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00" w:lineRule="exact"/>
              <w:rPr>
                <w:b/>
                <w:bCs/>
                <w:sz w:val="26"/>
                <w:szCs w:val="26"/>
              </w:rPr>
            </w:pPr>
            <w:r w:rsidRPr="008F4FBA">
              <w:rPr>
                <w:b/>
                <w:bCs/>
                <w:sz w:val="26"/>
                <w:szCs w:val="26"/>
              </w:rPr>
              <w:t>28.03</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00" w:lineRule="exact"/>
              <w:jc w:val="both"/>
              <w:rPr>
                <w:b/>
                <w:bCs/>
                <w:sz w:val="26"/>
                <w:szCs w:val="26"/>
              </w:rPr>
            </w:pPr>
            <w:r w:rsidRPr="008F4FBA">
              <w:rPr>
                <w:b/>
                <w:bCs/>
                <w:sz w:val="26"/>
                <w:szCs w:val="26"/>
              </w:rPr>
              <w:t>Carbon (muội carbon và các dạng khác của carbon chưa đượ</w:t>
            </w:r>
            <w:r>
              <w:rPr>
                <w:b/>
                <w:bCs/>
                <w:sz w:val="26"/>
                <w:szCs w:val="26"/>
              </w:rPr>
              <w:t>c chi tiết hoặc ghi ở nơi khác)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0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00" w:lineRule="exact"/>
              <w:rPr>
                <w:b/>
                <w:bCs/>
                <w:sz w:val="26"/>
                <w:szCs w:val="26"/>
              </w:rPr>
            </w:pPr>
            <w:r w:rsidRPr="008F4FBA">
              <w:rPr>
                <w:b/>
                <w:bCs/>
                <w:sz w:val="26"/>
                <w:szCs w:val="26"/>
              </w:rPr>
              <w:t>28.03</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00" w:lineRule="exact"/>
              <w:jc w:val="both"/>
              <w:rPr>
                <w:b/>
                <w:bCs/>
                <w:sz w:val="26"/>
                <w:szCs w:val="26"/>
              </w:rPr>
            </w:pPr>
            <w:r w:rsidRPr="008F4FBA">
              <w:rPr>
                <w:b/>
                <w:bCs/>
                <w:sz w:val="26"/>
                <w:szCs w:val="26"/>
              </w:rPr>
              <w:t>Carbon (carbon blacks and other forms of carbon not e</w:t>
            </w:r>
            <w:r>
              <w:rPr>
                <w:b/>
                <w:bCs/>
                <w:sz w:val="26"/>
                <w:szCs w:val="26"/>
              </w:rPr>
              <w:t>lsewhere specified or included)</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0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2803.00.20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Muội axetylen</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2803.00.20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Acetylene black</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Muội carbon khác: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Other carbon blacks:</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2803.00.41</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 - Loại sử dụng để sản xuất cao su </w:t>
            </w:r>
            <w:r w:rsidRPr="008F4FBA">
              <w:rPr>
                <w:sz w:val="26"/>
                <w:szCs w:val="26"/>
                <w:vertAlign w:val="superscript"/>
              </w:rPr>
              <w:t>(SEN)</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2803.00.41</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0E339A" w:rsidRDefault="001D47CC" w:rsidP="00C4756D">
            <w:pPr>
              <w:spacing w:before="20" w:after="20" w:line="340" w:lineRule="exact"/>
              <w:jc w:val="both"/>
              <w:rPr>
                <w:spacing w:val="-6"/>
                <w:sz w:val="26"/>
                <w:szCs w:val="26"/>
              </w:rPr>
            </w:pPr>
            <w:r w:rsidRPr="000E339A">
              <w:rPr>
                <w:spacing w:val="-6"/>
                <w:sz w:val="26"/>
                <w:szCs w:val="26"/>
              </w:rPr>
              <w:t>- - Of a kind used for rubber processing</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lastRenderedPageBreak/>
              <w:t>2803.00.49</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Loại khác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2803.00.49</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Other</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2803.00.90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Loại khác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2803.00.90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Other</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28.04</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Hydro, kh</w:t>
            </w:r>
            <w:r>
              <w:rPr>
                <w:b/>
                <w:bCs/>
                <w:sz w:val="26"/>
                <w:szCs w:val="26"/>
              </w:rPr>
              <w:t>í hiếm và các phi kim loại khác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28.04</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 xml:space="preserve">Hydrogen, </w:t>
            </w:r>
            <w:r>
              <w:rPr>
                <w:b/>
                <w:bCs/>
                <w:sz w:val="26"/>
                <w:szCs w:val="26"/>
              </w:rPr>
              <w:t>rare gases and other non-metals</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2804.10.00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Hydro</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kg/m</w:t>
            </w:r>
            <w:r w:rsidRPr="008F4FBA">
              <w:rPr>
                <w:sz w:val="26"/>
                <w:szCs w:val="26"/>
                <w:vertAlign w:val="superscript"/>
              </w:rPr>
              <w:t>3</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2804.10.00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Hydrogen</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kg/m</w:t>
            </w:r>
            <w:r w:rsidRPr="008F4FBA">
              <w:rPr>
                <w:sz w:val="26"/>
                <w:szCs w:val="26"/>
                <w:vertAlign w:val="superscript"/>
              </w:rPr>
              <w:t>3</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Khí hiếm:</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Rare gases:</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2804.21.00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Argon</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kg/m</w:t>
            </w:r>
            <w:r w:rsidRPr="008F4FBA">
              <w:rPr>
                <w:sz w:val="26"/>
                <w:szCs w:val="26"/>
                <w:vertAlign w:val="superscript"/>
              </w:rPr>
              <w:t>3</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2804.21.00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Argon</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kg/m</w:t>
            </w:r>
            <w:r w:rsidRPr="008F4FBA">
              <w:rPr>
                <w:sz w:val="26"/>
                <w:szCs w:val="26"/>
                <w:vertAlign w:val="superscript"/>
              </w:rPr>
              <w:t>3</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2804.29.00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Loại khác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kg/m</w:t>
            </w:r>
            <w:r w:rsidRPr="008F4FBA">
              <w:rPr>
                <w:sz w:val="26"/>
                <w:szCs w:val="26"/>
                <w:vertAlign w:val="superscript"/>
              </w:rPr>
              <w:t>3</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2804.29.00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Other</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kg/m</w:t>
            </w:r>
            <w:r w:rsidRPr="008F4FBA">
              <w:rPr>
                <w:sz w:val="26"/>
                <w:szCs w:val="26"/>
                <w:vertAlign w:val="superscript"/>
              </w:rPr>
              <w:t>3</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2804.30.00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Nitơ</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kg/m</w:t>
            </w:r>
            <w:r w:rsidRPr="008F4FBA">
              <w:rPr>
                <w:sz w:val="26"/>
                <w:szCs w:val="26"/>
                <w:vertAlign w:val="superscript"/>
              </w:rPr>
              <w:t>3</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2804.30.00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Nitrogen</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kg/m</w:t>
            </w:r>
            <w:r w:rsidRPr="008F4FBA">
              <w:rPr>
                <w:sz w:val="26"/>
                <w:szCs w:val="26"/>
                <w:vertAlign w:val="superscript"/>
              </w:rPr>
              <w:t>3</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2804.40.00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Oxy</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kg/m</w:t>
            </w:r>
            <w:r w:rsidRPr="008F4FBA">
              <w:rPr>
                <w:sz w:val="26"/>
                <w:szCs w:val="26"/>
                <w:vertAlign w:val="superscript"/>
              </w:rPr>
              <w:t>3</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2804.40.00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Oxygen</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kg/m</w:t>
            </w:r>
            <w:r w:rsidRPr="008F4FBA">
              <w:rPr>
                <w:sz w:val="26"/>
                <w:szCs w:val="26"/>
                <w:vertAlign w:val="superscript"/>
              </w:rPr>
              <w:t>3</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2804.50.00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Bo; telu</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2804.50.00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Boron; tellurium</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Silic: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Silicon:</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lastRenderedPageBreak/>
              <w:t>2804.61.00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Có hàm lượng silic không dưới 99,99% tính theo trọng lượng</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2804.61.00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Containing by weight not less than 99.99% of silicon</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2804.69.00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Loại khác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2804.69.00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Other</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2804.70.00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Phospho</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2804.70.00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Phosphorus</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2804.80.00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Arsen</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2804.80.00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Arsenic</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2804.90.00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Selen</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2804.90.00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Selenium</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00" w:lineRule="exact"/>
              <w:rPr>
                <w:sz w:val="26"/>
                <w:szCs w:val="26"/>
              </w:rPr>
            </w:pPr>
            <w:r w:rsidRPr="008F4FBA">
              <w:rPr>
                <w:sz w:val="26"/>
                <w:szCs w:val="26"/>
              </w:rPr>
              <w:t> </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200" w:lineRule="exact"/>
              <w:jc w:val="both"/>
              <w:rPr>
                <w:sz w:val="26"/>
                <w:szCs w:val="26"/>
              </w:rPr>
            </w:pPr>
            <w:r w:rsidRPr="008F4FBA">
              <w:rPr>
                <w:sz w:val="26"/>
                <w:szCs w:val="26"/>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0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00" w:lineRule="exact"/>
              <w:rPr>
                <w:sz w:val="26"/>
                <w:szCs w:val="26"/>
              </w:rPr>
            </w:pPr>
            <w:r w:rsidRPr="008F4FBA">
              <w:rPr>
                <w:sz w:val="26"/>
                <w:szCs w:val="26"/>
              </w:rPr>
              <w:t> </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200" w:lineRule="exact"/>
              <w:jc w:val="both"/>
              <w:rPr>
                <w:sz w:val="26"/>
                <w:szCs w:val="26"/>
              </w:rPr>
            </w:pPr>
            <w:r w:rsidRPr="008F4FBA">
              <w:rPr>
                <w:sz w:val="26"/>
                <w:szCs w:val="26"/>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0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b/>
                <w:bCs/>
                <w:sz w:val="26"/>
                <w:szCs w:val="26"/>
              </w:rPr>
            </w:pPr>
            <w:r w:rsidRPr="008F4FBA">
              <w:rPr>
                <w:b/>
                <w:bCs/>
                <w:sz w:val="26"/>
                <w:szCs w:val="26"/>
              </w:rPr>
              <w:t>28.05</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b/>
                <w:bCs/>
                <w:sz w:val="26"/>
                <w:szCs w:val="26"/>
              </w:rPr>
            </w:pPr>
            <w:r w:rsidRPr="008F4FBA">
              <w:rPr>
                <w:b/>
                <w:bCs/>
                <w:sz w:val="26"/>
                <w:szCs w:val="26"/>
              </w:rPr>
              <w:t>Kim loại kiềm hoặc kim loại kiềm thổ; kim loại đất hiếm, scandi và ytri, đã hoặc chưa pha trộn hoặc tạo hợp kim với nhau; thủy ngân</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b/>
                <w:bCs/>
                <w:sz w:val="26"/>
                <w:szCs w:val="26"/>
              </w:rPr>
            </w:pPr>
            <w:r w:rsidRPr="008F4FBA">
              <w:rPr>
                <w:b/>
                <w:bCs/>
                <w:sz w:val="26"/>
                <w:szCs w:val="26"/>
              </w:rPr>
              <w:t>28.05</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b/>
                <w:bCs/>
                <w:sz w:val="26"/>
                <w:szCs w:val="26"/>
              </w:rPr>
            </w:pPr>
            <w:r w:rsidRPr="008F4FBA">
              <w:rPr>
                <w:b/>
                <w:bCs/>
                <w:sz w:val="26"/>
                <w:szCs w:val="26"/>
              </w:rPr>
              <w:t>Alkali or alkaline-earth metals; rare-earth metals, scandium and yttrium, whether or not inte</w:t>
            </w:r>
            <w:r>
              <w:rPr>
                <w:b/>
                <w:bCs/>
                <w:sz w:val="26"/>
                <w:szCs w:val="26"/>
              </w:rPr>
              <w:t>rmixed or interalloyed; mercury</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Kim loại kiềm hoặc kim loại kiềm thổ:</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Alkali or alkaline-earth metals:</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2805.11.00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Natri</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2805.11.00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Sodium</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2805.12.00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Canxi</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2805.12.00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Calcium</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lastRenderedPageBreak/>
              <w:t>2805.19.00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Loại khác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2805.19.00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Other</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2805.30.00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Kim loại đất hiếm, scandi và ytri đã hoặc chưa pha trộn hoặc tạo hợp kim với nhau</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2805.30.00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Rare-earth metals, scandium and yttrium whether or not intermixed or interalloyed</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2805.40.00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Thủy ngân</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2805.40.00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Mercury</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1686" w:type="pct"/>
            <w:tcBorders>
              <w:top w:val="single" w:sz="4" w:space="0" w:color="auto"/>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p>
        </w:tc>
        <w:tc>
          <w:tcPr>
            <w:tcW w:w="351" w:type="pct"/>
            <w:tcBorders>
              <w:top w:val="single" w:sz="4" w:space="0" w:color="auto"/>
              <w:left w:val="nil"/>
              <w:bottom w:val="nil"/>
              <w:right w:val="nil"/>
            </w:tcBorders>
            <w:shd w:val="clear" w:color="auto" w:fill="auto"/>
            <w:noWrap/>
          </w:tcPr>
          <w:p w:rsidR="001D47CC" w:rsidRPr="008F4FBA" w:rsidRDefault="001D47CC" w:rsidP="00C4756D">
            <w:pPr>
              <w:spacing w:before="20" w:after="20" w:line="340" w:lineRule="exact"/>
              <w:jc w:val="center"/>
              <w:rPr>
                <w:sz w:val="26"/>
                <w:szCs w:val="26"/>
              </w:rPr>
            </w:pPr>
          </w:p>
        </w:tc>
        <w:tc>
          <w:tcPr>
            <w:tcW w:w="511" w:type="pct"/>
            <w:tcBorders>
              <w:top w:val="single" w:sz="4" w:space="0" w:color="auto"/>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1528" w:type="pct"/>
            <w:tcBorders>
              <w:top w:val="single" w:sz="4" w:space="0" w:color="auto"/>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p>
        </w:tc>
        <w:tc>
          <w:tcPr>
            <w:tcW w:w="417" w:type="pct"/>
            <w:tcBorders>
              <w:top w:val="single" w:sz="4" w:space="0" w:color="auto"/>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r>
      <w:tr w:rsidR="001D47CC" w:rsidRPr="008F4FBA" w:rsidTr="00C4756D">
        <w:tc>
          <w:tcPr>
            <w:tcW w:w="507" w:type="pct"/>
            <w:tcBorders>
              <w:top w:val="nil"/>
              <w:left w:val="nil"/>
              <w:bottom w:val="nil"/>
              <w:right w:val="nil"/>
            </w:tcBorders>
            <w:shd w:val="clear" w:color="auto" w:fill="auto"/>
          </w:tcPr>
          <w:p w:rsidR="001D47CC" w:rsidRPr="008F4FBA" w:rsidRDefault="001D47CC" w:rsidP="00C4756D">
            <w:pPr>
              <w:spacing w:before="20" w:after="20" w:line="340" w:lineRule="exact"/>
              <w:rPr>
                <w:b/>
                <w:bCs/>
                <w:sz w:val="26"/>
                <w:szCs w:val="26"/>
              </w:rPr>
            </w:pPr>
          </w:p>
        </w:tc>
        <w:tc>
          <w:tcPr>
            <w:tcW w:w="1686"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r w:rsidRPr="008F4FBA">
              <w:rPr>
                <w:b/>
                <w:bCs/>
                <w:sz w:val="26"/>
                <w:szCs w:val="26"/>
              </w:rPr>
              <w:t>PHÂN CHƯƠNG II</w:t>
            </w:r>
          </w:p>
        </w:tc>
        <w:tc>
          <w:tcPr>
            <w:tcW w:w="351" w:type="pct"/>
            <w:tcBorders>
              <w:top w:val="nil"/>
              <w:left w:val="nil"/>
              <w:bottom w:val="nil"/>
              <w:right w:val="nil"/>
            </w:tcBorders>
            <w:shd w:val="clear" w:color="auto" w:fill="auto"/>
            <w:noWrap/>
          </w:tcPr>
          <w:p w:rsidR="001D47CC" w:rsidRPr="008F4FBA" w:rsidRDefault="001D47CC" w:rsidP="00C4756D">
            <w:pPr>
              <w:spacing w:before="20" w:after="20" w:line="340" w:lineRule="exact"/>
              <w:jc w:val="center"/>
              <w:rPr>
                <w:sz w:val="26"/>
                <w:szCs w:val="26"/>
              </w:rPr>
            </w:pPr>
          </w:p>
        </w:tc>
        <w:tc>
          <w:tcPr>
            <w:tcW w:w="511"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p>
        </w:tc>
        <w:tc>
          <w:tcPr>
            <w:tcW w:w="1528"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r w:rsidRPr="008F4FBA">
              <w:rPr>
                <w:b/>
                <w:bCs/>
                <w:sz w:val="26"/>
                <w:szCs w:val="26"/>
              </w:rPr>
              <w:t>SUB-CHAPTER II</w:t>
            </w:r>
          </w:p>
        </w:tc>
        <w:tc>
          <w:tcPr>
            <w:tcW w:w="417"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r>
      <w:tr w:rsidR="001D47CC" w:rsidRPr="008F4FBA" w:rsidTr="00C4756D">
        <w:tc>
          <w:tcPr>
            <w:tcW w:w="507" w:type="pct"/>
            <w:tcBorders>
              <w:top w:val="nil"/>
              <w:left w:val="nil"/>
              <w:bottom w:val="nil"/>
              <w:right w:val="nil"/>
            </w:tcBorders>
            <w:shd w:val="clear" w:color="auto" w:fill="auto"/>
          </w:tcPr>
          <w:p w:rsidR="001D47CC" w:rsidRPr="008F4FBA" w:rsidRDefault="001D47CC" w:rsidP="00C4756D">
            <w:pPr>
              <w:spacing w:before="20" w:after="20" w:line="340" w:lineRule="exact"/>
              <w:rPr>
                <w:b/>
                <w:bCs/>
                <w:sz w:val="26"/>
                <w:szCs w:val="26"/>
              </w:rPr>
            </w:pPr>
          </w:p>
        </w:tc>
        <w:tc>
          <w:tcPr>
            <w:tcW w:w="1686"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r w:rsidRPr="008F4FBA">
              <w:rPr>
                <w:b/>
                <w:bCs/>
                <w:sz w:val="26"/>
                <w:szCs w:val="26"/>
              </w:rPr>
              <w:t>AXIT VÔ CƠ VÀ CÁC HỢP CHẤT VÔ CƠ CÓ CHỨA OXY CỦA CÁC PHI KIM LOẠI</w:t>
            </w:r>
          </w:p>
        </w:tc>
        <w:tc>
          <w:tcPr>
            <w:tcW w:w="351" w:type="pct"/>
            <w:tcBorders>
              <w:top w:val="nil"/>
              <w:left w:val="nil"/>
              <w:bottom w:val="nil"/>
              <w:right w:val="nil"/>
            </w:tcBorders>
            <w:shd w:val="clear" w:color="auto" w:fill="auto"/>
            <w:noWrap/>
          </w:tcPr>
          <w:p w:rsidR="001D47CC" w:rsidRPr="008F4FBA" w:rsidRDefault="001D47CC" w:rsidP="00C4756D">
            <w:pPr>
              <w:spacing w:before="20" w:after="20" w:line="340" w:lineRule="exact"/>
              <w:jc w:val="center"/>
              <w:rPr>
                <w:sz w:val="26"/>
                <w:szCs w:val="26"/>
              </w:rPr>
            </w:pPr>
          </w:p>
        </w:tc>
        <w:tc>
          <w:tcPr>
            <w:tcW w:w="511"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p>
        </w:tc>
        <w:tc>
          <w:tcPr>
            <w:tcW w:w="1528"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r w:rsidRPr="008F4FBA">
              <w:rPr>
                <w:b/>
                <w:bCs/>
                <w:sz w:val="26"/>
                <w:szCs w:val="26"/>
              </w:rPr>
              <w:t>INORGANIC ACIDS AND INORGANIC OXYGEN COMPOUNDS OF NON-METALS</w:t>
            </w:r>
          </w:p>
        </w:tc>
        <w:tc>
          <w:tcPr>
            <w:tcW w:w="417"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r>
    </w:tbl>
    <w:p w:rsidR="001D47CC" w:rsidRDefault="001D47CC" w:rsidP="001D47CC"/>
    <w:tbl>
      <w:tblPr>
        <w:tblW w:w="4924" w:type="pct"/>
        <w:tblInd w:w="108" w:type="dxa"/>
        <w:tblLayout w:type="fixed"/>
        <w:tblLook w:val="04A0" w:firstRow="1" w:lastRow="0" w:firstColumn="1" w:lastColumn="0" w:noHBand="0" w:noVBand="1"/>
      </w:tblPr>
      <w:tblGrid>
        <w:gridCol w:w="1291"/>
        <w:gridCol w:w="4293"/>
        <w:gridCol w:w="894"/>
        <w:gridCol w:w="1301"/>
        <w:gridCol w:w="3891"/>
        <w:gridCol w:w="1062"/>
      </w:tblGrid>
      <w:tr w:rsidR="001D47CC" w:rsidRPr="008F4FBA" w:rsidTr="00C4756D">
        <w:trPr>
          <w:tblHeader/>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Mã hàng</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Mô tả hàng hóa</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Đơn vị tính</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Code</w:t>
            </w:r>
          </w:p>
        </w:tc>
        <w:tc>
          <w:tcPr>
            <w:tcW w:w="1528" w:type="pct"/>
            <w:tcBorders>
              <w:top w:val="single" w:sz="4" w:space="0" w:color="auto"/>
              <w:left w:val="single" w:sz="4" w:space="0" w:color="auto"/>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Description</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ind w:left="-57" w:right="-57"/>
              <w:jc w:val="center"/>
              <w:rPr>
                <w:b/>
                <w:bCs/>
                <w:sz w:val="26"/>
                <w:szCs w:val="26"/>
              </w:rPr>
            </w:pPr>
            <w:r w:rsidRPr="008F4FBA">
              <w:rPr>
                <w:b/>
                <w:bCs/>
                <w:sz w:val="26"/>
                <w:szCs w:val="26"/>
              </w:rPr>
              <w:t>Unit of quantity</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28.06</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Hydro clorua (axit hy</w:t>
            </w:r>
            <w:r>
              <w:rPr>
                <w:b/>
                <w:bCs/>
                <w:sz w:val="26"/>
                <w:szCs w:val="26"/>
              </w:rPr>
              <w:t>drocloric); axit clorosulphuric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28.06</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Hydrogen chloride (hydrochlo</w:t>
            </w:r>
            <w:r>
              <w:rPr>
                <w:b/>
                <w:bCs/>
                <w:sz w:val="26"/>
                <w:szCs w:val="26"/>
              </w:rPr>
              <w:t>ric acid); chlorosulphuric acid</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2806.10.00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Hydro clorua (axit hydrocloric)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2806.10.00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0E339A" w:rsidRDefault="001D47CC" w:rsidP="00C4756D">
            <w:pPr>
              <w:spacing w:before="20" w:after="20" w:line="340" w:lineRule="exact"/>
              <w:jc w:val="both"/>
              <w:rPr>
                <w:spacing w:val="-8"/>
                <w:sz w:val="26"/>
                <w:szCs w:val="26"/>
              </w:rPr>
            </w:pPr>
            <w:r w:rsidRPr="000E339A">
              <w:rPr>
                <w:spacing w:val="-8"/>
                <w:sz w:val="26"/>
                <w:szCs w:val="26"/>
              </w:rPr>
              <w:t>- Hydrogen chloride (hydrochloric acid)</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lastRenderedPageBreak/>
              <w:t>2806.20.00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Axit clorosulphuric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2806.20.00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Chlorosulphuric acid</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28.07</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 xml:space="preserve">Axit sulphuric; </w:t>
            </w:r>
            <w:r>
              <w:rPr>
                <w:b/>
                <w:bCs/>
                <w:sz w:val="26"/>
                <w:szCs w:val="26"/>
              </w:rPr>
              <w:t>axit sulphuric bốc khói (oleum)</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28.07</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Pr>
                <w:b/>
                <w:bCs/>
                <w:sz w:val="26"/>
                <w:szCs w:val="26"/>
              </w:rPr>
              <w:t>Sulphuric acid; oleum</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2807.00.10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Axit sulphuric chứa H</w:t>
            </w:r>
            <w:r w:rsidRPr="008F4FBA">
              <w:rPr>
                <w:sz w:val="26"/>
                <w:szCs w:val="26"/>
                <w:vertAlign w:val="subscript"/>
              </w:rPr>
              <w:t>2</w:t>
            </w:r>
            <w:r w:rsidRPr="008F4FBA">
              <w:rPr>
                <w:sz w:val="26"/>
                <w:szCs w:val="26"/>
              </w:rPr>
              <w:t>SO</w:t>
            </w:r>
            <w:r w:rsidRPr="008F4FBA">
              <w:rPr>
                <w:sz w:val="26"/>
                <w:szCs w:val="26"/>
                <w:vertAlign w:val="subscript"/>
              </w:rPr>
              <w:t>4</w:t>
            </w:r>
            <w:r w:rsidRPr="008F4FBA">
              <w:rPr>
                <w:sz w:val="26"/>
                <w:szCs w:val="26"/>
              </w:rPr>
              <w:t xml:space="preserve"> trên 80% tính theo trọng lượng</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2807.00.10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Sulphuric acid containing by weight more than 80% of H2SO4</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2807.00.90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Loại khác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kg/lít</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2807.00.90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Other</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kg/liter</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2808.00.00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Axit nitric; axit sulphonitric.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kg/lít</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2808.00.00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Nitric acid; sulphonitric acids.</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kg/liter</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 </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 </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28.09</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 xml:space="preserve">Diphospho pentaoxit; axit phosphoric; axit polyphosphoric, đã hoặc chưa xác định về mặt </w:t>
            </w:r>
            <w:r>
              <w:rPr>
                <w:b/>
                <w:bCs/>
                <w:sz w:val="26"/>
                <w:szCs w:val="26"/>
              </w:rPr>
              <w:t>hóa học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28.09</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0E339A">
              <w:rPr>
                <w:rFonts w:ascii="Times New Roman Bold" w:hAnsi="Times New Roman Bold"/>
                <w:b/>
                <w:bCs/>
                <w:spacing w:val="-12"/>
                <w:sz w:val="26"/>
                <w:szCs w:val="26"/>
              </w:rPr>
              <w:t>Diphosphorous pentaoxide; phosphoric</w:t>
            </w:r>
            <w:r w:rsidRPr="008F4FBA">
              <w:rPr>
                <w:b/>
                <w:bCs/>
                <w:sz w:val="26"/>
                <w:szCs w:val="26"/>
              </w:rPr>
              <w:t xml:space="preserve"> </w:t>
            </w:r>
            <w:r w:rsidRPr="00B54EA5">
              <w:rPr>
                <w:rFonts w:ascii="Times New Roman Bold" w:hAnsi="Times New Roman Bold"/>
                <w:b/>
                <w:bCs/>
                <w:spacing w:val="-6"/>
                <w:sz w:val="26"/>
                <w:szCs w:val="26"/>
              </w:rPr>
              <w:t>acid; polyphosphoric acids, whether</w:t>
            </w:r>
            <w:r>
              <w:rPr>
                <w:b/>
                <w:bCs/>
                <w:sz w:val="26"/>
                <w:szCs w:val="26"/>
              </w:rPr>
              <w:t xml:space="preserve"> or not chemically defined</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2809.10.00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Diphospho pentaoxit</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kg/lít</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2809.10.00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Diphosphorus pentaoxide</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kg/liter</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lastRenderedPageBreak/>
              <w:t>2809.20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Axit phosphoric và axit polyphosphoric: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2809.20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Phosphoric acid and polyphosphoric acids:</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Loại dùng cho thực phẩm:</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Food grade:</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2809.20.31</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Axit hypophosphoric</w:t>
            </w:r>
            <w:r w:rsidRPr="008F4FBA">
              <w:rPr>
                <w:sz w:val="26"/>
                <w:szCs w:val="26"/>
                <w:vertAlign w:val="superscript"/>
              </w:rPr>
              <w:t xml:space="preserve"> (SEN)</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kg/lít</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2809.20.31</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Hypophosphoric acid</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kg/liter</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2809.20.32</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Axit phosphoric</w:t>
            </w:r>
            <w:r w:rsidRPr="008F4FBA">
              <w:rPr>
                <w:sz w:val="26"/>
                <w:szCs w:val="26"/>
                <w:vertAlign w:val="superscript"/>
              </w:rPr>
              <w:t xml:space="preserve"> (SEN)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kg/lít</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2809.20.32</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Phosphoric acid</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kg/liter</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2809.20.39</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Loại khác</w:t>
            </w:r>
            <w:r w:rsidRPr="008F4FBA">
              <w:rPr>
                <w:sz w:val="26"/>
                <w:szCs w:val="26"/>
                <w:vertAlign w:val="superscript"/>
              </w:rPr>
              <w:t xml:space="preserve"> (SEN)</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kg/lít</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2809.20.39</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Other</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kg/liter</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Loại khác: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Other:</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2809.20.91</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Axit hypophosphoric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kg/lít</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2809.20.91</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Hypophosphoric acid</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kg/liter</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2809.20.92</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Axit phosphoric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kg/lít</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2809.20.92</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Phosphoric acid</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kg/liter</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2809.20.99</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Loại khác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kg/lít</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2809.20.99</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Other</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kg/liter</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28.10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Pr>
                <w:b/>
                <w:bCs/>
                <w:sz w:val="26"/>
                <w:szCs w:val="26"/>
              </w:rPr>
              <w:t>Oxit bo; axit boric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28.10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Pr>
                <w:b/>
                <w:bCs/>
                <w:sz w:val="26"/>
                <w:szCs w:val="26"/>
              </w:rPr>
              <w:t>Oxides of boron; boric acids</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2810.00.10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Oxit bo</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kg/lít</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2810.00.10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Oxides of boron</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kg/liter</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lastRenderedPageBreak/>
              <w:t>2810.00.20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Axit boric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kg/lít</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2810.00.20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Boric acids</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kg/liter</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28.11</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Axit vô cơ khác và các hợp chất vô cơ chứ</w:t>
            </w:r>
            <w:r>
              <w:rPr>
                <w:b/>
                <w:bCs/>
                <w:sz w:val="26"/>
                <w:szCs w:val="26"/>
              </w:rPr>
              <w:t>a oxy khác của các phi kim loại</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28.11</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Other inorganic acids and other inorganic</w:t>
            </w:r>
            <w:r>
              <w:rPr>
                <w:b/>
                <w:bCs/>
                <w:sz w:val="26"/>
                <w:szCs w:val="26"/>
              </w:rPr>
              <w:t xml:space="preserve"> oxygen compounds of non-metals</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Axit vô cơ khác: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Other inorganic acids:</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2811.11.00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Hydro florua (axit hydrofloric)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kg/lít</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2811.11.00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Hydrogen fluoride (hydrofluoric acid)</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kg/liter</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2811.12.00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Hydro xyanua (axit hydroxyanic)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kg/lít</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2811.12.00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Hydrogen cyanide (hydrocyanic acid)</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kg/liter</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2811.19</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Loại khác: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2811.19</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Other:</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2811.19.10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Axit arsenic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kg/lít</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2811.19.10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Arsenic acid</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kg/liter</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2811.19.20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0E339A" w:rsidRDefault="001D47CC" w:rsidP="00C4756D">
            <w:pPr>
              <w:spacing w:before="20" w:after="20" w:line="320" w:lineRule="exact"/>
              <w:jc w:val="both"/>
              <w:rPr>
                <w:spacing w:val="-6"/>
                <w:sz w:val="26"/>
                <w:szCs w:val="26"/>
              </w:rPr>
            </w:pPr>
            <w:r w:rsidRPr="000E339A">
              <w:rPr>
                <w:spacing w:val="-6"/>
                <w:sz w:val="26"/>
                <w:szCs w:val="26"/>
              </w:rPr>
              <w:t>- - - Axit aminosulphonic (axit sulphamic)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kg/lít</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2811.19.20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 - Aminosulphonic acid (sulphamic acid)</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kg/liter</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2811.19.90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 - Loại khác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kg/lít</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2811.19.90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 - Other</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kg/liter</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 </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Hợp chất vô cơ chứa oxy khác của phi kim loại:</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 </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Other inorganic oxygen compounds of non-metals:</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2811.21.00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 Carbon dioxit</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kg/lít</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2811.21.00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 Carbon dioxide</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kg/liter</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lastRenderedPageBreak/>
              <w:t>2811.22</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 Silic dioxit:</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2811.22</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 Silicon dioxide:</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2811.22.10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 - Dạng bột</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kg/lít</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2811.22.10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 - In powder form</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kg/liter</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2811.22.90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 - Loại khác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kg/lít</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2811.22.90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 - Other</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kg/liter</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2811.29</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 Loại khác: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2811.29</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 Other:</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2811.29.10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 - Diarsenic pentaoxit</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kg/lít</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2811.29.10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 - Diarsenic pentaoxide</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kg/liter</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2811.29.20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 - Dioxit lưu huỳnh</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kg/lít</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2811.29.20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xml:space="preserve">- - - </w:t>
            </w:r>
            <w:smartTag w:uri="urn:schemas-microsoft-com:office:smarttags" w:element="place">
              <w:smartTag w:uri="urn:schemas-microsoft-com:office:smarttags" w:element="City">
                <w:r w:rsidRPr="008F4FBA">
                  <w:rPr>
                    <w:sz w:val="26"/>
                    <w:szCs w:val="26"/>
                  </w:rPr>
                  <w:t>Sulphur</w:t>
                </w:r>
              </w:smartTag>
            </w:smartTag>
            <w:r w:rsidRPr="008F4FBA">
              <w:rPr>
                <w:sz w:val="26"/>
                <w:szCs w:val="26"/>
              </w:rPr>
              <w:t xml:space="preserve"> dioxide</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kg/liter</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2811.29.90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Loại khác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kg/lít</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2811.29.90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Other</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kg/liter</w:t>
            </w:r>
          </w:p>
        </w:tc>
      </w:tr>
    </w:tbl>
    <w:p w:rsidR="001D47CC" w:rsidRPr="000E339A" w:rsidRDefault="001D47CC" w:rsidP="001D47CC">
      <w:pPr>
        <w:rPr>
          <w:sz w:val="2"/>
          <w:szCs w:val="2"/>
        </w:rPr>
      </w:pPr>
    </w:p>
    <w:tbl>
      <w:tblPr>
        <w:tblW w:w="4924" w:type="pct"/>
        <w:tblInd w:w="108" w:type="dxa"/>
        <w:tblLayout w:type="fixed"/>
        <w:tblLook w:val="04A0" w:firstRow="1" w:lastRow="0" w:firstColumn="1" w:lastColumn="0" w:noHBand="0" w:noVBand="1"/>
      </w:tblPr>
      <w:tblGrid>
        <w:gridCol w:w="1292"/>
        <w:gridCol w:w="4297"/>
        <w:gridCol w:w="894"/>
        <w:gridCol w:w="1302"/>
        <w:gridCol w:w="3894"/>
        <w:gridCol w:w="1063"/>
      </w:tblGrid>
      <w:tr w:rsidR="001D47CC" w:rsidRPr="008F4FBA" w:rsidTr="00C4756D">
        <w:tc>
          <w:tcPr>
            <w:tcW w:w="507" w:type="pct"/>
            <w:tcBorders>
              <w:top w:val="nil"/>
              <w:left w:val="nil"/>
              <w:bottom w:val="nil"/>
              <w:right w:val="nil"/>
            </w:tcBorders>
            <w:shd w:val="clear" w:color="auto" w:fill="auto"/>
          </w:tcPr>
          <w:p w:rsidR="001D47CC" w:rsidRPr="008F4FBA" w:rsidRDefault="001D47CC" w:rsidP="00C4756D">
            <w:pPr>
              <w:spacing w:before="20" w:after="20" w:line="340" w:lineRule="exact"/>
              <w:rPr>
                <w:b/>
                <w:bCs/>
                <w:sz w:val="26"/>
                <w:szCs w:val="26"/>
              </w:rPr>
            </w:pPr>
          </w:p>
        </w:tc>
        <w:tc>
          <w:tcPr>
            <w:tcW w:w="1686"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r w:rsidRPr="008F4FBA">
              <w:rPr>
                <w:b/>
                <w:bCs/>
                <w:sz w:val="26"/>
                <w:szCs w:val="26"/>
              </w:rPr>
              <w:t>PHÂN CHƯƠNG III</w:t>
            </w:r>
          </w:p>
        </w:tc>
        <w:tc>
          <w:tcPr>
            <w:tcW w:w="351" w:type="pct"/>
            <w:tcBorders>
              <w:top w:val="nil"/>
              <w:left w:val="nil"/>
              <w:bottom w:val="nil"/>
              <w:right w:val="nil"/>
            </w:tcBorders>
            <w:shd w:val="clear" w:color="auto" w:fill="auto"/>
            <w:noWrap/>
          </w:tcPr>
          <w:p w:rsidR="001D47CC" w:rsidRPr="008F4FBA" w:rsidRDefault="001D47CC" w:rsidP="00C4756D">
            <w:pPr>
              <w:spacing w:before="20" w:after="20" w:line="340" w:lineRule="exact"/>
              <w:jc w:val="center"/>
              <w:rPr>
                <w:sz w:val="26"/>
                <w:szCs w:val="26"/>
              </w:rPr>
            </w:pPr>
          </w:p>
        </w:tc>
        <w:tc>
          <w:tcPr>
            <w:tcW w:w="511"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p>
        </w:tc>
        <w:tc>
          <w:tcPr>
            <w:tcW w:w="1528"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r w:rsidRPr="008F4FBA">
              <w:rPr>
                <w:b/>
                <w:bCs/>
                <w:sz w:val="26"/>
                <w:szCs w:val="26"/>
              </w:rPr>
              <w:t>SUB-CHAPTER III</w:t>
            </w:r>
          </w:p>
        </w:tc>
        <w:tc>
          <w:tcPr>
            <w:tcW w:w="417"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r>
      <w:tr w:rsidR="001D47CC" w:rsidRPr="008F4FBA" w:rsidTr="00C4756D">
        <w:tc>
          <w:tcPr>
            <w:tcW w:w="507" w:type="pct"/>
            <w:tcBorders>
              <w:top w:val="nil"/>
              <w:left w:val="nil"/>
              <w:bottom w:val="nil"/>
              <w:right w:val="nil"/>
            </w:tcBorders>
            <w:shd w:val="clear" w:color="auto" w:fill="auto"/>
          </w:tcPr>
          <w:p w:rsidR="001D47CC" w:rsidRPr="008F4FBA" w:rsidRDefault="001D47CC" w:rsidP="00C4756D">
            <w:pPr>
              <w:spacing w:before="20" w:after="20" w:line="340" w:lineRule="exact"/>
              <w:rPr>
                <w:b/>
                <w:bCs/>
                <w:sz w:val="26"/>
                <w:szCs w:val="26"/>
              </w:rPr>
            </w:pPr>
          </w:p>
        </w:tc>
        <w:tc>
          <w:tcPr>
            <w:tcW w:w="1686"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r w:rsidRPr="008F4FBA">
              <w:rPr>
                <w:b/>
                <w:bCs/>
                <w:sz w:val="26"/>
                <w:szCs w:val="26"/>
              </w:rPr>
              <w:t xml:space="preserve">HỢP CHẤT HALOGEN HOẶC HỢP </w:t>
            </w:r>
            <w:r w:rsidRPr="000E339A">
              <w:rPr>
                <w:rFonts w:ascii="Times New Roman Bold" w:hAnsi="Times New Roman Bold"/>
                <w:b/>
                <w:bCs/>
                <w:spacing w:val="-8"/>
                <w:sz w:val="26"/>
                <w:szCs w:val="26"/>
              </w:rPr>
              <w:t>CHẤT SULPHUA CỦA PHI KIM LOẠI</w:t>
            </w:r>
          </w:p>
        </w:tc>
        <w:tc>
          <w:tcPr>
            <w:tcW w:w="351" w:type="pct"/>
            <w:tcBorders>
              <w:top w:val="nil"/>
              <w:left w:val="nil"/>
              <w:bottom w:val="nil"/>
              <w:right w:val="nil"/>
            </w:tcBorders>
            <w:shd w:val="clear" w:color="auto" w:fill="auto"/>
            <w:noWrap/>
          </w:tcPr>
          <w:p w:rsidR="001D47CC" w:rsidRPr="008F4FBA" w:rsidRDefault="001D47CC" w:rsidP="00C4756D">
            <w:pPr>
              <w:spacing w:before="20" w:after="20" w:line="340" w:lineRule="exact"/>
              <w:jc w:val="center"/>
              <w:rPr>
                <w:sz w:val="26"/>
                <w:szCs w:val="26"/>
              </w:rPr>
            </w:pPr>
          </w:p>
        </w:tc>
        <w:tc>
          <w:tcPr>
            <w:tcW w:w="511"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p>
        </w:tc>
        <w:tc>
          <w:tcPr>
            <w:tcW w:w="1528"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r w:rsidRPr="008F4FBA">
              <w:rPr>
                <w:b/>
                <w:bCs/>
                <w:sz w:val="26"/>
                <w:szCs w:val="26"/>
              </w:rPr>
              <w:t xml:space="preserve">HALOGEN OR </w:t>
            </w:r>
            <w:smartTag w:uri="urn:schemas-microsoft-com:office:smarttags" w:element="place">
              <w:smartTag w:uri="urn:schemas-microsoft-com:office:smarttags" w:element="City">
                <w:r w:rsidRPr="008F4FBA">
                  <w:rPr>
                    <w:b/>
                    <w:bCs/>
                    <w:sz w:val="26"/>
                    <w:szCs w:val="26"/>
                  </w:rPr>
                  <w:t>SULPHUR</w:t>
                </w:r>
              </w:smartTag>
            </w:smartTag>
            <w:r w:rsidRPr="008F4FBA">
              <w:rPr>
                <w:b/>
                <w:bCs/>
                <w:sz w:val="26"/>
                <w:szCs w:val="26"/>
              </w:rPr>
              <w:t xml:space="preserve"> COMPOUNDS OF NON-METALS</w:t>
            </w:r>
          </w:p>
        </w:tc>
        <w:tc>
          <w:tcPr>
            <w:tcW w:w="417"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r>
    </w:tbl>
    <w:p w:rsidR="001D47CC" w:rsidRDefault="001D47CC" w:rsidP="001D47CC"/>
    <w:tbl>
      <w:tblPr>
        <w:tblW w:w="4924" w:type="pct"/>
        <w:tblInd w:w="108" w:type="dxa"/>
        <w:tblLayout w:type="fixed"/>
        <w:tblLook w:val="04A0" w:firstRow="1" w:lastRow="0" w:firstColumn="1" w:lastColumn="0" w:noHBand="0" w:noVBand="1"/>
      </w:tblPr>
      <w:tblGrid>
        <w:gridCol w:w="1292"/>
        <w:gridCol w:w="4297"/>
        <w:gridCol w:w="894"/>
        <w:gridCol w:w="1302"/>
        <w:gridCol w:w="3894"/>
        <w:gridCol w:w="1063"/>
      </w:tblGrid>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Mã hàng</w:t>
            </w:r>
          </w:p>
        </w:tc>
        <w:tc>
          <w:tcPr>
            <w:tcW w:w="1686" w:type="pct"/>
            <w:tcBorders>
              <w:top w:val="single" w:sz="4" w:space="0" w:color="auto"/>
              <w:left w:val="nil"/>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Mô tả hàng hóa</w:t>
            </w:r>
          </w:p>
        </w:tc>
        <w:tc>
          <w:tcPr>
            <w:tcW w:w="351" w:type="pct"/>
            <w:tcBorders>
              <w:top w:val="single" w:sz="4" w:space="0" w:color="auto"/>
              <w:left w:val="nil"/>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Đơn vị tính</w:t>
            </w:r>
          </w:p>
        </w:tc>
        <w:tc>
          <w:tcPr>
            <w:tcW w:w="511" w:type="pct"/>
            <w:tcBorders>
              <w:top w:val="single" w:sz="4" w:space="0" w:color="auto"/>
              <w:left w:val="nil"/>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Code</w:t>
            </w:r>
          </w:p>
        </w:tc>
        <w:tc>
          <w:tcPr>
            <w:tcW w:w="1528" w:type="pct"/>
            <w:tcBorders>
              <w:top w:val="single" w:sz="4" w:space="0" w:color="auto"/>
              <w:left w:val="nil"/>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Description</w:t>
            </w:r>
          </w:p>
        </w:tc>
        <w:tc>
          <w:tcPr>
            <w:tcW w:w="417" w:type="pct"/>
            <w:tcBorders>
              <w:top w:val="single" w:sz="4" w:space="0" w:color="auto"/>
              <w:left w:val="nil"/>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ind w:left="-57" w:right="-57"/>
              <w:jc w:val="center"/>
              <w:rPr>
                <w:b/>
                <w:bCs/>
                <w:sz w:val="26"/>
                <w:szCs w:val="26"/>
              </w:rPr>
            </w:pPr>
            <w:r w:rsidRPr="008F4FBA">
              <w:rPr>
                <w:b/>
                <w:bCs/>
                <w:sz w:val="26"/>
                <w:szCs w:val="26"/>
              </w:rPr>
              <w:t>Unit of quantity</w:t>
            </w:r>
          </w:p>
        </w:tc>
      </w:tr>
      <w:tr w:rsidR="001D47CC" w:rsidRPr="008F4FBA" w:rsidTr="00C4756D">
        <w:tc>
          <w:tcPr>
            <w:tcW w:w="507" w:type="pct"/>
            <w:tcBorders>
              <w:top w:val="nil"/>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lastRenderedPageBreak/>
              <w:t>28.12</w:t>
            </w:r>
          </w:p>
        </w:tc>
        <w:tc>
          <w:tcPr>
            <w:tcW w:w="1686"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 xml:space="preserve">Halogenua và </w:t>
            </w:r>
            <w:r>
              <w:rPr>
                <w:b/>
                <w:bCs/>
                <w:sz w:val="26"/>
                <w:szCs w:val="26"/>
              </w:rPr>
              <w:t>oxit halogenua của phi kim loại</w:t>
            </w:r>
          </w:p>
        </w:tc>
        <w:tc>
          <w:tcPr>
            <w:tcW w:w="35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28.12</w:t>
            </w:r>
          </w:p>
        </w:tc>
        <w:tc>
          <w:tcPr>
            <w:tcW w:w="1528"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 xml:space="preserve">Halides </w:t>
            </w:r>
            <w:r>
              <w:rPr>
                <w:b/>
                <w:bCs/>
                <w:sz w:val="26"/>
                <w:szCs w:val="26"/>
              </w:rPr>
              <w:t>and halide oxides of non-metals</w:t>
            </w:r>
          </w:p>
        </w:tc>
        <w:tc>
          <w:tcPr>
            <w:tcW w:w="417"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nil"/>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Clorua và oxit clorua:</w:t>
            </w:r>
          </w:p>
        </w:tc>
        <w:tc>
          <w:tcPr>
            <w:tcW w:w="35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Chlorides and chloride oxides:</w:t>
            </w:r>
          </w:p>
        </w:tc>
        <w:tc>
          <w:tcPr>
            <w:tcW w:w="417"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nil"/>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2812.11.00</w:t>
            </w:r>
          </w:p>
        </w:tc>
        <w:tc>
          <w:tcPr>
            <w:tcW w:w="1686"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Carbonyl diclorua (phosgene)</w:t>
            </w:r>
          </w:p>
        </w:tc>
        <w:tc>
          <w:tcPr>
            <w:tcW w:w="35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kg/lít</w:t>
            </w:r>
          </w:p>
        </w:tc>
        <w:tc>
          <w:tcPr>
            <w:tcW w:w="51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2812.11.00</w:t>
            </w:r>
          </w:p>
        </w:tc>
        <w:tc>
          <w:tcPr>
            <w:tcW w:w="1528"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Carbonyl dichloride (phosgene)</w:t>
            </w:r>
          </w:p>
        </w:tc>
        <w:tc>
          <w:tcPr>
            <w:tcW w:w="417"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kg/liter</w:t>
            </w:r>
          </w:p>
        </w:tc>
      </w:tr>
      <w:tr w:rsidR="001D47CC" w:rsidRPr="008F4FBA" w:rsidTr="00C4756D">
        <w:tc>
          <w:tcPr>
            <w:tcW w:w="507" w:type="pct"/>
            <w:tcBorders>
              <w:top w:val="nil"/>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2812.12.00</w:t>
            </w:r>
          </w:p>
        </w:tc>
        <w:tc>
          <w:tcPr>
            <w:tcW w:w="1686"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Phospho oxyclorua</w:t>
            </w:r>
          </w:p>
        </w:tc>
        <w:tc>
          <w:tcPr>
            <w:tcW w:w="35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kg/lít</w:t>
            </w:r>
          </w:p>
        </w:tc>
        <w:tc>
          <w:tcPr>
            <w:tcW w:w="51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2812.12.00</w:t>
            </w:r>
          </w:p>
        </w:tc>
        <w:tc>
          <w:tcPr>
            <w:tcW w:w="1528"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Phosphorus oxychloride</w:t>
            </w:r>
          </w:p>
        </w:tc>
        <w:tc>
          <w:tcPr>
            <w:tcW w:w="417"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kg/liter</w:t>
            </w:r>
          </w:p>
        </w:tc>
      </w:tr>
      <w:tr w:rsidR="001D47CC" w:rsidRPr="008F4FBA" w:rsidTr="00C4756D">
        <w:tc>
          <w:tcPr>
            <w:tcW w:w="507" w:type="pct"/>
            <w:tcBorders>
              <w:top w:val="nil"/>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2812.13.00</w:t>
            </w:r>
          </w:p>
        </w:tc>
        <w:tc>
          <w:tcPr>
            <w:tcW w:w="1686"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Phospho triclorua</w:t>
            </w:r>
          </w:p>
        </w:tc>
        <w:tc>
          <w:tcPr>
            <w:tcW w:w="35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kg/lít</w:t>
            </w:r>
          </w:p>
        </w:tc>
        <w:tc>
          <w:tcPr>
            <w:tcW w:w="51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2812.13.00</w:t>
            </w:r>
          </w:p>
        </w:tc>
        <w:tc>
          <w:tcPr>
            <w:tcW w:w="1528"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Phosphorus trichloride</w:t>
            </w:r>
          </w:p>
        </w:tc>
        <w:tc>
          <w:tcPr>
            <w:tcW w:w="417"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kg/liter</w:t>
            </w:r>
          </w:p>
        </w:tc>
      </w:tr>
      <w:tr w:rsidR="001D47CC" w:rsidRPr="008F4FBA" w:rsidTr="00C4756D">
        <w:tc>
          <w:tcPr>
            <w:tcW w:w="507" w:type="pct"/>
            <w:tcBorders>
              <w:top w:val="nil"/>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2812.14.00</w:t>
            </w:r>
          </w:p>
        </w:tc>
        <w:tc>
          <w:tcPr>
            <w:tcW w:w="1686"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Phospho pentaclorua</w:t>
            </w:r>
          </w:p>
        </w:tc>
        <w:tc>
          <w:tcPr>
            <w:tcW w:w="35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kg/lít</w:t>
            </w:r>
          </w:p>
        </w:tc>
        <w:tc>
          <w:tcPr>
            <w:tcW w:w="51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2812.14.00</w:t>
            </w:r>
          </w:p>
        </w:tc>
        <w:tc>
          <w:tcPr>
            <w:tcW w:w="1528"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Phosphorus pentachloride</w:t>
            </w:r>
          </w:p>
        </w:tc>
        <w:tc>
          <w:tcPr>
            <w:tcW w:w="417"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kg/liter</w:t>
            </w:r>
          </w:p>
        </w:tc>
      </w:tr>
      <w:tr w:rsidR="001D47CC" w:rsidRPr="008F4FBA" w:rsidTr="00C4756D">
        <w:tc>
          <w:tcPr>
            <w:tcW w:w="507" w:type="pct"/>
            <w:tcBorders>
              <w:top w:val="nil"/>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2812.15.00</w:t>
            </w:r>
          </w:p>
        </w:tc>
        <w:tc>
          <w:tcPr>
            <w:tcW w:w="1686"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Lưu huỳnh monoclorua</w:t>
            </w:r>
          </w:p>
        </w:tc>
        <w:tc>
          <w:tcPr>
            <w:tcW w:w="35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kg/lít</w:t>
            </w:r>
          </w:p>
        </w:tc>
        <w:tc>
          <w:tcPr>
            <w:tcW w:w="51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2812.15.00</w:t>
            </w:r>
          </w:p>
        </w:tc>
        <w:tc>
          <w:tcPr>
            <w:tcW w:w="1528"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Sulphur monochloride</w:t>
            </w:r>
          </w:p>
        </w:tc>
        <w:tc>
          <w:tcPr>
            <w:tcW w:w="417"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kg/liter</w:t>
            </w:r>
          </w:p>
        </w:tc>
      </w:tr>
      <w:tr w:rsidR="001D47CC" w:rsidRPr="008F4FBA" w:rsidTr="00C4756D">
        <w:tc>
          <w:tcPr>
            <w:tcW w:w="507" w:type="pct"/>
            <w:tcBorders>
              <w:top w:val="nil"/>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2812.16.00</w:t>
            </w:r>
          </w:p>
        </w:tc>
        <w:tc>
          <w:tcPr>
            <w:tcW w:w="1686"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Lưu huỳnh diclorua</w:t>
            </w:r>
          </w:p>
        </w:tc>
        <w:tc>
          <w:tcPr>
            <w:tcW w:w="35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kg/lít</w:t>
            </w:r>
          </w:p>
        </w:tc>
        <w:tc>
          <w:tcPr>
            <w:tcW w:w="51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2812.16.00</w:t>
            </w:r>
          </w:p>
        </w:tc>
        <w:tc>
          <w:tcPr>
            <w:tcW w:w="1528"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Sulphur dichloride</w:t>
            </w:r>
          </w:p>
        </w:tc>
        <w:tc>
          <w:tcPr>
            <w:tcW w:w="417"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kg/liter</w:t>
            </w:r>
          </w:p>
        </w:tc>
      </w:tr>
      <w:tr w:rsidR="001D47CC" w:rsidRPr="008F4FBA" w:rsidTr="00C4756D">
        <w:tc>
          <w:tcPr>
            <w:tcW w:w="507" w:type="pct"/>
            <w:tcBorders>
              <w:top w:val="nil"/>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2812.17.00</w:t>
            </w:r>
          </w:p>
        </w:tc>
        <w:tc>
          <w:tcPr>
            <w:tcW w:w="1686"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-Thionyl clorua</w:t>
            </w:r>
          </w:p>
        </w:tc>
        <w:tc>
          <w:tcPr>
            <w:tcW w:w="35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kg/lít</w:t>
            </w:r>
          </w:p>
        </w:tc>
        <w:tc>
          <w:tcPr>
            <w:tcW w:w="51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2812.17.00</w:t>
            </w:r>
          </w:p>
        </w:tc>
        <w:tc>
          <w:tcPr>
            <w:tcW w:w="1528"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Thionyl chloride</w:t>
            </w:r>
          </w:p>
        </w:tc>
        <w:tc>
          <w:tcPr>
            <w:tcW w:w="417"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kg/liter</w:t>
            </w:r>
          </w:p>
        </w:tc>
      </w:tr>
      <w:tr w:rsidR="001D47CC" w:rsidRPr="008F4FBA" w:rsidTr="00C4756D">
        <w:tc>
          <w:tcPr>
            <w:tcW w:w="507" w:type="pct"/>
            <w:tcBorders>
              <w:top w:val="nil"/>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2812.19.00</w:t>
            </w:r>
          </w:p>
        </w:tc>
        <w:tc>
          <w:tcPr>
            <w:tcW w:w="1686"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Loại khác</w:t>
            </w:r>
          </w:p>
        </w:tc>
        <w:tc>
          <w:tcPr>
            <w:tcW w:w="35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kg/lít</w:t>
            </w:r>
          </w:p>
        </w:tc>
        <w:tc>
          <w:tcPr>
            <w:tcW w:w="51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2812.19.00</w:t>
            </w:r>
          </w:p>
        </w:tc>
        <w:tc>
          <w:tcPr>
            <w:tcW w:w="1528"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Other</w:t>
            </w:r>
          </w:p>
        </w:tc>
        <w:tc>
          <w:tcPr>
            <w:tcW w:w="417"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kg/liter</w:t>
            </w:r>
          </w:p>
        </w:tc>
      </w:tr>
      <w:tr w:rsidR="001D47CC" w:rsidRPr="008F4FBA" w:rsidTr="00C4756D">
        <w:tc>
          <w:tcPr>
            <w:tcW w:w="507" w:type="pct"/>
            <w:tcBorders>
              <w:top w:val="nil"/>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2812.90.00</w:t>
            </w:r>
          </w:p>
        </w:tc>
        <w:tc>
          <w:tcPr>
            <w:tcW w:w="1686"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Loại khác</w:t>
            </w:r>
          </w:p>
        </w:tc>
        <w:tc>
          <w:tcPr>
            <w:tcW w:w="35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kg/lít</w:t>
            </w:r>
          </w:p>
        </w:tc>
        <w:tc>
          <w:tcPr>
            <w:tcW w:w="51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2812.90.00</w:t>
            </w:r>
          </w:p>
        </w:tc>
        <w:tc>
          <w:tcPr>
            <w:tcW w:w="1528"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Other</w:t>
            </w:r>
          </w:p>
        </w:tc>
        <w:tc>
          <w:tcPr>
            <w:tcW w:w="417"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kg/liter</w:t>
            </w:r>
          </w:p>
        </w:tc>
      </w:tr>
      <w:tr w:rsidR="001D47CC" w:rsidRPr="008F4FBA" w:rsidTr="00C4756D">
        <w:tc>
          <w:tcPr>
            <w:tcW w:w="507" w:type="pct"/>
            <w:tcBorders>
              <w:top w:val="nil"/>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35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417"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nil"/>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lastRenderedPageBreak/>
              <w:t>28.13</w:t>
            </w:r>
          </w:p>
        </w:tc>
        <w:tc>
          <w:tcPr>
            <w:tcW w:w="1686"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Sulphua của phi kim loại;</w:t>
            </w:r>
            <w:r>
              <w:rPr>
                <w:b/>
                <w:bCs/>
                <w:sz w:val="26"/>
                <w:szCs w:val="26"/>
              </w:rPr>
              <w:t xml:space="preserve"> phospho trisulphua thương phẩm</w:t>
            </w:r>
          </w:p>
        </w:tc>
        <w:tc>
          <w:tcPr>
            <w:tcW w:w="35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28.13</w:t>
            </w:r>
          </w:p>
        </w:tc>
        <w:tc>
          <w:tcPr>
            <w:tcW w:w="1528"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0E339A">
              <w:rPr>
                <w:rFonts w:ascii="Times New Roman Bold" w:hAnsi="Times New Roman Bold"/>
                <w:b/>
                <w:bCs/>
                <w:spacing w:val="-6"/>
                <w:sz w:val="26"/>
                <w:szCs w:val="26"/>
              </w:rPr>
              <w:t>Sulphides of non-metals; commercial</w:t>
            </w:r>
            <w:r>
              <w:rPr>
                <w:b/>
                <w:bCs/>
                <w:sz w:val="26"/>
                <w:szCs w:val="26"/>
              </w:rPr>
              <w:t xml:space="preserve"> phosphorus trisulphide</w:t>
            </w:r>
          </w:p>
        </w:tc>
        <w:tc>
          <w:tcPr>
            <w:tcW w:w="417"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nil"/>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2813.10.00</w:t>
            </w:r>
          </w:p>
        </w:tc>
        <w:tc>
          <w:tcPr>
            <w:tcW w:w="1686"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Carbon disulphua</w:t>
            </w:r>
          </w:p>
        </w:tc>
        <w:tc>
          <w:tcPr>
            <w:tcW w:w="35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2813.10.00</w:t>
            </w:r>
          </w:p>
        </w:tc>
        <w:tc>
          <w:tcPr>
            <w:tcW w:w="1528"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Carbon disulphide</w:t>
            </w:r>
          </w:p>
        </w:tc>
        <w:tc>
          <w:tcPr>
            <w:tcW w:w="417"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nil"/>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2813.90.00</w:t>
            </w:r>
          </w:p>
        </w:tc>
        <w:tc>
          <w:tcPr>
            <w:tcW w:w="1686"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Loại khác</w:t>
            </w:r>
          </w:p>
        </w:tc>
        <w:tc>
          <w:tcPr>
            <w:tcW w:w="35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2813.90.00</w:t>
            </w:r>
          </w:p>
        </w:tc>
        <w:tc>
          <w:tcPr>
            <w:tcW w:w="1528" w:type="pct"/>
            <w:tcBorders>
              <w:top w:val="nil"/>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Other</w:t>
            </w:r>
          </w:p>
        </w:tc>
        <w:tc>
          <w:tcPr>
            <w:tcW w:w="417" w:type="pct"/>
            <w:tcBorders>
              <w:top w:val="nil"/>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1686"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p>
        </w:tc>
        <w:tc>
          <w:tcPr>
            <w:tcW w:w="351" w:type="pct"/>
            <w:tcBorders>
              <w:top w:val="nil"/>
              <w:left w:val="nil"/>
              <w:bottom w:val="nil"/>
              <w:right w:val="nil"/>
            </w:tcBorders>
            <w:shd w:val="clear" w:color="auto" w:fill="auto"/>
            <w:noWrap/>
          </w:tcPr>
          <w:p w:rsidR="001D47CC" w:rsidRPr="008F4FBA" w:rsidRDefault="001D47CC" w:rsidP="00C4756D">
            <w:pPr>
              <w:spacing w:before="20" w:after="20" w:line="340" w:lineRule="exact"/>
              <w:jc w:val="center"/>
              <w:rPr>
                <w:sz w:val="26"/>
                <w:szCs w:val="26"/>
              </w:rPr>
            </w:pPr>
          </w:p>
        </w:tc>
        <w:tc>
          <w:tcPr>
            <w:tcW w:w="511"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1528"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p>
        </w:tc>
        <w:tc>
          <w:tcPr>
            <w:tcW w:w="417" w:type="pct"/>
            <w:tcBorders>
              <w:top w:val="nil"/>
              <w:left w:val="nil"/>
              <w:bottom w:val="nil"/>
              <w:right w:val="nil"/>
            </w:tcBorders>
            <w:shd w:val="clear" w:color="auto" w:fill="auto"/>
            <w:noWrap/>
          </w:tcPr>
          <w:p w:rsidR="001D47CC" w:rsidRPr="008F4FBA" w:rsidRDefault="001D47CC" w:rsidP="00C4756D">
            <w:pPr>
              <w:spacing w:before="20" w:after="20" w:line="340" w:lineRule="exact"/>
              <w:jc w:val="center"/>
              <w:rPr>
                <w:sz w:val="26"/>
                <w:szCs w:val="26"/>
              </w:rPr>
            </w:pPr>
          </w:p>
        </w:tc>
      </w:tr>
    </w:tbl>
    <w:p w:rsidR="001D47CC" w:rsidRPr="000E339A" w:rsidRDefault="001D47CC" w:rsidP="001D47CC">
      <w:pPr>
        <w:rPr>
          <w:sz w:val="2"/>
          <w:szCs w:val="2"/>
        </w:rPr>
      </w:pPr>
    </w:p>
    <w:tbl>
      <w:tblPr>
        <w:tblW w:w="4924" w:type="pct"/>
        <w:tblInd w:w="108" w:type="dxa"/>
        <w:tblLayout w:type="fixed"/>
        <w:tblLook w:val="04A0" w:firstRow="1" w:lastRow="0" w:firstColumn="1" w:lastColumn="0" w:noHBand="0" w:noVBand="1"/>
      </w:tblPr>
      <w:tblGrid>
        <w:gridCol w:w="1292"/>
        <w:gridCol w:w="4297"/>
        <w:gridCol w:w="894"/>
        <w:gridCol w:w="1302"/>
        <w:gridCol w:w="3894"/>
        <w:gridCol w:w="1063"/>
      </w:tblGrid>
      <w:tr w:rsidR="001D47CC" w:rsidRPr="008F4FBA" w:rsidTr="00C4756D">
        <w:tc>
          <w:tcPr>
            <w:tcW w:w="507" w:type="pct"/>
            <w:tcBorders>
              <w:top w:val="nil"/>
              <w:left w:val="nil"/>
              <w:bottom w:val="nil"/>
              <w:right w:val="nil"/>
            </w:tcBorders>
            <w:shd w:val="clear" w:color="auto" w:fill="auto"/>
          </w:tcPr>
          <w:p w:rsidR="001D47CC" w:rsidRPr="008F4FBA" w:rsidRDefault="001D47CC" w:rsidP="00C4756D">
            <w:pPr>
              <w:spacing w:before="20" w:after="20" w:line="340" w:lineRule="exact"/>
              <w:rPr>
                <w:b/>
                <w:bCs/>
                <w:sz w:val="26"/>
                <w:szCs w:val="26"/>
              </w:rPr>
            </w:pPr>
          </w:p>
        </w:tc>
        <w:tc>
          <w:tcPr>
            <w:tcW w:w="1686"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r w:rsidRPr="008F4FBA">
              <w:rPr>
                <w:b/>
                <w:bCs/>
                <w:sz w:val="26"/>
                <w:szCs w:val="26"/>
              </w:rPr>
              <w:t>PHÂN CHƯƠNG IV</w:t>
            </w:r>
          </w:p>
        </w:tc>
        <w:tc>
          <w:tcPr>
            <w:tcW w:w="351" w:type="pct"/>
            <w:tcBorders>
              <w:top w:val="nil"/>
              <w:left w:val="nil"/>
              <w:bottom w:val="nil"/>
              <w:right w:val="nil"/>
            </w:tcBorders>
            <w:shd w:val="clear" w:color="auto" w:fill="auto"/>
            <w:noWrap/>
          </w:tcPr>
          <w:p w:rsidR="001D47CC" w:rsidRPr="008F4FBA" w:rsidRDefault="001D47CC" w:rsidP="00C4756D">
            <w:pPr>
              <w:spacing w:before="20" w:after="20" w:line="340" w:lineRule="exact"/>
              <w:jc w:val="center"/>
              <w:rPr>
                <w:sz w:val="26"/>
                <w:szCs w:val="26"/>
              </w:rPr>
            </w:pPr>
          </w:p>
        </w:tc>
        <w:tc>
          <w:tcPr>
            <w:tcW w:w="511"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p>
        </w:tc>
        <w:tc>
          <w:tcPr>
            <w:tcW w:w="1528"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r w:rsidRPr="008F4FBA">
              <w:rPr>
                <w:b/>
                <w:bCs/>
                <w:sz w:val="26"/>
                <w:szCs w:val="26"/>
              </w:rPr>
              <w:t>SUB-CHAPTER IV</w:t>
            </w:r>
          </w:p>
        </w:tc>
        <w:tc>
          <w:tcPr>
            <w:tcW w:w="417"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r>
      <w:tr w:rsidR="001D47CC" w:rsidRPr="008F4FBA" w:rsidTr="00C4756D">
        <w:tc>
          <w:tcPr>
            <w:tcW w:w="507" w:type="pct"/>
            <w:tcBorders>
              <w:top w:val="nil"/>
              <w:left w:val="nil"/>
              <w:bottom w:val="nil"/>
              <w:right w:val="nil"/>
            </w:tcBorders>
            <w:shd w:val="clear" w:color="auto" w:fill="auto"/>
          </w:tcPr>
          <w:p w:rsidR="001D47CC" w:rsidRPr="008F4FBA" w:rsidRDefault="001D47CC" w:rsidP="00C4756D">
            <w:pPr>
              <w:spacing w:before="20" w:after="20" w:line="340" w:lineRule="exact"/>
              <w:rPr>
                <w:b/>
                <w:bCs/>
                <w:sz w:val="26"/>
                <w:szCs w:val="26"/>
              </w:rPr>
            </w:pPr>
          </w:p>
        </w:tc>
        <w:tc>
          <w:tcPr>
            <w:tcW w:w="1686"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r w:rsidRPr="008F4FBA">
              <w:rPr>
                <w:b/>
                <w:bCs/>
                <w:sz w:val="26"/>
                <w:szCs w:val="26"/>
              </w:rPr>
              <w:t>BAZƠ VÀ OXIT VÔ CƠ, HYDROXIT VÀ PEROXIT KIM LOẠI</w:t>
            </w:r>
          </w:p>
        </w:tc>
        <w:tc>
          <w:tcPr>
            <w:tcW w:w="351" w:type="pct"/>
            <w:tcBorders>
              <w:top w:val="nil"/>
              <w:left w:val="nil"/>
              <w:bottom w:val="nil"/>
              <w:right w:val="nil"/>
            </w:tcBorders>
            <w:shd w:val="clear" w:color="auto" w:fill="auto"/>
            <w:noWrap/>
          </w:tcPr>
          <w:p w:rsidR="001D47CC" w:rsidRPr="008F4FBA" w:rsidRDefault="001D47CC" w:rsidP="00C4756D">
            <w:pPr>
              <w:spacing w:before="20" w:after="20" w:line="340" w:lineRule="exact"/>
              <w:jc w:val="center"/>
              <w:rPr>
                <w:sz w:val="26"/>
                <w:szCs w:val="26"/>
              </w:rPr>
            </w:pPr>
          </w:p>
        </w:tc>
        <w:tc>
          <w:tcPr>
            <w:tcW w:w="511"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p>
        </w:tc>
        <w:tc>
          <w:tcPr>
            <w:tcW w:w="1528"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r w:rsidRPr="008F4FBA">
              <w:rPr>
                <w:b/>
                <w:bCs/>
                <w:sz w:val="26"/>
                <w:szCs w:val="26"/>
              </w:rPr>
              <w:t>INORGANIC BASES AND OXIDES, HYDROXIDES AND PEROXIDES OF METAL</w:t>
            </w:r>
          </w:p>
        </w:tc>
        <w:tc>
          <w:tcPr>
            <w:tcW w:w="417"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r>
    </w:tbl>
    <w:p w:rsidR="001D47CC" w:rsidRDefault="001D47CC" w:rsidP="001D47CC"/>
    <w:tbl>
      <w:tblPr>
        <w:tblW w:w="4924" w:type="pct"/>
        <w:tblInd w:w="108" w:type="dxa"/>
        <w:tblLayout w:type="fixed"/>
        <w:tblLook w:val="04A0" w:firstRow="1" w:lastRow="0" w:firstColumn="1" w:lastColumn="0" w:noHBand="0" w:noVBand="1"/>
      </w:tblPr>
      <w:tblGrid>
        <w:gridCol w:w="1291"/>
        <w:gridCol w:w="4293"/>
        <w:gridCol w:w="894"/>
        <w:gridCol w:w="1301"/>
        <w:gridCol w:w="3891"/>
        <w:gridCol w:w="1062"/>
      </w:tblGrid>
      <w:tr w:rsidR="001D47CC" w:rsidRPr="008F4FBA" w:rsidTr="00C4756D">
        <w:trPr>
          <w:tblHeader/>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Mã hàng</w:t>
            </w:r>
          </w:p>
        </w:tc>
        <w:tc>
          <w:tcPr>
            <w:tcW w:w="1686" w:type="pct"/>
            <w:tcBorders>
              <w:top w:val="single" w:sz="4" w:space="0" w:color="auto"/>
              <w:left w:val="nil"/>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Mô tả hàng hóa</w:t>
            </w:r>
          </w:p>
        </w:tc>
        <w:tc>
          <w:tcPr>
            <w:tcW w:w="351" w:type="pct"/>
            <w:tcBorders>
              <w:top w:val="single" w:sz="4" w:space="0" w:color="auto"/>
              <w:left w:val="nil"/>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Đơn vị tính</w:t>
            </w:r>
          </w:p>
        </w:tc>
        <w:tc>
          <w:tcPr>
            <w:tcW w:w="511" w:type="pct"/>
            <w:tcBorders>
              <w:top w:val="single" w:sz="4" w:space="0" w:color="auto"/>
              <w:left w:val="nil"/>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Code</w:t>
            </w:r>
          </w:p>
        </w:tc>
        <w:tc>
          <w:tcPr>
            <w:tcW w:w="1528" w:type="pct"/>
            <w:tcBorders>
              <w:top w:val="single" w:sz="4" w:space="0" w:color="auto"/>
              <w:left w:val="nil"/>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Description</w:t>
            </w:r>
          </w:p>
        </w:tc>
        <w:tc>
          <w:tcPr>
            <w:tcW w:w="417" w:type="pct"/>
            <w:tcBorders>
              <w:top w:val="single" w:sz="4" w:space="0" w:color="auto"/>
              <w:left w:val="nil"/>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ind w:left="-57" w:right="-57"/>
              <w:jc w:val="center"/>
              <w:rPr>
                <w:b/>
                <w:bCs/>
                <w:sz w:val="26"/>
                <w:szCs w:val="26"/>
              </w:rPr>
            </w:pPr>
            <w:r w:rsidRPr="008F4FBA">
              <w:rPr>
                <w:b/>
                <w:bCs/>
                <w:sz w:val="26"/>
                <w:szCs w:val="26"/>
              </w:rPr>
              <w:t>Unit of quantity</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28.14</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Amoniac, dạn</w:t>
            </w:r>
            <w:r>
              <w:rPr>
                <w:b/>
                <w:bCs/>
                <w:sz w:val="26"/>
                <w:szCs w:val="26"/>
              </w:rPr>
              <w:t>g khan hoặc dạng dung dịch nước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28.14</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B54EA5">
              <w:rPr>
                <w:rFonts w:ascii="Times New Roman Bold" w:hAnsi="Times New Roman Bold"/>
                <w:b/>
                <w:bCs/>
                <w:spacing w:val="-8"/>
                <w:sz w:val="26"/>
                <w:szCs w:val="26"/>
              </w:rPr>
              <w:t>Ammonia, anhydrous or in aqueous</w:t>
            </w:r>
            <w:r>
              <w:rPr>
                <w:b/>
                <w:bCs/>
                <w:sz w:val="26"/>
                <w:szCs w:val="26"/>
              </w:rPr>
              <w:t xml:space="preserve"> solution</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2814.10.00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Dạng khan</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2814.10.00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Anhydrous ammonia</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2814.20.00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Dạng dung dịch nước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2814.20.00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Ammonia in aqueous solution</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lastRenderedPageBreak/>
              <w:t>28.15</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B54EA5">
              <w:rPr>
                <w:rFonts w:ascii="Times New Roman Bold" w:hAnsi="Times New Roman Bold"/>
                <w:b/>
                <w:bCs/>
                <w:spacing w:val="-8"/>
                <w:sz w:val="26"/>
                <w:szCs w:val="26"/>
              </w:rPr>
              <w:t>Natri hydroxit (xút ăn da); kali hydroxit</w:t>
            </w:r>
            <w:r w:rsidRPr="008F4FBA">
              <w:rPr>
                <w:b/>
                <w:bCs/>
                <w:sz w:val="26"/>
                <w:szCs w:val="26"/>
              </w:rPr>
              <w:t xml:space="preserve"> (potash ăn da); </w:t>
            </w:r>
            <w:r>
              <w:rPr>
                <w:b/>
                <w:bCs/>
                <w:sz w:val="26"/>
                <w:szCs w:val="26"/>
              </w:rPr>
              <w:t>natri peroxit hoặc kali peroxit</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28.15</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 xml:space="preserve">Sodium hydroxide (caustic soda); </w:t>
            </w:r>
            <w:r w:rsidRPr="00EB5CE4">
              <w:rPr>
                <w:rFonts w:ascii="Times New Roman Bold" w:hAnsi="Times New Roman Bold"/>
                <w:b/>
                <w:bCs/>
                <w:spacing w:val="-8"/>
                <w:sz w:val="26"/>
                <w:szCs w:val="26"/>
              </w:rPr>
              <w:t>potassium hydroxide (caustic potash);</w:t>
            </w:r>
            <w:r w:rsidRPr="008F4FBA">
              <w:rPr>
                <w:b/>
                <w:bCs/>
                <w:sz w:val="26"/>
                <w:szCs w:val="26"/>
              </w:rPr>
              <w:t xml:space="preserve"> peroxides of sodium or potassium</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Natri hydroxit (xút ăn da):</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Sodium hydroxide (caustic soda):</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2815.11.00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Dạng rắn</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2815.11.00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Solid</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2815.12.00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Dạng dung dịch nước (soda kiềm hoặc soda lỏng)</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2815.12.00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In aqueous solution (soda lye or liquid soda)</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2815.20.00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Kali hydroxit (potash ăn da)</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2815.20.00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EB5CE4" w:rsidRDefault="001D47CC" w:rsidP="00C4756D">
            <w:pPr>
              <w:spacing w:before="20" w:after="20" w:line="340" w:lineRule="exact"/>
              <w:jc w:val="both"/>
              <w:rPr>
                <w:spacing w:val="-6"/>
                <w:sz w:val="26"/>
                <w:szCs w:val="26"/>
              </w:rPr>
            </w:pPr>
            <w:r w:rsidRPr="00EB5CE4">
              <w:rPr>
                <w:spacing w:val="-6"/>
                <w:sz w:val="26"/>
                <w:szCs w:val="26"/>
              </w:rPr>
              <w:t>- Potassium hydroxide (caustic potash)</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2815.30.00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 Natri hoặc kali peroxit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2815.30.00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Peroxides of sodium or potassium</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28.16</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 xml:space="preserve">Magie hydroxit và magie peroxit; oxit, hydroxit và peroxit, của stronti hoặc </w:t>
            </w:r>
            <w:smartTag w:uri="urn:schemas-microsoft-com:office:smarttags" w:element="place">
              <w:smartTag w:uri="urn:schemas-microsoft-com:office:smarttags" w:element="City">
                <w:r w:rsidRPr="008F4FBA">
                  <w:rPr>
                    <w:b/>
                    <w:bCs/>
                    <w:sz w:val="26"/>
                    <w:szCs w:val="26"/>
                  </w:rPr>
                  <w:t>bari</w:t>
                </w:r>
              </w:smartTag>
            </w:smartTag>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28.16</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Hydroxide and peroxide of magnesium; oxides, hydroxides and pe</w:t>
            </w:r>
            <w:r>
              <w:rPr>
                <w:b/>
                <w:bCs/>
                <w:sz w:val="26"/>
                <w:szCs w:val="26"/>
              </w:rPr>
              <w:t>roxides, of strontium or barium</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2816.10.00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 Magie hydroxit và magie peroxit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2816.10.00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Hydroxide and peroxide of magnesium</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lastRenderedPageBreak/>
              <w:t>2816.40.00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 Oxit, hydroxit và peroxit, của stronti hoặc </w:t>
            </w:r>
            <w:smartTag w:uri="urn:schemas-microsoft-com:office:smarttags" w:element="place">
              <w:smartTag w:uri="urn:schemas-microsoft-com:office:smarttags" w:element="City">
                <w:r w:rsidRPr="008F4FBA">
                  <w:rPr>
                    <w:sz w:val="26"/>
                    <w:szCs w:val="26"/>
                  </w:rPr>
                  <w:t>bari</w:t>
                </w:r>
              </w:smartTag>
            </w:smartTag>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2816.40.00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Oxides, hydroxides and peroxides, of strontium or barium</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28.17</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Pr>
                <w:b/>
                <w:bCs/>
                <w:sz w:val="26"/>
                <w:szCs w:val="26"/>
              </w:rPr>
              <w:t>Kẽm oxit; kẽm peroxit</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28.17</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Pr>
                <w:b/>
                <w:bCs/>
                <w:sz w:val="26"/>
                <w:szCs w:val="26"/>
              </w:rPr>
              <w:t>Zinc oxide; zinc peroxide</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2817.00.10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Kẽm oxit</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2817.00.10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Zinc oxide</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2817.00.20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 Kẽm peroxit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2817.00.20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Zinc peroxide</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28.18</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Corundum nhân tạo, đã hoặc chưa xác định về mặt hóa</w:t>
            </w:r>
            <w:r>
              <w:rPr>
                <w:b/>
                <w:bCs/>
                <w:sz w:val="26"/>
                <w:szCs w:val="26"/>
              </w:rPr>
              <w:t xml:space="preserve"> học; oxit nhôm; hydroxit nhôm</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28.18</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Artificial corundum, whether or not chemically defined; alumi</w:t>
            </w:r>
            <w:r>
              <w:rPr>
                <w:b/>
                <w:bCs/>
                <w:sz w:val="26"/>
                <w:szCs w:val="26"/>
              </w:rPr>
              <w:t>nium oxide; aluminium hydroxide</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2818.10.00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Corundum nhân tạo, đã hoặc chưa xác định về mặt hóa học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2818.10.00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Artificial corundum, whether or not chemically defined</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2818.20.00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Oxit nhôm, trừ corundum nhân tạo</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2818.20.00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Aluminium oxide, other than artificial corundum</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2818.30.00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 Nhôm hydroxit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2818.30.00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Aluminium hydroxide</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lastRenderedPageBreak/>
              <w:t>28.19</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Pr>
                <w:b/>
                <w:bCs/>
                <w:sz w:val="26"/>
                <w:szCs w:val="26"/>
              </w:rPr>
              <w:t>Crom oxit và hydroxit</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28.19</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Pr>
                <w:b/>
                <w:bCs/>
                <w:sz w:val="26"/>
                <w:szCs w:val="26"/>
              </w:rPr>
              <w:t>Chromium oxides and hydroxides</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2819.10.00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 Crom trioxit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2819.10.00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Chromium trioxide</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2819.90.00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Loại khác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2819.90.00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Other</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40" w:lineRule="exact"/>
              <w:rPr>
                <w:sz w:val="26"/>
                <w:szCs w:val="26"/>
              </w:rPr>
            </w:pPr>
            <w:r w:rsidRPr="008F4FBA">
              <w:rPr>
                <w:sz w:val="26"/>
                <w:szCs w:val="26"/>
              </w:rPr>
              <w:t> </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240" w:lineRule="exact"/>
              <w:jc w:val="both"/>
              <w:rPr>
                <w:sz w:val="26"/>
                <w:szCs w:val="26"/>
              </w:rPr>
            </w:pPr>
            <w:r w:rsidRPr="008F4FBA">
              <w:rPr>
                <w:sz w:val="26"/>
                <w:szCs w:val="26"/>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40" w:lineRule="exact"/>
              <w:rPr>
                <w:sz w:val="26"/>
                <w:szCs w:val="26"/>
              </w:rPr>
            </w:pPr>
            <w:r w:rsidRPr="008F4FBA">
              <w:rPr>
                <w:sz w:val="26"/>
                <w:szCs w:val="26"/>
              </w:rPr>
              <w:t> </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240" w:lineRule="exact"/>
              <w:jc w:val="both"/>
              <w:rPr>
                <w:sz w:val="26"/>
                <w:szCs w:val="26"/>
              </w:rPr>
            </w:pPr>
            <w:r w:rsidRPr="008F4FBA">
              <w:rPr>
                <w:sz w:val="26"/>
                <w:szCs w:val="26"/>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28.20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Pr>
                <w:b/>
                <w:bCs/>
                <w:sz w:val="26"/>
                <w:szCs w:val="26"/>
              </w:rPr>
              <w:t>Mangan oxit</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28.20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Pr>
                <w:b/>
                <w:bCs/>
                <w:sz w:val="26"/>
                <w:szCs w:val="26"/>
              </w:rPr>
              <w:t>Manganese oxides</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2820.10.00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Mangan dioxit</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2820.10.00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Manganese dioxide</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2820.90.00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Loại khác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2820.90.00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Other</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rPr>
                <w:sz w:val="26"/>
                <w:szCs w:val="26"/>
              </w:rPr>
            </w:pPr>
            <w:r w:rsidRPr="008F4FBA">
              <w:rPr>
                <w:sz w:val="26"/>
                <w:szCs w:val="26"/>
              </w:rPr>
              <w:t> </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260" w:lineRule="exact"/>
              <w:jc w:val="both"/>
              <w:rPr>
                <w:sz w:val="26"/>
                <w:szCs w:val="26"/>
              </w:rPr>
            </w:pPr>
            <w:r w:rsidRPr="008F4FBA">
              <w:rPr>
                <w:sz w:val="26"/>
                <w:szCs w:val="26"/>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rPr>
                <w:sz w:val="26"/>
                <w:szCs w:val="26"/>
              </w:rPr>
            </w:pPr>
            <w:r w:rsidRPr="008F4FBA">
              <w:rPr>
                <w:sz w:val="26"/>
                <w:szCs w:val="26"/>
              </w:rPr>
              <w:t> </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260" w:lineRule="exact"/>
              <w:jc w:val="both"/>
              <w:rPr>
                <w:sz w:val="26"/>
                <w:szCs w:val="26"/>
              </w:rPr>
            </w:pPr>
            <w:r w:rsidRPr="008F4FBA">
              <w:rPr>
                <w:sz w:val="26"/>
                <w:szCs w:val="26"/>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28.21</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Oxit sắt và hydroxit sắt; chất màu từ đất có hàm lượng sắt hóa hợp Fe</w:t>
            </w:r>
            <w:r w:rsidRPr="008F4FBA">
              <w:rPr>
                <w:b/>
                <w:bCs/>
                <w:sz w:val="26"/>
                <w:szCs w:val="26"/>
                <w:vertAlign w:val="subscript"/>
              </w:rPr>
              <w:t>2</w:t>
            </w:r>
            <w:r w:rsidRPr="008F4FBA">
              <w:rPr>
                <w:b/>
                <w:bCs/>
                <w:sz w:val="26"/>
                <w:szCs w:val="26"/>
              </w:rPr>
              <w:t>O</w:t>
            </w:r>
            <w:r w:rsidRPr="008F4FBA">
              <w:rPr>
                <w:b/>
                <w:bCs/>
                <w:sz w:val="26"/>
                <w:szCs w:val="26"/>
                <w:vertAlign w:val="subscript"/>
              </w:rPr>
              <w:t>3</w:t>
            </w:r>
            <w:r w:rsidRPr="008F4FBA">
              <w:rPr>
                <w:b/>
                <w:bCs/>
                <w:sz w:val="26"/>
                <w:szCs w:val="26"/>
              </w:rPr>
              <w:t xml:space="preserve"> chiếm từ 70</w:t>
            </w:r>
            <w:r>
              <w:rPr>
                <w:b/>
                <w:bCs/>
                <w:sz w:val="26"/>
                <w:szCs w:val="26"/>
              </w:rPr>
              <w:t>% trở lên tính theo trọng lượng</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28.21</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Iron oxides and hydroxides; earth colours containing 70% or more by weight of c</w:t>
            </w:r>
            <w:r>
              <w:rPr>
                <w:b/>
                <w:bCs/>
                <w:sz w:val="26"/>
                <w:szCs w:val="26"/>
              </w:rPr>
              <w:t>ombined iron evaluated as Fe2O3</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2821.10.00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Hydroxit và oxit sắt</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2821.10.00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Iron oxides and hydroxides</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2821.20.00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Chất màu từ đất</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2821.20.00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Earth colours</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rPr>
                <w:sz w:val="26"/>
                <w:szCs w:val="26"/>
              </w:rPr>
            </w:pPr>
            <w:r w:rsidRPr="008F4FBA">
              <w:rPr>
                <w:sz w:val="26"/>
                <w:szCs w:val="26"/>
              </w:rPr>
              <w:lastRenderedPageBreak/>
              <w:t> </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260" w:lineRule="exact"/>
              <w:jc w:val="both"/>
              <w:rPr>
                <w:sz w:val="26"/>
                <w:szCs w:val="26"/>
              </w:rPr>
            </w:pPr>
            <w:r w:rsidRPr="008F4FBA">
              <w:rPr>
                <w:sz w:val="26"/>
                <w:szCs w:val="26"/>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rPr>
                <w:sz w:val="26"/>
                <w:szCs w:val="26"/>
              </w:rPr>
            </w:pPr>
            <w:r w:rsidRPr="008F4FBA">
              <w:rPr>
                <w:sz w:val="26"/>
                <w:szCs w:val="26"/>
              </w:rPr>
              <w:t> </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260" w:lineRule="exact"/>
              <w:jc w:val="both"/>
              <w:rPr>
                <w:sz w:val="26"/>
                <w:szCs w:val="26"/>
              </w:rPr>
            </w:pPr>
            <w:r w:rsidRPr="008F4FBA">
              <w:rPr>
                <w:sz w:val="26"/>
                <w:szCs w:val="26"/>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2822.00.00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Coban oxit và h</w:t>
            </w:r>
            <w:r>
              <w:rPr>
                <w:b/>
                <w:bCs/>
                <w:sz w:val="26"/>
                <w:szCs w:val="26"/>
              </w:rPr>
              <w:t>ydroxit; coban oxit thương phẩm</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2822.00.00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Cobalt oxides and hydro</w:t>
            </w:r>
            <w:r>
              <w:rPr>
                <w:b/>
                <w:bCs/>
                <w:sz w:val="26"/>
                <w:szCs w:val="26"/>
              </w:rPr>
              <w:t>xides; commercial cobalt oxides</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rPr>
                <w:b/>
                <w:bCs/>
                <w:sz w:val="26"/>
                <w:szCs w:val="26"/>
              </w:rPr>
            </w:pPr>
            <w:r w:rsidRPr="008F4FBA">
              <w:rPr>
                <w:b/>
                <w:bCs/>
                <w:sz w:val="26"/>
                <w:szCs w:val="26"/>
              </w:rPr>
              <w:t> </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260" w:lineRule="exact"/>
              <w:jc w:val="both"/>
              <w:rPr>
                <w:b/>
                <w:bCs/>
                <w:sz w:val="26"/>
                <w:szCs w:val="26"/>
              </w:rPr>
            </w:pPr>
            <w:r w:rsidRPr="008F4FBA">
              <w:rPr>
                <w:b/>
                <w:bCs/>
                <w:sz w:val="26"/>
                <w:szCs w:val="26"/>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rPr>
                <w:b/>
                <w:bCs/>
                <w:sz w:val="26"/>
                <w:szCs w:val="26"/>
              </w:rPr>
            </w:pPr>
            <w:r w:rsidRPr="008F4FBA">
              <w:rPr>
                <w:b/>
                <w:bCs/>
                <w:sz w:val="26"/>
                <w:szCs w:val="26"/>
              </w:rPr>
              <w:t> </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260" w:lineRule="exact"/>
              <w:jc w:val="both"/>
              <w:rPr>
                <w:b/>
                <w:bCs/>
                <w:sz w:val="26"/>
                <w:szCs w:val="26"/>
              </w:rPr>
            </w:pPr>
            <w:r w:rsidRPr="008F4FBA">
              <w:rPr>
                <w:b/>
                <w:bCs/>
                <w:sz w:val="26"/>
                <w:szCs w:val="26"/>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2823.00.00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Pr>
                <w:b/>
                <w:bCs/>
                <w:sz w:val="26"/>
                <w:szCs w:val="26"/>
              </w:rPr>
              <w:t>Titan oxit</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2823.00.00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Pr>
                <w:b/>
                <w:bCs/>
                <w:sz w:val="26"/>
                <w:szCs w:val="26"/>
              </w:rPr>
              <w:t>Titanium oxides</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rPr>
                <w:b/>
                <w:bCs/>
                <w:sz w:val="26"/>
                <w:szCs w:val="26"/>
              </w:rPr>
            </w:pPr>
            <w:r w:rsidRPr="008F4FBA">
              <w:rPr>
                <w:b/>
                <w:bCs/>
                <w:sz w:val="26"/>
                <w:szCs w:val="26"/>
              </w:rPr>
              <w:t> </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260" w:lineRule="exact"/>
              <w:jc w:val="both"/>
              <w:rPr>
                <w:b/>
                <w:bCs/>
                <w:sz w:val="26"/>
                <w:szCs w:val="26"/>
              </w:rPr>
            </w:pPr>
            <w:r w:rsidRPr="008F4FBA">
              <w:rPr>
                <w:b/>
                <w:bCs/>
                <w:sz w:val="26"/>
                <w:szCs w:val="26"/>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rPr>
                <w:b/>
                <w:bCs/>
                <w:sz w:val="26"/>
                <w:szCs w:val="26"/>
              </w:rPr>
            </w:pPr>
            <w:r w:rsidRPr="008F4FBA">
              <w:rPr>
                <w:b/>
                <w:bCs/>
                <w:sz w:val="26"/>
                <w:szCs w:val="26"/>
              </w:rPr>
              <w:t> </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260" w:lineRule="exact"/>
              <w:jc w:val="both"/>
              <w:rPr>
                <w:b/>
                <w:bCs/>
                <w:sz w:val="26"/>
                <w:szCs w:val="26"/>
              </w:rPr>
            </w:pPr>
            <w:r w:rsidRPr="008F4FBA">
              <w:rPr>
                <w:b/>
                <w:bCs/>
                <w:sz w:val="26"/>
                <w:szCs w:val="26"/>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28.24</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Pr>
                <w:b/>
                <w:bCs/>
                <w:sz w:val="26"/>
                <w:szCs w:val="26"/>
              </w:rPr>
              <w:t>Chì oxit; chì đỏ và chì da cam</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28.24</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Lead o</w:t>
            </w:r>
            <w:r>
              <w:rPr>
                <w:b/>
                <w:bCs/>
                <w:sz w:val="26"/>
                <w:szCs w:val="26"/>
              </w:rPr>
              <w:t>xides; red lead and orange lead</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2824.10.00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Chì monoxit (litharge, maxicot)</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2824.10.00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Lead monoxide (litharge, massicot)</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2824.90.00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Loại khác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2824.90.00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Other</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rPr>
                <w:sz w:val="26"/>
                <w:szCs w:val="26"/>
              </w:rPr>
            </w:pPr>
            <w:r w:rsidRPr="008F4FBA">
              <w:rPr>
                <w:sz w:val="26"/>
                <w:szCs w:val="26"/>
              </w:rPr>
              <w:t> </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260" w:lineRule="exact"/>
              <w:jc w:val="both"/>
              <w:rPr>
                <w:sz w:val="26"/>
                <w:szCs w:val="26"/>
              </w:rPr>
            </w:pPr>
            <w:r w:rsidRPr="008F4FBA">
              <w:rPr>
                <w:sz w:val="26"/>
                <w:szCs w:val="26"/>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rPr>
                <w:sz w:val="26"/>
                <w:szCs w:val="26"/>
              </w:rPr>
            </w:pPr>
            <w:r w:rsidRPr="008F4FBA">
              <w:rPr>
                <w:sz w:val="26"/>
                <w:szCs w:val="26"/>
              </w:rPr>
              <w:t> </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260" w:lineRule="exact"/>
              <w:jc w:val="both"/>
              <w:rPr>
                <w:sz w:val="26"/>
                <w:szCs w:val="26"/>
              </w:rPr>
            </w:pPr>
            <w:r w:rsidRPr="008F4FBA">
              <w:rPr>
                <w:sz w:val="26"/>
                <w:szCs w:val="26"/>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28.25</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Hydrazin và hydroxilamin và các muối vô cơ của chúng; các loại bazơ vô cơ khác; các oxit, hy</w:t>
            </w:r>
            <w:r>
              <w:rPr>
                <w:b/>
                <w:bCs/>
                <w:sz w:val="26"/>
                <w:szCs w:val="26"/>
              </w:rPr>
              <w:t>droxit và peroxit kim loại khác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28.25</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Hydrazine and hydroxylamine and their inorganic salts; other inorganic bases; other metal o</w:t>
            </w:r>
            <w:r>
              <w:rPr>
                <w:b/>
                <w:bCs/>
                <w:sz w:val="26"/>
                <w:szCs w:val="26"/>
              </w:rPr>
              <w:t>xides, hydroxides and peroxides</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2825.10.00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Hydrazin và hydroxilamin và các muối vô cơ của chúng</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2825.10.00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Hydrazine and hydroxylamine and their inorganic salts</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lastRenderedPageBreak/>
              <w:t>2825.20.00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 Hydroxit và oxit liti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2825.20.00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Lithium oxide and hydroxide</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2825.30.00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Hydroxit và oxit vanađi</w:t>
            </w:r>
            <w:r>
              <w:rPr>
                <w:sz w:val="26"/>
                <w:szCs w:val="26"/>
              </w:rPr>
              <w:t xml:space="preserve">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2825.30.00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Vanadium oxides and hydroxides</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2825.40.00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 Hydroxit và oxit niken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2825.40.00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Nickel oxides and hydroxides</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2825.50.00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Hydroxit và oxit đồng</w:t>
            </w:r>
            <w:r>
              <w:rPr>
                <w:sz w:val="26"/>
                <w:szCs w:val="26"/>
              </w:rPr>
              <w:t xml:space="preserve">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2825.50.00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Copper oxides and hydroxides</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2825.60.00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Germani oxit và zircon dioxit</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2825.60.00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Germanium oxides and zirconium dioxide</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2825.70.00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Hydroxit và oxit molipđen</w:t>
            </w:r>
            <w:r>
              <w:rPr>
                <w:sz w:val="26"/>
                <w:szCs w:val="26"/>
              </w:rPr>
              <w:t xml:space="preserve"> </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2825.70.00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Molybdenum oxides and hydroxides</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2825.80.00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Antimon oxit</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2825.80.00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Antimony oxides</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2825.90.00</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Loại khác</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2825.90.00</w:t>
            </w:r>
          </w:p>
        </w:tc>
        <w:tc>
          <w:tcPr>
            <w:tcW w:w="1528"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Other</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bl>
    <w:p w:rsidR="001D47CC" w:rsidRDefault="001D47CC" w:rsidP="001D47CC"/>
    <w:tbl>
      <w:tblPr>
        <w:tblW w:w="4924" w:type="pct"/>
        <w:tblInd w:w="108" w:type="dxa"/>
        <w:tblLayout w:type="fixed"/>
        <w:tblLook w:val="04A0" w:firstRow="1" w:lastRow="0" w:firstColumn="1" w:lastColumn="0" w:noHBand="0" w:noVBand="1"/>
      </w:tblPr>
      <w:tblGrid>
        <w:gridCol w:w="1292"/>
        <w:gridCol w:w="4297"/>
        <w:gridCol w:w="894"/>
        <w:gridCol w:w="1134"/>
        <w:gridCol w:w="168"/>
        <w:gridCol w:w="3894"/>
        <w:gridCol w:w="1063"/>
      </w:tblGrid>
      <w:tr w:rsidR="001D47CC" w:rsidRPr="008F4FBA" w:rsidTr="00C4756D">
        <w:tc>
          <w:tcPr>
            <w:tcW w:w="507" w:type="pct"/>
            <w:tcBorders>
              <w:top w:val="nil"/>
              <w:left w:val="nil"/>
              <w:bottom w:val="nil"/>
              <w:right w:val="nil"/>
            </w:tcBorders>
            <w:shd w:val="clear" w:color="auto" w:fill="auto"/>
          </w:tcPr>
          <w:p w:rsidR="001D47CC" w:rsidRPr="008F4FBA" w:rsidRDefault="001D47CC" w:rsidP="00C4756D">
            <w:pPr>
              <w:spacing w:before="20" w:after="20" w:line="340" w:lineRule="exact"/>
              <w:rPr>
                <w:b/>
                <w:bCs/>
                <w:sz w:val="26"/>
                <w:szCs w:val="26"/>
              </w:rPr>
            </w:pPr>
          </w:p>
        </w:tc>
        <w:tc>
          <w:tcPr>
            <w:tcW w:w="1686"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p>
          <w:p w:rsidR="001D47CC" w:rsidRPr="008F4FBA" w:rsidRDefault="001D47CC" w:rsidP="00C4756D">
            <w:pPr>
              <w:spacing w:before="20" w:after="20" w:line="340" w:lineRule="exact"/>
              <w:jc w:val="center"/>
              <w:rPr>
                <w:b/>
                <w:bCs/>
                <w:sz w:val="26"/>
                <w:szCs w:val="26"/>
              </w:rPr>
            </w:pPr>
            <w:r w:rsidRPr="008F4FBA">
              <w:rPr>
                <w:b/>
                <w:bCs/>
                <w:sz w:val="26"/>
                <w:szCs w:val="26"/>
              </w:rPr>
              <w:t>PHÂN CHƯƠNG V</w:t>
            </w:r>
          </w:p>
        </w:tc>
        <w:tc>
          <w:tcPr>
            <w:tcW w:w="351" w:type="pct"/>
            <w:tcBorders>
              <w:top w:val="nil"/>
              <w:left w:val="nil"/>
              <w:bottom w:val="nil"/>
              <w:right w:val="nil"/>
            </w:tcBorders>
            <w:shd w:val="clear" w:color="auto" w:fill="auto"/>
            <w:noWrap/>
          </w:tcPr>
          <w:p w:rsidR="001D47CC" w:rsidRPr="008F4FBA" w:rsidRDefault="001D47CC" w:rsidP="00C4756D">
            <w:pPr>
              <w:spacing w:before="20" w:after="20" w:line="340" w:lineRule="exact"/>
              <w:jc w:val="center"/>
              <w:rPr>
                <w:sz w:val="26"/>
                <w:szCs w:val="26"/>
              </w:rPr>
            </w:pPr>
          </w:p>
        </w:tc>
        <w:tc>
          <w:tcPr>
            <w:tcW w:w="511" w:type="pct"/>
            <w:gridSpan w:val="2"/>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p>
        </w:tc>
        <w:tc>
          <w:tcPr>
            <w:tcW w:w="1528"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p>
          <w:p w:rsidR="001D47CC" w:rsidRPr="008F4FBA" w:rsidRDefault="001D47CC" w:rsidP="00C4756D">
            <w:pPr>
              <w:spacing w:before="20" w:after="20" w:line="340" w:lineRule="exact"/>
              <w:jc w:val="center"/>
              <w:rPr>
                <w:b/>
                <w:bCs/>
                <w:sz w:val="26"/>
                <w:szCs w:val="26"/>
              </w:rPr>
            </w:pPr>
            <w:r w:rsidRPr="008F4FBA">
              <w:rPr>
                <w:b/>
                <w:bCs/>
                <w:sz w:val="26"/>
                <w:szCs w:val="26"/>
              </w:rPr>
              <w:t>SUB-CHAPTER V</w:t>
            </w:r>
          </w:p>
        </w:tc>
        <w:tc>
          <w:tcPr>
            <w:tcW w:w="417"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r>
      <w:tr w:rsidR="001D47CC" w:rsidRPr="008F4FBA" w:rsidTr="00C4756D">
        <w:tc>
          <w:tcPr>
            <w:tcW w:w="507" w:type="pct"/>
            <w:tcBorders>
              <w:top w:val="nil"/>
              <w:left w:val="nil"/>
              <w:bottom w:val="nil"/>
              <w:right w:val="nil"/>
            </w:tcBorders>
            <w:shd w:val="clear" w:color="auto" w:fill="auto"/>
          </w:tcPr>
          <w:p w:rsidR="001D47CC" w:rsidRPr="008F4FBA" w:rsidRDefault="001D47CC" w:rsidP="00C4756D">
            <w:pPr>
              <w:spacing w:before="20" w:after="20" w:line="340" w:lineRule="exact"/>
              <w:rPr>
                <w:b/>
                <w:bCs/>
                <w:sz w:val="26"/>
                <w:szCs w:val="26"/>
              </w:rPr>
            </w:pPr>
          </w:p>
        </w:tc>
        <w:tc>
          <w:tcPr>
            <w:tcW w:w="1686"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r w:rsidRPr="008F4FBA">
              <w:rPr>
                <w:b/>
                <w:bCs/>
                <w:sz w:val="26"/>
                <w:szCs w:val="26"/>
              </w:rPr>
              <w:t xml:space="preserve">MUỐI VÀ MUỐI PEROXIT, CỦA </w:t>
            </w:r>
            <w:r w:rsidRPr="00EB5CE4">
              <w:rPr>
                <w:rFonts w:ascii="Times New Roman Bold" w:hAnsi="Times New Roman Bold"/>
                <w:b/>
                <w:bCs/>
                <w:spacing w:val="-8"/>
                <w:sz w:val="26"/>
                <w:szCs w:val="26"/>
              </w:rPr>
              <w:t>CÁC AXIT VÔ CƠ VÀ CÁC KIM LOẠI</w:t>
            </w:r>
          </w:p>
        </w:tc>
        <w:tc>
          <w:tcPr>
            <w:tcW w:w="351" w:type="pct"/>
            <w:tcBorders>
              <w:top w:val="nil"/>
              <w:left w:val="nil"/>
              <w:bottom w:val="nil"/>
              <w:right w:val="nil"/>
            </w:tcBorders>
            <w:shd w:val="clear" w:color="auto" w:fill="auto"/>
            <w:noWrap/>
          </w:tcPr>
          <w:p w:rsidR="001D47CC" w:rsidRPr="008F4FBA" w:rsidRDefault="001D47CC" w:rsidP="00C4756D">
            <w:pPr>
              <w:spacing w:before="20" w:after="20" w:line="340" w:lineRule="exact"/>
              <w:jc w:val="center"/>
              <w:rPr>
                <w:sz w:val="26"/>
                <w:szCs w:val="26"/>
              </w:rPr>
            </w:pPr>
          </w:p>
        </w:tc>
        <w:tc>
          <w:tcPr>
            <w:tcW w:w="445"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p>
        </w:tc>
        <w:tc>
          <w:tcPr>
            <w:tcW w:w="1594" w:type="pct"/>
            <w:gridSpan w:val="2"/>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r w:rsidRPr="008F4FBA">
              <w:rPr>
                <w:b/>
                <w:bCs/>
                <w:sz w:val="26"/>
                <w:szCs w:val="26"/>
              </w:rPr>
              <w:t xml:space="preserve">SALTS AND PEROXYSALTS, OF </w:t>
            </w:r>
            <w:r w:rsidRPr="00EB5CE4">
              <w:rPr>
                <w:rFonts w:ascii="Times New Roman Bold" w:hAnsi="Times New Roman Bold"/>
                <w:b/>
                <w:bCs/>
                <w:spacing w:val="-8"/>
                <w:sz w:val="26"/>
                <w:szCs w:val="26"/>
              </w:rPr>
              <w:t>INORGANIC ACIDS AND METALS</w:t>
            </w:r>
          </w:p>
        </w:tc>
        <w:tc>
          <w:tcPr>
            <w:tcW w:w="417"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r>
    </w:tbl>
    <w:p w:rsidR="001D47CC" w:rsidRDefault="001D47CC" w:rsidP="001D47CC"/>
    <w:tbl>
      <w:tblPr>
        <w:tblW w:w="4924" w:type="pct"/>
        <w:tblInd w:w="108" w:type="dxa"/>
        <w:tblLayout w:type="fixed"/>
        <w:tblLook w:val="04A0" w:firstRow="1" w:lastRow="0" w:firstColumn="1" w:lastColumn="0" w:noHBand="0" w:noVBand="1"/>
      </w:tblPr>
      <w:tblGrid>
        <w:gridCol w:w="1292"/>
        <w:gridCol w:w="4297"/>
        <w:gridCol w:w="894"/>
        <w:gridCol w:w="1302"/>
        <w:gridCol w:w="3894"/>
        <w:gridCol w:w="1063"/>
      </w:tblGrid>
      <w:tr w:rsidR="001D47CC" w:rsidRPr="008F4FBA" w:rsidTr="00C4756D">
        <w:trPr>
          <w:tblHeader/>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Mã hàng</w:t>
            </w:r>
          </w:p>
        </w:tc>
        <w:tc>
          <w:tcPr>
            <w:tcW w:w="1686" w:type="pct"/>
            <w:tcBorders>
              <w:top w:val="single" w:sz="4" w:space="0" w:color="auto"/>
              <w:left w:val="nil"/>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Mô tả hàng hóa</w:t>
            </w:r>
          </w:p>
        </w:tc>
        <w:tc>
          <w:tcPr>
            <w:tcW w:w="351" w:type="pct"/>
            <w:tcBorders>
              <w:top w:val="single" w:sz="4" w:space="0" w:color="auto"/>
              <w:left w:val="nil"/>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Đơn vị tính</w:t>
            </w:r>
          </w:p>
        </w:tc>
        <w:tc>
          <w:tcPr>
            <w:tcW w:w="511" w:type="pct"/>
            <w:tcBorders>
              <w:top w:val="single" w:sz="4" w:space="0" w:color="auto"/>
              <w:left w:val="nil"/>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Code</w:t>
            </w:r>
          </w:p>
        </w:tc>
        <w:tc>
          <w:tcPr>
            <w:tcW w:w="1528" w:type="pct"/>
            <w:tcBorders>
              <w:top w:val="single" w:sz="4" w:space="0" w:color="auto"/>
              <w:left w:val="nil"/>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Description</w:t>
            </w:r>
          </w:p>
        </w:tc>
        <w:tc>
          <w:tcPr>
            <w:tcW w:w="417" w:type="pct"/>
            <w:tcBorders>
              <w:top w:val="single" w:sz="4" w:space="0" w:color="auto"/>
              <w:left w:val="nil"/>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ind w:left="-57" w:right="-57"/>
              <w:jc w:val="center"/>
              <w:rPr>
                <w:b/>
                <w:bCs/>
                <w:sz w:val="26"/>
                <w:szCs w:val="26"/>
              </w:rPr>
            </w:pPr>
            <w:r w:rsidRPr="008F4FBA">
              <w:rPr>
                <w:b/>
                <w:bCs/>
                <w:sz w:val="26"/>
                <w:szCs w:val="26"/>
              </w:rPr>
              <w:t>Unit of quantity</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28.26</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Florua; florosilicat, floroaluminat</w:t>
            </w:r>
            <w:r>
              <w:rPr>
                <w:b/>
                <w:bCs/>
                <w:sz w:val="26"/>
                <w:szCs w:val="26"/>
              </w:rPr>
              <w:t xml:space="preserve"> và các loại muối flo phức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28.26</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Fluorides; fluorosilicates, fluoroaluminates a</w:t>
            </w:r>
            <w:r>
              <w:rPr>
                <w:b/>
                <w:bCs/>
                <w:sz w:val="26"/>
                <w:szCs w:val="26"/>
              </w:rPr>
              <w:t>nd other complex fluorine salts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Florua:</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Fluorides: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2826.12.00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Của nhôm</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2826.12.00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Of aluminium</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2826.19.00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2826.19.00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2826.30.00</w:t>
            </w:r>
          </w:p>
        </w:tc>
        <w:tc>
          <w:tcPr>
            <w:tcW w:w="1686" w:type="pct"/>
            <w:tcBorders>
              <w:top w:val="single" w:sz="4" w:space="0" w:color="auto"/>
              <w:left w:val="nil"/>
              <w:bottom w:val="single" w:sz="4" w:space="0" w:color="auto"/>
              <w:right w:val="single" w:sz="4" w:space="0" w:color="auto"/>
            </w:tcBorders>
            <w:shd w:val="clear" w:color="auto" w:fill="auto"/>
          </w:tcPr>
          <w:p w:rsidR="001D47CC" w:rsidRPr="00EB5CE4" w:rsidRDefault="001D47CC" w:rsidP="00C4756D">
            <w:pPr>
              <w:spacing w:before="20" w:after="20" w:line="340" w:lineRule="exact"/>
              <w:jc w:val="both"/>
              <w:rPr>
                <w:spacing w:val="-6"/>
                <w:sz w:val="26"/>
                <w:szCs w:val="26"/>
              </w:rPr>
            </w:pPr>
            <w:r w:rsidRPr="00EB5CE4">
              <w:rPr>
                <w:spacing w:val="-6"/>
                <w:sz w:val="26"/>
                <w:szCs w:val="26"/>
              </w:rPr>
              <w:t>- Natri hexafloroaluminat (cryolit tổng hợp)</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2826.30.00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Sodium hexafluoroaluminate (synthetic cryolite)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2826.90.00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2826.90.00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28.27</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Clorua, clorua oxit và clorua hydroxit; bromua và o</w:t>
            </w:r>
            <w:r>
              <w:rPr>
                <w:b/>
                <w:bCs/>
                <w:sz w:val="26"/>
                <w:szCs w:val="26"/>
              </w:rPr>
              <w:t>xit bromua; iođua và iođua oxit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28.27</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Chlorides, chloride oxides and chloride hydroxides; bromides and bromide ox</w:t>
            </w:r>
            <w:r>
              <w:rPr>
                <w:b/>
                <w:bCs/>
                <w:sz w:val="26"/>
                <w:szCs w:val="26"/>
              </w:rPr>
              <w:t>ides; iodides and iodide oxides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lastRenderedPageBreak/>
              <w:t>2827.10.00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 Amoni clorua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2827.10.00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Ammonium chloride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2827.20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Canxi clorua:</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2827.20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Calcium chloride: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2827.20.10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Chứa từ 73% đến 80% tính theo trọng lượng</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2827.20.10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Containing 73% - 80% by weight</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2827.20.90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2827.20.90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Clorua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Other chlorides: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2827.31.00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Của magiê</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2827.31.00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Of magnesium</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2827.32.00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Của nhôm</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2827.32.00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Of aluminium</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2827.35.00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Của niken</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2827.35.00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Of nickel</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2827.39</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2827.39</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2827.39.10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xml:space="preserve">- - - Của </w:t>
            </w:r>
            <w:smartTag w:uri="urn:schemas-microsoft-com:office:smarttags" w:element="place">
              <w:smartTag w:uri="urn:schemas-microsoft-com:office:smarttags" w:element="City">
                <w:r w:rsidRPr="008F4FBA">
                  <w:rPr>
                    <w:sz w:val="26"/>
                    <w:szCs w:val="26"/>
                  </w:rPr>
                  <w:t>bari</w:t>
                </w:r>
              </w:smartTag>
            </w:smartTag>
            <w:r w:rsidRPr="008F4FBA">
              <w:rPr>
                <w:sz w:val="26"/>
                <w:szCs w:val="26"/>
              </w:rPr>
              <w:t xml:space="preserve"> hoặc của coban</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2827.39.10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 Of barium or of cobalt</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2827.39.20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 Của sắt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2827.39.20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 Of iron</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lastRenderedPageBreak/>
              <w:t>2827.39.30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Của kẽm</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2827.39.30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Of zinc</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2827.39.90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2827.39.90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Clorua oxit và clorua hydroxit: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Chloride oxides and chloride hydroxides: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2827.41.00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Của đồng</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2827.41.00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Of copper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2827.49.00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2827.49.00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Bromua và oxit bromua:</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Bromides and bromide oxides: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2827.51.00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 - Natri bromua hoặc kali bromua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2827.51.00</w:t>
            </w:r>
          </w:p>
        </w:tc>
        <w:tc>
          <w:tcPr>
            <w:tcW w:w="1528" w:type="pct"/>
            <w:tcBorders>
              <w:top w:val="single" w:sz="4" w:space="0" w:color="auto"/>
              <w:left w:val="nil"/>
              <w:bottom w:val="single" w:sz="4" w:space="0" w:color="auto"/>
              <w:right w:val="single" w:sz="4" w:space="0" w:color="auto"/>
            </w:tcBorders>
            <w:shd w:val="clear" w:color="auto" w:fill="auto"/>
          </w:tcPr>
          <w:p w:rsidR="001D47CC" w:rsidRPr="00EB5CE4" w:rsidRDefault="001D47CC" w:rsidP="00C4756D">
            <w:pPr>
              <w:spacing w:before="20" w:after="20" w:line="340" w:lineRule="exact"/>
              <w:jc w:val="both"/>
              <w:rPr>
                <w:spacing w:val="-8"/>
                <w:sz w:val="26"/>
                <w:szCs w:val="26"/>
              </w:rPr>
            </w:pPr>
            <w:r w:rsidRPr="00EB5CE4">
              <w:rPr>
                <w:spacing w:val="-8"/>
                <w:sz w:val="26"/>
                <w:szCs w:val="26"/>
              </w:rPr>
              <w:t>- - Bromides of sodium or of potassium</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2827.59.00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2827.59.00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2827.60.00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Iođua và iođua oxit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2827.60.00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Iodides and iodide oxides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b/>
                <w:bCs/>
                <w:sz w:val="26"/>
                <w:szCs w:val="26"/>
              </w:rPr>
            </w:pPr>
            <w:r w:rsidRPr="008F4FBA">
              <w:rPr>
                <w:b/>
                <w:bCs/>
                <w:sz w:val="26"/>
                <w:szCs w:val="26"/>
              </w:rPr>
              <w:lastRenderedPageBreak/>
              <w:t>28.28</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b/>
                <w:bCs/>
                <w:sz w:val="26"/>
                <w:szCs w:val="26"/>
              </w:rPr>
            </w:pPr>
            <w:r w:rsidRPr="008F4FBA">
              <w:rPr>
                <w:b/>
                <w:bCs/>
                <w:sz w:val="26"/>
                <w:szCs w:val="26"/>
              </w:rPr>
              <w:t xml:space="preserve">Hypoclorit; canxi hypoclorit </w:t>
            </w:r>
            <w:r>
              <w:rPr>
                <w:b/>
                <w:bCs/>
                <w:sz w:val="26"/>
                <w:szCs w:val="26"/>
              </w:rPr>
              <w:t>thương phẩm; clorit; hypobromit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b/>
                <w:bCs/>
                <w:sz w:val="26"/>
                <w:szCs w:val="26"/>
              </w:rPr>
            </w:pPr>
            <w:r w:rsidRPr="008F4FBA">
              <w:rPr>
                <w:b/>
                <w:bCs/>
                <w:sz w:val="26"/>
                <w:szCs w:val="26"/>
              </w:rPr>
              <w:t>28.28</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b/>
                <w:bCs/>
                <w:sz w:val="26"/>
                <w:szCs w:val="26"/>
              </w:rPr>
            </w:pPr>
            <w:r w:rsidRPr="008F4FBA">
              <w:rPr>
                <w:b/>
                <w:bCs/>
                <w:sz w:val="26"/>
                <w:szCs w:val="26"/>
              </w:rPr>
              <w:t xml:space="preserve">Hypochlorites; commercial calcium </w:t>
            </w:r>
            <w:r w:rsidRPr="00EB5CE4">
              <w:rPr>
                <w:rFonts w:ascii="Times New Roman Bold" w:hAnsi="Times New Roman Bold"/>
                <w:b/>
                <w:bCs/>
                <w:spacing w:val="-12"/>
                <w:sz w:val="26"/>
                <w:szCs w:val="26"/>
              </w:rPr>
              <w:t>hypochlorite; chlorites; hypobromites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2828.10.00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Canxi hypoclorit thương phẩm và canxi hypoclorit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2828.10.00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Commercial calcium hypochlorite and other calcium hypochlorites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2828.90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2828.90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2828.90.10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 Natri hypoclorit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2828.90.10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 Sodium hypochlorite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2828.90.90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2828.90.90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b/>
                <w:bCs/>
                <w:sz w:val="26"/>
                <w:szCs w:val="26"/>
              </w:rPr>
            </w:pPr>
            <w:r w:rsidRPr="008F4FBA">
              <w:rPr>
                <w:b/>
                <w:bCs/>
                <w:sz w:val="26"/>
                <w:szCs w:val="26"/>
              </w:rPr>
              <w:t>28.29</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b/>
                <w:bCs/>
                <w:sz w:val="26"/>
                <w:szCs w:val="26"/>
              </w:rPr>
            </w:pPr>
            <w:r w:rsidRPr="008F4FBA">
              <w:rPr>
                <w:b/>
                <w:bCs/>
                <w:sz w:val="26"/>
                <w:szCs w:val="26"/>
              </w:rPr>
              <w:t xml:space="preserve">Clorat và perclorat; bromat </w:t>
            </w:r>
            <w:r>
              <w:rPr>
                <w:b/>
                <w:bCs/>
                <w:sz w:val="26"/>
                <w:szCs w:val="26"/>
              </w:rPr>
              <w:t>và perbromat; iodat và periodat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b/>
                <w:bCs/>
                <w:sz w:val="26"/>
                <w:szCs w:val="26"/>
              </w:rPr>
            </w:pPr>
            <w:r w:rsidRPr="008F4FBA">
              <w:rPr>
                <w:b/>
                <w:bCs/>
                <w:sz w:val="26"/>
                <w:szCs w:val="26"/>
              </w:rPr>
              <w:t>28.29</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b/>
                <w:bCs/>
                <w:sz w:val="26"/>
                <w:szCs w:val="26"/>
              </w:rPr>
            </w:pPr>
            <w:r w:rsidRPr="008F4FBA">
              <w:rPr>
                <w:b/>
                <w:bCs/>
                <w:sz w:val="26"/>
                <w:szCs w:val="26"/>
              </w:rPr>
              <w:t>Chlorates and perchlorates; bromates and perb</w:t>
            </w:r>
            <w:r>
              <w:rPr>
                <w:b/>
                <w:bCs/>
                <w:sz w:val="26"/>
                <w:szCs w:val="26"/>
              </w:rPr>
              <w:t>romates; iodates and periodates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Clorat: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Chlorates: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2829.11.00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Của natri</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2829.11.00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Of sodium</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2829.19.00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2829.19.00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2829.90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2829.90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lastRenderedPageBreak/>
              <w:t>2829.90.10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Natri perclorat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2829.90.10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Sodium perchlorate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2829.90.90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2829.90.90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b/>
                <w:bCs/>
                <w:sz w:val="26"/>
                <w:szCs w:val="26"/>
              </w:rPr>
            </w:pPr>
            <w:r w:rsidRPr="008F4FBA">
              <w:rPr>
                <w:b/>
                <w:bCs/>
                <w:sz w:val="26"/>
                <w:szCs w:val="26"/>
              </w:rPr>
              <w:t>28.30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b/>
                <w:bCs/>
                <w:sz w:val="26"/>
                <w:szCs w:val="26"/>
              </w:rPr>
            </w:pPr>
            <w:r w:rsidRPr="008F4FBA">
              <w:rPr>
                <w:b/>
                <w:bCs/>
                <w:sz w:val="26"/>
                <w:szCs w:val="26"/>
              </w:rPr>
              <w:t xml:space="preserve">Sulphua; polysulphua, đã hoặc chưa xác định về mặt </w:t>
            </w:r>
            <w:r>
              <w:rPr>
                <w:b/>
                <w:bCs/>
                <w:sz w:val="26"/>
                <w:szCs w:val="26"/>
              </w:rPr>
              <w:t>hóa học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b/>
                <w:bCs/>
                <w:sz w:val="26"/>
                <w:szCs w:val="26"/>
              </w:rPr>
            </w:pPr>
            <w:r w:rsidRPr="008F4FBA">
              <w:rPr>
                <w:b/>
                <w:bCs/>
                <w:sz w:val="26"/>
                <w:szCs w:val="26"/>
              </w:rPr>
              <w:t>28.30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b/>
                <w:bCs/>
                <w:sz w:val="26"/>
                <w:szCs w:val="26"/>
              </w:rPr>
            </w:pPr>
            <w:r w:rsidRPr="008F4FBA">
              <w:rPr>
                <w:b/>
                <w:bCs/>
                <w:sz w:val="26"/>
                <w:szCs w:val="26"/>
              </w:rPr>
              <w:t>Sulphides; polysulphides, wh</w:t>
            </w:r>
            <w:r>
              <w:rPr>
                <w:b/>
                <w:bCs/>
                <w:sz w:val="26"/>
                <w:szCs w:val="26"/>
              </w:rPr>
              <w:t>ether or not chemically defined</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2830.10.00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Natri sulphua</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2830.10.00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Sodium sulphides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2830.90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2830.90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2830.90.10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Sulphua cađimi hoặc sulphua kẽm</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2830.90.10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Cadmium sulphide or zinc sulphide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2830.90.90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2830.90.90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b/>
                <w:bCs/>
                <w:sz w:val="26"/>
                <w:szCs w:val="26"/>
              </w:rPr>
            </w:pPr>
            <w:r w:rsidRPr="008F4FBA">
              <w:rPr>
                <w:b/>
                <w:bCs/>
                <w:sz w:val="26"/>
                <w:szCs w:val="26"/>
              </w:rPr>
              <w:t>28.31</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b/>
                <w:bCs/>
                <w:sz w:val="26"/>
                <w:szCs w:val="26"/>
              </w:rPr>
            </w:pPr>
            <w:r>
              <w:rPr>
                <w:b/>
                <w:bCs/>
                <w:sz w:val="26"/>
                <w:szCs w:val="26"/>
              </w:rPr>
              <w:t>Dithionit và sulphoxylat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b/>
                <w:bCs/>
                <w:sz w:val="26"/>
                <w:szCs w:val="26"/>
              </w:rPr>
            </w:pPr>
            <w:r w:rsidRPr="008F4FBA">
              <w:rPr>
                <w:b/>
                <w:bCs/>
                <w:sz w:val="26"/>
                <w:szCs w:val="26"/>
              </w:rPr>
              <w:t>28.31</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b/>
                <w:bCs/>
                <w:sz w:val="26"/>
                <w:szCs w:val="26"/>
              </w:rPr>
            </w:pPr>
            <w:r>
              <w:rPr>
                <w:b/>
                <w:bCs/>
                <w:sz w:val="26"/>
                <w:szCs w:val="26"/>
              </w:rPr>
              <w:t>Dithionites and sulphoxylates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2831.10.00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Của natri</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2831.10.00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Of sodium</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lastRenderedPageBreak/>
              <w:t>2831.90.00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2831.90.00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b/>
                <w:bCs/>
                <w:sz w:val="26"/>
                <w:szCs w:val="26"/>
              </w:rPr>
            </w:pPr>
            <w:r w:rsidRPr="008F4FBA">
              <w:rPr>
                <w:b/>
                <w:bCs/>
                <w:sz w:val="26"/>
                <w:szCs w:val="26"/>
              </w:rPr>
              <w:t>28.32</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b/>
                <w:bCs/>
                <w:sz w:val="26"/>
                <w:szCs w:val="26"/>
              </w:rPr>
            </w:pPr>
            <w:r>
              <w:rPr>
                <w:b/>
                <w:bCs/>
                <w:sz w:val="26"/>
                <w:szCs w:val="26"/>
              </w:rPr>
              <w:t>Sulphit; thiosulphat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b/>
                <w:bCs/>
                <w:sz w:val="26"/>
                <w:szCs w:val="26"/>
              </w:rPr>
            </w:pPr>
            <w:r w:rsidRPr="008F4FBA">
              <w:rPr>
                <w:b/>
                <w:bCs/>
                <w:sz w:val="26"/>
                <w:szCs w:val="26"/>
              </w:rPr>
              <w:t>28.32</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b/>
                <w:bCs/>
                <w:sz w:val="26"/>
                <w:szCs w:val="26"/>
              </w:rPr>
            </w:pPr>
            <w:r>
              <w:rPr>
                <w:b/>
                <w:bCs/>
                <w:sz w:val="26"/>
                <w:szCs w:val="26"/>
              </w:rPr>
              <w:t>Sulphites; thiosulphates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2832.10.00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xml:space="preserve">- Natri sulphit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2832.10.00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Sodium sulphites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2832.20.00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Sulphit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2832.20.00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Other sulphites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2832.30.00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Thiosulphat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2832.30.00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Thiosulphates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b/>
                <w:bCs/>
                <w:sz w:val="26"/>
                <w:szCs w:val="26"/>
              </w:rPr>
            </w:pPr>
            <w:r w:rsidRPr="008F4FBA">
              <w:rPr>
                <w:b/>
                <w:bCs/>
                <w:sz w:val="26"/>
                <w:szCs w:val="26"/>
              </w:rPr>
              <w:t>28.33</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b/>
                <w:bCs/>
                <w:sz w:val="26"/>
                <w:szCs w:val="26"/>
              </w:rPr>
            </w:pPr>
            <w:r w:rsidRPr="008F4FBA">
              <w:rPr>
                <w:b/>
                <w:bCs/>
                <w:sz w:val="26"/>
                <w:szCs w:val="26"/>
              </w:rPr>
              <w:t>Sulphat; phèn (alu</w:t>
            </w:r>
            <w:r>
              <w:rPr>
                <w:b/>
                <w:bCs/>
                <w:sz w:val="26"/>
                <w:szCs w:val="26"/>
              </w:rPr>
              <w:t>ms); peroxosulphat (persulphat)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b/>
                <w:bCs/>
                <w:sz w:val="26"/>
                <w:szCs w:val="26"/>
              </w:rPr>
            </w:pPr>
            <w:r w:rsidRPr="008F4FBA">
              <w:rPr>
                <w:b/>
                <w:bCs/>
                <w:sz w:val="26"/>
                <w:szCs w:val="26"/>
              </w:rPr>
              <w:t>28.33</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b/>
                <w:bCs/>
                <w:sz w:val="26"/>
                <w:szCs w:val="26"/>
              </w:rPr>
            </w:pPr>
            <w:r w:rsidRPr="008F4FBA">
              <w:rPr>
                <w:b/>
                <w:bCs/>
                <w:sz w:val="26"/>
                <w:szCs w:val="26"/>
              </w:rPr>
              <w:t>Sulphates; alums;</w:t>
            </w:r>
            <w:r>
              <w:rPr>
                <w:b/>
                <w:bCs/>
                <w:sz w:val="26"/>
                <w:szCs w:val="26"/>
              </w:rPr>
              <w:t xml:space="preserve"> peroxosulphates (persulphates)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Natri sulphat: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Sodium sulphates: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2833.11.00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xml:space="preserve">- - Dinatri sulphat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2833.11.00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Disodium sulphate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2833.19.00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2833.19.00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Sulphat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Other sulphates: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lastRenderedPageBreak/>
              <w:t>2833.21.00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Của magiê</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2833.21.00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Of magnesium</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2833.22</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Của nhôm:</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2833.22</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Of aluminium:</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2833.22.10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xml:space="preserve">- - - Loại thương phẩm </w:t>
            </w:r>
            <w:r w:rsidRPr="008F4FBA">
              <w:rPr>
                <w:sz w:val="26"/>
                <w:szCs w:val="26"/>
                <w:vertAlign w:val="superscript"/>
              </w:rPr>
              <w:t>(SEN)</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2833.22.10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 Commercial grade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2833.22.90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2833.22.90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2833.24.00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Của niken</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2833.24.00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Of nickel</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2833.25.00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Của đồng</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2833.25.00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Of copper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2833.27.00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xml:space="preserve">- - Của </w:t>
            </w:r>
            <w:smartTag w:uri="urn:schemas-microsoft-com:office:smarttags" w:element="place">
              <w:smartTag w:uri="urn:schemas-microsoft-com:office:smarttags" w:element="City">
                <w:r w:rsidRPr="008F4FBA">
                  <w:rPr>
                    <w:sz w:val="26"/>
                    <w:szCs w:val="26"/>
                  </w:rPr>
                  <w:t>bari</w:t>
                </w:r>
              </w:smartTag>
            </w:smartTag>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2833.27.00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Of barium</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2833.29</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2833.29</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2833.29.20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 Chì sulphat tribasic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2833.29.20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 Tribasic lead sulphate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2833.29.30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w:t>
            </w:r>
            <w:r>
              <w:rPr>
                <w:sz w:val="26"/>
                <w:szCs w:val="26"/>
              </w:rPr>
              <w:t xml:space="preserve"> </w:t>
            </w:r>
            <w:r w:rsidRPr="008F4FBA">
              <w:rPr>
                <w:sz w:val="26"/>
                <w:szCs w:val="26"/>
              </w:rPr>
              <w:t>Của crôm</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2833.29.30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 Of chromium</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lastRenderedPageBreak/>
              <w:t>2833.29.40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 Của kẽm</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2833.29.40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 Of zinc</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2833.29.90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2833.29.90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2833.30.00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Phèn</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2833.30.00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Alums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2833.40.00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Peroxosulphat (persulphat)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2833.40.00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Peroxosulphates (persulphates)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28.34</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Nitrit; n</w:t>
            </w:r>
            <w:r>
              <w:rPr>
                <w:b/>
                <w:bCs/>
                <w:sz w:val="26"/>
                <w:szCs w:val="26"/>
              </w:rPr>
              <w:t>itrat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28.34</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Pr>
                <w:b/>
                <w:bCs/>
                <w:sz w:val="26"/>
                <w:szCs w:val="26"/>
              </w:rPr>
              <w:t>Nitrites; nitrates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2834.10.00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Nitrit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2834.10.00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Nitrites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Nitrat: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Nitrates: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2834.21.00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Của kali</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2834.21.00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Of potassium</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2834.29</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2834.29</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2834.29.10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Của bismut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2834.29.10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Of bismuth</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2834.29.90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2834.29.90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lastRenderedPageBreak/>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28.35</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EB5CE4">
              <w:rPr>
                <w:rFonts w:ascii="Times New Roman Bold" w:hAnsi="Times New Roman Bold"/>
                <w:b/>
                <w:bCs/>
                <w:spacing w:val="-6"/>
                <w:sz w:val="26"/>
                <w:szCs w:val="26"/>
              </w:rPr>
              <w:t>Phosphinat (hypophosphit), phosphonat</w:t>
            </w:r>
            <w:r w:rsidRPr="008F4FBA">
              <w:rPr>
                <w:b/>
                <w:bCs/>
                <w:sz w:val="26"/>
                <w:szCs w:val="26"/>
              </w:rPr>
              <w:t xml:space="preserve"> (phosphit) và phosphat; polyphosphat, đã hoặc chưa xác định về mặt </w:t>
            </w:r>
            <w:r>
              <w:rPr>
                <w:b/>
                <w:bCs/>
                <w:sz w:val="26"/>
                <w:szCs w:val="26"/>
              </w:rPr>
              <w:t>hóa học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28.35</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Phosphinates (hypophosphites), phosphonates (phosphites) and phosphates; polyphosphates, wh</w:t>
            </w:r>
            <w:r>
              <w:rPr>
                <w:b/>
                <w:bCs/>
                <w:sz w:val="26"/>
                <w:szCs w:val="26"/>
              </w:rPr>
              <w:t>ether or not chemically defined</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2835.10.00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Phosphinat (hypophosphit) và phosphonat (phosphit)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2835.10.00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Phosphinates (hypophosphites) and phosphonates (phosphites)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Phosphat: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Phosphates: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2835.22.00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Của mono- hoặc dinatri</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2835.22.00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Of mono- or disodium</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2835.24.00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Của kali</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2835.24.00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Of potassium</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2835.25</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Canxi hydroorthophosphat (“dicanxi phosphat”):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2835.25</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Calcium hydrogenorthophosphate (“dicalcium phosphate”):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2835.25.10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 Loại dùng làm thức ăn chăn nuôi</w:t>
            </w:r>
            <w:r w:rsidRPr="008F4FBA">
              <w:rPr>
                <w:sz w:val="26"/>
                <w:szCs w:val="26"/>
                <w:vertAlign w:val="superscript"/>
              </w:rPr>
              <w:t xml:space="preserve"> (SEN)</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2835.25.10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 Feed grade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2835.25.90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2835.25.90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lastRenderedPageBreak/>
              <w:t>2835.26.00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 - Các phosphat khác của canxi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2835.26.00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Other phosphates of calcium</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2835.29</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2835.29</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2835.29.10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Của trinatri</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2835.29.10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Of trisodium</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2835.29.90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2835.29.90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Polyphosphat: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Polyphosphates: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2835.31</w:t>
            </w:r>
          </w:p>
        </w:tc>
        <w:tc>
          <w:tcPr>
            <w:tcW w:w="1686" w:type="pct"/>
            <w:tcBorders>
              <w:top w:val="single" w:sz="4" w:space="0" w:color="auto"/>
              <w:left w:val="nil"/>
              <w:bottom w:val="single" w:sz="4" w:space="0" w:color="auto"/>
              <w:right w:val="single" w:sz="4" w:space="0" w:color="auto"/>
            </w:tcBorders>
            <w:shd w:val="clear" w:color="auto" w:fill="auto"/>
          </w:tcPr>
          <w:p w:rsidR="001D47CC" w:rsidRPr="00EB5CE4" w:rsidRDefault="001D47CC" w:rsidP="00C4756D">
            <w:pPr>
              <w:spacing w:before="20" w:after="20" w:line="340" w:lineRule="exact"/>
              <w:jc w:val="both"/>
              <w:rPr>
                <w:spacing w:val="-6"/>
                <w:sz w:val="26"/>
                <w:szCs w:val="26"/>
              </w:rPr>
            </w:pPr>
            <w:r w:rsidRPr="00EB5CE4">
              <w:rPr>
                <w:spacing w:val="-6"/>
                <w:sz w:val="26"/>
                <w:szCs w:val="26"/>
              </w:rPr>
              <w:t>- - Natri triphosphat (natri tripolyphosphat):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2835.31</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Sodium triphosphate (sodium tripolyphosphate):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2835.31.10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 - - Loại dùng cho thực phẩm </w:t>
            </w:r>
            <w:r w:rsidRPr="008F4FBA">
              <w:rPr>
                <w:sz w:val="26"/>
                <w:szCs w:val="26"/>
                <w:vertAlign w:val="superscript"/>
              </w:rPr>
              <w:t>(SEN)</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2835.31.10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Food grade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2835.31.90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2835.31.90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2835.39</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2835.39</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2835.39.10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Tetranatri pyrophosphat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2835.39.10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Tetrasodium pyrophosphate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2835.39.90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2835.39.90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b/>
                <w:bCs/>
                <w:sz w:val="26"/>
                <w:szCs w:val="26"/>
              </w:rPr>
            </w:pPr>
            <w:r w:rsidRPr="008F4FBA">
              <w:rPr>
                <w:b/>
                <w:bCs/>
                <w:sz w:val="26"/>
                <w:szCs w:val="26"/>
              </w:rPr>
              <w:lastRenderedPageBreak/>
              <w:t>28.36</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b/>
                <w:bCs/>
                <w:sz w:val="26"/>
                <w:szCs w:val="26"/>
              </w:rPr>
            </w:pPr>
            <w:r w:rsidRPr="00EB5CE4">
              <w:rPr>
                <w:rFonts w:ascii="Times New Roman Bold" w:hAnsi="Times New Roman Bold"/>
                <w:b/>
                <w:bCs/>
                <w:spacing w:val="-8"/>
                <w:sz w:val="26"/>
                <w:szCs w:val="26"/>
              </w:rPr>
              <w:t>Carbonat; peroxocarbonat (percarbonat);</w:t>
            </w:r>
            <w:r w:rsidRPr="008F4FBA">
              <w:rPr>
                <w:b/>
                <w:bCs/>
                <w:sz w:val="26"/>
                <w:szCs w:val="26"/>
              </w:rPr>
              <w:t xml:space="preserve"> amoni carbonat thư</w:t>
            </w:r>
            <w:r>
              <w:rPr>
                <w:b/>
                <w:bCs/>
                <w:sz w:val="26"/>
                <w:szCs w:val="26"/>
              </w:rPr>
              <w:t>ơng phẩm có chứa amoni carbamat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b/>
                <w:bCs/>
                <w:sz w:val="26"/>
                <w:szCs w:val="26"/>
              </w:rPr>
            </w:pPr>
            <w:r w:rsidRPr="008F4FBA">
              <w:rPr>
                <w:b/>
                <w:bCs/>
                <w:sz w:val="26"/>
                <w:szCs w:val="26"/>
              </w:rPr>
              <w:t>28.36</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b/>
                <w:bCs/>
                <w:sz w:val="26"/>
                <w:szCs w:val="26"/>
              </w:rPr>
            </w:pPr>
            <w:r w:rsidRPr="008F4FBA">
              <w:rPr>
                <w:b/>
                <w:bCs/>
                <w:sz w:val="26"/>
                <w:szCs w:val="26"/>
              </w:rPr>
              <w:t>Carbonates; peroxocarbonates (percarbonates); commercial ammonium carbonat</w:t>
            </w:r>
            <w:r>
              <w:rPr>
                <w:b/>
                <w:bCs/>
                <w:sz w:val="26"/>
                <w:szCs w:val="26"/>
              </w:rPr>
              <w:t>e containing ammonium carbamate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2836.20.00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xml:space="preserve">- Dinatri carbonat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2836.20.00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Disodium carbonate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2836.30.00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Natri hydrocarbonat (natri bicarbonat)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2836.30.00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Sodium hydrogencarbonate (sodium bicarbonate)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2836.40.00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Kali carbonat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2836.40.00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Potassium carbonates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2836.50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Canxi carbonat: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2836.50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Calcium carbonate: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2836.50.10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 Loại dùng cho thực phẩm hoặc dược phẩm</w:t>
            </w:r>
            <w:r w:rsidRPr="008F4FBA">
              <w:rPr>
                <w:sz w:val="26"/>
                <w:szCs w:val="26"/>
                <w:vertAlign w:val="superscript"/>
              </w:rPr>
              <w:t xml:space="preserve"> (SEN)</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2836.50.10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 Food or pharmaceutical grade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2836.50.90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2836.50.90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2836.60.00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xml:space="preserve">- </w:t>
            </w:r>
            <w:smartTag w:uri="urn:schemas-microsoft-com:office:smarttags" w:element="place">
              <w:smartTag w:uri="urn:schemas-microsoft-com:office:smarttags" w:element="City">
                <w:r w:rsidRPr="008F4FBA">
                  <w:rPr>
                    <w:sz w:val="26"/>
                    <w:szCs w:val="26"/>
                  </w:rPr>
                  <w:t>Bari</w:t>
                </w:r>
              </w:smartTag>
            </w:smartTag>
            <w:r w:rsidRPr="008F4FBA">
              <w:rPr>
                <w:sz w:val="26"/>
                <w:szCs w:val="26"/>
              </w:rPr>
              <w:t xml:space="preserve"> carbonat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2836.60.00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Barium carbonate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lastRenderedPageBreak/>
              <w:t>2836.91.00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 Liti carbonat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2836.91.00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 Lithium carbonates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2836.92.00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 Stronti carbonat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2836.92.00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 Strontium carbonate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2836.99</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2836.99</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2836.99.10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 - Amoni carbonat thương phẩm</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2836.99.10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 - Commercial ammonium carbonate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2836.99.20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 - Chì carbonat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2836.99.20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 - Lead carbonates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2836.99.90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2836.99.90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b/>
                <w:bCs/>
                <w:sz w:val="26"/>
                <w:szCs w:val="26"/>
              </w:rPr>
            </w:pPr>
            <w:r w:rsidRPr="008F4FBA">
              <w:rPr>
                <w:b/>
                <w:bCs/>
                <w:sz w:val="26"/>
                <w:szCs w:val="26"/>
              </w:rPr>
              <w:t>28.37</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b/>
                <w:bCs/>
                <w:sz w:val="26"/>
                <w:szCs w:val="26"/>
              </w:rPr>
            </w:pPr>
            <w:r w:rsidRPr="008F4FBA">
              <w:rPr>
                <w:b/>
                <w:bCs/>
                <w:sz w:val="26"/>
                <w:szCs w:val="26"/>
              </w:rPr>
              <w:t>Xya</w:t>
            </w:r>
            <w:r>
              <w:rPr>
                <w:b/>
                <w:bCs/>
                <w:sz w:val="26"/>
                <w:szCs w:val="26"/>
              </w:rPr>
              <w:t>nua, xyanua oxit và xyanua phức</w:t>
            </w:r>
            <w:r w:rsidRPr="008F4FBA">
              <w:rPr>
                <w:b/>
                <w:bCs/>
                <w:sz w:val="26"/>
                <w:szCs w:val="26"/>
              </w:rPr>
              <w:t xml:space="preserve">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b/>
                <w:bCs/>
                <w:sz w:val="26"/>
                <w:szCs w:val="26"/>
              </w:rPr>
            </w:pPr>
            <w:r w:rsidRPr="008F4FBA">
              <w:rPr>
                <w:b/>
                <w:bCs/>
                <w:sz w:val="26"/>
                <w:szCs w:val="26"/>
              </w:rPr>
              <w:t>28.37</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b/>
                <w:bCs/>
                <w:sz w:val="26"/>
                <w:szCs w:val="26"/>
              </w:rPr>
            </w:pPr>
            <w:r w:rsidRPr="00FB4CED">
              <w:rPr>
                <w:rFonts w:ascii="Times New Roman Bold" w:hAnsi="Times New Roman Bold"/>
                <w:b/>
                <w:bCs/>
                <w:spacing w:val="-10"/>
                <w:sz w:val="26"/>
                <w:szCs w:val="26"/>
              </w:rPr>
              <w:t>Cyanides, cyanide oxides and complex</w:t>
            </w:r>
            <w:r>
              <w:rPr>
                <w:b/>
                <w:bCs/>
                <w:sz w:val="26"/>
                <w:szCs w:val="26"/>
              </w:rPr>
              <w:t xml:space="preserve"> cyanides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Xyanua và xyanua oxit: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Cyanides and cyanide oxides: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2837.11.00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 Của natri</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2837.11.00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 Of sodium</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lastRenderedPageBreak/>
              <w:t>2837.19.00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2837.19.00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2837.20.00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Xyanua phức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rPr>
                <w:sz w:val="26"/>
                <w:szCs w:val="26"/>
              </w:rPr>
            </w:pPr>
            <w:r w:rsidRPr="008F4FBA">
              <w:rPr>
                <w:sz w:val="26"/>
                <w:szCs w:val="26"/>
              </w:rPr>
              <w:t>2837.20.00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40" w:after="40" w:line="350" w:lineRule="exact"/>
              <w:jc w:val="both"/>
              <w:rPr>
                <w:sz w:val="26"/>
                <w:szCs w:val="26"/>
              </w:rPr>
            </w:pPr>
            <w:r w:rsidRPr="008F4FBA">
              <w:rPr>
                <w:sz w:val="26"/>
                <w:szCs w:val="26"/>
              </w:rPr>
              <w:t>- Complex cyanides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40" w:after="40" w:line="35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28.39</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Silicat; silicat kim loại kiềm thươn</w:t>
            </w:r>
            <w:r>
              <w:rPr>
                <w:b/>
                <w:bCs/>
                <w:sz w:val="26"/>
                <w:szCs w:val="26"/>
              </w:rPr>
              <w:t>g phẩm</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28.39</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Silicates; co</w:t>
            </w:r>
            <w:r>
              <w:rPr>
                <w:b/>
                <w:bCs/>
                <w:sz w:val="26"/>
                <w:szCs w:val="26"/>
              </w:rPr>
              <w:t>mmercial alkali metal silicates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Của natri:</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Of sodium:</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2839.11.00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 - Natri metasilicat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2839.11.00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Sodium metasilicates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2839.19</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2839.19</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2839.19.20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Natri orthosilicat; natri pyrosilicat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2839.19.20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Sodium orthosilicate; sodium pyrosilicate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2839.19.90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2839.19.90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2839.90.00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2839.90.00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28.40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Pr>
                <w:b/>
                <w:bCs/>
                <w:sz w:val="26"/>
                <w:szCs w:val="26"/>
              </w:rPr>
              <w:t>Borat; peroxoborat (perborat)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28.40</w:t>
            </w:r>
          </w:p>
        </w:tc>
        <w:tc>
          <w:tcPr>
            <w:tcW w:w="1528" w:type="pct"/>
            <w:tcBorders>
              <w:top w:val="single" w:sz="4" w:space="0" w:color="auto"/>
              <w:left w:val="nil"/>
              <w:bottom w:val="single" w:sz="4" w:space="0" w:color="auto"/>
              <w:right w:val="single" w:sz="4" w:space="0" w:color="auto"/>
            </w:tcBorders>
            <w:shd w:val="clear" w:color="auto" w:fill="auto"/>
          </w:tcPr>
          <w:p w:rsidR="001D47CC" w:rsidRPr="00EB5CE4" w:rsidRDefault="001D47CC" w:rsidP="00C4756D">
            <w:pPr>
              <w:spacing w:before="20" w:after="20" w:line="340" w:lineRule="exact"/>
              <w:jc w:val="both"/>
              <w:rPr>
                <w:rFonts w:ascii="Times New Roman Bold" w:hAnsi="Times New Roman Bold"/>
                <w:b/>
                <w:bCs/>
                <w:spacing w:val="-10"/>
                <w:sz w:val="26"/>
                <w:szCs w:val="26"/>
              </w:rPr>
            </w:pPr>
            <w:r w:rsidRPr="00EB5CE4">
              <w:rPr>
                <w:rFonts w:ascii="Times New Roman Bold" w:hAnsi="Times New Roman Bold"/>
                <w:b/>
                <w:bCs/>
                <w:spacing w:val="-10"/>
                <w:sz w:val="26"/>
                <w:szCs w:val="26"/>
              </w:rPr>
              <w:t>Bora</w:t>
            </w:r>
            <w:r>
              <w:rPr>
                <w:rFonts w:ascii="Times New Roman Bold" w:hAnsi="Times New Roman Bold"/>
                <w:b/>
                <w:bCs/>
                <w:spacing w:val="-10"/>
                <w:sz w:val="26"/>
                <w:szCs w:val="26"/>
              </w:rPr>
              <w:t>tes; peroxoborates (perborates)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EB5CE4" w:rsidRDefault="001D47CC" w:rsidP="00C4756D">
            <w:pPr>
              <w:spacing w:before="20" w:after="20" w:line="340" w:lineRule="exact"/>
              <w:jc w:val="both"/>
              <w:rPr>
                <w:spacing w:val="-6"/>
                <w:sz w:val="26"/>
                <w:szCs w:val="26"/>
              </w:rPr>
            </w:pPr>
            <w:r w:rsidRPr="00EB5CE4">
              <w:rPr>
                <w:spacing w:val="-6"/>
                <w:sz w:val="26"/>
                <w:szCs w:val="26"/>
              </w:rPr>
              <w:t>- Dinatri tetraborat (borat tinh chế - hàn the):</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EB5CE4" w:rsidRDefault="001D47CC" w:rsidP="00C4756D">
            <w:pPr>
              <w:spacing w:before="20" w:after="20" w:line="340" w:lineRule="exact"/>
              <w:jc w:val="both"/>
              <w:rPr>
                <w:spacing w:val="-4"/>
                <w:sz w:val="26"/>
                <w:szCs w:val="26"/>
              </w:rPr>
            </w:pPr>
            <w:r w:rsidRPr="00EB5CE4">
              <w:rPr>
                <w:spacing w:val="-4"/>
                <w:sz w:val="26"/>
                <w:szCs w:val="26"/>
              </w:rPr>
              <w:t>- Disodium tetraborate (refined borax):</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lastRenderedPageBreak/>
              <w:t>2840.11.00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Dạng khan</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2840.11.00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Anhydrous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2840.19.00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2840.19.00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2840.20.00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Borat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2840.20.00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Other borates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2840.30.00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Peroxoborat (perborat)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2840.30.00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Peroxoborates (perborates)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28.41</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Muối của axit oxo</w:t>
            </w:r>
            <w:r>
              <w:rPr>
                <w:b/>
                <w:bCs/>
                <w:sz w:val="26"/>
                <w:szCs w:val="26"/>
              </w:rPr>
              <w:t>metalic hoặc axit peroxometalic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28.41</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FB4CED">
              <w:rPr>
                <w:rFonts w:ascii="Times New Roman Bold" w:hAnsi="Times New Roman Bold"/>
                <w:b/>
                <w:bCs/>
                <w:spacing w:val="-12"/>
                <w:sz w:val="26"/>
                <w:szCs w:val="26"/>
              </w:rPr>
              <w:t>Salts of oxometallic or peroxometallic</w:t>
            </w:r>
            <w:r>
              <w:rPr>
                <w:b/>
                <w:bCs/>
                <w:sz w:val="26"/>
                <w:szCs w:val="26"/>
              </w:rPr>
              <w:t xml:space="preserve"> acids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2841.30.00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 Natri dicromat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2841.30.00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Sodium dichromate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2841.50.00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Cromat và dicromat khác; peroxocromat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2841.50.00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Other chromates and dichromates; peroxochromates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Manganit, manganat và permanganat: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Manganites, manganates and permanganates: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2841.61.00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 - Kali permanganat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2841.61.00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Potassium permanganate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lastRenderedPageBreak/>
              <w:t>2841.69.00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2841.69.00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2841.70.00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Molipdat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2841.70.00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Molybdates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2841.80.00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Vonframat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2841.80.00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Tungstates (wolframates)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2841.90.00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2841.90.00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 </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b/>
                <w:bCs/>
                <w:sz w:val="26"/>
                <w:szCs w:val="26"/>
              </w:rPr>
            </w:pPr>
            <w:r w:rsidRPr="008F4FBA">
              <w:rPr>
                <w:b/>
                <w:bCs/>
                <w:sz w:val="26"/>
                <w:szCs w:val="26"/>
              </w:rPr>
              <w:t>28.42</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b/>
                <w:bCs/>
                <w:sz w:val="26"/>
                <w:szCs w:val="26"/>
              </w:rPr>
            </w:pPr>
            <w:r w:rsidRPr="008F4FBA">
              <w:rPr>
                <w:b/>
                <w:bCs/>
                <w:sz w:val="26"/>
                <w:szCs w:val="26"/>
              </w:rPr>
              <w:t xml:space="preserve">Muối khác của axit vô cơ hoặc peroxoaxit (kể cả nhôm silicat đã hoặc chưa xác định về mặt </w:t>
            </w:r>
            <w:r>
              <w:rPr>
                <w:b/>
                <w:bCs/>
                <w:sz w:val="26"/>
                <w:szCs w:val="26"/>
              </w:rPr>
              <w:t>hóa học), trừ các chất azit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b/>
                <w:bCs/>
                <w:sz w:val="26"/>
                <w:szCs w:val="26"/>
              </w:rPr>
            </w:pPr>
            <w:r w:rsidRPr="008F4FBA">
              <w:rPr>
                <w:b/>
                <w:bCs/>
                <w:sz w:val="26"/>
                <w:szCs w:val="26"/>
              </w:rPr>
              <w:t>28.42</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b/>
                <w:bCs/>
                <w:sz w:val="26"/>
                <w:szCs w:val="26"/>
              </w:rPr>
            </w:pPr>
            <w:r w:rsidRPr="008F4FBA">
              <w:rPr>
                <w:b/>
                <w:bCs/>
                <w:sz w:val="26"/>
                <w:szCs w:val="26"/>
              </w:rPr>
              <w:t xml:space="preserve">Other salts of inorganic acids or </w:t>
            </w:r>
            <w:r w:rsidRPr="00EB5CE4">
              <w:rPr>
                <w:rFonts w:ascii="Times New Roman Bold" w:hAnsi="Times New Roman Bold"/>
                <w:b/>
                <w:bCs/>
                <w:spacing w:val="-14"/>
                <w:sz w:val="26"/>
                <w:szCs w:val="26"/>
              </w:rPr>
              <w:t>peroxoacids (including aluminosilicates</w:t>
            </w:r>
            <w:r w:rsidRPr="008F4FBA">
              <w:rPr>
                <w:b/>
                <w:bCs/>
                <w:sz w:val="26"/>
                <w:szCs w:val="26"/>
              </w:rPr>
              <w:t xml:space="preserve"> whether or not chemica</w:t>
            </w:r>
            <w:r>
              <w:rPr>
                <w:b/>
                <w:bCs/>
                <w:sz w:val="26"/>
                <w:szCs w:val="26"/>
              </w:rPr>
              <w:t>lly defined), other than azides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2842.10.00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xml:space="preserve">- Silicat kép hoặc phức, kể cả nhôm silicat đã hoặc chưa xác định về mặt </w:t>
            </w:r>
            <w:r>
              <w:rPr>
                <w:sz w:val="26"/>
                <w:szCs w:val="26"/>
              </w:rPr>
              <w:t xml:space="preserve">hóa </w:t>
            </w:r>
            <w:r w:rsidRPr="008F4FBA">
              <w:rPr>
                <w:sz w:val="26"/>
                <w:szCs w:val="26"/>
              </w:rPr>
              <w:t>học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2842.10.00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Double or complex silicates, including aluminosilicates whether or not chemically defined</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2842.90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2842.90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2842.90.10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xml:space="preserve">- - Natri arsenit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2842.90.10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Sodium arsenite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lastRenderedPageBreak/>
              <w:t>2842.90.20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Muối của đồng hoặc crom</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2842.90.20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Copper or chromium salts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2842.90.30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w:t>
            </w:r>
            <w:r>
              <w:rPr>
                <w:sz w:val="26"/>
                <w:szCs w:val="26"/>
              </w:rPr>
              <w:t xml:space="preserve"> </w:t>
            </w:r>
            <w:r w:rsidRPr="008F4FBA">
              <w:rPr>
                <w:sz w:val="26"/>
                <w:szCs w:val="26"/>
              </w:rPr>
              <w:t>Fulminat, xyanat và thioxyanat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2842.90.30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Other fulminates, cyanates and thiocyanates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2842.90.90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2842.90.90</w:t>
            </w:r>
          </w:p>
        </w:tc>
        <w:tc>
          <w:tcPr>
            <w:tcW w:w="1528"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1686"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p>
        </w:tc>
        <w:tc>
          <w:tcPr>
            <w:tcW w:w="351" w:type="pct"/>
            <w:tcBorders>
              <w:top w:val="nil"/>
              <w:left w:val="nil"/>
              <w:bottom w:val="nil"/>
              <w:right w:val="nil"/>
            </w:tcBorders>
            <w:shd w:val="clear" w:color="auto" w:fill="auto"/>
            <w:noWrap/>
          </w:tcPr>
          <w:p w:rsidR="001D47CC" w:rsidRPr="008F4FBA" w:rsidRDefault="001D47CC" w:rsidP="00C4756D">
            <w:pPr>
              <w:spacing w:before="20" w:after="20" w:line="340" w:lineRule="exact"/>
              <w:jc w:val="center"/>
              <w:rPr>
                <w:sz w:val="26"/>
                <w:szCs w:val="26"/>
              </w:rPr>
            </w:pPr>
          </w:p>
        </w:tc>
        <w:tc>
          <w:tcPr>
            <w:tcW w:w="511"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c>
          <w:tcPr>
            <w:tcW w:w="1528" w:type="pct"/>
            <w:tcBorders>
              <w:top w:val="nil"/>
              <w:left w:val="nil"/>
              <w:bottom w:val="nil"/>
              <w:right w:val="nil"/>
            </w:tcBorders>
            <w:shd w:val="clear" w:color="auto" w:fill="auto"/>
          </w:tcPr>
          <w:p w:rsidR="001D47CC" w:rsidRPr="008F4FBA" w:rsidRDefault="001D47CC" w:rsidP="00C4756D">
            <w:pPr>
              <w:spacing w:before="20" w:after="20" w:line="340" w:lineRule="exact"/>
              <w:jc w:val="both"/>
              <w:rPr>
                <w:sz w:val="26"/>
                <w:szCs w:val="26"/>
              </w:rPr>
            </w:pPr>
          </w:p>
        </w:tc>
        <w:tc>
          <w:tcPr>
            <w:tcW w:w="417" w:type="pct"/>
            <w:tcBorders>
              <w:top w:val="nil"/>
              <w:left w:val="nil"/>
              <w:bottom w:val="nil"/>
              <w:right w:val="nil"/>
            </w:tcBorders>
            <w:shd w:val="clear" w:color="auto" w:fill="auto"/>
            <w:noWrap/>
          </w:tcPr>
          <w:p w:rsidR="001D47CC" w:rsidRPr="008F4FBA" w:rsidRDefault="001D47CC" w:rsidP="00C4756D">
            <w:pPr>
              <w:spacing w:before="20" w:after="20" w:line="340" w:lineRule="exact"/>
              <w:jc w:val="center"/>
              <w:rPr>
                <w:sz w:val="26"/>
                <w:szCs w:val="26"/>
              </w:rPr>
            </w:pPr>
          </w:p>
        </w:tc>
      </w:tr>
    </w:tbl>
    <w:p w:rsidR="001D47CC" w:rsidRPr="00EB5CE4" w:rsidRDefault="001D47CC" w:rsidP="001D47CC">
      <w:pPr>
        <w:rPr>
          <w:sz w:val="2"/>
          <w:szCs w:val="2"/>
        </w:rPr>
      </w:pPr>
    </w:p>
    <w:tbl>
      <w:tblPr>
        <w:tblW w:w="4924" w:type="pct"/>
        <w:tblInd w:w="108" w:type="dxa"/>
        <w:tblLayout w:type="fixed"/>
        <w:tblLook w:val="04A0" w:firstRow="1" w:lastRow="0" w:firstColumn="1" w:lastColumn="0" w:noHBand="0" w:noVBand="1"/>
      </w:tblPr>
      <w:tblGrid>
        <w:gridCol w:w="1292"/>
        <w:gridCol w:w="4297"/>
        <w:gridCol w:w="894"/>
        <w:gridCol w:w="1302"/>
        <w:gridCol w:w="3894"/>
        <w:gridCol w:w="1063"/>
      </w:tblGrid>
      <w:tr w:rsidR="001D47CC" w:rsidRPr="008F4FBA" w:rsidTr="00C4756D">
        <w:tc>
          <w:tcPr>
            <w:tcW w:w="507" w:type="pct"/>
            <w:tcBorders>
              <w:top w:val="nil"/>
              <w:left w:val="nil"/>
              <w:bottom w:val="nil"/>
              <w:right w:val="nil"/>
            </w:tcBorders>
            <w:shd w:val="clear" w:color="auto" w:fill="auto"/>
          </w:tcPr>
          <w:p w:rsidR="001D47CC" w:rsidRPr="008F4FBA" w:rsidRDefault="001D47CC" w:rsidP="00C4756D">
            <w:pPr>
              <w:spacing w:before="20" w:after="20" w:line="340" w:lineRule="exact"/>
              <w:rPr>
                <w:b/>
                <w:bCs/>
                <w:sz w:val="26"/>
                <w:szCs w:val="26"/>
              </w:rPr>
            </w:pPr>
          </w:p>
        </w:tc>
        <w:tc>
          <w:tcPr>
            <w:tcW w:w="1686"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r w:rsidRPr="008F4FBA">
              <w:rPr>
                <w:b/>
                <w:bCs/>
                <w:sz w:val="26"/>
                <w:szCs w:val="26"/>
              </w:rPr>
              <w:t xml:space="preserve"> PHÂN CHƯƠNG VI</w:t>
            </w:r>
          </w:p>
        </w:tc>
        <w:tc>
          <w:tcPr>
            <w:tcW w:w="351" w:type="pct"/>
            <w:tcBorders>
              <w:top w:val="nil"/>
              <w:left w:val="nil"/>
              <w:bottom w:val="nil"/>
              <w:right w:val="nil"/>
            </w:tcBorders>
            <w:shd w:val="clear" w:color="auto" w:fill="auto"/>
            <w:noWrap/>
          </w:tcPr>
          <w:p w:rsidR="001D47CC" w:rsidRPr="008F4FBA" w:rsidRDefault="001D47CC" w:rsidP="00C4756D">
            <w:pPr>
              <w:spacing w:before="20" w:after="20" w:line="340" w:lineRule="exact"/>
              <w:jc w:val="center"/>
              <w:rPr>
                <w:sz w:val="26"/>
                <w:szCs w:val="26"/>
              </w:rPr>
            </w:pPr>
          </w:p>
        </w:tc>
        <w:tc>
          <w:tcPr>
            <w:tcW w:w="511"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p>
        </w:tc>
        <w:tc>
          <w:tcPr>
            <w:tcW w:w="1528"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r w:rsidRPr="008F4FBA">
              <w:rPr>
                <w:b/>
                <w:bCs/>
                <w:sz w:val="26"/>
                <w:szCs w:val="26"/>
              </w:rPr>
              <w:t>SUB-CHAPTER VI</w:t>
            </w:r>
          </w:p>
        </w:tc>
        <w:tc>
          <w:tcPr>
            <w:tcW w:w="417"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r>
      <w:tr w:rsidR="001D47CC" w:rsidRPr="008F4FBA" w:rsidTr="00C4756D">
        <w:tc>
          <w:tcPr>
            <w:tcW w:w="507" w:type="pct"/>
            <w:tcBorders>
              <w:top w:val="nil"/>
              <w:left w:val="nil"/>
              <w:bottom w:val="nil"/>
              <w:right w:val="nil"/>
            </w:tcBorders>
            <w:shd w:val="clear" w:color="auto" w:fill="auto"/>
          </w:tcPr>
          <w:p w:rsidR="001D47CC" w:rsidRPr="008F4FBA" w:rsidRDefault="001D47CC" w:rsidP="00C4756D">
            <w:pPr>
              <w:spacing w:before="20" w:after="20" w:line="340" w:lineRule="exact"/>
              <w:rPr>
                <w:b/>
                <w:bCs/>
                <w:sz w:val="26"/>
                <w:szCs w:val="26"/>
              </w:rPr>
            </w:pPr>
          </w:p>
        </w:tc>
        <w:tc>
          <w:tcPr>
            <w:tcW w:w="1686"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r w:rsidRPr="008F4FBA">
              <w:rPr>
                <w:b/>
                <w:bCs/>
                <w:sz w:val="26"/>
                <w:szCs w:val="26"/>
              </w:rPr>
              <w:t>LOẠI KHÁC</w:t>
            </w:r>
          </w:p>
        </w:tc>
        <w:tc>
          <w:tcPr>
            <w:tcW w:w="351" w:type="pct"/>
            <w:tcBorders>
              <w:top w:val="nil"/>
              <w:left w:val="nil"/>
              <w:bottom w:val="nil"/>
              <w:right w:val="nil"/>
            </w:tcBorders>
            <w:shd w:val="clear" w:color="auto" w:fill="auto"/>
            <w:noWrap/>
          </w:tcPr>
          <w:p w:rsidR="001D47CC" w:rsidRPr="008F4FBA" w:rsidRDefault="001D47CC" w:rsidP="00C4756D">
            <w:pPr>
              <w:spacing w:before="20" w:after="20" w:line="340" w:lineRule="exact"/>
              <w:jc w:val="center"/>
              <w:rPr>
                <w:sz w:val="26"/>
                <w:szCs w:val="26"/>
              </w:rPr>
            </w:pPr>
          </w:p>
        </w:tc>
        <w:tc>
          <w:tcPr>
            <w:tcW w:w="511"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p>
        </w:tc>
        <w:tc>
          <w:tcPr>
            <w:tcW w:w="1528" w:type="pct"/>
            <w:tcBorders>
              <w:top w:val="nil"/>
              <w:left w:val="nil"/>
              <w:bottom w:val="nil"/>
              <w:right w:val="nil"/>
            </w:tcBorders>
            <w:shd w:val="clear" w:color="auto" w:fill="auto"/>
          </w:tcPr>
          <w:p w:rsidR="001D47CC" w:rsidRPr="008F4FBA" w:rsidRDefault="001D47CC" w:rsidP="00C4756D">
            <w:pPr>
              <w:spacing w:before="20" w:after="20" w:line="340" w:lineRule="exact"/>
              <w:jc w:val="center"/>
              <w:rPr>
                <w:b/>
                <w:bCs/>
                <w:sz w:val="26"/>
                <w:szCs w:val="26"/>
              </w:rPr>
            </w:pPr>
            <w:r w:rsidRPr="008F4FBA">
              <w:rPr>
                <w:b/>
                <w:bCs/>
                <w:sz w:val="26"/>
                <w:szCs w:val="26"/>
              </w:rPr>
              <w:t>MISCELLANEOUS</w:t>
            </w:r>
          </w:p>
        </w:tc>
        <w:tc>
          <w:tcPr>
            <w:tcW w:w="417" w:type="pct"/>
            <w:tcBorders>
              <w:top w:val="nil"/>
              <w:left w:val="nil"/>
              <w:bottom w:val="nil"/>
              <w:right w:val="nil"/>
            </w:tcBorders>
            <w:shd w:val="clear" w:color="auto" w:fill="auto"/>
            <w:noWrap/>
          </w:tcPr>
          <w:p w:rsidR="001D47CC" w:rsidRPr="008F4FBA" w:rsidRDefault="001D47CC" w:rsidP="00C4756D">
            <w:pPr>
              <w:spacing w:before="20" w:after="20" w:line="340" w:lineRule="exact"/>
              <w:rPr>
                <w:sz w:val="26"/>
                <w:szCs w:val="26"/>
              </w:rPr>
            </w:pPr>
          </w:p>
        </w:tc>
      </w:tr>
    </w:tbl>
    <w:p w:rsidR="001D47CC" w:rsidRDefault="001D47CC" w:rsidP="001D47CC"/>
    <w:tbl>
      <w:tblPr>
        <w:tblW w:w="4924" w:type="pct"/>
        <w:tblInd w:w="108" w:type="dxa"/>
        <w:tblLayout w:type="fixed"/>
        <w:tblLook w:val="04A0" w:firstRow="1" w:lastRow="0" w:firstColumn="1" w:lastColumn="0" w:noHBand="0" w:noVBand="1"/>
      </w:tblPr>
      <w:tblGrid>
        <w:gridCol w:w="1292"/>
        <w:gridCol w:w="4297"/>
        <w:gridCol w:w="894"/>
        <w:gridCol w:w="1302"/>
        <w:gridCol w:w="3856"/>
        <w:gridCol w:w="38"/>
        <w:gridCol w:w="1063"/>
      </w:tblGrid>
      <w:tr w:rsidR="001D47CC" w:rsidRPr="008F4FBA" w:rsidTr="00C4756D">
        <w:trPr>
          <w:tblHeader/>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Mã hàng</w:t>
            </w:r>
          </w:p>
        </w:tc>
        <w:tc>
          <w:tcPr>
            <w:tcW w:w="1686" w:type="pct"/>
            <w:tcBorders>
              <w:top w:val="single" w:sz="4" w:space="0" w:color="auto"/>
              <w:left w:val="nil"/>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Mô tả hàng hóa</w:t>
            </w:r>
          </w:p>
        </w:tc>
        <w:tc>
          <w:tcPr>
            <w:tcW w:w="351" w:type="pct"/>
            <w:tcBorders>
              <w:top w:val="single" w:sz="4" w:space="0" w:color="auto"/>
              <w:left w:val="nil"/>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Đơn vị tính</w:t>
            </w:r>
          </w:p>
        </w:tc>
        <w:tc>
          <w:tcPr>
            <w:tcW w:w="511" w:type="pct"/>
            <w:tcBorders>
              <w:top w:val="single" w:sz="4" w:space="0" w:color="auto"/>
              <w:left w:val="nil"/>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Code</w:t>
            </w:r>
          </w:p>
        </w:tc>
        <w:tc>
          <w:tcPr>
            <w:tcW w:w="1528" w:type="pct"/>
            <w:gridSpan w:val="2"/>
            <w:tcBorders>
              <w:top w:val="single" w:sz="4" w:space="0" w:color="auto"/>
              <w:left w:val="nil"/>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jc w:val="center"/>
              <w:rPr>
                <w:b/>
                <w:bCs/>
                <w:sz w:val="26"/>
                <w:szCs w:val="26"/>
              </w:rPr>
            </w:pPr>
            <w:r w:rsidRPr="008F4FBA">
              <w:rPr>
                <w:b/>
                <w:bCs/>
                <w:sz w:val="26"/>
                <w:szCs w:val="26"/>
              </w:rPr>
              <w:t>Description</w:t>
            </w:r>
          </w:p>
        </w:tc>
        <w:tc>
          <w:tcPr>
            <w:tcW w:w="417" w:type="pct"/>
            <w:tcBorders>
              <w:top w:val="single" w:sz="4" w:space="0" w:color="auto"/>
              <w:left w:val="nil"/>
              <w:bottom w:val="single" w:sz="4" w:space="0" w:color="auto"/>
              <w:right w:val="single" w:sz="4" w:space="0" w:color="auto"/>
            </w:tcBorders>
            <w:shd w:val="clear" w:color="auto" w:fill="auto"/>
            <w:vAlign w:val="center"/>
          </w:tcPr>
          <w:p w:rsidR="001D47CC" w:rsidRPr="008F4FBA" w:rsidRDefault="001D47CC" w:rsidP="00C4756D">
            <w:pPr>
              <w:spacing w:before="20" w:after="20" w:line="340" w:lineRule="exact"/>
              <w:ind w:left="-57" w:right="-57"/>
              <w:jc w:val="center"/>
              <w:rPr>
                <w:b/>
                <w:bCs/>
                <w:sz w:val="26"/>
                <w:szCs w:val="26"/>
              </w:rPr>
            </w:pPr>
            <w:r w:rsidRPr="008F4FBA">
              <w:rPr>
                <w:b/>
                <w:bCs/>
                <w:sz w:val="26"/>
                <w:szCs w:val="26"/>
              </w:rPr>
              <w:t>Unit of quantity</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28.43</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Kim loại quý dạng keo; hợp chất hữu cơ hoặc vô cơ của kim loại quý, đã hoặc chưa xác định về mặt hóa</w:t>
            </w:r>
            <w:r>
              <w:rPr>
                <w:b/>
                <w:bCs/>
                <w:sz w:val="26"/>
                <w:szCs w:val="26"/>
              </w:rPr>
              <w:t xml:space="preserve"> học; hỗn hống của kim loại quý</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28.43</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Colloidal precious metals; inorganic or organic compounds of precious metals, whether or not chemically defin</w:t>
            </w:r>
            <w:r>
              <w:rPr>
                <w:b/>
                <w:bCs/>
                <w:sz w:val="26"/>
                <w:szCs w:val="26"/>
              </w:rPr>
              <w:t>ed; amalgams of precious metals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2843.10.00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Kim loại quý dạng keo</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2843.10.00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Colloidal precious metals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lastRenderedPageBreak/>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Hợp chất bạc: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Silver compounds: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2843.21.00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Nitrat bạc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2843.21.00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Silver nitrate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2843.29.00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2843.29.00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2843.30.00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Hợp chất vàng</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2843.30.00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Gold compounds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2843.90.00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Hợp chất khác; hỗn hống</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2843.90.00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Other compounds; amalgams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28.44</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Các nguyên tố hóa học phóng xạ và các đồng vị phóng xạ (kể cả các nguyên tố hóa học và các đồng vị có khả năng phân hạch hoặc làm giầu) và các hợp chất của chúng; hỗn hợp và các phế</w:t>
            </w:r>
            <w:r>
              <w:rPr>
                <w:b/>
                <w:bCs/>
                <w:sz w:val="26"/>
                <w:szCs w:val="26"/>
              </w:rPr>
              <w:t xml:space="preserve"> liệu có chứa các sản phẩm trên</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28.44</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Radioactive chemical elements and radioactive isotopes (including the fissile or fertile chemical elements and isotopes) and their compounds; mixtures and res</w:t>
            </w:r>
            <w:r>
              <w:rPr>
                <w:b/>
                <w:bCs/>
                <w:sz w:val="26"/>
                <w:szCs w:val="26"/>
              </w:rPr>
              <w:t>idues containing these products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2844.10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 Urani tự nhiên và các hợp chất của nó; hợp kim, các chất phân tán (kể cả gốm kim loại), sản phẩm gốm và hỗn hợp có </w:t>
            </w:r>
            <w:r w:rsidRPr="008F4FBA">
              <w:rPr>
                <w:sz w:val="26"/>
                <w:szCs w:val="26"/>
              </w:rPr>
              <w:lastRenderedPageBreak/>
              <w:t>chứa urani tự nhiên hoặc các hợp chất urani tự nhiên:</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lastRenderedPageBreak/>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2844.10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 Natural uranium and its compounds; alloys, dispersions (including cermets), ceramic products and mixtures containing </w:t>
            </w:r>
            <w:r w:rsidRPr="008F4FBA">
              <w:rPr>
                <w:sz w:val="26"/>
                <w:szCs w:val="26"/>
              </w:rPr>
              <w:lastRenderedPageBreak/>
              <w:t>natural uranium or natural uranium compounds: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lastRenderedPageBreak/>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lastRenderedPageBreak/>
              <w:t>2844.10.10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Urani tự nhiên và các hợp chất của nó</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2844.10.10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Natural uranium and its compounds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2844.10.90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2844.10.90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2844.20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Urani đã làm giàu thành U 235 và hợp chất của nó; plutoni và hợp chất của nó; hợp kim, các chất phân tán (kể cả gốm kim loại), các sản phẩm gốm và các hỗn hợp có chứa urani đã được làm giàu thành U 235, plutoni hoặc hợp chất của các sản phẩm này:</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2844.20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Uranium enriched in U 235 and its compounds; plutonium and its compounds; alloys, dispersions (including cermets), ceramic products and mixtures containing uranium enriched in U 235, plutonium or compounds of these products: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2844.20.10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Urani đã làm giàu thành U 235 và hợp chất của nó; plutoni và hợp chất của nó</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2844.20.10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Uranium enriched in U 235 and its compounds; plutonium and its compounds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2844.20.90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2844.20.90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2844.30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 Urani đã được làm nghèo thành U 235 và các hợp chất của nó; thori và các hợp </w:t>
            </w:r>
            <w:r w:rsidRPr="008F4FBA">
              <w:rPr>
                <w:sz w:val="26"/>
                <w:szCs w:val="26"/>
              </w:rPr>
              <w:lastRenderedPageBreak/>
              <w:t>chất của nó; hợp kim, các chất phân tán (kể cả gốm kim loại), sản phẩm gốm kim loại và các hỗn hợp chứa urani đã được làm nghèo thành U 235, thori hoặc các hợp chất của các sản phẩm trên:</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lastRenderedPageBreak/>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2844.30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 Uranium depleted in U 235 and its compounds; thorium and its </w:t>
            </w:r>
            <w:r w:rsidRPr="008F4FBA">
              <w:rPr>
                <w:sz w:val="26"/>
                <w:szCs w:val="26"/>
              </w:rPr>
              <w:lastRenderedPageBreak/>
              <w:t>compounds; alloys, dispersions (including cermets), ceramic products and mixtures containing uranium depleted in U 235, thorium or compounds of these products: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lastRenderedPageBreak/>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lastRenderedPageBreak/>
              <w:t>2844.30.10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Urani đã làm giàu thành U 235 và hợp chất của nó; thori và hợp chất của nó</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2844.30.10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Uranium depleted in U 235 and its compounds; thorium and its compounds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2844.30.90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2844.30.90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Nguyên tố phóng xạ và đồng vị phóng xạ và các hợp chất trừ loại thuộc phân nhóm 2844.10, 2844.20 hoặc 2844.30; hợp kim, các chất phân tán (kể cả gốm kim loại), các sản phẩm gốm và các hỗn hợp có chứa các nguyên tố, đồng vị hoặc các hợp chất trên; chất thải phóng xạ:</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 </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Radioactive elements and isotopes and compounds other than those of subheading 2844.10, 2844.20 or 2844.30; alloys, dispersions (including cermets), ceramic products and mixtures containing these elements, isotopes or compounds; radioactive residues: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20" w:lineRule="exact"/>
              <w:rPr>
                <w:sz w:val="26"/>
                <w:szCs w:val="26"/>
              </w:rPr>
            </w:pPr>
            <w:r w:rsidRPr="008F4FBA">
              <w:rPr>
                <w:sz w:val="26"/>
                <w:szCs w:val="26"/>
              </w:rPr>
              <w:t>2844.41.00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xml:space="preserve">- - Triti và các hợp chất của nó; hợp kim, chất phân tán (kể cả gốm kim </w:t>
            </w:r>
            <w:r w:rsidRPr="008F4FBA">
              <w:rPr>
                <w:sz w:val="26"/>
                <w:szCs w:val="26"/>
              </w:rPr>
              <w:lastRenderedPageBreak/>
              <w:t>loại), các sản phẩm gốm và các hỗn hợp chứa triti hoặc các hợp chất của nó</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lastRenderedPageBreak/>
              <w:t>kg</w:t>
            </w:r>
          </w:p>
        </w:tc>
        <w:tc>
          <w:tcPr>
            <w:tcW w:w="511"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rPr>
                <w:sz w:val="26"/>
                <w:szCs w:val="26"/>
              </w:rPr>
            </w:pPr>
            <w:r w:rsidRPr="008F4FBA">
              <w:rPr>
                <w:sz w:val="26"/>
                <w:szCs w:val="26"/>
              </w:rPr>
              <w:t>2844.41.00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xml:space="preserve">- - Tritium and its compounds; alloys, dispersions (including cermets), ceramic products and </w:t>
            </w:r>
            <w:r w:rsidRPr="008F4FBA">
              <w:rPr>
                <w:sz w:val="26"/>
                <w:szCs w:val="26"/>
              </w:rPr>
              <w:lastRenderedPageBreak/>
              <w:t>mixtures containing tritium or its compounds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lastRenderedPageBreak/>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20" w:lineRule="exact"/>
              <w:rPr>
                <w:sz w:val="26"/>
                <w:szCs w:val="26"/>
              </w:rPr>
            </w:pPr>
            <w:r w:rsidRPr="008F4FBA">
              <w:rPr>
                <w:sz w:val="26"/>
                <w:szCs w:val="26"/>
              </w:rPr>
              <w:lastRenderedPageBreak/>
              <w:t>2844.42.00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 Actini-225, actini-227, californi-253, curi-240, curi-241, curi-242, curi-243, curi-244, einsteini-253, einsteini-254, gadolini-148, poloni-208, poloni- 209, poloni-210, radi-223, urani-230 hoặc urani-232, và các hợp chất của chúng; hợp kim, chất phân tán (kể cả gốm kim loại), các sản phẩm gốm và các hỗn hợp chứa các nguyên tố hoặc các hợp chất này</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rPr>
                <w:sz w:val="26"/>
                <w:szCs w:val="26"/>
              </w:rPr>
            </w:pPr>
            <w:r w:rsidRPr="008F4FBA">
              <w:rPr>
                <w:sz w:val="26"/>
                <w:szCs w:val="26"/>
              </w:rPr>
              <w:t>2844.42.00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 Actinium-225, actinium-227, californium-253, curium-240, curium-241, curium-242, curium-243, curium-244, einsteinium-253, einsteinium-254, gadolinium-148, polonium-208, polonium-209, polonium-210, radium-223, uranium-230 or uranium-232, and their compounds; alloys, dispersions (including cermets), ceramic products and mixtures containing these elements or compounds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rPr>
                <w:sz w:val="26"/>
                <w:szCs w:val="26"/>
              </w:rPr>
            </w:pPr>
            <w:r w:rsidRPr="008F4FBA">
              <w:rPr>
                <w:sz w:val="26"/>
                <w:szCs w:val="26"/>
              </w:rPr>
              <w:t>2844.43.00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Các nguyên tố, đồng vị và hợp chất phóng xạ khác; hợp kim khác, chất phân tán khác (kể cả gốm kim loại), các sản phẩm gốm và các hỗn hợp khác chứa các nguyên tố, đồng vị hoặc hợp chất này</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rPr>
                <w:sz w:val="26"/>
                <w:szCs w:val="26"/>
              </w:rPr>
            </w:pPr>
            <w:r w:rsidRPr="008F4FBA">
              <w:rPr>
                <w:sz w:val="26"/>
                <w:szCs w:val="26"/>
              </w:rPr>
              <w:t>2844.43.00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Other radioactive elements and isotopes and compounds; other alloys, dispersions (including cermets), ceramic products and mixtures containing these elements, isotopes or compounds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rPr>
                <w:sz w:val="26"/>
                <w:szCs w:val="26"/>
              </w:rPr>
            </w:pPr>
            <w:r w:rsidRPr="008F4FBA">
              <w:rPr>
                <w:sz w:val="26"/>
                <w:szCs w:val="26"/>
              </w:rPr>
              <w:lastRenderedPageBreak/>
              <w:t>2844.44.00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Phế liệu phóng xạ</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rPr>
                <w:sz w:val="26"/>
                <w:szCs w:val="26"/>
              </w:rPr>
            </w:pPr>
            <w:r w:rsidRPr="008F4FBA">
              <w:rPr>
                <w:sz w:val="26"/>
                <w:szCs w:val="26"/>
              </w:rPr>
              <w:t>2844.44.00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Radioactive residues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2844.50.00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Hộp (cartridges) nhiên liệu đã bức xạ của lò phản ứng hạt nhân</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2844.50.00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Spent (irradiated) fuel elements (cartridges) of nuclear reactors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28.45</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Chất đồng vị trừ các đồng vị thuộc nhóm 28.44; các hợp chất, vô cơ hoặc hữu cơ, của các đồng vị này, đã ho</w:t>
            </w:r>
            <w:r>
              <w:rPr>
                <w:b/>
                <w:bCs/>
                <w:sz w:val="26"/>
                <w:szCs w:val="26"/>
              </w:rPr>
              <w:t>ặc chưa xác định về mặt hóa học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28.45</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Isotopes other than those of heading 28.44; compounds, inorganic or organic, of such isotopes, wh</w:t>
            </w:r>
            <w:r>
              <w:rPr>
                <w:b/>
                <w:bCs/>
                <w:sz w:val="26"/>
                <w:szCs w:val="26"/>
              </w:rPr>
              <w:t>ether or not chemically defined</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2845.10.00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Nước nặng (deuterium oxide)</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2845.10.00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Heavy water (deuterium oxide)</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rPr>
                <w:sz w:val="26"/>
                <w:szCs w:val="26"/>
              </w:rPr>
            </w:pPr>
            <w:r w:rsidRPr="008F4FBA">
              <w:rPr>
                <w:sz w:val="26"/>
                <w:szCs w:val="26"/>
              </w:rPr>
              <w:t>2845.20.00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Bo được làm giàu bo-10 và các hợp chất của nó</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rPr>
                <w:sz w:val="26"/>
                <w:szCs w:val="26"/>
              </w:rPr>
            </w:pPr>
            <w:r w:rsidRPr="008F4FBA">
              <w:rPr>
                <w:sz w:val="26"/>
                <w:szCs w:val="26"/>
              </w:rPr>
              <w:t>2845.20.00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Boron enriched in boron-10 and its compounds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rPr>
                <w:sz w:val="26"/>
                <w:szCs w:val="26"/>
              </w:rPr>
            </w:pPr>
            <w:r w:rsidRPr="008F4FBA">
              <w:rPr>
                <w:sz w:val="26"/>
                <w:szCs w:val="26"/>
              </w:rPr>
              <w:t>2845.30.00</w:t>
            </w:r>
          </w:p>
        </w:tc>
        <w:tc>
          <w:tcPr>
            <w:tcW w:w="1686" w:type="pct"/>
            <w:tcBorders>
              <w:top w:val="single" w:sz="4" w:space="0" w:color="auto"/>
              <w:left w:val="nil"/>
              <w:bottom w:val="single" w:sz="4" w:space="0" w:color="auto"/>
              <w:right w:val="nil"/>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Liti được làm giàu liti-6 và các hợp chất của nó</w:t>
            </w:r>
          </w:p>
        </w:tc>
        <w:tc>
          <w:tcPr>
            <w:tcW w:w="351"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rPr>
                <w:sz w:val="26"/>
                <w:szCs w:val="26"/>
              </w:rPr>
            </w:pPr>
            <w:r w:rsidRPr="008F4FBA">
              <w:rPr>
                <w:sz w:val="26"/>
                <w:szCs w:val="26"/>
              </w:rPr>
              <w:t>2845.30.00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Lithium enriched in lithium-6 and its compounds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tcPr>
          <w:p w:rsidR="001D47CC" w:rsidRPr="008F4FBA" w:rsidRDefault="001D47CC" w:rsidP="00C4756D">
            <w:pPr>
              <w:spacing w:before="20" w:after="20" w:line="340" w:lineRule="exact"/>
              <w:rPr>
                <w:sz w:val="26"/>
                <w:szCs w:val="26"/>
              </w:rPr>
            </w:pPr>
            <w:r w:rsidRPr="008F4FBA">
              <w:rPr>
                <w:sz w:val="26"/>
                <w:szCs w:val="26"/>
              </w:rPr>
              <w:t>2845.40.00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Heli-3</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rPr>
                <w:sz w:val="26"/>
                <w:szCs w:val="26"/>
              </w:rPr>
            </w:pPr>
            <w:r w:rsidRPr="008F4FBA">
              <w:rPr>
                <w:sz w:val="26"/>
                <w:szCs w:val="26"/>
              </w:rPr>
              <w:t>2845.40.00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Helium-3</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2845.90.00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2845.90.00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0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200" w:lineRule="exact"/>
              <w:jc w:val="both"/>
              <w:rPr>
                <w:sz w:val="26"/>
                <w:szCs w:val="26"/>
              </w:rPr>
            </w:pPr>
            <w:r w:rsidRPr="008F4FBA">
              <w:rPr>
                <w:sz w:val="26"/>
                <w:szCs w:val="26"/>
              </w:rPr>
              <w: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20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200" w:lineRule="exact"/>
              <w:rPr>
                <w:sz w:val="26"/>
                <w:szCs w:val="26"/>
              </w:rPr>
            </w:pPr>
            <w:r w:rsidRPr="008F4FBA">
              <w:rPr>
                <w:sz w:val="26"/>
                <w:szCs w:val="26"/>
              </w:rPr>
              <w:t> </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200" w:lineRule="exact"/>
              <w:jc w:val="both"/>
              <w:rPr>
                <w:sz w:val="26"/>
                <w:szCs w:val="26"/>
              </w:rPr>
            </w:pPr>
            <w:r w:rsidRPr="008F4FBA">
              <w:rPr>
                <w:sz w:val="26"/>
                <w:szCs w:val="26"/>
              </w:rPr>
              <w:t> </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20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b/>
                <w:bCs/>
                <w:sz w:val="26"/>
                <w:szCs w:val="26"/>
              </w:rPr>
            </w:pPr>
            <w:r w:rsidRPr="008F4FBA">
              <w:rPr>
                <w:b/>
                <w:bCs/>
                <w:sz w:val="26"/>
                <w:szCs w:val="26"/>
              </w:rPr>
              <w:lastRenderedPageBreak/>
              <w:t>28.46</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b/>
                <w:bCs/>
                <w:sz w:val="26"/>
                <w:szCs w:val="26"/>
              </w:rPr>
            </w:pPr>
            <w:r w:rsidRPr="008F4FBA">
              <w:rPr>
                <w:b/>
                <w:bCs/>
                <w:sz w:val="26"/>
                <w:szCs w:val="26"/>
              </w:rPr>
              <w:t>Các hợp chất, vô cơ hoặc hữu cơ, của kim loại đất hiếm, của ytri hoặc của scandi ho</w:t>
            </w:r>
            <w:r>
              <w:rPr>
                <w:b/>
                <w:bCs/>
                <w:sz w:val="26"/>
                <w:szCs w:val="26"/>
              </w:rPr>
              <w:t>ặc của hỗn hợp các kim loại này</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b/>
                <w:bCs/>
                <w:sz w:val="26"/>
                <w:szCs w:val="26"/>
              </w:rPr>
            </w:pPr>
            <w:r w:rsidRPr="008F4FBA">
              <w:rPr>
                <w:b/>
                <w:bCs/>
                <w:sz w:val="26"/>
                <w:szCs w:val="26"/>
              </w:rPr>
              <w:t>28.46</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b/>
                <w:bCs/>
                <w:sz w:val="26"/>
                <w:szCs w:val="26"/>
              </w:rPr>
            </w:pPr>
            <w:r w:rsidRPr="008F4FBA">
              <w:rPr>
                <w:b/>
                <w:bCs/>
                <w:sz w:val="26"/>
                <w:szCs w:val="26"/>
              </w:rPr>
              <w:t>Compounds, inorganic or organic, of rare-earth metals, of yttrium or of scandium</w:t>
            </w:r>
            <w:r>
              <w:rPr>
                <w:b/>
                <w:bCs/>
                <w:sz w:val="26"/>
                <w:szCs w:val="26"/>
              </w:rPr>
              <w:t xml:space="preserve"> or of mixtures of these metals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2846.10.00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Hợp chất xeri</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2846.10.00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Cerium compounds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2846.90.00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2846.90.00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0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200" w:lineRule="exact"/>
              <w:jc w:val="both"/>
              <w:rPr>
                <w:sz w:val="26"/>
                <w:szCs w:val="26"/>
              </w:rPr>
            </w:pPr>
            <w:r w:rsidRPr="008F4FBA">
              <w:rPr>
                <w:sz w:val="26"/>
                <w:szCs w:val="26"/>
              </w:rPr>
              <w: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20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200" w:lineRule="exact"/>
              <w:rPr>
                <w:sz w:val="26"/>
                <w:szCs w:val="26"/>
              </w:rPr>
            </w:pPr>
            <w:r w:rsidRPr="008F4FBA">
              <w:rPr>
                <w:sz w:val="26"/>
                <w:szCs w:val="26"/>
              </w:rPr>
              <w:t> </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200" w:lineRule="exact"/>
              <w:jc w:val="both"/>
              <w:rPr>
                <w:sz w:val="26"/>
                <w:szCs w:val="26"/>
              </w:rPr>
            </w:pPr>
            <w:r w:rsidRPr="008F4FBA">
              <w:rPr>
                <w:sz w:val="26"/>
                <w:szCs w:val="26"/>
              </w:rPr>
              <w:t> </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20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b/>
                <w:bCs/>
                <w:sz w:val="26"/>
                <w:szCs w:val="26"/>
              </w:rPr>
            </w:pPr>
            <w:r w:rsidRPr="008F4FBA">
              <w:rPr>
                <w:b/>
                <w:bCs/>
                <w:sz w:val="26"/>
                <w:szCs w:val="26"/>
              </w:rPr>
              <w:t>28.47</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b/>
                <w:bCs/>
                <w:sz w:val="26"/>
                <w:szCs w:val="26"/>
              </w:rPr>
            </w:pPr>
            <w:r w:rsidRPr="008F4FBA">
              <w:rPr>
                <w:b/>
                <w:bCs/>
                <w:sz w:val="26"/>
                <w:szCs w:val="26"/>
              </w:rPr>
              <w:t>Hydro peroxit, đã hoặc chưa làm rắn bằng ure.</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b/>
                <w:bCs/>
                <w:sz w:val="26"/>
                <w:szCs w:val="26"/>
              </w:rPr>
            </w:pPr>
            <w:r w:rsidRPr="008F4FBA">
              <w:rPr>
                <w:b/>
                <w:bCs/>
                <w:sz w:val="26"/>
                <w:szCs w:val="26"/>
              </w:rPr>
              <w:t>28.47</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b/>
                <w:bCs/>
                <w:sz w:val="26"/>
                <w:szCs w:val="26"/>
              </w:rPr>
            </w:pPr>
            <w:r w:rsidRPr="008F4FBA">
              <w:rPr>
                <w:b/>
                <w:bCs/>
                <w:sz w:val="26"/>
                <w:szCs w:val="26"/>
              </w:rPr>
              <w:t>Hydrogen peroxide, whether or not solidified with urea.</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2847.00.10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Dạng lỏng</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2847.00.10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In liquid form</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2847.00.90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2847.00.90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 </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b/>
                <w:bCs/>
                <w:sz w:val="26"/>
                <w:szCs w:val="26"/>
              </w:rPr>
            </w:pPr>
            <w:r w:rsidRPr="008F4FBA">
              <w:rPr>
                <w:b/>
                <w:bCs/>
                <w:sz w:val="26"/>
                <w:szCs w:val="26"/>
              </w:rPr>
              <w:t>28.49</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b/>
                <w:bCs/>
                <w:sz w:val="26"/>
                <w:szCs w:val="26"/>
              </w:rPr>
            </w:pPr>
            <w:r w:rsidRPr="008F4FBA">
              <w:rPr>
                <w:b/>
                <w:bCs/>
                <w:sz w:val="26"/>
                <w:szCs w:val="26"/>
              </w:rPr>
              <w:t>Carbua, đã ho</w:t>
            </w:r>
            <w:r>
              <w:rPr>
                <w:b/>
                <w:bCs/>
                <w:sz w:val="26"/>
                <w:szCs w:val="26"/>
              </w:rPr>
              <w:t>ặc chưa xác định về mặt hóa học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b/>
                <w:bCs/>
                <w:sz w:val="26"/>
                <w:szCs w:val="26"/>
              </w:rPr>
            </w:pPr>
            <w:r w:rsidRPr="008F4FBA">
              <w:rPr>
                <w:b/>
                <w:bCs/>
                <w:sz w:val="26"/>
                <w:szCs w:val="26"/>
              </w:rPr>
              <w:t>28.49</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b/>
                <w:bCs/>
                <w:sz w:val="26"/>
                <w:szCs w:val="26"/>
              </w:rPr>
            </w:pPr>
            <w:r w:rsidRPr="00EB5CE4">
              <w:rPr>
                <w:rFonts w:ascii="Times New Roman Bold" w:hAnsi="Times New Roman Bold"/>
                <w:b/>
                <w:bCs/>
                <w:spacing w:val="-8"/>
                <w:sz w:val="26"/>
                <w:szCs w:val="26"/>
              </w:rPr>
              <w:t>Carbides, whether or not chemically</w:t>
            </w:r>
            <w:r>
              <w:rPr>
                <w:b/>
                <w:bCs/>
                <w:sz w:val="26"/>
                <w:szCs w:val="26"/>
              </w:rPr>
              <w:t xml:space="preserve"> defined</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2849.10.00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xml:space="preserve">- Của canxi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2849.10.00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Of calcium</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2849.20.00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xml:space="preserve">- Của silic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2849.20.00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Of silicon</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lastRenderedPageBreak/>
              <w:t>2849.90.00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sz w:val="26"/>
                <w:szCs w:val="26"/>
              </w:rPr>
            </w:pPr>
            <w:r w:rsidRPr="008F4FBA">
              <w:rPr>
                <w:sz w:val="26"/>
                <w:szCs w:val="26"/>
              </w:rPr>
              <w:t>2849.90.00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sz w:val="26"/>
                <w:szCs w:val="26"/>
              </w:rPr>
            </w:pPr>
            <w:r w:rsidRPr="008F4FBA">
              <w:rPr>
                <w:sz w:val="26"/>
                <w:szCs w:val="26"/>
              </w:rPr>
              <w:t>-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20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200" w:lineRule="exact"/>
              <w:jc w:val="both"/>
              <w:rPr>
                <w:sz w:val="26"/>
                <w:szCs w:val="26"/>
              </w:rPr>
            </w:pPr>
            <w:r w:rsidRPr="008F4FBA">
              <w:rPr>
                <w:sz w:val="26"/>
                <w:szCs w:val="26"/>
              </w:rPr>
              <w: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20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200" w:lineRule="exact"/>
              <w:rPr>
                <w:sz w:val="26"/>
                <w:szCs w:val="26"/>
              </w:rPr>
            </w:pPr>
            <w:r w:rsidRPr="008F4FBA">
              <w:rPr>
                <w:sz w:val="26"/>
                <w:szCs w:val="26"/>
              </w:rPr>
              <w:t> </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200" w:lineRule="exact"/>
              <w:jc w:val="both"/>
              <w:rPr>
                <w:sz w:val="26"/>
                <w:szCs w:val="26"/>
              </w:rPr>
            </w:pPr>
            <w:r w:rsidRPr="008F4FBA">
              <w:rPr>
                <w:sz w:val="26"/>
                <w:szCs w:val="26"/>
              </w:rPr>
              <w:t> </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20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b/>
                <w:bCs/>
                <w:sz w:val="26"/>
                <w:szCs w:val="26"/>
              </w:rPr>
            </w:pPr>
            <w:r w:rsidRPr="008F4FBA">
              <w:rPr>
                <w:b/>
                <w:bCs/>
                <w:sz w:val="26"/>
                <w:szCs w:val="26"/>
              </w:rPr>
              <w:t>2850.00.00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b/>
                <w:bCs/>
                <w:sz w:val="26"/>
                <w:szCs w:val="26"/>
              </w:rPr>
            </w:pPr>
            <w:r w:rsidRPr="008F4FBA">
              <w:rPr>
                <w:b/>
                <w:bCs/>
                <w:sz w:val="26"/>
                <w:szCs w:val="26"/>
              </w:rPr>
              <w:t>Hydrua, nitrua, azit, silicua và borua, đã hoặc chưa xác định về mặt hóa học, trừ các hợp chất carbua của nhóm 28.49</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rPr>
                <w:b/>
                <w:bCs/>
                <w:sz w:val="26"/>
                <w:szCs w:val="26"/>
              </w:rPr>
            </w:pPr>
            <w:r w:rsidRPr="008F4FBA">
              <w:rPr>
                <w:b/>
                <w:bCs/>
                <w:sz w:val="26"/>
                <w:szCs w:val="26"/>
              </w:rPr>
              <w:t>2850.00.00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20" w:lineRule="exact"/>
              <w:jc w:val="both"/>
              <w:rPr>
                <w:b/>
                <w:bCs/>
                <w:sz w:val="26"/>
                <w:szCs w:val="26"/>
              </w:rPr>
            </w:pPr>
            <w:r w:rsidRPr="008F4FBA">
              <w:rPr>
                <w:b/>
                <w:bCs/>
                <w:sz w:val="26"/>
                <w:szCs w:val="26"/>
              </w:rPr>
              <w:t>Hydrides, nitrides, azides, silicides and borides, whether or not chemically defined, other than compounds which are</w:t>
            </w:r>
            <w:r>
              <w:rPr>
                <w:b/>
                <w:bCs/>
                <w:sz w:val="26"/>
                <w:szCs w:val="26"/>
              </w:rPr>
              <w:t xml:space="preserve"> also carbides of heading 28.49</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2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28.52</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Các hợp chất vô cơ hoặc hữu cơ của thủy ngân, đã hoặc chưa xác định về mặt hóa họ</w:t>
            </w:r>
            <w:r>
              <w:rPr>
                <w:b/>
                <w:bCs/>
                <w:sz w:val="26"/>
                <w:szCs w:val="26"/>
              </w:rPr>
              <w:t>c, trừ hỗn hống</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28.52</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Inorganic or organic compounds of mercury, whether or not chemica</w:t>
            </w:r>
            <w:r>
              <w:rPr>
                <w:b/>
                <w:bCs/>
                <w:sz w:val="26"/>
                <w:szCs w:val="26"/>
              </w:rPr>
              <w:t>lly defined, excluding amalgams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2852.10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w:t>
            </w:r>
            <w:r>
              <w:rPr>
                <w:sz w:val="26"/>
                <w:szCs w:val="26"/>
              </w:rPr>
              <w:t xml:space="preserve"> </w:t>
            </w:r>
            <w:r w:rsidRPr="008F4FBA">
              <w:rPr>
                <w:sz w:val="26"/>
                <w:szCs w:val="26"/>
              </w:rPr>
              <w:t xml:space="preserve">Được xác định về mặt </w:t>
            </w:r>
            <w:r>
              <w:rPr>
                <w:sz w:val="26"/>
                <w:szCs w:val="26"/>
              </w:rPr>
              <w:t xml:space="preserve">hóa </w:t>
            </w:r>
            <w:r w:rsidRPr="008F4FBA">
              <w:rPr>
                <w:sz w:val="26"/>
                <w:szCs w:val="26"/>
              </w:rPr>
              <w:t>học: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2852.10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Chemically defined:</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2852.10.10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xml:space="preserve">- - </w:t>
            </w:r>
            <w:r>
              <w:rPr>
                <w:sz w:val="26"/>
                <w:szCs w:val="26"/>
              </w:rPr>
              <w:t xml:space="preserve">Thủy </w:t>
            </w:r>
            <w:r w:rsidRPr="008F4FBA">
              <w:rPr>
                <w:sz w:val="26"/>
                <w:szCs w:val="26"/>
              </w:rPr>
              <w:t>ngân sulphat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2852.10.10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Mercury sulphates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2852.10.20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Các hợp chất của thủy ngân được dùng như chất phát quang</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2852.10.20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Mercury compounds of a kind used as luminophores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2852.10.90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2852.10.90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2852.90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2852.90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lastRenderedPageBreak/>
              <w:t>2852.90.10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Thủy ngân tanat</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2852.90.10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Mercury tannates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2852.90.20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Thủy ngân sulphua; thủy ngân polysulphua; thủy ngân polyphosphat; thủy ngân carbua; hợp chất thủy ngân dị vòng thuộc 2934.99.90; dẫn xuất của pepton thủy ngân; các dẫn xuất protein khác của thủy ngân</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rPr>
                <w:sz w:val="26"/>
                <w:szCs w:val="26"/>
              </w:rPr>
            </w:pPr>
            <w:r w:rsidRPr="008F4FBA">
              <w:rPr>
                <w:sz w:val="26"/>
                <w:szCs w:val="26"/>
              </w:rPr>
              <w:t>2852.90.20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60" w:lineRule="exact"/>
              <w:jc w:val="both"/>
              <w:rPr>
                <w:sz w:val="26"/>
                <w:szCs w:val="26"/>
              </w:rPr>
            </w:pPr>
            <w:r w:rsidRPr="008F4FBA">
              <w:rPr>
                <w:sz w:val="26"/>
                <w:szCs w:val="26"/>
              </w:rPr>
              <w:t>- - Mercury sulphides; mercury polysulphides; mercury polyphosphates; mercury carbides; heterocyclic mercury compounds of subheading 2934.99.90; mercury peptone derivatives; other protein derivatives of mercury</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6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2852.90.90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2852.90.90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 </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28.53</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Phosphua, đã hoặc chưa xác định về mặt hóa học, trừ phosphua sắt; các hợp chất vô cơ khác (bao gồm nước cất hoặc nước khử độ dẫn hoặc các loại nước tinh khiết tương tự); khí hóa lỏng (đã hoặc chưa loại bỏ khí hiếm); khí nén; hỗn hống</w:t>
            </w:r>
            <w:r>
              <w:rPr>
                <w:b/>
                <w:bCs/>
                <w:sz w:val="26"/>
                <w:szCs w:val="26"/>
              </w:rPr>
              <w:t>, trừ hỗn hống của kim loại quý</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b/>
                <w:bCs/>
                <w:sz w:val="26"/>
                <w:szCs w:val="26"/>
              </w:rPr>
            </w:pPr>
            <w:r w:rsidRPr="008F4FBA">
              <w:rPr>
                <w:b/>
                <w:bCs/>
                <w:sz w:val="26"/>
                <w:szCs w:val="26"/>
              </w:rPr>
              <w:t>28.53</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b/>
                <w:bCs/>
                <w:sz w:val="26"/>
                <w:szCs w:val="26"/>
              </w:rPr>
            </w:pPr>
            <w:r w:rsidRPr="008F4FBA">
              <w:rPr>
                <w:b/>
                <w:bCs/>
                <w:sz w:val="26"/>
                <w:szCs w:val="26"/>
              </w:rPr>
              <w:t xml:space="preserve">Phosphides, whether or not chemically defined, excluding ferrophosphorus; other inorganic compounds (including distilled or conductivity water and water of similar purity); liquid air (whether or not rare gases have been removed); compressed air; amalgams, other </w:t>
            </w:r>
            <w:r w:rsidRPr="008F4FBA">
              <w:rPr>
                <w:b/>
                <w:bCs/>
                <w:sz w:val="26"/>
                <w:szCs w:val="26"/>
              </w:rPr>
              <w:lastRenderedPageBreak/>
              <w:t>t</w:t>
            </w:r>
            <w:r>
              <w:rPr>
                <w:b/>
                <w:bCs/>
                <w:sz w:val="26"/>
                <w:szCs w:val="26"/>
              </w:rPr>
              <w:t>han amalgams of precious metals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lastRenderedPageBreak/>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lastRenderedPageBreak/>
              <w:t>2853.10.00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Cyanogen chloride (chlorcyan)</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2853.10.00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Cyanogen chloride (chlorcyan)</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2853.90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2853.90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 </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2853.90.10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Nước khử khoáng</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2853.90.10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Demineralized waters</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7" w:type="pct"/>
            <w:tcBorders>
              <w:top w:val="single" w:sz="4" w:space="0" w:color="auto"/>
              <w:left w:val="single" w:sz="4" w:space="0" w:color="auto"/>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2853.90.90</w:t>
            </w:r>
          </w:p>
        </w:tc>
        <w:tc>
          <w:tcPr>
            <w:tcW w:w="1686" w:type="pct"/>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Loại khác</w:t>
            </w:r>
          </w:p>
        </w:tc>
        <w:tc>
          <w:tcPr>
            <w:tcW w:w="35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c>
          <w:tcPr>
            <w:tcW w:w="511"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rPr>
                <w:sz w:val="26"/>
                <w:szCs w:val="26"/>
              </w:rPr>
            </w:pPr>
            <w:r w:rsidRPr="008F4FBA">
              <w:rPr>
                <w:sz w:val="26"/>
                <w:szCs w:val="26"/>
              </w:rPr>
              <w:t>2853.90.90</w:t>
            </w:r>
          </w:p>
        </w:tc>
        <w:tc>
          <w:tcPr>
            <w:tcW w:w="1528" w:type="pct"/>
            <w:gridSpan w:val="2"/>
            <w:tcBorders>
              <w:top w:val="single" w:sz="4" w:space="0" w:color="auto"/>
              <w:left w:val="nil"/>
              <w:bottom w:val="single" w:sz="4" w:space="0" w:color="auto"/>
              <w:right w:val="single" w:sz="4" w:space="0" w:color="auto"/>
            </w:tcBorders>
            <w:shd w:val="clear" w:color="auto" w:fill="auto"/>
          </w:tcPr>
          <w:p w:rsidR="001D47CC" w:rsidRPr="008F4FBA" w:rsidRDefault="001D47CC" w:rsidP="00C4756D">
            <w:pPr>
              <w:spacing w:before="20" w:after="20" w:line="340" w:lineRule="exact"/>
              <w:jc w:val="both"/>
              <w:rPr>
                <w:sz w:val="26"/>
                <w:szCs w:val="26"/>
              </w:rPr>
            </w:pPr>
            <w:r w:rsidRPr="008F4FBA">
              <w:rPr>
                <w:sz w:val="26"/>
                <w:szCs w:val="26"/>
              </w:rPr>
              <w:t>- - Other</w:t>
            </w:r>
          </w:p>
        </w:tc>
        <w:tc>
          <w:tcPr>
            <w:tcW w:w="417" w:type="pct"/>
            <w:tcBorders>
              <w:top w:val="single" w:sz="4" w:space="0" w:color="auto"/>
              <w:left w:val="nil"/>
              <w:bottom w:val="single" w:sz="4" w:space="0" w:color="auto"/>
              <w:right w:val="single" w:sz="4" w:space="0" w:color="auto"/>
            </w:tcBorders>
            <w:shd w:val="clear" w:color="auto" w:fill="auto"/>
            <w:noWrap/>
          </w:tcPr>
          <w:p w:rsidR="001D47CC" w:rsidRPr="008F4FBA" w:rsidRDefault="001D47CC" w:rsidP="00C4756D">
            <w:pPr>
              <w:spacing w:before="20" w:after="20" w:line="340" w:lineRule="exact"/>
              <w:jc w:val="center"/>
              <w:rPr>
                <w:sz w:val="26"/>
                <w:szCs w:val="26"/>
              </w:rPr>
            </w:pPr>
            <w:r w:rsidRPr="008F4FBA">
              <w:rPr>
                <w:sz w:val="26"/>
                <w:szCs w:val="26"/>
              </w:rPr>
              <w:t>kg</w:t>
            </w:r>
          </w:p>
        </w:tc>
      </w:tr>
      <w:tr w:rsidR="001D47CC" w:rsidRPr="008F4FBA" w:rsidTr="00C4756D">
        <w:tc>
          <w:tcPr>
            <w:tcW w:w="5000" w:type="pct"/>
            <w:gridSpan w:val="7"/>
            <w:tcBorders>
              <w:top w:val="nil"/>
              <w:left w:val="nil"/>
              <w:bottom w:val="nil"/>
            </w:tcBorders>
            <w:shd w:val="clear" w:color="auto" w:fill="auto"/>
            <w:noWrap/>
          </w:tcPr>
          <w:p w:rsidR="001D47CC" w:rsidRPr="008F4FBA" w:rsidRDefault="001D47CC" w:rsidP="00C4756D">
            <w:pPr>
              <w:spacing w:before="120" w:after="20" w:line="340" w:lineRule="exact"/>
              <w:rPr>
                <w:sz w:val="26"/>
                <w:szCs w:val="26"/>
              </w:rPr>
            </w:pPr>
            <w:r w:rsidRPr="008F4FBA">
              <w:rPr>
                <w:sz w:val="26"/>
                <w:szCs w:val="26"/>
              </w:rPr>
              <w:t>(SEN): Tham khảo Chú giải bổ sung (SEN) của Danh mục Thuế quan hài hòa ASEAN (AHTN) 2022</w:t>
            </w:r>
          </w:p>
        </w:tc>
      </w:tr>
      <w:tr w:rsidR="001D47CC" w:rsidRPr="00241CA2" w:rsidTr="00C4756D">
        <w:tc>
          <w:tcPr>
            <w:tcW w:w="507" w:type="pct"/>
            <w:tcBorders>
              <w:top w:val="nil"/>
              <w:left w:val="nil"/>
              <w:bottom w:val="nil"/>
              <w:right w:val="nil"/>
            </w:tcBorders>
            <w:shd w:val="clear" w:color="auto" w:fill="auto"/>
            <w:noWrap/>
          </w:tcPr>
          <w:p w:rsidR="001D47CC" w:rsidRPr="000E5C43" w:rsidRDefault="001D47CC" w:rsidP="00C4756D">
            <w:pPr>
              <w:spacing w:before="20" w:after="20" w:line="340" w:lineRule="exact"/>
            </w:pPr>
          </w:p>
        </w:tc>
        <w:tc>
          <w:tcPr>
            <w:tcW w:w="1686" w:type="pct"/>
            <w:tcBorders>
              <w:top w:val="nil"/>
              <w:left w:val="nil"/>
              <w:bottom w:val="nil"/>
              <w:right w:val="nil"/>
            </w:tcBorders>
            <w:shd w:val="clear" w:color="auto" w:fill="auto"/>
          </w:tcPr>
          <w:p w:rsidR="001D47CC" w:rsidRPr="000E5C43" w:rsidRDefault="001D47CC" w:rsidP="00C4756D">
            <w:pPr>
              <w:spacing w:before="20" w:after="20" w:line="340" w:lineRule="exact"/>
              <w:jc w:val="both"/>
            </w:pPr>
          </w:p>
        </w:tc>
        <w:tc>
          <w:tcPr>
            <w:tcW w:w="351" w:type="pct"/>
            <w:tcBorders>
              <w:top w:val="nil"/>
              <w:left w:val="nil"/>
              <w:bottom w:val="nil"/>
              <w:right w:val="nil"/>
            </w:tcBorders>
            <w:shd w:val="clear" w:color="auto" w:fill="auto"/>
            <w:noWrap/>
          </w:tcPr>
          <w:p w:rsidR="001D47CC" w:rsidRPr="000E5C43" w:rsidRDefault="001D47CC" w:rsidP="00C4756D">
            <w:pPr>
              <w:spacing w:before="20" w:after="20" w:line="340" w:lineRule="exact"/>
            </w:pPr>
          </w:p>
        </w:tc>
        <w:tc>
          <w:tcPr>
            <w:tcW w:w="511" w:type="pct"/>
            <w:tcBorders>
              <w:top w:val="nil"/>
              <w:left w:val="nil"/>
              <w:bottom w:val="nil"/>
              <w:right w:val="nil"/>
            </w:tcBorders>
            <w:shd w:val="clear" w:color="auto" w:fill="auto"/>
            <w:noWrap/>
          </w:tcPr>
          <w:p w:rsidR="001D47CC" w:rsidRPr="000E5C43" w:rsidRDefault="001D47CC" w:rsidP="00C4756D">
            <w:pPr>
              <w:spacing w:before="20" w:after="20" w:line="340" w:lineRule="exact"/>
            </w:pPr>
          </w:p>
        </w:tc>
        <w:tc>
          <w:tcPr>
            <w:tcW w:w="1513" w:type="pct"/>
            <w:tcBorders>
              <w:top w:val="nil"/>
              <w:left w:val="nil"/>
              <w:bottom w:val="nil"/>
              <w:right w:val="nil"/>
            </w:tcBorders>
            <w:shd w:val="clear" w:color="auto" w:fill="auto"/>
          </w:tcPr>
          <w:p w:rsidR="001D47CC" w:rsidRPr="000E5C43" w:rsidRDefault="001D47CC" w:rsidP="00C4756D">
            <w:pPr>
              <w:spacing w:before="20" w:after="20" w:line="340" w:lineRule="exact"/>
              <w:jc w:val="both"/>
            </w:pPr>
          </w:p>
        </w:tc>
        <w:tc>
          <w:tcPr>
            <w:tcW w:w="432" w:type="pct"/>
            <w:gridSpan w:val="2"/>
            <w:tcBorders>
              <w:top w:val="nil"/>
              <w:left w:val="nil"/>
              <w:bottom w:val="nil"/>
              <w:right w:val="nil"/>
            </w:tcBorders>
            <w:shd w:val="clear" w:color="auto" w:fill="auto"/>
            <w:noWrap/>
          </w:tcPr>
          <w:p w:rsidR="001D47CC" w:rsidRPr="000E5C43" w:rsidRDefault="001D47CC" w:rsidP="00C4756D">
            <w:pPr>
              <w:spacing w:before="20" w:after="20" w:line="340" w:lineRule="exact"/>
            </w:pPr>
          </w:p>
        </w:tc>
      </w:tr>
      <w:tr w:rsidR="001D47CC" w:rsidRPr="00241CA2" w:rsidTr="00C4756D">
        <w:tc>
          <w:tcPr>
            <w:tcW w:w="507" w:type="pct"/>
            <w:tcBorders>
              <w:top w:val="nil"/>
              <w:left w:val="nil"/>
              <w:bottom w:val="nil"/>
              <w:right w:val="nil"/>
            </w:tcBorders>
            <w:shd w:val="clear" w:color="auto" w:fill="auto"/>
            <w:noWrap/>
          </w:tcPr>
          <w:p w:rsidR="001D47CC" w:rsidRPr="000E5C43" w:rsidRDefault="001D47CC" w:rsidP="00C4756D">
            <w:pPr>
              <w:spacing w:before="20" w:after="20" w:line="340" w:lineRule="exact"/>
            </w:pPr>
          </w:p>
        </w:tc>
        <w:tc>
          <w:tcPr>
            <w:tcW w:w="1686" w:type="pct"/>
            <w:tcBorders>
              <w:top w:val="nil"/>
              <w:left w:val="nil"/>
              <w:bottom w:val="nil"/>
              <w:right w:val="nil"/>
            </w:tcBorders>
            <w:shd w:val="clear" w:color="auto" w:fill="auto"/>
          </w:tcPr>
          <w:p w:rsidR="001D47CC" w:rsidRPr="000E5C43" w:rsidRDefault="001D47CC" w:rsidP="00C4756D">
            <w:pPr>
              <w:spacing w:before="20" w:after="20" w:line="340" w:lineRule="exact"/>
              <w:jc w:val="both"/>
            </w:pPr>
          </w:p>
        </w:tc>
        <w:tc>
          <w:tcPr>
            <w:tcW w:w="351" w:type="pct"/>
            <w:tcBorders>
              <w:top w:val="nil"/>
              <w:left w:val="nil"/>
              <w:bottom w:val="nil"/>
              <w:right w:val="nil"/>
            </w:tcBorders>
            <w:shd w:val="clear" w:color="auto" w:fill="auto"/>
            <w:noWrap/>
          </w:tcPr>
          <w:p w:rsidR="001D47CC" w:rsidRPr="000E5C43" w:rsidRDefault="001D47CC" w:rsidP="00C4756D">
            <w:pPr>
              <w:spacing w:before="20" w:after="20" w:line="340" w:lineRule="exact"/>
              <w:jc w:val="center"/>
            </w:pPr>
          </w:p>
        </w:tc>
        <w:tc>
          <w:tcPr>
            <w:tcW w:w="511" w:type="pct"/>
            <w:tcBorders>
              <w:top w:val="nil"/>
              <w:left w:val="nil"/>
              <w:bottom w:val="nil"/>
              <w:right w:val="nil"/>
            </w:tcBorders>
            <w:shd w:val="clear" w:color="auto" w:fill="auto"/>
            <w:noWrap/>
          </w:tcPr>
          <w:p w:rsidR="001D47CC" w:rsidRPr="000E5C43" w:rsidRDefault="001D47CC" w:rsidP="00C4756D">
            <w:pPr>
              <w:spacing w:before="20" w:after="20" w:line="340" w:lineRule="exact"/>
            </w:pPr>
          </w:p>
        </w:tc>
        <w:tc>
          <w:tcPr>
            <w:tcW w:w="1513" w:type="pct"/>
            <w:tcBorders>
              <w:top w:val="nil"/>
              <w:left w:val="nil"/>
              <w:bottom w:val="nil"/>
              <w:right w:val="nil"/>
            </w:tcBorders>
            <w:shd w:val="clear" w:color="auto" w:fill="auto"/>
          </w:tcPr>
          <w:p w:rsidR="001D47CC" w:rsidRPr="000E5C43" w:rsidRDefault="001D47CC" w:rsidP="00C4756D">
            <w:pPr>
              <w:spacing w:before="20" w:after="20" w:line="340" w:lineRule="exact"/>
              <w:jc w:val="both"/>
            </w:pPr>
          </w:p>
        </w:tc>
        <w:tc>
          <w:tcPr>
            <w:tcW w:w="432" w:type="pct"/>
            <w:gridSpan w:val="2"/>
            <w:tcBorders>
              <w:top w:val="nil"/>
              <w:left w:val="nil"/>
              <w:bottom w:val="nil"/>
              <w:right w:val="nil"/>
            </w:tcBorders>
            <w:shd w:val="clear" w:color="auto" w:fill="auto"/>
            <w:noWrap/>
          </w:tcPr>
          <w:p w:rsidR="001D47CC" w:rsidRPr="000E5C43" w:rsidRDefault="001D47CC" w:rsidP="00C4756D">
            <w:pPr>
              <w:spacing w:before="20" w:after="20" w:line="340" w:lineRule="exact"/>
              <w:jc w:val="center"/>
            </w:pPr>
          </w:p>
        </w:tc>
      </w:tr>
      <w:tr w:rsidR="001D47CC" w:rsidRPr="00241CA2" w:rsidTr="00C4756D">
        <w:tc>
          <w:tcPr>
            <w:tcW w:w="507" w:type="pct"/>
            <w:tcBorders>
              <w:top w:val="nil"/>
              <w:left w:val="nil"/>
              <w:bottom w:val="nil"/>
              <w:right w:val="nil"/>
            </w:tcBorders>
            <w:shd w:val="clear" w:color="auto" w:fill="auto"/>
          </w:tcPr>
          <w:p w:rsidR="001D47CC" w:rsidRPr="000E5C43" w:rsidRDefault="001D47CC" w:rsidP="00C4756D">
            <w:pPr>
              <w:spacing w:before="20" w:after="20" w:line="340" w:lineRule="exact"/>
              <w:jc w:val="center"/>
              <w:rPr>
                <w:b/>
                <w:bCs/>
              </w:rPr>
            </w:pPr>
          </w:p>
        </w:tc>
        <w:tc>
          <w:tcPr>
            <w:tcW w:w="1686" w:type="pct"/>
            <w:tcBorders>
              <w:top w:val="nil"/>
              <w:left w:val="nil"/>
              <w:bottom w:val="nil"/>
              <w:right w:val="nil"/>
            </w:tcBorders>
            <w:shd w:val="clear" w:color="auto" w:fill="auto"/>
          </w:tcPr>
          <w:p w:rsidR="001D47CC" w:rsidRDefault="001D47CC" w:rsidP="00C4756D">
            <w:pPr>
              <w:spacing w:before="20" w:after="20" w:line="340" w:lineRule="exact"/>
              <w:jc w:val="both"/>
              <w:rPr>
                <w:b/>
                <w:bCs/>
              </w:rPr>
            </w:pPr>
          </w:p>
          <w:p w:rsidR="001D47CC" w:rsidRDefault="001D47CC" w:rsidP="00C4756D">
            <w:pPr>
              <w:spacing w:before="20" w:after="20" w:line="340" w:lineRule="exact"/>
              <w:jc w:val="both"/>
              <w:rPr>
                <w:b/>
                <w:bCs/>
              </w:rPr>
            </w:pPr>
          </w:p>
          <w:p w:rsidR="001D47CC" w:rsidRDefault="001D47CC" w:rsidP="00C4756D">
            <w:pPr>
              <w:spacing w:before="20" w:after="20" w:line="340" w:lineRule="exact"/>
              <w:jc w:val="both"/>
              <w:rPr>
                <w:b/>
                <w:bCs/>
              </w:rPr>
            </w:pPr>
          </w:p>
          <w:p w:rsidR="001D47CC" w:rsidRDefault="001D47CC" w:rsidP="00C4756D">
            <w:pPr>
              <w:spacing w:before="20" w:after="20" w:line="340" w:lineRule="exact"/>
              <w:jc w:val="both"/>
              <w:rPr>
                <w:b/>
                <w:bCs/>
              </w:rPr>
            </w:pPr>
          </w:p>
          <w:p w:rsidR="001D47CC" w:rsidRDefault="001D47CC" w:rsidP="00C4756D">
            <w:pPr>
              <w:spacing w:before="20" w:after="20" w:line="340" w:lineRule="exact"/>
              <w:jc w:val="both"/>
              <w:rPr>
                <w:b/>
                <w:bCs/>
              </w:rPr>
            </w:pPr>
          </w:p>
          <w:p w:rsidR="001D47CC" w:rsidRPr="000E5C43" w:rsidRDefault="001D47CC" w:rsidP="00C4756D">
            <w:pPr>
              <w:spacing w:before="20" w:after="20" w:line="340" w:lineRule="exact"/>
              <w:jc w:val="both"/>
              <w:rPr>
                <w:b/>
                <w:bCs/>
              </w:rPr>
            </w:pPr>
          </w:p>
        </w:tc>
        <w:tc>
          <w:tcPr>
            <w:tcW w:w="351" w:type="pct"/>
            <w:tcBorders>
              <w:top w:val="nil"/>
              <w:left w:val="nil"/>
              <w:bottom w:val="nil"/>
              <w:right w:val="nil"/>
            </w:tcBorders>
            <w:shd w:val="clear" w:color="auto" w:fill="auto"/>
            <w:noWrap/>
          </w:tcPr>
          <w:p w:rsidR="001D47CC" w:rsidRPr="000E5C43" w:rsidRDefault="001D47CC" w:rsidP="00C4756D">
            <w:pPr>
              <w:spacing w:before="20" w:after="20" w:line="340" w:lineRule="exact"/>
            </w:pPr>
          </w:p>
        </w:tc>
        <w:tc>
          <w:tcPr>
            <w:tcW w:w="511" w:type="pct"/>
            <w:tcBorders>
              <w:top w:val="nil"/>
              <w:left w:val="nil"/>
              <w:bottom w:val="nil"/>
              <w:right w:val="nil"/>
            </w:tcBorders>
            <w:shd w:val="clear" w:color="auto" w:fill="auto"/>
          </w:tcPr>
          <w:p w:rsidR="001D47CC" w:rsidRPr="000E5C43" w:rsidRDefault="001D47CC" w:rsidP="00C4756D">
            <w:pPr>
              <w:spacing w:before="20" w:after="20" w:line="340" w:lineRule="exact"/>
              <w:jc w:val="center"/>
              <w:rPr>
                <w:b/>
                <w:bCs/>
              </w:rPr>
            </w:pPr>
          </w:p>
        </w:tc>
        <w:tc>
          <w:tcPr>
            <w:tcW w:w="1513" w:type="pct"/>
            <w:tcBorders>
              <w:top w:val="nil"/>
              <w:left w:val="nil"/>
              <w:bottom w:val="nil"/>
              <w:right w:val="nil"/>
            </w:tcBorders>
            <w:shd w:val="clear" w:color="auto" w:fill="auto"/>
          </w:tcPr>
          <w:p w:rsidR="001D47CC" w:rsidRPr="000E5C43" w:rsidRDefault="001D47CC" w:rsidP="00C4756D">
            <w:pPr>
              <w:spacing w:before="20" w:after="20" w:line="340" w:lineRule="exact"/>
              <w:jc w:val="both"/>
              <w:rPr>
                <w:b/>
                <w:bCs/>
              </w:rPr>
            </w:pPr>
          </w:p>
        </w:tc>
        <w:tc>
          <w:tcPr>
            <w:tcW w:w="432" w:type="pct"/>
            <w:gridSpan w:val="2"/>
            <w:tcBorders>
              <w:top w:val="nil"/>
              <w:left w:val="nil"/>
              <w:bottom w:val="nil"/>
              <w:right w:val="nil"/>
            </w:tcBorders>
            <w:shd w:val="clear" w:color="auto" w:fill="auto"/>
            <w:noWrap/>
          </w:tcPr>
          <w:p w:rsidR="001D47CC" w:rsidRPr="000E5C43" w:rsidRDefault="001D47CC" w:rsidP="00C4756D">
            <w:pPr>
              <w:spacing w:before="20" w:after="20" w:line="340" w:lineRule="exact"/>
            </w:pPr>
          </w:p>
        </w:tc>
      </w:tr>
    </w:tbl>
    <w:p w:rsidR="001D47CC" w:rsidRDefault="001D47CC" w:rsidP="001D47CC">
      <w:pPr>
        <w:widowControl w:val="0"/>
        <w:rPr>
          <w:lang w:val="nl-NL"/>
        </w:rPr>
      </w:pPr>
    </w:p>
    <w:p w:rsidR="001D47CC" w:rsidRPr="006C1729" w:rsidRDefault="001D47CC" w:rsidP="001D47CC">
      <w:pPr>
        <w:widowControl w:val="0"/>
        <w:spacing w:before="20" w:after="20" w:line="350" w:lineRule="exact"/>
        <w:jc w:val="center"/>
        <w:rPr>
          <w:i/>
          <w:sz w:val="26"/>
          <w:szCs w:val="26"/>
        </w:rPr>
      </w:pPr>
    </w:p>
    <w:tbl>
      <w:tblPr>
        <w:tblW w:w="5000" w:type="pct"/>
        <w:tblLook w:val="04A0" w:firstRow="1" w:lastRow="0" w:firstColumn="1" w:lastColumn="0" w:noHBand="0" w:noVBand="1"/>
      </w:tblPr>
      <w:tblGrid>
        <w:gridCol w:w="6024"/>
        <w:gridCol w:w="1346"/>
        <w:gridCol w:w="5569"/>
      </w:tblGrid>
      <w:tr w:rsidR="001D47CC" w:rsidRPr="006C1729" w:rsidTr="00C4756D">
        <w:trPr>
          <w:trHeight w:val="315"/>
        </w:trPr>
        <w:tc>
          <w:tcPr>
            <w:tcW w:w="2328" w:type="pct"/>
            <w:tcBorders>
              <w:top w:val="nil"/>
              <w:left w:val="nil"/>
              <w:bottom w:val="nil"/>
              <w:right w:val="nil"/>
            </w:tcBorders>
            <w:shd w:val="clear" w:color="auto" w:fill="auto"/>
          </w:tcPr>
          <w:p w:rsidR="001D47CC" w:rsidRPr="001D47CC" w:rsidRDefault="001D47CC" w:rsidP="00C4756D">
            <w:pPr>
              <w:spacing w:before="60" w:after="20" w:line="320" w:lineRule="exact"/>
              <w:jc w:val="center"/>
              <w:rPr>
                <w:b/>
                <w:bCs/>
                <w:color w:val="FF0000"/>
                <w:sz w:val="26"/>
                <w:szCs w:val="26"/>
              </w:rPr>
            </w:pPr>
            <w:r w:rsidRPr="001D47CC">
              <w:rPr>
                <w:b/>
                <w:bCs/>
                <w:color w:val="FF0000"/>
                <w:sz w:val="26"/>
                <w:szCs w:val="26"/>
              </w:rPr>
              <w:lastRenderedPageBreak/>
              <w:t>Chương 29</w:t>
            </w:r>
          </w:p>
        </w:tc>
        <w:tc>
          <w:tcPr>
            <w:tcW w:w="520" w:type="pct"/>
            <w:tcBorders>
              <w:top w:val="nil"/>
              <w:left w:val="nil"/>
              <w:bottom w:val="nil"/>
              <w:right w:val="nil"/>
            </w:tcBorders>
            <w:shd w:val="clear" w:color="auto" w:fill="auto"/>
            <w:noWrap/>
          </w:tcPr>
          <w:p w:rsidR="001D47CC" w:rsidRPr="001D47CC" w:rsidRDefault="001D47CC" w:rsidP="00C4756D">
            <w:pPr>
              <w:spacing w:before="60" w:after="20" w:line="320" w:lineRule="exact"/>
              <w:jc w:val="center"/>
              <w:rPr>
                <w:color w:val="FF0000"/>
                <w:sz w:val="26"/>
                <w:szCs w:val="26"/>
              </w:rPr>
            </w:pPr>
          </w:p>
        </w:tc>
        <w:tc>
          <w:tcPr>
            <w:tcW w:w="2152" w:type="pct"/>
            <w:tcBorders>
              <w:top w:val="nil"/>
              <w:left w:val="nil"/>
              <w:bottom w:val="nil"/>
              <w:right w:val="nil"/>
            </w:tcBorders>
            <w:shd w:val="clear" w:color="auto" w:fill="auto"/>
          </w:tcPr>
          <w:p w:rsidR="001D47CC" w:rsidRPr="001D47CC" w:rsidRDefault="001D47CC" w:rsidP="00C4756D">
            <w:pPr>
              <w:spacing w:before="60" w:after="20" w:line="320" w:lineRule="exact"/>
              <w:jc w:val="center"/>
              <w:rPr>
                <w:b/>
                <w:bCs/>
                <w:color w:val="FF0000"/>
                <w:sz w:val="26"/>
                <w:szCs w:val="26"/>
              </w:rPr>
            </w:pPr>
            <w:r w:rsidRPr="001D47CC">
              <w:rPr>
                <w:b/>
                <w:bCs/>
                <w:color w:val="FF0000"/>
                <w:sz w:val="26"/>
                <w:szCs w:val="26"/>
              </w:rPr>
              <w:t>Chapter 29</w:t>
            </w:r>
          </w:p>
        </w:tc>
      </w:tr>
      <w:tr w:rsidR="001D47CC" w:rsidRPr="006C1729" w:rsidTr="00C4756D">
        <w:trPr>
          <w:trHeight w:val="315"/>
        </w:trPr>
        <w:tc>
          <w:tcPr>
            <w:tcW w:w="2328" w:type="pct"/>
            <w:tcBorders>
              <w:top w:val="nil"/>
              <w:left w:val="nil"/>
              <w:bottom w:val="nil"/>
              <w:right w:val="nil"/>
            </w:tcBorders>
            <w:shd w:val="clear" w:color="auto" w:fill="auto"/>
          </w:tcPr>
          <w:p w:rsidR="001D47CC" w:rsidRPr="001D47CC" w:rsidRDefault="001D47CC" w:rsidP="00C4756D">
            <w:pPr>
              <w:spacing w:before="60" w:after="20" w:line="320" w:lineRule="exact"/>
              <w:jc w:val="center"/>
              <w:rPr>
                <w:b/>
                <w:bCs/>
                <w:color w:val="FF0000"/>
                <w:sz w:val="26"/>
                <w:szCs w:val="26"/>
              </w:rPr>
            </w:pPr>
            <w:r w:rsidRPr="001D47CC">
              <w:rPr>
                <w:b/>
                <w:bCs/>
                <w:color w:val="FF0000"/>
                <w:sz w:val="26"/>
                <w:szCs w:val="26"/>
              </w:rPr>
              <w:t>Hóa chất hữu cơ</w:t>
            </w:r>
          </w:p>
        </w:tc>
        <w:tc>
          <w:tcPr>
            <w:tcW w:w="520" w:type="pct"/>
            <w:tcBorders>
              <w:top w:val="nil"/>
              <w:left w:val="nil"/>
              <w:bottom w:val="nil"/>
              <w:right w:val="nil"/>
            </w:tcBorders>
            <w:shd w:val="clear" w:color="auto" w:fill="auto"/>
            <w:noWrap/>
          </w:tcPr>
          <w:p w:rsidR="001D47CC" w:rsidRPr="001D47CC" w:rsidRDefault="001D47CC" w:rsidP="00C4756D">
            <w:pPr>
              <w:spacing w:before="60" w:after="20" w:line="320" w:lineRule="exact"/>
              <w:jc w:val="center"/>
              <w:rPr>
                <w:color w:val="FF0000"/>
                <w:sz w:val="26"/>
                <w:szCs w:val="26"/>
              </w:rPr>
            </w:pPr>
          </w:p>
        </w:tc>
        <w:tc>
          <w:tcPr>
            <w:tcW w:w="2152" w:type="pct"/>
            <w:tcBorders>
              <w:top w:val="nil"/>
              <w:left w:val="nil"/>
              <w:bottom w:val="nil"/>
              <w:right w:val="nil"/>
            </w:tcBorders>
            <w:shd w:val="clear" w:color="auto" w:fill="auto"/>
          </w:tcPr>
          <w:p w:rsidR="001D47CC" w:rsidRPr="001D47CC" w:rsidRDefault="001D47CC" w:rsidP="00C4756D">
            <w:pPr>
              <w:spacing w:before="60" w:after="20" w:line="320" w:lineRule="exact"/>
              <w:jc w:val="center"/>
              <w:rPr>
                <w:b/>
                <w:bCs/>
                <w:color w:val="FF0000"/>
                <w:sz w:val="26"/>
                <w:szCs w:val="26"/>
              </w:rPr>
            </w:pPr>
            <w:r w:rsidRPr="001D47CC">
              <w:rPr>
                <w:b/>
                <w:bCs/>
                <w:color w:val="FF0000"/>
                <w:sz w:val="26"/>
                <w:szCs w:val="26"/>
              </w:rPr>
              <w:t>Organic chemicals</w:t>
            </w:r>
          </w:p>
        </w:tc>
      </w:tr>
      <w:tr w:rsidR="001D47CC" w:rsidRPr="006C1729" w:rsidTr="00C4756D">
        <w:trPr>
          <w:trHeight w:val="315"/>
        </w:trPr>
        <w:tc>
          <w:tcPr>
            <w:tcW w:w="2328" w:type="pct"/>
            <w:tcBorders>
              <w:top w:val="nil"/>
              <w:left w:val="nil"/>
              <w:bottom w:val="nil"/>
              <w:right w:val="nil"/>
            </w:tcBorders>
            <w:shd w:val="clear" w:color="auto" w:fill="auto"/>
          </w:tcPr>
          <w:p w:rsidR="001D47CC" w:rsidRPr="006C1729" w:rsidRDefault="001D47CC" w:rsidP="00C4756D">
            <w:pPr>
              <w:spacing w:before="60" w:after="20" w:line="160" w:lineRule="exact"/>
              <w:jc w:val="both"/>
              <w:rPr>
                <w:b/>
                <w:bCs/>
                <w:sz w:val="26"/>
                <w:szCs w:val="26"/>
              </w:rPr>
            </w:pPr>
          </w:p>
        </w:tc>
        <w:tc>
          <w:tcPr>
            <w:tcW w:w="520" w:type="pct"/>
            <w:tcBorders>
              <w:top w:val="nil"/>
              <w:left w:val="nil"/>
              <w:bottom w:val="nil"/>
              <w:right w:val="nil"/>
            </w:tcBorders>
            <w:shd w:val="clear" w:color="auto" w:fill="auto"/>
            <w:noWrap/>
          </w:tcPr>
          <w:p w:rsidR="001D47CC" w:rsidRPr="006C1729" w:rsidRDefault="001D47CC" w:rsidP="00C4756D">
            <w:pPr>
              <w:spacing w:before="60" w:after="20" w:line="16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160" w:lineRule="exact"/>
              <w:jc w:val="both"/>
              <w:rPr>
                <w:b/>
                <w:bCs/>
                <w:sz w:val="26"/>
                <w:szCs w:val="26"/>
              </w:rPr>
            </w:pPr>
          </w:p>
        </w:tc>
      </w:tr>
      <w:tr w:rsidR="001D47CC" w:rsidRPr="006C1729" w:rsidTr="00C4756D">
        <w:trPr>
          <w:trHeight w:val="315"/>
        </w:trPr>
        <w:tc>
          <w:tcPr>
            <w:tcW w:w="2328" w:type="pct"/>
            <w:tcBorders>
              <w:top w:val="nil"/>
              <w:left w:val="nil"/>
              <w:bottom w:val="nil"/>
              <w:right w:val="nil"/>
            </w:tcBorders>
            <w:shd w:val="clear" w:color="auto" w:fill="auto"/>
          </w:tcPr>
          <w:p w:rsidR="001D47CC" w:rsidRPr="006C1729" w:rsidRDefault="001D47CC" w:rsidP="00C4756D">
            <w:pPr>
              <w:spacing w:before="20" w:after="20" w:line="320" w:lineRule="exact"/>
              <w:jc w:val="both"/>
              <w:rPr>
                <w:b/>
                <w:bCs/>
                <w:sz w:val="26"/>
                <w:szCs w:val="26"/>
              </w:rPr>
            </w:pPr>
            <w:r w:rsidRPr="006C1729">
              <w:rPr>
                <w:b/>
                <w:bCs/>
                <w:sz w:val="26"/>
                <w:szCs w:val="26"/>
              </w:rPr>
              <w:t>Chú giải</w:t>
            </w:r>
          </w:p>
        </w:tc>
        <w:tc>
          <w:tcPr>
            <w:tcW w:w="520" w:type="pct"/>
            <w:tcBorders>
              <w:top w:val="nil"/>
              <w:left w:val="nil"/>
              <w:bottom w:val="nil"/>
              <w:right w:val="nil"/>
            </w:tcBorders>
            <w:shd w:val="clear" w:color="auto" w:fill="auto"/>
            <w:noWrap/>
          </w:tcPr>
          <w:p w:rsidR="001D47CC" w:rsidRPr="006C1729" w:rsidRDefault="001D47CC" w:rsidP="00C4756D">
            <w:pPr>
              <w:spacing w:before="2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20" w:after="20" w:line="320" w:lineRule="exact"/>
              <w:jc w:val="both"/>
              <w:rPr>
                <w:b/>
                <w:bCs/>
                <w:sz w:val="26"/>
                <w:szCs w:val="26"/>
              </w:rPr>
            </w:pPr>
            <w:r>
              <w:rPr>
                <w:b/>
                <w:bCs/>
                <w:sz w:val="26"/>
                <w:szCs w:val="26"/>
              </w:rPr>
              <w:t>Notes</w:t>
            </w:r>
          </w:p>
        </w:tc>
      </w:tr>
      <w:tr w:rsidR="001D47CC" w:rsidRPr="006C1729" w:rsidTr="00C4756D">
        <w:tc>
          <w:tcPr>
            <w:tcW w:w="2328" w:type="pct"/>
            <w:tcBorders>
              <w:top w:val="nil"/>
              <w:left w:val="nil"/>
              <w:bottom w:val="nil"/>
              <w:right w:val="nil"/>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1. Trừ khi có yêu cầu khác, các nhóm thuộc Chương này chỉ bao gồm:</w:t>
            </w:r>
          </w:p>
        </w:tc>
        <w:tc>
          <w:tcPr>
            <w:tcW w:w="520" w:type="pct"/>
            <w:tcBorders>
              <w:top w:val="nil"/>
              <w:left w:val="nil"/>
              <w:bottom w:val="nil"/>
              <w:right w:val="nil"/>
            </w:tcBorders>
            <w:shd w:val="clear" w:color="auto" w:fill="auto"/>
            <w:noWrap/>
          </w:tcPr>
          <w:p w:rsidR="001D47CC" w:rsidRPr="006C1729" w:rsidRDefault="001D47CC" w:rsidP="00C4756D">
            <w:pPr>
              <w:spacing w:before="2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1. Except where the context otherwise requires, the headings of this Chapter apply only to:</w:t>
            </w:r>
          </w:p>
        </w:tc>
      </w:tr>
      <w:tr w:rsidR="001D47CC" w:rsidRPr="006C1729" w:rsidTr="00C4756D">
        <w:tc>
          <w:tcPr>
            <w:tcW w:w="2328" w:type="pct"/>
            <w:tcBorders>
              <w:top w:val="nil"/>
              <w:left w:val="nil"/>
              <w:bottom w:val="nil"/>
              <w:right w:val="nil"/>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xml:space="preserve"> (a) Các hợp chất hữu cơ đã được xác định về mặt h</w:t>
            </w:r>
            <w:r>
              <w:rPr>
                <w:sz w:val="26"/>
                <w:szCs w:val="26"/>
              </w:rPr>
              <w:t xml:space="preserve">óa </w:t>
            </w:r>
            <w:r w:rsidRPr="006C1729">
              <w:rPr>
                <w:sz w:val="26"/>
                <w:szCs w:val="26"/>
              </w:rPr>
              <w:t>học riêng biệt, có hoặc không chứa tạp chất;</w:t>
            </w:r>
          </w:p>
        </w:tc>
        <w:tc>
          <w:tcPr>
            <w:tcW w:w="520" w:type="pct"/>
            <w:tcBorders>
              <w:top w:val="nil"/>
              <w:left w:val="nil"/>
              <w:bottom w:val="nil"/>
              <w:right w:val="nil"/>
            </w:tcBorders>
            <w:shd w:val="clear" w:color="auto" w:fill="auto"/>
            <w:noWrap/>
          </w:tcPr>
          <w:p w:rsidR="001D47CC" w:rsidRPr="006C1729" w:rsidRDefault="001D47CC" w:rsidP="00C4756D">
            <w:pPr>
              <w:spacing w:before="2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(a) Separate chemically defined organic compounds, whether or not containing impurities;</w:t>
            </w:r>
          </w:p>
        </w:tc>
      </w:tr>
      <w:tr w:rsidR="001D47CC" w:rsidRPr="006C1729" w:rsidTr="00C4756D">
        <w:tc>
          <w:tcPr>
            <w:tcW w:w="2328" w:type="pct"/>
            <w:tcBorders>
              <w:top w:val="nil"/>
              <w:left w:val="nil"/>
              <w:bottom w:val="nil"/>
              <w:right w:val="nil"/>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(b) Các hỗn hợp của hai hoặc nhiều chất đồng phân của cùng một hợp chất hữu cơ (có hoặc không chứa tạp chất), trừ hỗn hợp các chất đồng phân hydro carbon mạch hở (trừ các chất đồng phân lập thể), no hoặc chưa no (Chương 27);</w:t>
            </w:r>
          </w:p>
        </w:tc>
        <w:tc>
          <w:tcPr>
            <w:tcW w:w="520" w:type="pct"/>
            <w:tcBorders>
              <w:top w:val="nil"/>
              <w:left w:val="nil"/>
              <w:bottom w:val="nil"/>
              <w:right w:val="nil"/>
            </w:tcBorders>
            <w:shd w:val="clear" w:color="auto" w:fill="auto"/>
            <w:noWrap/>
          </w:tcPr>
          <w:p w:rsidR="001D47CC" w:rsidRPr="006C1729" w:rsidRDefault="001D47CC" w:rsidP="00C4756D">
            <w:pPr>
              <w:spacing w:before="2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(b) Mixtures of two or more isomers of the same organic compound (whether or not containing impurities), except mixtures of acyclic hydrocarbon isomers (other than stereoisomers), whether or not saturated (Chapter 27);</w:t>
            </w:r>
          </w:p>
        </w:tc>
      </w:tr>
      <w:tr w:rsidR="001D47CC" w:rsidRPr="006C1729" w:rsidTr="00C4756D">
        <w:trPr>
          <w:trHeight w:val="1411"/>
        </w:trPr>
        <w:tc>
          <w:tcPr>
            <w:tcW w:w="2328"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 xml:space="preserve">(c) Các sản phẩm thuộc các nhóm từ 29.36 đến 29.39 hoặc </w:t>
            </w:r>
            <w:r w:rsidRPr="00B80B37">
              <w:rPr>
                <w:spacing w:val="-6"/>
                <w:sz w:val="26"/>
                <w:szCs w:val="26"/>
              </w:rPr>
              <w:t>ete đường, axetal đường và este đường, và các muối của chúng, của nhóm 29.40, hoặc các sản phẩm của nhóm 29.</w:t>
            </w:r>
            <w:r w:rsidRPr="006C1729">
              <w:rPr>
                <w:sz w:val="26"/>
                <w:szCs w:val="26"/>
              </w:rPr>
              <w:t>41, đã hoặc chưa xác định về mặt h</w:t>
            </w:r>
            <w:r>
              <w:rPr>
                <w:sz w:val="26"/>
                <w:szCs w:val="26"/>
              </w:rPr>
              <w:t xml:space="preserve">óa </w:t>
            </w:r>
            <w:r w:rsidRPr="006C1729">
              <w:rPr>
                <w:sz w:val="26"/>
                <w:szCs w:val="26"/>
              </w:rPr>
              <w:t>học;</w:t>
            </w:r>
          </w:p>
        </w:tc>
        <w:tc>
          <w:tcPr>
            <w:tcW w:w="520" w:type="pct"/>
            <w:tcBorders>
              <w:top w:val="nil"/>
              <w:left w:val="nil"/>
              <w:bottom w:val="nil"/>
              <w:right w:val="nil"/>
            </w:tcBorders>
            <w:shd w:val="clear" w:color="auto" w:fill="auto"/>
            <w:noWrap/>
          </w:tcPr>
          <w:p w:rsidR="001D47CC" w:rsidRPr="006C1729" w:rsidRDefault="001D47CC" w:rsidP="00C4756D">
            <w:pPr>
              <w:spacing w:before="6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 xml:space="preserve">(c) The products of headings 29.36 to 29.39 or the </w:t>
            </w:r>
            <w:r w:rsidRPr="00B80B37">
              <w:rPr>
                <w:spacing w:val="-6"/>
                <w:sz w:val="26"/>
                <w:szCs w:val="26"/>
              </w:rPr>
              <w:t>sugar ethers, sugar acetals and sugar esters, and their salts, of heading 29.40, or the products of heading 29.41</w:t>
            </w:r>
            <w:r w:rsidRPr="006C1729">
              <w:rPr>
                <w:sz w:val="26"/>
                <w:szCs w:val="26"/>
              </w:rPr>
              <w:t>, whether or not chemically defined;</w:t>
            </w:r>
          </w:p>
        </w:tc>
      </w:tr>
      <w:tr w:rsidR="001D47CC" w:rsidRPr="006C1729" w:rsidTr="00C4756D">
        <w:trPr>
          <w:trHeight w:val="630"/>
        </w:trPr>
        <w:tc>
          <w:tcPr>
            <w:tcW w:w="2328"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(d) Các sản phẩm được nêu ở mục (a), (b) hoặc (c) đã h</w:t>
            </w:r>
            <w:r>
              <w:rPr>
                <w:sz w:val="26"/>
                <w:szCs w:val="26"/>
              </w:rPr>
              <w:t>òa</w:t>
            </w:r>
            <w:r w:rsidRPr="006C1729">
              <w:rPr>
                <w:sz w:val="26"/>
                <w:szCs w:val="26"/>
              </w:rPr>
              <w:t xml:space="preserve"> tan trong nước;</w:t>
            </w:r>
          </w:p>
        </w:tc>
        <w:tc>
          <w:tcPr>
            <w:tcW w:w="520" w:type="pct"/>
            <w:tcBorders>
              <w:top w:val="nil"/>
              <w:left w:val="nil"/>
              <w:bottom w:val="nil"/>
              <w:right w:val="nil"/>
            </w:tcBorders>
            <w:shd w:val="clear" w:color="auto" w:fill="auto"/>
            <w:noWrap/>
          </w:tcPr>
          <w:p w:rsidR="001D47CC" w:rsidRPr="006C1729" w:rsidRDefault="001D47CC" w:rsidP="00C4756D">
            <w:pPr>
              <w:spacing w:before="6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(d) The products mentioned in (a), (b) or (c) above dissolved in water;</w:t>
            </w:r>
          </w:p>
        </w:tc>
      </w:tr>
      <w:tr w:rsidR="001D47CC" w:rsidRPr="006C1729" w:rsidTr="00C4756D">
        <w:trPr>
          <w:trHeight w:val="2205"/>
        </w:trPr>
        <w:tc>
          <w:tcPr>
            <w:tcW w:w="2328"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lastRenderedPageBreak/>
              <w:t>(e) Các sản phẩm được nêu ở (a), (b) hoặc (c) trên đây đã hoà tan trong các dung môi khác nhưng sự hoà tan chỉ là một phương pháp thông thường và cần thiết để đóng gói những sản phẩm nhằm mục đích duy nhất là bảo đảm an toàn hoặc để vận chuyển và dung môi này không tạo cho sản phẩm một công dụng đặc biệt nào khác ngoài công dụng thông thường của chúng;</w:t>
            </w:r>
          </w:p>
        </w:tc>
        <w:tc>
          <w:tcPr>
            <w:tcW w:w="520" w:type="pct"/>
            <w:tcBorders>
              <w:top w:val="nil"/>
              <w:left w:val="nil"/>
              <w:bottom w:val="nil"/>
              <w:right w:val="nil"/>
            </w:tcBorders>
            <w:shd w:val="clear" w:color="auto" w:fill="auto"/>
            <w:noWrap/>
          </w:tcPr>
          <w:p w:rsidR="001D47CC" w:rsidRPr="006C1729" w:rsidRDefault="001D47CC" w:rsidP="00C4756D">
            <w:pPr>
              <w:spacing w:before="6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(e) The products mentioned in (a), (b) or (c) above dissolved in other solvents provided that the solution constitutes a normal and necessary method of putting up these products adopted solely for reasons of safety or for transport and that the solvent does not render the product particularly suitable for specific use rather than for general use;</w:t>
            </w:r>
          </w:p>
        </w:tc>
      </w:tr>
      <w:tr w:rsidR="001D47CC" w:rsidRPr="006C1729" w:rsidTr="00C4756D">
        <w:trPr>
          <w:trHeight w:val="1260"/>
        </w:trPr>
        <w:tc>
          <w:tcPr>
            <w:tcW w:w="2328"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(f) Các sản phẩm đã nêu ở (a), (b), (c), (d) hoặc (e) trên đây đã pha thêm chất ổn định (kể cả chất chống đóng cứng/chất chống đông vón) cần thiết để bảo quản hoặc vận chuyển;</w:t>
            </w:r>
          </w:p>
        </w:tc>
        <w:tc>
          <w:tcPr>
            <w:tcW w:w="520" w:type="pct"/>
            <w:tcBorders>
              <w:top w:val="nil"/>
              <w:left w:val="nil"/>
              <w:bottom w:val="nil"/>
              <w:right w:val="nil"/>
            </w:tcBorders>
            <w:shd w:val="clear" w:color="auto" w:fill="auto"/>
            <w:noWrap/>
          </w:tcPr>
          <w:p w:rsidR="001D47CC" w:rsidRPr="006C1729" w:rsidRDefault="001D47CC" w:rsidP="00C4756D">
            <w:pPr>
              <w:spacing w:before="6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 xml:space="preserve">(f) The products mentioned in (a), (b), (c), (d) or (e) </w:t>
            </w:r>
            <w:r w:rsidRPr="00B80B37">
              <w:rPr>
                <w:spacing w:val="-6"/>
                <w:sz w:val="26"/>
                <w:szCs w:val="26"/>
              </w:rPr>
              <w:t>above with an added stabiliser (including an anti-caking agent) necessary for their preservation or transport</w:t>
            </w:r>
            <w:r w:rsidRPr="006C1729">
              <w:rPr>
                <w:sz w:val="26"/>
                <w:szCs w:val="26"/>
              </w:rPr>
              <w:t>;</w:t>
            </w:r>
          </w:p>
        </w:tc>
      </w:tr>
      <w:tr w:rsidR="001D47CC" w:rsidRPr="006C1729" w:rsidTr="00C4756D">
        <w:trPr>
          <w:trHeight w:val="2205"/>
        </w:trPr>
        <w:tc>
          <w:tcPr>
            <w:tcW w:w="2328"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(g) Các sản phẩm được nêu ở (a), (b), (c), (d), (e) hoặc (f) trên đây đã pha thêm tác nhân chống bụi hoặc chất màu hoặc chất có mùi thơm hoặc chất gây nôn để dễ nhận biết hoặc vì lý do an toàn, với điều kiện là việc pha thêm đó không làm cho sản phẩm có công dụng đặc biệt ngoài công dụng thông thường của nó;</w:t>
            </w:r>
          </w:p>
        </w:tc>
        <w:tc>
          <w:tcPr>
            <w:tcW w:w="520" w:type="pct"/>
            <w:tcBorders>
              <w:top w:val="nil"/>
              <w:left w:val="nil"/>
              <w:bottom w:val="nil"/>
              <w:right w:val="nil"/>
            </w:tcBorders>
            <w:shd w:val="clear" w:color="auto" w:fill="auto"/>
            <w:noWrap/>
          </w:tcPr>
          <w:p w:rsidR="001D47CC" w:rsidRPr="006C1729" w:rsidRDefault="001D47CC" w:rsidP="00C4756D">
            <w:pPr>
              <w:spacing w:before="6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(g</w:t>
            </w:r>
            <w:r w:rsidRPr="00B80B37">
              <w:rPr>
                <w:spacing w:val="-6"/>
                <w:sz w:val="26"/>
                <w:szCs w:val="26"/>
              </w:rPr>
              <w:t>) The products mentioned in (a), (b), (c), (d), (e) or (f)</w:t>
            </w:r>
            <w:r w:rsidRPr="006C1729">
              <w:rPr>
                <w:sz w:val="26"/>
                <w:szCs w:val="26"/>
              </w:rPr>
              <w:t xml:space="preserve"> above with an added anti-dusting agent or a colouring </w:t>
            </w:r>
            <w:r w:rsidRPr="00B80B37">
              <w:rPr>
                <w:spacing w:val="-6"/>
                <w:sz w:val="26"/>
                <w:szCs w:val="26"/>
              </w:rPr>
              <w:t>or odoriferous substance or an emetic added to facilitate their identification or for safety reasons, provided that the additions do not render the product particularly suitable for specific use rather than for general</w:t>
            </w:r>
            <w:r w:rsidRPr="006C1729">
              <w:rPr>
                <w:sz w:val="26"/>
                <w:szCs w:val="26"/>
              </w:rPr>
              <w:t xml:space="preserve"> use;</w:t>
            </w:r>
          </w:p>
        </w:tc>
      </w:tr>
      <w:tr w:rsidR="001D47CC" w:rsidRPr="006C1729" w:rsidTr="00C4756D">
        <w:trPr>
          <w:trHeight w:val="1260"/>
        </w:trPr>
        <w:tc>
          <w:tcPr>
            <w:tcW w:w="2328"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(h) Các sản phẩm dưới đây, pha loãng theo nồng độ tiêu chuẩn, để sản xuất thuốc nhuộm azo: muối diazoni, các chất tiếp hợp dùng cho loại muối này và các chất amin có khả năng diazo h</w:t>
            </w:r>
            <w:r>
              <w:rPr>
                <w:sz w:val="26"/>
                <w:szCs w:val="26"/>
              </w:rPr>
              <w:t xml:space="preserve">óa </w:t>
            </w:r>
            <w:r w:rsidRPr="006C1729">
              <w:rPr>
                <w:sz w:val="26"/>
                <w:szCs w:val="26"/>
              </w:rPr>
              <w:t>và các muối của chúng.</w:t>
            </w:r>
          </w:p>
        </w:tc>
        <w:tc>
          <w:tcPr>
            <w:tcW w:w="520" w:type="pct"/>
            <w:tcBorders>
              <w:top w:val="nil"/>
              <w:left w:val="nil"/>
              <w:bottom w:val="nil"/>
              <w:right w:val="nil"/>
            </w:tcBorders>
            <w:shd w:val="clear" w:color="auto" w:fill="auto"/>
            <w:noWrap/>
          </w:tcPr>
          <w:p w:rsidR="001D47CC" w:rsidRPr="006C1729" w:rsidRDefault="001D47CC" w:rsidP="00C4756D">
            <w:pPr>
              <w:spacing w:before="6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(h) The following products, diluted to standard strengths, for the production of azo dyes: diazonium salts, couplers used for these salts and diazotisable amines and their salts.</w:t>
            </w:r>
          </w:p>
        </w:tc>
      </w:tr>
      <w:tr w:rsidR="001D47CC" w:rsidRPr="006C1729" w:rsidTr="00C4756D">
        <w:trPr>
          <w:trHeight w:val="315"/>
        </w:trPr>
        <w:tc>
          <w:tcPr>
            <w:tcW w:w="2328"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2. Chương này không bao gồm:</w:t>
            </w:r>
          </w:p>
        </w:tc>
        <w:tc>
          <w:tcPr>
            <w:tcW w:w="520" w:type="pct"/>
            <w:tcBorders>
              <w:top w:val="nil"/>
              <w:left w:val="nil"/>
              <w:bottom w:val="nil"/>
              <w:right w:val="nil"/>
            </w:tcBorders>
            <w:shd w:val="clear" w:color="auto" w:fill="auto"/>
            <w:noWrap/>
          </w:tcPr>
          <w:p w:rsidR="001D47CC" w:rsidRPr="006C1729" w:rsidRDefault="001D47CC" w:rsidP="00C4756D">
            <w:pPr>
              <w:spacing w:before="6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2. This Chapter does not cover:</w:t>
            </w:r>
          </w:p>
        </w:tc>
      </w:tr>
      <w:tr w:rsidR="001D47CC" w:rsidRPr="006C1729" w:rsidTr="00C4756D">
        <w:trPr>
          <w:trHeight w:val="630"/>
        </w:trPr>
        <w:tc>
          <w:tcPr>
            <w:tcW w:w="2328"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(a) Hàng h</w:t>
            </w:r>
            <w:r>
              <w:rPr>
                <w:sz w:val="26"/>
                <w:szCs w:val="26"/>
              </w:rPr>
              <w:t xml:space="preserve">óa </w:t>
            </w:r>
            <w:r w:rsidRPr="006C1729">
              <w:rPr>
                <w:sz w:val="26"/>
                <w:szCs w:val="26"/>
              </w:rPr>
              <w:t>thuộc nhóm 15.04 hoặc glyxerol thô thuộc nhóm 15.20;</w:t>
            </w:r>
          </w:p>
        </w:tc>
        <w:tc>
          <w:tcPr>
            <w:tcW w:w="520" w:type="pct"/>
            <w:tcBorders>
              <w:top w:val="nil"/>
              <w:left w:val="nil"/>
              <w:bottom w:val="nil"/>
              <w:right w:val="nil"/>
            </w:tcBorders>
            <w:shd w:val="clear" w:color="auto" w:fill="auto"/>
            <w:noWrap/>
          </w:tcPr>
          <w:p w:rsidR="001D47CC" w:rsidRPr="006C1729" w:rsidRDefault="001D47CC" w:rsidP="00C4756D">
            <w:pPr>
              <w:spacing w:before="6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(a) Goods of heading 15.04 or crude glycerol of heading 15.20;</w:t>
            </w:r>
          </w:p>
        </w:tc>
      </w:tr>
      <w:tr w:rsidR="001D47CC" w:rsidRPr="006C1729" w:rsidTr="00C4756D">
        <w:trPr>
          <w:trHeight w:val="315"/>
        </w:trPr>
        <w:tc>
          <w:tcPr>
            <w:tcW w:w="2328"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lastRenderedPageBreak/>
              <w:t>(b) Cồn etylic (nhóm 22.07 hoặc 22.08);</w:t>
            </w:r>
          </w:p>
        </w:tc>
        <w:tc>
          <w:tcPr>
            <w:tcW w:w="520" w:type="pct"/>
            <w:tcBorders>
              <w:top w:val="nil"/>
              <w:left w:val="nil"/>
              <w:bottom w:val="nil"/>
              <w:right w:val="nil"/>
            </w:tcBorders>
            <w:shd w:val="clear" w:color="auto" w:fill="auto"/>
            <w:noWrap/>
          </w:tcPr>
          <w:p w:rsidR="001D47CC" w:rsidRPr="006C1729" w:rsidRDefault="001D47CC" w:rsidP="00C4756D">
            <w:pPr>
              <w:spacing w:before="6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(b) Ethyl alcohol (heading 22.07 or 22.08);</w:t>
            </w:r>
          </w:p>
        </w:tc>
      </w:tr>
      <w:tr w:rsidR="001D47CC" w:rsidRPr="006C1729" w:rsidTr="00C4756D">
        <w:trPr>
          <w:trHeight w:val="315"/>
        </w:trPr>
        <w:tc>
          <w:tcPr>
            <w:tcW w:w="2328"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(c) Methan hoặc propan (nhóm 27.11);</w:t>
            </w:r>
          </w:p>
        </w:tc>
        <w:tc>
          <w:tcPr>
            <w:tcW w:w="520" w:type="pct"/>
            <w:tcBorders>
              <w:top w:val="nil"/>
              <w:left w:val="nil"/>
              <w:bottom w:val="nil"/>
              <w:right w:val="nil"/>
            </w:tcBorders>
            <w:shd w:val="clear" w:color="auto" w:fill="auto"/>
            <w:noWrap/>
          </w:tcPr>
          <w:p w:rsidR="001D47CC" w:rsidRPr="006C1729" w:rsidRDefault="001D47CC" w:rsidP="00C4756D">
            <w:pPr>
              <w:spacing w:before="6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(c) Methane or propane (heading 27.11);</w:t>
            </w:r>
          </w:p>
        </w:tc>
      </w:tr>
      <w:tr w:rsidR="001D47CC" w:rsidRPr="006C1729" w:rsidTr="00C4756D">
        <w:trPr>
          <w:trHeight w:val="630"/>
        </w:trPr>
        <w:tc>
          <w:tcPr>
            <w:tcW w:w="2328"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(d) Hợp chất carbon được nêu ở Chú giải 2 của Chương 28;</w:t>
            </w:r>
          </w:p>
        </w:tc>
        <w:tc>
          <w:tcPr>
            <w:tcW w:w="520" w:type="pct"/>
            <w:tcBorders>
              <w:top w:val="nil"/>
              <w:left w:val="nil"/>
              <w:bottom w:val="nil"/>
              <w:right w:val="nil"/>
            </w:tcBorders>
            <w:shd w:val="clear" w:color="auto" w:fill="auto"/>
            <w:noWrap/>
          </w:tcPr>
          <w:p w:rsidR="001D47CC" w:rsidRPr="006C1729" w:rsidRDefault="001D47CC" w:rsidP="00C4756D">
            <w:pPr>
              <w:spacing w:before="6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(d) The compounds of carbon mentioned in Note 2 to Chapter 28;</w:t>
            </w:r>
          </w:p>
        </w:tc>
      </w:tr>
      <w:tr w:rsidR="001D47CC" w:rsidRPr="006C1729" w:rsidTr="00C4756D">
        <w:trPr>
          <w:trHeight w:val="315"/>
        </w:trPr>
        <w:tc>
          <w:tcPr>
            <w:tcW w:w="2328"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(e) Sản phẩm miễn dịch thuộc nhóm 30.02;</w:t>
            </w:r>
          </w:p>
        </w:tc>
        <w:tc>
          <w:tcPr>
            <w:tcW w:w="520" w:type="pct"/>
            <w:tcBorders>
              <w:top w:val="nil"/>
              <w:left w:val="nil"/>
              <w:bottom w:val="nil"/>
              <w:right w:val="nil"/>
            </w:tcBorders>
            <w:shd w:val="clear" w:color="auto" w:fill="auto"/>
            <w:noWrap/>
          </w:tcPr>
          <w:p w:rsidR="001D47CC" w:rsidRPr="006C1729" w:rsidRDefault="001D47CC" w:rsidP="00C4756D">
            <w:pPr>
              <w:spacing w:before="6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(e) Immunological products of heading 30.02;</w:t>
            </w:r>
          </w:p>
        </w:tc>
      </w:tr>
      <w:tr w:rsidR="001D47CC" w:rsidRPr="006C1729" w:rsidTr="00C4756D">
        <w:trPr>
          <w:trHeight w:val="315"/>
        </w:trPr>
        <w:tc>
          <w:tcPr>
            <w:tcW w:w="2328"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(f) Urê (nhóm 31.02 hoặc 31.05);</w:t>
            </w:r>
          </w:p>
        </w:tc>
        <w:tc>
          <w:tcPr>
            <w:tcW w:w="520" w:type="pct"/>
            <w:tcBorders>
              <w:top w:val="nil"/>
              <w:left w:val="nil"/>
              <w:bottom w:val="nil"/>
              <w:right w:val="nil"/>
            </w:tcBorders>
            <w:shd w:val="clear" w:color="auto" w:fill="auto"/>
            <w:noWrap/>
          </w:tcPr>
          <w:p w:rsidR="001D47CC" w:rsidRPr="006C1729" w:rsidRDefault="001D47CC" w:rsidP="00C4756D">
            <w:pPr>
              <w:spacing w:before="6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(f) Urea (heading 31.02 or 31.05);</w:t>
            </w:r>
          </w:p>
        </w:tc>
      </w:tr>
      <w:tr w:rsidR="001D47CC" w:rsidRPr="006C1729" w:rsidTr="00C4756D">
        <w:tc>
          <w:tcPr>
            <w:tcW w:w="2328"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(g) Chất màu gốc động vật hoặc thực vật (nhóm 32.03), chất màu hữu cơ tổng hợp, các sản phẩm hữu cơ tổng hợp được sử dụng như tác nhân tăng sáng huỳnh quang hoặc chất phát quang (nhóm 32.04) hoặc thuốc nhuộm hoặc chất màu khác được làm thành một dạng nhất định hoặc đóng gói để bán lẻ (nhóm 32.12);</w:t>
            </w:r>
          </w:p>
        </w:tc>
        <w:tc>
          <w:tcPr>
            <w:tcW w:w="520" w:type="pct"/>
            <w:tcBorders>
              <w:top w:val="nil"/>
              <w:left w:val="nil"/>
              <w:bottom w:val="nil"/>
              <w:right w:val="nil"/>
            </w:tcBorders>
            <w:shd w:val="clear" w:color="auto" w:fill="auto"/>
            <w:noWrap/>
          </w:tcPr>
          <w:p w:rsidR="001D47CC" w:rsidRPr="006C1729" w:rsidRDefault="001D47CC" w:rsidP="00C4756D">
            <w:pPr>
              <w:spacing w:before="6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(g) Colouring matter of vegetable or animal origin (heading 32.03), synthetic organic colouring matter, synthetic organic products of a kind used as fluorescent brightening agents or as luminophores (heading 32.04) or dyes or other colouring matter put up in forms or packings for retail sale (heading 32.12);</w:t>
            </w:r>
          </w:p>
        </w:tc>
      </w:tr>
      <w:tr w:rsidR="001D47CC" w:rsidRPr="006C1729" w:rsidTr="00C4756D">
        <w:tc>
          <w:tcPr>
            <w:tcW w:w="2328"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(h) Enzym (nhóm 35.07);</w:t>
            </w:r>
          </w:p>
        </w:tc>
        <w:tc>
          <w:tcPr>
            <w:tcW w:w="520" w:type="pct"/>
            <w:tcBorders>
              <w:top w:val="nil"/>
              <w:left w:val="nil"/>
              <w:bottom w:val="nil"/>
              <w:right w:val="nil"/>
            </w:tcBorders>
            <w:shd w:val="clear" w:color="auto" w:fill="auto"/>
            <w:noWrap/>
          </w:tcPr>
          <w:p w:rsidR="001D47CC" w:rsidRPr="006C1729" w:rsidRDefault="001D47CC" w:rsidP="00C4756D">
            <w:pPr>
              <w:spacing w:before="6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(h) Enzymes (heading 35.07);</w:t>
            </w:r>
          </w:p>
        </w:tc>
      </w:tr>
      <w:tr w:rsidR="001D47CC" w:rsidRPr="006C1729" w:rsidTr="00C4756D">
        <w:tc>
          <w:tcPr>
            <w:tcW w:w="2328"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(ij) Metaldehyt, hexamethylenetetramine hoặc chất tương tự, làm thành dạng nhất định (ví dụ, viên, que hoặc các dạng tương tự) để sử dụng như nhiên liệu, hoặc nhiên liệu lỏng hoặc khí h</w:t>
            </w:r>
            <w:r>
              <w:rPr>
                <w:sz w:val="26"/>
                <w:szCs w:val="26"/>
              </w:rPr>
              <w:t xml:space="preserve">óa </w:t>
            </w:r>
            <w:r w:rsidRPr="006C1729">
              <w:rPr>
                <w:sz w:val="26"/>
                <w:szCs w:val="26"/>
              </w:rPr>
              <w:t>lỏng đựng trong đồ chứa có dung tích không quá 300 cm</w:t>
            </w:r>
            <w:r w:rsidRPr="006C1729">
              <w:rPr>
                <w:sz w:val="26"/>
                <w:szCs w:val="26"/>
                <w:vertAlign w:val="superscript"/>
              </w:rPr>
              <w:t>3</w:t>
            </w:r>
            <w:r w:rsidRPr="006C1729">
              <w:rPr>
                <w:sz w:val="26"/>
                <w:szCs w:val="26"/>
              </w:rPr>
              <w:t xml:space="preserve"> dùng để bơm hoặc bơm lại ga bật lửa hút thuốc hoặc các loại bật lửa tương tự (nhóm 36.06);</w:t>
            </w:r>
          </w:p>
        </w:tc>
        <w:tc>
          <w:tcPr>
            <w:tcW w:w="520" w:type="pct"/>
            <w:tcBorders>
              <w:top w:val="nil"/>
              <w:left w:val="nil"/>
              <w:bottom w:val="nil"/>
              <w:right w:val="nil"/>
            </w:tcBorders>
            <w:shd w:val="clear" w:color="auto" w:fill="auto"/>
            <w:noWrap/>
          </w:tcPr>
          <w:p w:rsidR="001D47CC" w:rsidRPr="006C1729" w:rsidRDefault="001D47CC" w:rsidP="00C4756D">
            <w:pPr>
              <w:spacing w:before="6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(ij) Metaldehyde, hexamethylenetetramine or similar substances, put up in forms (for example, tablets, sticks or similar forms) for use as fuels, or liquid or liquefied-gas fuels in containers of a kind used for filling or refilling cigarette or similar lighters and of a capacity not exceeding 300 cm</w:t>
            </w:r>
            <w:r w:rsidRPr="006C1729">
              <w:rPr>
                <w:sz w:val="26"/>
                <w:szCs w:val="26"/>
                <w:vertAlign w:val="superscript"/>
              </w:rPr>
              <w:t>3</w:t>
            </w:r>
            <w:r w:rsidRPr="006C1729">
              <w:rPr>
                <w:sz w:val="26"/>
                <w:szCs w:val="26"/>
              </w:rPr>
              <w:t xml:space="preserve"> (heading 36.06);</w:t>
            </w:r>
          </w:p>
        </w:tc>
      </w:tr>
      <w:tr w:rsidR="001D47CC" w:rsidRPr="006C1729" w:rsidTr="00C4756D">
        <w:tc>
          <w:tcPr>
            <w:tcW w:w="2328"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 xml:space="preserve">(k) Các sản phẩm dùng như chất dập lửa để nạp cho các bình cứu hoả hoặc các loại lựu đạn dập lửa, thuộc nhóm </w:t>
            </w:r>
            <w:r w:rsidRPr="006C1729">
              <w:rPr>
                <w:sz w:val="26"/>
                <w:szCs w:val="26"/>
              </w:rPr>
              <w:lastRenderedPageBreak/>
              <w:t>38.13; các chất tẩy mực đóng gói để bán lẻ, thuộc nhóm 38.24; hoặc</w:t>
            </w:r>
          </w:p>
        </w:tc>
        <w:tc>
          <w:tcPr>
            <w:tcW w:w="520" w:type="pct"/>
            <w:tcBorders>
              <w:top w:val="nil"/>
              <w:left w:val="nil"/>
              <w:bottom w:val="nil"/>
              <w:right w:val="nil"/>
            </w:tcBorders>
            <w:shd w:val="clear" w:color="auto" w:fill="auto"/>
            <w:noWrap/>
          </w:tcPr>
          <w:p w:rsidR="001D47CC" w:rsidRPr="006C1729" w:rsidRDefault="001D47CC" w:rsidP="00C4756D">
            <w:pPr>
              <w:spacing w:before="6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 xml:space="preserve">(k) Products put up as charges for fire-extinguishers or put up in fire-extinguishing grenades, of heading </w:t>
            </w:r>
            <w:r w:rsidRPr="006C1729">
              <w:rPr>
                <w:sz w:val="26"/>
                <w:szCs w:val="26"/>
              </w:rPr>
              <w:lastRenderedPageBreak/>
              <w:t>38.13; ink removers put up in packings for retail sale, of heading 38.24; or</w:t>
            </w:r>
          </w:p>
        </w:tc>
      </w:tr>
      <w:tr w:rsidR="001D47CC" w:rsidRPr="006C1729" w:rsidTr="00C4756D">
        <w:tc>
          <w:tcPr>
            <w:tcW w:w="2328"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lastRenderedPageBreak/>
              <w:t xml:space="preserve">(l) </w:t>
            </w:r>
            <w:r w:rsidRPr="00B80B37">
              <w:rPr>
                <w:spacing w:val="-6"/>
                <w:sz w:val="26"/>
                <w:szCs w:val="26"/>
              </w:rPr>
              <w:t>Các bộ phận quang học, ví dụ, làm bằng ethylenediamine</w:t>
            </w:r>
            <w:r w:rsidRPr="006C1729">
              <w:rPr>
                <w:sz w:val="26"/>
                <w:szCs w:val="26"/>
              </w:rPr>
              <w:t xml:space="preserve"> tartrate (nhóm 90.01).</w:t>
            </w:r>
          </w:p>
        </w:tc>
        <w:tc>
          <w:tcPr>
            <w:tcW w:w="520" w:type="pct"/>
            <w:tcBorders>
              <w:top w:val="nil"/>
              <w:left w:val="nil"/>
              <w:bottom w:val="nil"/>
              <w:right w:val="nil"/>
            </w:tcBorders>
            <w:shd w:val="clear" w:color="auto" w:fill="auto"/>
            <w:noWrap/>
          </w:tcPr>
          <w:p w:rsidR="001D47CC" w:rsidRPr="006C1729" w:rsidRDefault="001D47CC" w:rsidP="00C4756D">
            <w:pPr>
              <w:spacing w:before="6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(l) Optical elements, for example, of ethylenediamine tartrate (heading 90.01).</w:t>
            </w:r>
          </w:p>
        </w:tc>
      </w:tr>
      <w:tr w:rsidR="001D47CC" w:rsidRPr="006C1729" w:rsidTr="00C4756D">
        <w:tc>
          <w:tcPr>
            <w:tcW w:w="2328"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3. Các mặt hàng có thể xếp vào hai hoặc nhiều nhóm thuộc Chương này phải xếp vào nhóm có số thứ tự sau cùng.</w:t>
            </w:r>
          </w:p>
        </w:tc>
        <w:tc>
          <w:tcPr>
            <w:tcW w:w="520" w:type="pct"/>
            <w:tcBorders>
              <w:top w:val="nil"/>
              <w:left w:val="nil"/>
              <w:bottom w:val="nil"/>
              <w:right w:val="nil"/>
            </w:tcBorders>
            <w:shd w:val="clear" w:color="auto" w:fill="auto"/>
            <w:noWrap/>
          </w:tcPr>
          <w:p w:rsidR="001D47CC" w:rsidRPr="006C1729" w:rsidRDefault="001D47CC" w:rsidP="00C4756D">
            <w:pPr>
              <w:spacing w:before="6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 xml:space="preserve">3. </w:t>
            </w:r>
            <w:r w:rsidRPr="00B80B37">
              <w:rPr>
                <w:spacing w:val="-6"/>
                <w:sz w:val="26"/>
                <w:szCs w:val="26"/>
              </w:rPr>
              <w:t>Goods which could be included in two or more of the headings of this Chapter are to be classified in that one of those headings which occurs last in numerical order.</w:t>
            </w:r>
          </w:p>
        </w:tc>
      </w:tr>
      <w:tr w:rsidR="001D47CC" w:rsidRPr="006C1729" w:rsidTr="00C4756D">
        <w:tc>
          <w:tcPr>
            <w:tcW w:w="2328"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4. Đối với các nhóm từ 29.04 đến 29.06, từ 29.08 đến 29.11 và từ 29.13 đến 29.20, khi đề cập đến các dẫn xuất halogen h</w:t>
            </w:r>
            <w:r>
              <w:rPr>
                <w:sz w:val="26"/>
                <w:szCs w:val="26"/>
              </w:rPr>
              <w:t>óa,</w:t>
            </w:r>
            <w:r w:rsidRPr="006C1729">
              <w:rPr>
                <w:sz w:val="26"/>
                <w:szCs w:val="26"/>
              </w:rPr>
              <w:t xml:space="preserve"> sulphonat h</w:t>
            </w:r>
            <w:r>
              <w:rPr>
                <w:sz w:val="26"/>
                <w:szCs w:val="26"/>
              </w:rPr>
              <w:t>óa,</w:t>
            </w:r>
            <w:r w:rsidRPr="006C1729">
              <w:rPr>
                <w:sz w:val="26"/>
                <w:szCs w:val="26"/>
              </w:rPr>
              <w:t xml:space="preserve"> nitrat h</w:t>
            </w:r>
            <w:r>
              <w:rPr>
                <w:sz w:val="26"/>
                <w:szCs w:val="26"/>
              </w:rPr>
              <w:t xml:space="preserve">óa </w:t>
            </w:r>
            <w:r w:rsidRPr="006C1729">
              <w:rPr>
                <w:sz w:val="26"/>
                <w:szCs w:val="26"/>
              </w:rPr>
              <w:t>hoặc nitroso h</w:t>
            </w:r>
            <w:r>
              <w:rPr>
                <w:sz w:val="26"/>
                <w:szCs w:val="26"/>
              </w:rPr>
              <w:t xml:space="preserve">óa </w:t>
            </w:r>
            <w:r w:rsidRPr="006C1729">
              <w:rPr>
                <w:sz w:val="26"/>
                <w:szCs w:val="26"/>
              </w:rPr>
              <w:t>đều đề cập đến các dẫn xuất kết hợp, như các dẫn xuất  sulpho-halogen h</w:t>
            </w:r>
            <w:r>
              <w:rPr>
                <w:sz w:val="26"/>
                <w:szCs w:val="26"/>
              </w:rPr>
              <w:t>óa, nitro-</w:t>
            </w:r>
            <w:r w:rsidRPr="006C1729">
              <w:rPr>
                <w:sz w:val="26"/>
                <w:szCs w:val="26"/>
              </w:rPr>
              <w:t>halogen h</w:t>
            </w:r>
            <w:r>
              <w:rPr>
                <w:sz w:val="26"/>
                <w:szCs w:val="26"/>
              </w:rPr>
              <w:t>óa,</w:t>
            </w:r>
            <w:r w:rsidRPr="006C1729">
              <w:rPr>
                <w:sz w:val="26"/>
                <w:szCs w:val="26"/>
              </w:rPr>
              <w:t xml:space="preserve"> nitro-sulphonat h</w:t>
            </w:r>
            <w:r>
              <w:rPr>
                <w:sz w:val="26"/>
                <w:szCs w:val="26"/>
              </w:rPr>
              <w:t>óa hoặc nitro-sulpho-halogen hóa</w:t>
            </w:r>
            <w:r w:rsidRPr="006C1729">
              <w:rPr>
                <w:sz w:val="26"/>
                <w:szCs w:val="26"/>
              </w:rPr>
              <w:t>.</w:t>
            </w:r>
          </w:p>
        </w:tc>
        <w:tc>
          <w:tcPr>
            <w:tcW w:w="520" w:type="pct"/>
            <w:tcBorders>
              <w:top w:val="nil"/>
              <w:left w:val="nil"/>
              <w:bottom w:val="nil"/>
              <w:right w:val="nil"/>
            </w:tcBorders>
            <w:shd w:val="clear" w:color="auto" w:fill="auto"/>
            <w:noWrap/>
          </w:tcPr>
          <w:p w:rsidR="001D47CC" w:rsidRPr="006C1729" w:rsidRDefault="001D47CC" w:rsidP="00C4756D">
            <w:pPr>
              <w:spacing w:before="6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 xml:space="preserve">4. </w:t>
            </w:r>
            <w:r w:rsidRPr="00B80B37">
              <w:rPr>
                <w:spacing w:val="-6"/>
                <w:sz w:val="26"/>
                <w:szCs w:val="26"/>
              </w:rPr>
              <w:t>In headings 29.04 to 29.06, 29.08 to 29.11 and 29.13 to 29.20, any reference to halogenated, sulphonated, nitrated or nitrosated derivatives includes a reference to compound derivatives, such as sulphohalogenated, nitrohalogenated, nitrosulphonated or nitrosulphohalogenated derivatives.</w:t>
            </w:r>
          </w:p>
        </w:tc>
      </w:tr>
      <w:tr w:rsidR="001D47CC" w:rsidRPr="006C1729" w:rsidTr="00C4756D">
        <w:tc>
          <w:tcPr>
            <w:tcW w:w="2328"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 xml:space="preserve"> Theo mục đích của nhóm 29.29, các nhóm nitro h</w:t>
            </w:r>
            <w:r>
              <w:rPr>
                <w:sz w:val="26"/>
                <w:szCs w:val="26"/>
              </w:rPr>
              <w:t xml:space="preserve">óa </w:t>
            </w:r>
            <w:r w:rsidRPr="006C1729">
              <w:rPr>
                <w:sz w:val="26"/>
                <w:szCs w:val="26"/>
              </w:rPr>
              <w:t>hoặc nitroso h</w:t>
            </w:r>
            <w:r>
              <w:rPr>
                <w:sz w:val="26"/>
                <w:szCs w:val="26"/>
              </w:rPr>
              <w:t xml:space="preserve">óa </w:t>
            </w:r>
            <w:r w:rsidRPr="006C1729">
              <w:rPr>
                <w:sz w:val="26"/>
                <w:szCs w:val="26"/>
              </w:rPr>
              <w:t>không được coi là có "chức nitơ".</w:t>
            </w:r>
          </w:p>
        </w:tc>
        <w:tc>
          <w:tcPr>
            <w:tcW w:w="520" w:type="pct"/>
            <w:tcBorders>
              <w:top w:val="nil"/>
              <w:left w:val="nil"/>
              <w:bottom w:val="nil"/>
              <w:right w:val="nil"/>
            </w:tcBorders>
            <w:shd w:val="clear" w:color="auto" w:fill="auto"/>
            <w:noWrap/>
          </w:tcPr>
          <w:p w:rsidR="001D47CC" w:rsidRPr="006C1729" w:rsidRDefault="001D47CC" w:rsidP="00C4756D">
            <w:pPr>
              <w:spacing w:before="6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Nitro or nitroso groups are not to be taken as “nitrogen-functions” for the purpose of heading 29.29.</w:t>
            </w:r>
          </w:p>
        </w:tc>
      </w:tr>
      <w:tr w:rsidR="001D47CC" w:rsidRPr="006C1729" w:rsidTr="00C4756D">
        <w:tc>
          <w:tcPr>
            <w:tcW w:w="2328"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Theo mục đích của các nhóm 29.11, 29.12, 29.14, 29.18 và 29.22, "chức oxy", nhóm chứa oxy hữu cơ đặc trưng của các nhóm tương ứng trên, được giới hạn trong các chức oxy đề cập trong các nhóm từ 29.05 đến 29.20.</w:t>
            </w:r>
          </w:p>
        </w:tc>
        <w:tc>
          <w:tcPr>
            <w:tcW w:w="520" w:type="pct"/>
            <w:tcBorders>
              <w:top w:val="nil"/>
              <w:left w:val="nil"/>
              <w:bottom w:val="nil"/>
              <w:right w:val="nil"/>
            </w:tcBorders>
            <w:shd w:val="clear" w:color="auto" w:fill="auto"/>
            <w:noWrap/>
          </w:tcPr>
          <w:p w:rsidR="001D47CC" w:rsidRPr="006C1729" w:rsidRDefault="001D47CC" w:rsidP="00C4756D">
            <w:pPr>
              <w:spacing w:before="6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For the purposes of headings 29.11, 29.12, 29.14, 29.18 and 29.22, “oxygen function”, the characteristic organic oxygen-containing group of those respective headings, is restricted to the oxygen-functions referred to in headings 29.05 to 29.20.</w:t>
            </w:r>
          </w:p>
        </w:tc>
      </w:tr>
      <w:tr w:rsidR="001D47CC" w:rsidRPr="006C1729" w:rsidTr="00C4756D">
        <w:trPr>
          <w:trHeight w:val="1575"/>
        </w:trPr>
        <w:tc>
          <w:tcPr>
            <w:tcW w:w="2328"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lastRenderedPageBreak/>
              <w:t>5. (A) Este của hợp chất hữu cơ chức axit thuộc phân Chương I đến VII với các hợp chất hữu cơ của các phân Chương này phải xếp cùng nhóm với các hợp chất ấy có nghĩa là được xếp vào nhóm có số thứ tự sau cùng trong các phân Chương này.</w:t>
            </w:r>
          </w:p>
        </w:tc>
        <w:tc>
          <w:tcPr>
            <w:tcW w:w="520" w:type="pct"/>
            <w:tcBorders>
              <w:top w:val="nil"/>
              <w:left w:val="nil"/>
              <w:bottom w:val="nil"/>
              <w:right w:val="nil"/>
            </w:tcBorders>
            <w:shd w:val="clear" w:color="auto" w:fill="auto"/>
            <w:noWrap/>
          </w:tcPr>
          <w:p w:rsidR="001D47CC" w:rsidRPr="006C1729" w:rsidRDefault="001D47CC" w:rsidP="00C4756D">
            <w:pPr>
              <w:spacing w:before="6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5. (A) The esters of acid-function organic compounds of sub-Chapters I to VII with organic compounds of these sub-Chapters are to be classified with that compound which is classified in the heading which occurs last in numerical order in these sub-Chapters.</w:t>
            </w:r>
          </w:p>
        </w:tc>
      </w:tr>
      <w:tr w:rsidR="001D47CC" w:rsidRPr="006C1729" w:rsidTr="00C4756D">
        <w:trPr>
          <w:trHeight w:val="1260"/>
        </w:trPr>
        <w:tc>
          <w:tcPr>
            <w:tcW w:w="2328"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 xml:space="preserve"> (B) Este của cồn etylic với các hợp chất hữu cơ có chức axit trong phân Chương từ I đến VII phải xếp vào cùng nhóm với các hợp chất có chức axit tương ứng.</w:t>
            </w:r>
          </w:p>
        </w:tc>
        <w:tc>
          <w:tcPr>
            <w:tcW w:w="520" w:type="pct"/>
            <w:tcBorders>
              <w:top w:val="nil"/>
              <w:left w:val="nil"/>
              <w:bottom w:val="nil"/>
              <w:right w:val="nil"/>
            </w:tcBorders>
            <w:shd w:val="clear" w:color="auto" w:fill="auto"/>
            <w:noWrap/>
          </w:tcPr>
          <w:p w:rsidR="001D47CC" w:rsidRPr="006C1729" w:rsidRDefault="001D47CC" w:rsidP="00C4756D">
            <w:pPr>
              <w:spacing w:before="6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0" w:lineRule="exact"/>
              <w:jc w:val="both"/>
              <w:rPr>
                <w:sz w:val="26"/>
                <w:szCs w:val="26"/>
              </w:rPr>
            </w:pPr>
            <w:r w:rsidRPr="006C1729">
              <w:rPr>
                <w:sz w:val="26"/>
                <w:szCs w:val="26"/>
              </w:rPr>
              <w:t>(B) Esters of ethyl alcohol with acid-function organic compounds of sub-Chapters I to VII are to be classified in the same heading as the corresponding acid-function compounds.</w:t>
            </w:r>
          </w:p>
        </w:tc>
      </w:tr>
      <w:tr w:rsidR="001D47CC" w:rsidRPr="006C1729" w:rsidTr="00C4756D">
        <w:tc>
          <w:tcPr>
            <w:tcW w:w="2328" w:type="pct"/>
            <w:tcBorders>
              <w:top w:val="nil"/>
              <w:left w:val="nil"/>
              <w:bottom w:val="nil"/>
              <w:right w:val="nil"/>
            </w:tcBorders>
            <w:shd w:val="clear" w:color="auto" w:fill="auto"/>
          </w:tcPr>
          <w:p w:rsidR="001D47CC" w:rsidRPr="006C1729" w:rsidRDefault="001D47CC" w:rsidP="00C4756D">
            <w:pPr>
              <w:spacing w:before="20" w:after="20" w:line="310" w:lineRule="exact"/>
              <w:jc w:val="both"/>
              <w:rPr>
                <w:sz w:val="26"/>
                <w:szCs w:val="26"/>
              </w:rPr>
            </w:pPr>
            <w:r w:rsidRPr="006C1729">
              <w:rPr>
                <w:sz w:val="26"/>
                <w:szCs w:val="26"/>
              </w:rPr>
              <w:t xml:space="preserve">(C) </w:t>
            </w:r>
            <w:r w:rsidRPr="00A855C8">
              <w:rPr>
                <w:spacing w:val="6"/>
                <w:sz w:val="26"/>
                <w:szCs w:val="26"/>
              </w:rPr>
              <w:t>Theo Chú giải 1 của Phần VI và Chú giải 2 của</w:t>
            </w:r>
            <w:r w:rsidRPr="006C1729">
              <w:rPr>
                <w:sz w:val="26"/>
                <w:szCs w:val="26"/>
              </w:rPr>
              <w:t xml:space="preserve"> Chương 28 thì:</w:t>
            </w:r>
          </w:p>
        </w:tc>
        <w:tc>
          <w:tcPr>
            <w:tcW w:w="520" w:type="pct"/>
            <w:tcBorders>
              <w:top w:val="nil"/>
              <w:left w:val="nil"/>
              <w:bottom w:val="nil"/>
              <w:right w:val="nil"/>
            </w:tcBorders>
            <w:shd w:val="clear" w:color="auto" w:fill="auto"/>
            <w:noWrap/>
          </w:tcPr>
          <w:p w:rsidR="001D47CC" w:rsidRPr="006C1729" w:rsidRDefault="001D47CC" w:rsidP="00C4756D">
            <w:pPr>
              <w:spacing w:before="20" w:after="20" w:line="31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20" w:after="20" w:line="310" w:lineRule="exact"/>
              <w:jc w:val="both"/>
              <w:rPr>
                <w:sz w:val="26"/>
                <w:szCs w:val="26"/>
              </w:rPr>
            </w:pPr>
            <w:r w:rsidRPr="006C1729">
              <w:rPr>
                <w:sz w:val="26"/>
                <w:szCs w:val="26"/>
              </w:rPr>
              <w:t>(C) Subject to Note 1 to Section VI and Note 2 to Chapter 28:</w:t>
            </w:r>
          </w:p>
        </w:tc>
      </w:tr>
      <w:tr w:rsidR="001D47CC" w:rsidRPr="006C1729" w:rsidTr="00C4756D">
        <w:tc>
          <w:tcPr>
            <w:tcW w:w="2328" w:type="pct"/>
            <w:tcBorders>
              <w:top w:val="nil"/>
              <w:left w:val="nil"/>
              <w:bottom w:val="nil"/>
              <w:right w:val="nil"/>
            </w:tcBorders>
            <w:shd w:val="clear" w:color="auto" w:fill="auto"/>
          </w:tcPr>
          <w:p w:rsidR="001D47CC" w:rsidRPr="006C1729" w:rsidRDefault="001D47CC" w:rsidP="00C4756D">
            <w:pPr>
              <w:spacing w:before="20" w:after="20" w:line="310" w:lineRule="exact"/>
              <w:jc w:val="both"/>
              <w:rPr>
                <w:sz w:val="26"/>
                <w:szCs w:val="26"/>
              </w:rPr>
            </w:pPr>
            <w:r w:rsidRPr="006C1729">
              <w:rPr>
                <w:sz w:val="26"/>
                <w:szCs w:val="26"/>
              </w:rPr>
              <w:t xml:space="preserve"> (1) Muối vô cơ của các hợp chất hữu cơ như các hợp chất c</w:t>
            </w:r>
            <w:r>
              <w:rPr>
                <w:sz w:val="26"/>
                <w:szCs w:val="26"/>
              </w:rPr>
              <w:t>ó chức axit-, phenol- hoặc enol</w:t>
            </w:r>
            <w:r w:rsidRPr="006C1729">
              <w:rPr>
                <w:sz w:val="26"/>
                <w:szCs w:val="26"/>
              </w:rPr>
              <w:t xml:space="preserve">- hoặc các bazơ hữu cơ, của các phân Chương từ I đến X hoặc nhóm 29.42, phải được xếp vào trong nhóm tương ứng với hợp chất hữu cơ; </w:t>
            </w:r>
          </w:p>
        </w:tc>
        <w:tc>
          <w:tcPr>
            <w:tcW w:w="520" w:type="pct"/>
            <w:tcBorders>
              <w:top w:val="nil"/>
              <w:left w:val="nil"/>
              <w:bottom w:val="nil"/>
              <w:right w:val="nil"/>
            </w:tcBorders>
            <w:shd w:val="clear" w:color="auto" w:fill="auto"/>
            <w:noWrap/>
          </w:tcPr>
          <w:p w:rsidR="001D47CC" w:rsidRPr="006C1729" w:rsidRDefault="001D47CC" w:rsidP="00C4756D">
            <w:pPr>
              <w:spacing w:before="20" w:after="20" w:line="31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20" w:after="20" w:line="310" w:lineRule="exact"/>
              <w:jc w:val="both"/>
              <w:rPr>
                <w:sz w:val="26"/>
                <w:szCs w:val="26"/>
              </w:rPr>
            </w:pPr>
            <w:r w:rsidRPr="006C1729">
              <w:rPr>
                <w:sz w:val="26"/>
                <w:szCs w:val="26"/>
              </w:rPr>
              <w:t xml:space="preserve">(1) Inorganic salts of organic compounds such as acid-, phenol- or enol-function compounds or organic bases, of sub-Chapters I to X or heading 29.42, are to be classified in the heading appropriate to the organic compound; </w:t>
            </w:r>
          </w:p>
        </w:tc>
      </w:tr>
      <w:tr w:rsidR="001D47CC" w:rsidRPr="006C1729" w:rsidTr="00C4756D">
        <w:tc>
          <w:tcPr>
            <w:tcW w:w="2328" w:type="pct"/>
            <w:tcBorders>
              <w:top w:val="nil"/>
              <w:left w:val="nil"/>
              <w:bottom w:val="nil"/>
              <w:right w:val="nil"/>
            </w:tcBorders>
            <w:shd w:val="clear" w:color="auto" w:fill="auto"/>
          </w:tcPr>
          <w:p w:rsidR="001D47CC" w:rsidRPr="006C1729" w:rsidRDefault="001D47CC" w:rsidP="00C4756D">
            <w:pPr>
              <w:spacing w:before="20" w:after="20" w:line="310" w:lineRule="exact"/>
              <w:jc w:val="both"/>
              <w:rPr>
                <w:sz w:val="26"/>
                <w:szCs w:val="26"/>
              </w:rPr>
            </w:pPr>
            <w:r w:rsidRPr="006C1729">
              <w:rPr>
                <w:sz w:val="26"/>
                <w:szCs w:val="26"/>
              </w:rPr>
              <w:t>(2) Các muối được tạo nên giữa các hợp chất hữu cơ của các phân Chương I đến X hoặc nhóm 29.42 phải được xếp vào nhóm tương ứng với bazơ hoặc axit (kể cả các hợp chất có chức phenol hoặc enol) mà chính từ đó chúng được tạo thành, phải xếp vào nhóm có số thứ tự sau cùng trong Chương; và</w:t>
            </w:r>
          </w:p>
        </w:tc>
        <w:tc>
          <w:tcPr>
            <w:tcW w:w="520" w:type="pct"/>
            <w:tcBorders>
              <w:top w:val="nil"/>
              <w:left w:val="nil"/>
              <w:bottom w:val="nil"/>
              <w:right w:val="nil"/>
            </w:tcBorders>
            <w:shd w:val="clear" w:color="auto" w:fill="auto"/>
            <w:noWrap/>
          </w:tcPr>
          <w:p w:rsidR="001D47CC" w:rsidRPr="006C1729" w:rsidRDefault="001D47CC" w:rsidP="00C4756D">
            <w:pPr>
              <w:spacing w:before="20" w:after="20" w:line="31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20" w:after="20" w:line="310" w:lineRule="exact"/>
              <w:jc w:val="both"/>
              <w:rPr>
                <w:sz w:val="26"/>
                <w:szCs w:val="26"/>
              </w:rPr>
            </w:pPr>
            <w:r w:rsidRPr="006C1729">
              <w:rPr>
                <w:sz w:val="26"/>
                <w:szCs w:val="26"/>
              </w:rPr>
              <w:t>(2) Salts formed between organic compounds of sub-Chapters I to X or heading 29.42 are to be classified in the heading appropriate to the base or to the acid (including phenol- or enol-function compounds) from which they are formed, whichever occurs last in numerical order in the Chapter; and</w:t>
            </w:r>
          </w:p>
        </w:tc>
      </w:tr>
      <w:tr w:rsidR="001D47CC" w:rsidRPr="006C1729" w:rsidTr="00C4756D">
        <w:tc>
          <w:tcPr>
            <w:tcW w:w="2328" w:type="pct"/>
            <w:tcBorders>
              <w:top w:val="nil"/>
              <w:left w:val="nil"/>
              <w:bottom w:val="nil"/>
              <w:right w:val="nil"/>
            </w:tcBorders>
            <w:shd w:val="clear" w:color="auto" w:fill="auto"/>
          </w:tcPr>
          <w:p w:rsidR="001D47CC" w:rsidRPr="006C1729" w:rsidRDefault="001D47CC" w:rsidP="00C4756D">
            <w:pPr>
              <w:spacing w:before="20" w:after="20" w:line="310" w:lineRule="exact"/>
              <w:jc w:val="both"/>
              <w:rPr>
                <w:sz w:val="26"/>
                <w:szCs w:val="26"/>
              </w:rPr>
            </w:pPr>
            <w:r w:rsidRPr="006C1729">
              <w:rPr>
                <w:sz w:val="26"/>
                <w:szCs w:val="26"/>
              </w:rPr>
              <w:t xml:space="preserve"> (3) Hợp chất phối trí, trừ các sản phẩm có thể được phân loại trong phân Chương XI hoặc nhóm 29.41, được phân </w:t>
            </w:r>
            <w:r w:rsidRPr="006C1729">
              <w:rPr>
                <w:sz w:val="26"/>
                <w:szCs w:val="26"/>
              </w:rPr>
              <w:lastRenderedPageBreak/>
              <w:t xml:space="preserve">loại trong nhóm có thứ tự sau cùng trong Chương 29, trong số những phân đoạn phù hợp được tạo bởi “quá trình bẻ gãy” của tất cả các liên kết kim loại, trừ liên kết carbon </w:t>
            </w:r>
            <w:r>
              <w:rPr>
                <w:sz w:val="26"/>
                <w:szCs w:val="26"/>
              </w:rPr>
              <w:t>–</w:t>
            </w:r>
            <w:r w:rsidRPr="006C1729">
              <w:rPr>
                <w:sz w:val="26"/>
                <w:szCs w:val="26"/>
              </w:rPr>
              <w:t xml:space="preserve"> kim loại.</w:t>
            </w:r>
          </w:p>
        </w:tc>
        <w:tc>
          <w:tcPr>
            <w:tcW w:w="520" w:type="pct"/>
            <w:tcBorders>
              <w:top w:val="nil"/>
              <w:left w:val="nil"/>
              <w:bottom w:val="nil"/>
              <w:right w:val="nil"/>
            </w:tcBorders>
            <w:shd w:val="clear" w:color="auto" w:fill="auto"/>
            <w:noWrap/>
          </w:tcPr>
          <w:p w:rsidR="001D47CC" w:rsidRPr="006C1729" w:rsidRDefault="001D47CC" w:rsidP="00C4756D">
            <w:pPr>
              <w:spacing w:before="20" w:after="20" w:line="31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20" w:after="20" w:line="310" w:lineRule="exact"/>
              <w:jc w:val="both"/>
              <w:rPr>
                <w:sz w:val="26"/>
                <w:szCs w:val="26"/>
              </w:rPr>
            </w:pPr>
            <w:r w:rsidRPr="006C1729">
              <w:rPr>
                <w:sz w:val="26"/>
                <w:szCs w:val="26"/>
              </w:rPr>
              <w:t xml:space="preserve">(3) Co-ordination compounds, other than products classifiable in sub-Chapter XI or heading 29.41, are </w:t>
            </w:r>
            <w:r w:rsidRPr="006C1729">
              <w:rPr>
                <w:sz w:val="26"/>
                <w:szCs w:val="26"/>
              </w:rPr>
              <w:lastRenderedPageBreak/>
              <w:t xml:space="preserve">to be classified in the heading which occurs last in numerical order in Chapter 29, among those appropriate to the fragments formed by “cleaving” of all metal bonds, other than metal-carbon bonds. </w:t>
            </w:r>
          </w:p>
        </w:tc>
      </w:tr>
      <w:tr w:rsidR="001D47CC" w:rsidRPr="006C1729" w:rsidTr="00C4756D">
        <w:tc>
          <w:tcPr>
            <w:tcW w:w="2328" w:type="pct"/>
            <w:tcBorders>
              <w:top w:val="nil"/>
              <w:left w:val="nil"/>
              <w:bottom w:val="nil"/>
              <w:right w:val="nil"/>
            </w:tcBorders>
            <w:shd w:val="clear" w:color="auto" w:fill="auto"/>
          </w:tcPr>
          <w:p w:rsidR="001D47CC" w:rsidRPr="006C1729" w:rsidRDefault="001D47CC" w:rsidP="00C4756D">
            <w:pPr>
              <w:spacing w:before="20" w:after="20" w:line="310" w:lineRule="exact"/>
              <w:jc w:val="both"/>
              <w:rPr>
                <w:sz w:val="26"/>
                <w:szCs w:val="26"/>
              </w:rPr>
            </w:pPr>
            <w:r w:rsidRPr="006C1729">
              <w:rPr>
                <w:sz w:val="26"/>
                <w:szCs w:val="26"/>
              </w:rPr>
              <w:lastRenderedPageBreak/>
              <w:t xml:space="preserve"> (D) Alcoholate kim loại phải xếp vào cùng nhóm với rượu tương ứng trừ rượu ethanol (nhóm 29.05).</w:t>
            </w:r>
          </w:p>
        </w:tc>
        <w:tc>
          <w:tcPr>
            <w:tcW w:w="520" w:type="pct"/>
            <w:tcBorders>
              <w:top w:val="nil"/>
              <w:left w:val="nil"/>
              <w:bottom w:val="nil"/>
              <w:right w:val="nil"/>
            </w:tcBorders>
            <w:shd w:val="clear" w:color="auto" w:fill="auto"/>
            <w:noWrap/>
          </w:tcPr>
          <w:p w:rsidR="001D47CC" w:rsidRPr="006C1729" w:rsidRDefault="001D47CC" w:rsidP="00C4756D">
            <w:pPr>
              <w:spacing w:before="20" w:after="20" w:line="31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20" w:after="20" w:line="310" w:lineRule="exact"/>
              <w:jc w:val="both"/>
              <w:rPr>
                <w:sz w:val="26"/>
                <w:szCs w:val="26"/>
              </w:rPr>
            </w:pPr>
            <w:r w:rsidRPr="006C1729">
              <w:rPr>
                <w:sz w:val="26"/>
                <w:szCs w:val="26"/>
              </w:rPr>
              <w:t>(D) Metal alcoholates are to be classified in the same heading as the corresponding alcohols except in the case of ethanol (heading 29.05).</w:t>
            </w:r>
          </w:p>
        </w:tc>
      </w:tr>
      <w:tr w:rsidR="001D47CC" w:rsidRPr="006C1729" w:rsidTr="00C4756D">
        <w:tc>
          <w:tcPr>
            <w:tcW w:w="2328" w:type="pct"/>
            <w:tcBorders>
              <w:top w:val="nil"/>
              <w:left w:val="nil"/>
              <w:bottom w:val="nil"/>
              <w:right w:val="nil"/>
            </w:tcBorders>
            <w:shd w:val="clear" w:color="auto" w:fill="auto"/>
          </w:tcPr>
          <w:p w:rsidR="001D47CC" w:rsidRPr="006C1729" w:rsidRDefault="001D47CC" w:rsidP="00C4756D">
            <w:pPr>
              <w:spacing w:before="20" w:after="20" w:line="310" w:lineRule="exact"/>
              <w:jc w:val="both"/>
              <w:rPr>
                <w:sz w:val="26"/>
                <w:szCs w:val="26"/>
              </w:rPr>
            </w:pPr>
            <w:r w:rsidRPr="006C1729">
              <w:rPr>
                <w:sz w:val="26"/>
                <w:szCs w:val="26"/>
              </w:rPr>
              <w:t xml:space="preserve"> (E) Halogenua của axit carboxylic phải xếp vào cùng nhóm với axit tương đương.</w:t>
            </w:r>
          </w:p>
        </w:tc>
        <w:tc>
          <w:tcPr>
            <w:tcW w:w="520" w:type="pct"/>
            <w:tcBorders>
              <w:top w:val="nil"/>
              <w:left w:val="nil"/>
              <w:bottom w:val="nil"/>
              <w:right w:val="nil"/>
            </w:tcBorders>
            <w:shd w:val="clear" w:color="auto" w:fill="auto"/>
            <w:noWrap/>
          </w:tcPr>
          <w:p w:rsidR="001D47CC" w:rsidRPr="006C1729" w:rsidRDefault="001D47CC" w:rsidP="00C4756D">
            <w:pPr>
              <w:spacing w:before="20" w:after="20" w:line="31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20" w:after="20" w:line="310" w:lineRule="exact"/>
              <w:jc w:val="both"/>
              <w:rPr>
                <w:sz w:val="26"/>
                <w:szCs w:val="26"/>
              </w:rPr>
            </w:pPr>
            <w:r w:rsidRPr="006C1729">
              <w:rPr>
                <w:sz w:val="26"/>
                <w:szCs w:val="26"/>
              </w:rPr>
              <w:t>(E) Halides of carboxylic acids are to be classified in the same heading as the corresponding acids.</w:t>
            </w:r>
          </w:p>
        </w:tc>
      </w:tr>
      <w:tr w:rsidR="001D47CC" w:rsidRPr="006C1729" w:rsidTr="00C4756D">
        <w:tc>
          <w:tcPr>
            <w:tcW w:w="2328" w:type="pct"/>
            <w:tcBorders>
              <w:top w:val="nil"/>
              <w:left w:val="nil"/>
              <w:bottom w:val="nil"/>
              <w:right w:val="nil"/>
            </w:tcBorders>
            <w:shd w:val="clear" w:color="auto" w:fill="auto"/>
          </w:tcPr>
          <w:p w:rsidR="001D47CC" w:rsidRPr="006C1729" w:rsidRDefault="001D47CC" w:rsidP="00C4756D">
            <w:pPr>
              <w:spacing w:before="20" w:after="20" w:line="310" w:lineRule="exact"/>
              <w:jc w:val="both"/>
              <w:rPr>
                <w:sz w:val="26"/>
                <w:szCs w:val="26"/>
              </w:rPr>
            </w:pPr>
            <w:r w:rsidRPr="006C1729">
              <w:rPr>
                <w:sz w:val="26"/>
                <w:szCs w:val="26"/>
              </w:rPr>
              <w:t xml:space="preserve">6. </w:t>
            </w:r>
            <w:r w:rsidRPr="00B80B37">
              <w:rPr>
                <w:spacing w:val="-4"/>
                <w:sz w:val="26"/>
                <w:szCs w:val="26"/>
              </w:rPr>
              <w:t>Các hợp chất của các nhóm 29.30 và 29.31 là các hợp chất hữu cơ mà trong đó các phân tử chứa, ngoài các nguyên tử hydro, oxy hoặc nitơ, còn có chứa các nguyên tử của các phi kim loại khác hoặc của kim loại (như lưu huỳnh, arsen hoặc chì) liên kết trực tiếp với các nguyên tử carbon.</w:t>
            </w:r>
          </w:p>
        </w:tc>
        <w:tc>
          <w:tcPr>
            <w:tcW w:w="520" w:type="pct"/>
            <w:tcBorders>
              <w:top w:val="nil"/>
              <w:left w:val="nil"/>
              <w:bottom w:val="nil"/>
              <w:right w:val="nil"/>
            </w:tcBorders>
            <w:shd w:val="clear" w:color="auto" w:fill="auto"/>
            <w:noWrap/>
          </w:tcPr>
          <w:p w:rsidR="001D47CC" w:rsidRPr="006C1729" w:rsidRDefault="001D47CC" w:rsidP="00C4756D">
            <w:pPr>
              <w:spacing w:before="20" w:after="20" w:line="31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20" w:after="20" w:line="310" w:lineRule="exact"/>
              <w:jc w:val="both"/>
              <w:rPr>
                <w:sz w:val="26"/>
                <w:szCs w:val="26"/>
              </w:rPr>
            </w:pPr>
            <w:r w:rsidRPr="006C1729">
              <w:rPr>
                <w:sz w:val="26"/>
                <w:szCs w:val="26"/>
              </w:rPr>
              <w:t xml:space="preserve">6. </w:t>
            </w:r>
            <w:r w:rsidRPr="00B80B37">
              <w:rPr>
                <w:spacing w:val="-4"/>
                <w:sz w:val="26"/>
                <w:szCs w:val="26"/>
              </w:rPr>
              <w:t>The compounds of headings 29.30 and 29.31 are organic compounds the molecules of which contain, in addition to atoms of hydrogen, oxygen or nitrogen, atoms of other non-metals or of metals (such as sulphur, arsenic or lead) directly linked to carbon atoms.</w:t>
            </w:r>
          </w:p>
        </w:tc>
      </w:tr>
      <w:tr w:rsidR="001D47CC" w:rsidRPr="006C1729" w:rsidTr="00C4756D">
        <w:trPr>
          <w:trHeight w:val="2520"/>
        </w:trPr>
        <w:tc>
          <w:tcPr>
            <w:tcW w:w="2328" w:type="pct"/>
            <w:tcBorders>
              <w:top w:val="nil"/>
              <w:left w:val="nil"/>
              <w:bottom w:val="nil"/>
              <w:right w:val="nil"/>
            </w:tcBorders>
            <w:shd w:val="clear" w:color="auto" w:fill="auto"/>
          </w:tcPr>
          <w:p w:rsidR="001D47CC" w:rsidRPr="006C1729" w:rsidRDefault="001D47CC" w:rsidP="00C4756D">
            <w:pPr>
              <w:spacing w:before="40" w:after="20" w:line="320" w:lineRule="exact"/>
              <w:jc w:val="both"/>
              <w:rPr>
                <w:sz w:val="26"/>
                <w:szCs w:val="26"/>
              </w:rPr>
            </w:pPr>
            <w:r w:rsidRPr="006C1729">
              <w:rPr>
                <w:sz w:val="26"/>
                <w:szCs w:val="26"/>
              </w:rPr>
              <w:t>Nhóm 29.30 (hợp chất lưu huỳnh hữu cơ) và nhóm 29.31 (</w:t>
            </w:r>
            <w:r w:rsidRPr="00B80B37">
              <w:rPr>
                <w:spacing w:val="-4"/>
                <w:sz w:val="26"/>
                <w:szCs w:val="26"/>
              </w:rPr>
              <w:t xml:space="preserve">hợp chất vô cơ </w:t>
            </w:r>
            <w:r>
              <w:rPr>
                <w:spacing w:val="-4"/>
                <w:sz w:val="26"/>
                <w:szCs w:val="26"/>
              </w:rPr>
              <w:t>–</w:t>
            </w:r>
            <w:r w:rsidRPr="00B80B37">
              <w:rPr>
                <w:spacing w:val="-4"/>
                <w:sz w:val="26"/>
                <w:szCs w:val="26"/>
              </w:rPr>
              <w:t xml:space="preserve"> hữu cơ khác) không bao gồm các dẫn xuất đã sulphonat hóa hoặc halogen hóa (kể cả các dẫn xuất kết hợp), ngoài hydro, oxy và nitơ, chỉ có nguyên tử của lưu huỳnh hoặc halogen trực tiếp liên kết với carbon, điều này làm cho các hợp chất trên mang tính chất của dẫn xuất halogen hóa hoặc sulphonat hóa (hoặc các dẫn xuất kết hợp).</w:t>
            </w:r>
          </w:p>
        </w:tc>
        <w:tc>
          <w:tcPr>
            <w:tcW w:w="520" w:type="pct"/>
            <w:tcBorders>
              <w:top w:val="nil"/>
              <w:left w:val="nil"/>
              <w:bottom w:val="nil"/>
              <w:right w:val="nil"/>
            </w:tcBorders>
            <w:shd w:val="clear" w:color="auto" w:fill="auto"/>
            <w:noWrap/>
          </w:tcPr>
          <w:p w:rsidR="001D47CC" w:rsidRPr="006C1729" w:rsidRDefault="001D47CC" w:rsidP="00C4756D">
            <w:pPr>
              <w:spacing w:before="4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40" w:after="20" w:line="320" w:lineRule="exact"/>
              <w:jc w:val="both"/>
              <w:rPr>
                <w:sz w:val="26"/>
                <w:szCs w:val="26"/>
              </w:rPr>
            </w:pPr>
            <w:r w:rsidRPr="006C1729">
              <w:rPr>
                <w:sz w:val="26"/>
                <w:szCs w:val="26"/>
              </w:rPr>
              <w:t>Heading 29.30 (organo-sulphur compounds) and heading 29.31 (other organo-inorganic compounds) do not include sulphonated or halogenated derivatives (including compound derivatives) which, apart from hydrogen, oxygen and nitrogen, only have directly linked to carbon the atoms of sulphur or of a halogen which give them their nature of sulphonated or halogenated derivatives (or compound derivatives).</w:t>
            </w:r>
          </w:p>
        </w:tc>
      </w:tr>
      <w:tr w:rsidR="001D47CC" w:rsidRPr="006C1729" w:rsidTr="00C4756D">
        <w:trPr>
          <w:trHeight w:val="1890"/>
        </w:trPr>
        <w:tc>
          <w:tcPr>
            <w:tcW w:w="2328" w:type="pct"/>
            <w:tcBorders>
              <w:top w:val="nil"/>
              <w:left w:val="nil"/>
              <w:bottom w:val="nil"/>
              <w:right w:val="nil"/>
            </w:tcBorders>
            <w:shd w:val="clear" w:color="auto" w:fill="auto"/>
          </w:tcPr>
          <w:p w:rsidR="001D47CC" w:rsidRPr="006C1729" w:rsidRDefault="001D47CC" w:rsidP="00C4756D">
            <w:pPr>
              <w:spacing w:before="40" w:after="20" w:line="320" w:lineRule="exact"/>
              <w:jc w:val="both"/>
              <w:rPr>
                <w:sz w:val="26"/>
                <w:szCs w:val="26"/>
              </w:rPr>
            </w:pPr>
            <w:r w:rsidRPr="006C1729">
              <w:rPr>
                <w:sz w:val="26"/>
                <w:szCs w:val="26"/>
              </w:rPr>
              <w:lastRenderedPageBreak/>
              <w:t>7. Nhóm 29.32, 29.33 và 29.34 không bao gồm epoxit có vòng 3 cạnh (có 3 nguyên tử ở trên vòng), xeton peroxides, polyme vòng của aldehyt hoặc của thioaldehyt, anhydrit của các axit carboxilic polybasic, este vòng của rượu đa chức hoặc phenols đa chức với axit polybasic, hoặc imide của axit polybasic.</w:t>
            </w:r>
          </w:p>
        </w:tc>
        <w:tc>
          <w:tcPr>
            <w:tcW w:w="520" w:type="pct"/>
            <w:tcBorders>
              <w:top w:val="nil"/>
              <w:left w:val="nil"/>
              <w:bottom w:val="nil"/>
              <w:right w:val="nil"/>
            </w:tcBorders>
            <w:shd w:val="clear" w:color="auto" w:fill="auto"/>
            <w:noWrap/>
          </w:tcPr>
          <w:p w:rsidR="001D47CC" w:rsidRPr="006C1729" w:rsidRDefault="001D47CC" w:rsidP="00C4756D">
            <w:pPr>
              <w:spacing w:before="4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40" w:after="20" w:line="320" w:lineRule="exact"/>
              <w:jc w:val="both"/>
              <w:rPr>
                <w:sz w:val="26"/>
                <w:szCs w:val="26"/>
              </w:rPr>
            </w:pPr>
            <w:r w:rsidRPr="006C1729">
              <w:rPr>
                <w:sz w:val="26"/>
                <w:szCs w:val="26"/>
              </w:rPr>
              <w:t>7. Headings 29.32, 29.33 and 29.34 do not include epoxides with a three-membered ring, ketone peroxides, cyclic polymers of aldehydes or of thioaldehydes, anhydrides of polybasic carboxylic acids, cyclic esters of polyhydric alcohols or phenols with polybasic acids, or imides of polybasic acids.</w:t>
            </w:r>
          </w:p>
        </w:tc>
      </w:tr>
      <w:tr w:rsidR="001D47CC" w:rsidRPr="006C1729" w:rsidTr="00C4756D">
        <w:trPr>
          <w:trHeight w:val="945"/>
        </w:trPr>
        <w:tc>
          <w:tcPr>
            <w:tcW w:w="2328" w:type="pct"/>
            <w:tcBorders>
              <w:top w:val="nil"/>
              <w:left w:val="nil"/>
              <w:bottom w:val="nil"/>
              <w:right w:val="nil"/>
            </w:tcBorders>
            <w:shd w:val="clear" w:color="auto" w:fill="auto"/>
          </w:tcPr>
          <w:p w:rsidR="001D47CC" w:rsidRPr="006C1729" w:rsidRDefault="001D47CC" w:rsidP="00C4756D">
            <w:pPr>
              <w:spacing w:before="40" w:after="20" w:line="320" w:lineRule="exact"/>
              <w:jc w:val="both"/>
              <w:rPr>
                <w:sz w:val="26"/>
                <w:szCs w:val="26"/>
              </w:rPr>
            </w:pPr>
            <w:r w:rsidRPr="006C1729">
              <w:rPr>
                <w:sz w:val="26"/>
                <w:szCs w:val="26"/>
              </w:rPr>
              <w:t xml:space="preserve"> Các quy định này chỉ áp dụng khi các dị tố loại ở trên vòng là kết quả duy nhất của chức năng đóng vòng hoặc các chức năng kể đến ở đây.</w:t>
            </w:r>
          </w:p>
        </w:tc>
        <w:tc>
          <w:tcPr>
            <w:tcW w:w="520" w:type="pct"/>
            <w:tcBorders>
              <w:top w:val="nil"/>
              <w:left w:val="nil"/>
              <w:bottom w:val="nil"/>
              <w:right w:val="nil"/>
            </w:tcBorders>
            <w:shd w:val="clear" w:color="auto" w:fill="auto"/>
            <w:noWrap/>
          </w:tcPr>
          <w:p w:rsidR="001D47CC" w:rsidRPr="006C1729" w:rsidRDefault="001D47CC" w:rsidP="00C4756D">
            <w:pPr>
              <w:spacing w:before="4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40" w:after="20" w:line="320" w:lineRule="exact"/>
              <w:jc w:val="both"/>
              <w:rPr>
                <w:sz w:val="26"/>
                <w:szCs w:val="26"/>
              </w:rPr>
            </w:pPr>
            <w:r w:rsidRPr="006C1729">
              <w:rPr>
                <w:sz w:val="26"/>
                <w:szCs w:val="26"/>
              </w:rPr>
              <w:t>These provisions apply only when the ring-position hetero-atoms are those resulting solely from the cyclising function or functions here listed.</w:t>
            </w:r>
          </w:p>
        </w:tc>
      </w:tr>
      <w:tr w:rsidR="001D47CC" w:rsidRPr="006C1729" w:rsidTr="00C4756D">
        <w:trPr>
          <w:trHeight w:val="315"/>
        </w:trPr>
        <w:tc>
          <w:tcPr>
            <w:tcW w:w="2328" w:type="pct"/>
            <w:tcBorders>
              <w:top w:val="nil"/>
              <w:left w:val="nil"/>
              <w:bottom w:val="nil"/>
              <w:right w:val="nil"/>
            </w:tcBorders>
            <w:shd w:val="clear" w:color="auto" w:fill="auto"/>
          </w:tcPr>
          <w:p w:rsidR="001D47CC" w:rsidRPr="006C1729" w:rsidRDefault="001D47CC" w:rsidP="00C4756D">
            <w:pPr>
              <w:spacing w:before="40" w:after="20" w:line="320" w:lineRule="exact"/>
              <w:jc w:val="both"/>
              <w:rPr>
                <w:sz w:val="26"/>
                <w:szCs w:val="26"/>
              </w:rPr>
            </w:pPr>
            <w:r w:rsidRPr="006C1729">
              <w:rPr>
                <w:sz w:val="26"/>
                <w:szCs w:val="26"/>
              </w:rPr>
              <w:t>8. Theo mục đích của nhóm 29.37:</w:t>
            </w:r>
          </w:p>
        </w:tc>
        <w:tc>
          <w:tcPr>
            <w:tcW w:w="520" w:type="pct"/>
            <w:tcBorders>
              <w:top w:val="nil"/>
              <w:left w:val="nil"/>
              <w:bottom w:val="nil"/>
              <w:right w:val="nil"/>
            </w:tcBorders>
            <w:shd w:val="clear" w:color="auto" w:fill="auto"/>
            <w:noWrap/>
          </w:tcPr>
          <w:p w:rsidR="001D47CC" w:rsidRPr="006C1729" w:rsidRDefault="001D47CC" w:rsidP="00C4756D">
            <w:pPr>
              <w:spacing w:before="4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40" w:after="20" w:line="320" w:lineRule="exact"/>
              <w:jc w:val="both"/>
              <w:rPr>
                <w:sz w:val="26"/>
                <w:szCs w:val="26"/>
              </w:rPr>
            </w:pPr>
            <w:r w:rsidRPr="006C1729">
              <w:rPr>
                <w:sz w:val="26"/>
                <w:szCs w:val="26"/>
              </w:rPr>
              <w:t>8. For the purposes of heading 29.37:</w:t>
            </w:r>
          </w:p>
        </w:tc>
      </w:tr>
      <w:tr w:rsidR="001D47CC" w:rsidRPr="006C1729" w:rsidTr="00C4756D">
        <w:trPr>
          <w:trHeight w:val="945"/>
        </w:trPr>
        <w:tc>
          <w:tcPr>
            <w:tcW w:w="2328" w:type="pct"/>
            <w:tcBorders>
              <w:top w:val="nil"/>
              <w:left w:val="nil"/>
              <w:bottom w:val="nil"/>
              <w:right w:val="nil"/>
            </w:tcBorders>
            <w:shd w:val="clear" w:color="auto" w:fill="auto"/>
          </w:tcPr>
          <w:p w:rsidR="001D47CC" w:rsidRPr="006C1729" w:rsidRDefault="001D47CC" w:rsidP="00C4756D">
            <w:pPr>
              <w:spacing w:before="40" w:after="20" w:line="320" w:lineRule="exact"/>
              <w:jc w:val="both"/>
              <w:rPr>
                <w:sz w:val="26"/>
                <w:szCs w:val="26"/>
              </w:rPr>
            </w:pPr>
            <w:r w:rsidRPr="006C1729">
              <w:rPr>
                <w:sz w:val="26"/>
                <w:szCs w:val="26"/>
              </w:rPr>
              <w:t xml:space="preserve"> (a) thuật ngữ “hormon” bao gồm các yếu tố làm tiết hormon hoặc kích thích hormon, các chất ức chế và kháng hormon (anti-hormon);</w:t>
            </w:r>
          </w:p>
        </w:tc>
        <w:tc>
          <w:tcPr>
            <w:tcW w:w="520" w:type="pct"/>
            <w:tcBorders>
              <w:top w:val="nil"/>
              <w:left w:val="nil"/>
              <w:bottom w:val="nil"/>
              <w:right w:val="nil"/>
            </w:tcBorders>
            <w:shd w:val="clear" w:color="auto" w:fill="auto"/>
            <w:noWrap/>
          </w:tcPr>
          <w:p w:rsidR="001D47CC" w:rsidRPr="006C1729" w:rsidRDefault="001D47CC" w:rsidP="00C4756D">
            <w:pPr>
              <w:spacing w:before="4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40" w:after="20" w:line="320" w:lineRule="exact"/>
              <w:jc w:val="both"/>
              <w:rPr>
                <w:sz w:val="26"/>
                <w:szCs w:val="26"/>
              </w:rPr>
            </w:pPr>
            <w:r w:rsidRPr="006C1729">
              <w:rPr>
                <w:sz w:val="26"/>
                <w:szCs w:val="26"/>
              </w:rPr>
              <w:t>(a) the term “hormones” includes hormone-releasing or hormone-stimulating factors, hormone inhibitors and hormone antagonists (anti-hormones);</w:t>
            </w:r>
          </w:p>
        </w:tc>
      </w:tr>
      <w:tr w:rsidR="001D47CC" w:rsidRPr="006C1729" w:rsidTr="00C4756D">
        <w:trPr>
          <w:trHeight w:val="2205"/>
        </w:trPr>
        <w:tc>
          <w:tcPr>
            <w:tcW w:w="2328" w:type="pct"/>
            <w:tcBorders>
              <w:top w:val="nil"/>
              <w:left w:val="nil"/>
              <w:bottom w:val="nil"/>
              <w:right w:val="nil"/>
            </w:tcBorders>
            <w:shd w:val="clear" w:color="auto" w:fill="auto"/>
          </w:tcPr>
          <w:p w:rsidR="001D47CC" w:rsidRPr="006C1729" w:rsidRDefault="001D47CC" w:rsidP="00C4756D">
            <w:pPr>
              <w:spacing w:before="40" w:after="20" w:line="320" w:lineRule="exact"/>
              <w:jc w:val="both"/>
              <w:rPr>
                <w:sz w:val="26"/>
                <w:szCs w:val="26"/>
              </w:rPr>
            </w:pPr>
            <w:r w:rsidRPr="006C1729">
              <w:rPr>
                <w:sz w:val="26"/>
                <w:szCs w:val="26"/>
              </w:rPr>
              <w:t xml:space="preserve"> (b) khái niệm </w:t>
            </w:r>
            <w:r>
              <w:rPr>
                <w:sz w:val="26"/>
                <w:szCs w:val="26"/>
              </w:rPr>
              <w:t>“</w:t>
            </w:r>
            <w:r w:rsidRPr="006C1729">
              <w:rPr>
                <w:sz w:val="26"/>
                <w:szCs w:val="26"/>
              </w:rPr>
              <w:t>được sử dụng chủ yếu như hormon</w:t>
            </w:r>
            <w:r>
              <w:rPr>
                <w:sz w:val="26"/>
                <w:szCs w:val="26"/>
              </w:rPr>
              <w:t>”</w:t>
            </w:r>
            <w:r w:rsidRPr="006C1729">
              <w:rPr>
                <w:sz w:val="26"/>
                <w:szCs w:val="26"/>
              </w:rPr>
              <w:t xml:space="preserve"> không chỉ bao gồm những dẫn xuất hormon và những chất có cấu trúc tương tự được sử dụng chủ yếu vì tác dụng hormon của chúng, mà còn bao gồm những dẫn xuất hormon và những chất có cấu trúc tương tự được sử dụng chủ yếu như chất trung gian trong quá trình tổng hợp các sản phẩm thuộc nhóm này. </w:t>
            </w:r>
          </w:p>
        </w:tc>
        <w:tc>
          <w:tcPr>
            <w:tcW w:w="520" w:type="pct"/>
            <w:tcBorders>
              <w:top w:val="nil"/>
              <w:left w:val="nil"/>
              <w:bottom w:val="nil"/>
              <w:right w:val="nil"/>
            </w:tcBorders>
            <w:shd w:val="clear" w:color="auto" w:fill="auto"/>
            <w:noWrap/>
          </w:tcPr>
          <w:p w:rsidR="001D47CC" w:rsidRPr="006C1729" w:rsidRDefault="001D47CC" w:rsidP="00C4756D">
            <w:pPr>
              <w:spacing w:before="4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40" w:after="20" w:line="320" w:lineRule="exact"/>
              <w:jc w:val="both"/>
              <w:rPr>
                <w:sz w:val="26"/>
                <w:szCs w:val="26"/>
              </w:rPr>
            </w:pPr>
            <w:r w:rsidRPr="006C1729">
              <w:rPr>
                <w:sz w:val="26"/>
                <w:szCs w:val="26"/>
              </w:rPr>
              <w:t>(b) the expression “used primarily as hormones” applies not only to hormone derivatives and structural analogues used primarily for their hormonal effect, but also to those derivatives and structural analogues used primarily as intermediates in the synthesis of products of this heading.</w:t>
            </w:r>
          </w:p>
        </w:tc>
      </w:tr>
      <w:tr w:rsidR="001D47CC" w:rsidRPr="006C1729" w:rsidTr="00C4756D">
        <w:trPr>
          <w:trHeight w:val="315"/>
        </w:trPr>
        <w:tc>
          <w:tcPr>
            <w:tcW w:w="2328" w:type="pct"/>
            <w:tcBorders>
              <w:top w:val="nil"/>
              <w:left w:val="nil"/>
              <w:bottom w:val="nil"/>
              <w:right w:val="nil"/>
            </w:tcBorders>
            <w:shd w:val="clear" w:color="auto" w:fill="auto"/>
          </w:tcPr>
          <w:p w:rsidR="001D47CC" w:rsidRPr="006C1729" w:rsidRDefault="001D47CC" w:rsidP="00C4756D">
            <w:pPr>
              <w:spacing w:before="40" w:after="20" w:line="320" w:lineRule="exact"/>
              <w:jc w:val="both"/>
              <w:rPr>
                <w:b/>
                <w:bCs/>
                <w:sz w:val="26"/>
                <w:szCs w:val="26"/>
              </w:rPr>
            </w:pPr>
            <w:r w:rsidRPr="006C1729">
              <w:rPr>
                <w:b/>
                <w:bCs/>
                <w:sz w:val="26"/>
                <w:szCs w:val="26"/>
              </w:rPr>
              <w:t>Chú giải phân nhóm</w:t>
            </w:r>
          </w:p>
        </w:tc>
        <w:tc>
          <w:tcPr>
            <w:tcW w:w="520" w:type="pct"/>
            <w:tcBorders>
              <w:top w:val="nil"/>
              <w:left w:val="nil"/>
              <w:bottom w:val="nil"/>
              <w:right w:val="nil"/>
            </w:tcBorders>
            <w:shd w:val="clear" w:color="auto" w:fill="auto"/>
            <w:noWrap/>
          </w:tcPr>
          <w:p w:rsidR="001D47CC" w:rsidRPr="006C1729" w:rsidRDefault="001D47CC" w:rsidP="00C4756D">
            <w:pPr>
              <w:spacing w:before="40" w:after="20" w:line="320"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40" w:after="20" w:line="320" w:lineRule="exact"/>
              <w:jc w:val="both"/>
              <w:rPr>
                <w:b/>
                <w:bCs/>
                <w:sz w:val="26"/>
                <w:szCs w:val="26"/>
              </w:rPr>
            </w:pPr>
            <w:r>
              <w:rPr>
                <w:b/>
                <w:bCs/>
                <w:sz w:val="26"/>
                <w:szCs w:val="26"/>
              </w:rPr>
              <w:t>Subheading Notes</w:t>
            </w:r>
          </w:p>
        </w:tc>
      </w:tr>
      <w:tr w:rsidR="001D47CC" w:rsidRPr="006C1729" w:rsidTr="00C4756D">
        <w:trPr>
          <w:trHeight w:val="2520"/>
        </w:trPr>
        <w:tc>
          <w:tcPr>
            <w:tcW w:w="2328" w:type="pct"/>
            <w:tcBorders>
              <w:top w:val="nil"/>
              <w:left w:val="nil"/>
              <w:bottom w:val="nil"/>
              <w:right w:val="nil"/>
            </w:tcBorders>
            <w:shd w:val="clear" w:color="auto" w:fill="auto"/>
          </w:tcPr>
          <w:p w:rsidR="001D47CC" w:rsidRPr="006C1729" w:rsidRDefault="001D47CC" w:rsidP="00C4756D">
            <w:pPr>
              <w:spacing w:before="40" w:after="20" w:line="326" w:lineRule="exact"/>
              <w:jc w:val="both"/>
              <w:rPr>
                <w:sz w:val="26"/>
                <w:szCs w:val="26"/>
              </w:rPr>
            </w:pPr>
            <w:r w:rsidRPr="006C1729">
              <w:rPr>
                <w:sz w:val="26"/>
                <w:szCs w:val="26"/>
              </w:rPr>
              <w:lastRenderedPageBreak/>
              <w:t>1. Trong bất kỳ nhóm nào của Chương này, các dẫn xuất của một hợp chất h</w:t>
            </w:r>
            <w:r>
              <w:rPr>
                <w:sz w:val="26"/>
                <w:szCs w:val="26"/>
              </w:rPr>
              <w:t xml:space="preserve">óa </w:t>
            </w:r>
            <w:r w:rsidRPr="006C1729">
              <w:rPr>
                <w:sz w:val="26"/>
                <w:szCs w:val="26"/>
              </w:rPr>
              <w:t>học (hoặc một nhóm các hợp chất h</w:t>
            </w:r>
            <w:r>
              <w:rPr>
                <w:sz w:val="26"/>
                <w:szCs w:val="26"/>
              </w:rPr>
              <w:t xml:space="preserve">óa </w:t>
            </w:r>
            <w:r w:rsidRPr="006C1729">
              <w:rPr>
                <w:sz w:val="26"/>
                <w:szCs w:val="26"/>
              </w:rPr>
              <w:t>học) cần được xếp vào cùng một phân nhóm với hợp chất ấy (hoặc nhóm hợp chất) với điều kiện là không có sự miêu tả đặc trưng hơn trong các phân nhóm khác và không có phân nhóm nào mang tên “Loại khác” trong những phân nhóm có liên quan.</w:t>
            </w:r>
          </w:p>
        </w:tc>
        <w:tc>
          <w:tcPr>
            <w:tcW w:w="520" w:type="pct"/>
            <w:tcBorders>
              <w:top w:val="nil"/>
              <w:left w:val="nil"/>
              <w:bottom w:val="nil"/>
              <w:right w:val="nil"/>
            </w:tcBorders>
            <w:shd w:val="clear" w:color="auto" w:fill="auto"/>
            <w:noWrap/>
          </w:tcPr>
          <w:p w:rsidR="001D47CC" w:rsidRPr="006C1729" w:rsidRDefault="001D47CC" w:rsidP="00C4756D">
            <w:pPr>
              <w:spacing w:before="40" w:after="20" w:line="326"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40" w:after="20" w:line="326" w:lineRule="exact"/>
              <w:jc w:val="both"/>
              <w:rPr>
                <w:sz w:val="26"/>
                <w:szCs w:val="26"/>
              </w:rPr>
            </w:pPr>
            <w:r w:rsidRPr="006C1729">
              <w:rPr>
                <w:sz w:val="26"/>
                <w:szCs w:val="26"/>
              </w:rPr>
              <w:t>1. Within any one heading of this Chapter, derivatives of a chemical compound (or group of chemical compounds) are to be classified in the same subheading as that compound (or group of compounds) provided that they are not more specifically covered by any other subheading and that there is no residual subheading named “Other” in the series of subheadings concerned.</w:t>
            </w:r>
          </w:p>
        </w:tc>
      </w:tr>
      <w:tr w:rsidR="001D47CC" w:rsidRPr="006C1729" w:rsidTr="00C4756D">
        <w:trPr>
          <w:trHeight w:val="630"/>
        </w:trPr>
        <w:tc>
          <w:tcPr>
            <w:tcW w:w="2328" w:type="pct"/>
            <w:tcBorders>
              <w:top w:val="nil"/>
              <w:left w:val="nil"/>
              <w:bottom w:val="nil"/>
              <w:right w:val="nil"/>
            </w:tcBorders>
            <w:shd w:val="clear" w:color="auto" w:fill="auto"/>
          </w:tcPr>
          <w:p w:rsidR="001D47CC" w:rsidRPr="006C1729" w:rsidRDefault="001D47CC" w:rsidP="00C4756D">
            <w:pPr>
              <w:spacing w:before="40" w:after="20" w:line="326" w:lineRule="exact"/>
              <w:jc w:val="both"/>
              <w:rPr>
                <w:sz w:val="26"/>
                <w:szCs w:val="26"/>
              </w:rPr>
            </w:pPr>
            <w:r w:rsidRPr="006C1729">
              <w:rPr>
                <w:sz w:val="26"/>
                <w:szCs w:val="26"/>
              </w:rPr>
              <w:t>2. Chú giải 3 Chương 29 không áp dụng cho các phân nhóm của Chương này.</w:t>
            </w:r>
          </w:p>
        </w:tc>
        <w:tc>
          <w:tcPr>
            <w:tcW w:w="520" w:type="pct"/>
            <w:tcBorders>
              <w:top w:val="nil"/>
              <w:left w:val="nil"/>
              <w:bottom w:val="nil"/>
              <w:right w:val="nil"/>
            </w:tcBorders>
            <w:shd w:val="clear" w:color="auto" w:fill="auto"/>
            <w:noWrap/>
          </w:tcPr>
          <w:p w:rsidR="001D47CC" w:rsidRPr="006C1729" w:rsidRDefault="001D47CC" w:rsidP="00C4756D">
            <w:pPr>
              <w:spacing w:before="40" w:after="20" w:line="326" w:lineRule="exact"/>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40" w:after="20" w:line="326" w:lineRule="exact"/>
              <w:jc w:val="both"/>
              <w:rPr>
                <w:sz w:val="26"/>
                <w:szCs w:val="26"/>
              </w:rPr>
            </w:pPr>
            <w:r w:rsidRPr="006C1729">
              <w:rPr>
                <w:sz w:val="26"/>
                <w:szCs w:val="26"/>
              </w:rPr>
              <w:t>2. Note 3 to Chapter 29 does not apply to the subheadings of this Chapter.</w:t>
            </w:r>
          </w:p>
        </w:tc>
      </w:tr>
      <w:tr w:rsidR="001D47CC" w:rsidRPr="006C1729" w:rsidTr="00C4756D">
        <w:trPr>
          <w:trHeight w:val="315"/>
        </w:trPr>
        <w:tc>
          <w:tcPr>
            <w:tcW w:w="2328" w:type="pct"/>
            <w:tcBorders>
              <w:top w:val="nil"/>
              <w:left w:val="nil"/>
              <w:bottom w:val="nil"/>
              <w:right w:val="nil"/>
            </w:tcBorders>
            <w:shd w:val="clear" w:color="auto" w:fill="auto"/>
          </w:tcPr>
          <w:p w:rsidR="001D47CC" w:rsidRPr="006C1729" w:rsidRDefault="001D47CC" w:rsidP="00C4756D">
            <w:pPr>
              <w:spacing w:before="60" w:after="20" w:line="326" w:lineRule="exact"/>
              <w:jc w:val="both"/>
              <w:rPr>
                <w:sz w:val="26"/>
                <w:szCs w:val="26"/>
              </w:rPr>
            </w:pPr>
          </w:p>
        </w:tc>
        <w:tc>
          <w:tcPr>
            <w:tcW w:w="520" w:type="pct"/>
            <w:tcBorders>
              <w:top w:val="nil"/>
              <w:left w:val="nil"/>
              <w:bottom w:val="nil"/>
              <w:right w:val="nil"/>
            </w:tcBorders>
            <w:shd w:val="clear" w:color="auto" w:fill="auto"/>
          </w:tcPr>
          <w:p w:rsidR="001D47CC" w:rsidRPr="006C1729" w:rsidRDefault="001D47CC" w:rsidP="00C4756D">
            <w:pPr>
              <w:spacing w:before="60" w:after="20" w:line="326" w:lineRule="exact"/>
              <w:jc w:val="both"/>
              <w:rPr>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6" w:lineRule="exact"/>
              <w:jc w:val="both"/>
              <w:rPr>
                <w:sz w:val="26"/>
                <w:szCs w:val="26"/>
              </w:rPr>
            </w:pPr>
          </w:p>
        </w:tc>
      </w:tr>
      <w:tr w:rsidR="001D47CC" w:rsidRPr="006C1729" w:rsidTr="00C4756D">
        <w:trPr>
          <w:trHeight w:val="315"/>
        </w:trPr>
        <w:tc>
          <w:tcPr>
            <w:tcW w:w="2328" w:type="pct"/>
            <w:tcBorders>
              <w:top w:val="nil"/>
              <w:left w:val="nil"/>
              <w:bottom w:val="nil"/>
              <w:right w:val="nil"/>
            </w:tcBorders>
            <w:shd w:val="clear" w:color="auto" w:fill="auto"/>
          </w:tcPr>
          <w:p w:rsidR="001D47CC" w:rsidRPr="006C1729" w:rsidRDefault="001D47CC" w:rsidP="00C4756D">
            <w:pPr>
              <w:spacing w:before="60" w:after="20" w:line="326" w:lineRule="exact"/>
              <w:jc w:val="center"/>
              <w:rPr>
                <w:b/>
                <w:bCs/>
                <w:sz w:val="26"/>
                <w:szCs w:val="26"/>
              </w:rPr>
            </w:pPr>
            <w:r w:rsidRPr="006C1729">
              <w:rPr>
                <w:b/>
                <w:bCs/>
                <w:sz w:val="26"/>
                <w:szCs w:val="26"/>
              </w:rPr>
              <w:t>PHÂN CHƯƠNG I</w:t>
            </w:r>
          </w:p>
        </w:tc>
        <w:tc>
          <w:tcPr>
            <w:tcW w:w="520" w:type="pct"/>
            <w:tcBorders>
              <w:top w:val="nil"/>
              <w:left w:val="nil"/>
              <w:bottom w:val="nil"/>
              <w:right w:val="nil"/>
            </w:tcBorders>
            <w:shd w:val="clear" w:color="auto" w:fill="auto"/>
          </w:tcPr>
          <w:p w:rsidR="001D47CC" w:rsidRPr="006C1729" w:rsidRDefault="001D47CC" w:rsidP="00C4756D">
            <w:pPr>
              <w:spacing w:before="60" w:after="20" w:line="326" w:lineRule="exact"/>
              <w:jc w:val="center"/>
              <w:rPr>
                <w:b/>
                <w:bCs/>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6" w:lineRule="exact"/>
              <w:jc w:val="center"/>
              <w:rPr>
                <w:b/>
                <w:bCs/>
                <w:sz w:val="26"/>
                <w:szCs w:val="26"/>
              </w:rPr>
            </w:pPr>
            <w:r w:rsidRPr="006C1729">
              <w:rPr>
                <w:b/>
                <w:bCs/>
                <w:sz w:val="26"/>
                <w:szCs w:val="26"/>
              </w:rPr>
              <w:t>SUB-CHAPTER I</w:t>
            </w:r>
          </w:p>
        </w:tc>
      </w:tr>
      <w:tr w:rsidR="001D47CC" w:rsidRPr="006C1729" w:rsidTr="00C4756D">
        <w:trPr>
          <w:trHeight w:val="945"/>
        </w:trPr>
        <w:tc>
          <w:tcPr>
            <w:tcW w:w="2328" w:type="pct"/>
            <w:tcBorders>
              <w:top w:val="nil"/>
              <w:left w:val="nil"/>
              <w:bottom w:val="nil"/>
              <w:right w:val="nil"/>
            </w:tcBorders>
            <w:shd w:val="clear" w:color="auto" w:fill="auto"/>
          </w:tcPr>
          <w:p w:rsidR="001D47CC" w:rsidRPr="006C1729" w:rsidRDefault="001D47CC" w:rsidP="00C4756D">
            <w:pPr>
              <w:spacing w:before="60" w:after="20" w:line="326" w:lineRule="exact"/>
              <w:jc w:val="center"/>
              <w:rPr>
                <w:b/>
                <w:bCs/>
                <w:sz w:val="26"/>
                <w:szCs w:val="26"/>
              </w:rPr>
            </w:pPr>
            <w:r w:rsidRPr="006C1729">
              <w:rPr>
                <w:b/>
                <w:bCs/>
                <w:sz w:val="26"/>
                <w:szCs w:val="26"/>
              </w:rPr>
              <w:t>HYDROCARBON VÀ CÁC DẪN XUẤT HALOGEN H</w:t>
            </w:r>
            <w:r>
              <w:rPr>
                <w:b/>
                <w:bCs/>
                <w:sz w:val="26"/>
                <w:szCs w:val="26"/>
              </w:rPr>
              <w:t>ÓA,</w:t>
            </w:r>
            <w:r w:rsidRPr="006C1729">
              <w:rPr>
                <w:b/>
                <w:bCs/>
                <w:sz w:val="26"/>
                <w:szCs w:val="26"/>
              </w:rPr>
              <w:t xml:space="preserve"> SULPHONAT H</w:t>
            </w:r>
            <w:r>
              <w:rPr>
                <w:b/>
                <w:bCs/>
                <w:sz w:val="26"/>
                <w:szCs w:val="26"/>
              </w:rPr>
              <w:t>ÓA,</w:t>
            </w:r>
            <w:r w:rsidRPr="006C1729">
              <w:rPr>
                <w:b/>
                <w:bCs/>
                <w:sz w:val="26"/>
                <w:szCs w:val="26"/>
              </w:rPr>
              <w:t xml:space="preserve"> NITRO H</w:t>
            </w:r>
            <w:r>
              <w:rPr>
                <w:b/>
                <w:bCs/>
                <w:sz w:val="26"/>
                <w:szCs w:val="26"/>
              </w:rPr>
              <w:t xml:space="preserve">ÓA </w:t>
            </w:r>
            <w:r w:rsidRPr="006C1729">
              <w:rPr>
                <w:b/>
                <w:bCs/>
                <w:sz w:val="26"/>
                <w:szCs w:val="26"/>
              </w:rPr>
              <w:t>HOẶC NITROSO H</w:t>
            </w:r>
            <w:r>
              <w:rPr>
                <w:b/>
                <w:bCs/>
                <w:sz w:val="26"/>
                <w:szCs w:val="26"/>
              </w:rPr>
              <w:t xml:space="preserve">ÓA </w:t>
            </w:r>
            <w:r w:rsidRPr="006C1729">
              <w:rPr>
                <w:b/>
                <w:bCs/>
                <w:sz w:val="26"/>
                <w:szCs w:val="26"/>
              </w:rPr>
              <w:t xml:space="preserve">CỦA CHÚNG </w:t>
            </w:r>
          </w:p>
        </w:tc>
        <w:tc>
          <w:tcPr>
            <w:tcW w:w="520" w:type="pct"/>
            <w:tcBorders>
              <w:top w:val="nil"/>
              <w:left w:val="nil"/>
              <w:bottom w:val="nil"/>
              <w:right w:val="nil"/>
            </w:tcBorders>
            <w:shd w:val="clear" w:color="auto" w:fill="auto"/>
          </w:tcPr>
          <w:p w:rsidR="001D47CC" w:rsidRPr="006C1729" w:rsidRDefault="001D47CC" w:rsidP="00C4756D">
            <w:pPr>
              <w:spacing w:before="60" w:after="20" w:line="326" w:lineRule="exact"/>
              <w:jc w:val="center"/>
              <w:rPr>
                <w:b/>
                <w:bCs/>
                <w:sz w:val="26"/>
                <w:szCs w:val="26"/>
              </w:rPr>
            </w:pPr>
          </w:p>
        </w:tc>
        <w:tc>
          <w:tcPr>
            <w:tcW w:w="2152" w:type="pct"/>
            <w:tcBorders>
              <w:top w:val="nil"/>
              <w:left w:val="nil"/>
              <w:bottom w:val="nil"/>
              <w:right w:val="nil"/>
            </w:tcBorders>
            <w:shd w:val="clear" w:color="auto" w:fill="auto"/>
          </w:tcPr>
          <w:p w:rsidR="001D47CC" w:rsidRPr="006C1729" w:rsidRDefault="001D47CC" w:rsidP="00C4756D">
            <w:pPr>
              <w:spacing w:before="60" w:after="20" w:line="326" w:lineRule="exact"/>
              <w:jc w:val="center"/>
              <w:rPr>
                <w:b/>
                <w:bCs/>
                <w:sz w:val="26"/>
                <w:szCs w:val="26"/>
              </w:rPr>
            </w:pPr>
            <w:r w:rsidRPr="006C1729">
              <w:rPr>
                <w:b/>
                <w:bCs/>
                <w:sz w:val="26"/>
                <w:szCs w:val="26"/>
              </w:rPr>
              <w:t>HYDROCARBONS AND THEIR HALOGENATED, SULPHONATED, NITRATED OR NITROSATED DERIVATIVES</w:t>
            </w:r>
          </w:p>
        </w:tc>
      </w:tr>
    </w:tbl>
    <w:p w:rsidR="001D47CC" w:rsidRDefault="001D47CC" w:rsidP="001D47CC">
      <w:pPr>
        <w:spacing w:line="326" w:lineRule="exact"/>
      </w:pPr>
    </w:p>
    <w:tbl>
      <w:tblPr>
        <w:tblW w:w="0" w:type="auto"/>
        <w:tblInd w:w="102" w:type="dxa"/>
        <w:tblLayout w:type="fixed"/>
        <w:tblLook w:val="04A0" w:firstRow="1" w:lastRow="0" w:firstColumn="1" w:lastColumn="0" w:noHBand="0" w:noVBand="1"/>
      </w:tblPr>
      <w:tblGrid>
        <w:gridCol w:w="1386"/>
        <w:gridCol w:w="4419"/>
        <w:gridCol w:w="1264"/>
        <w:gridCol w:w="1386"/>
        <w:gridCol w:w="4165"/>
        <w:gridCol w:w="1062"/>
      </w:tblGrid>
      <w:tr w:rsidR="001D47CC" w:rsidRPr="006C1729" w:rsidTr="00C4756D">
        <w:trPr>
          <w:tblHeader/>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26" w:lineRule="exact"/>
              <w:ind w:left="-57" w:right="-57"/>
              <w:jc w:val="center"/>
              <w:rPr>
                <w:b/>
                <w:bCs/>
                <w:sz w:val="26"/>
                <w:szCs w:val="26"/>
              </w:rPr>
            </w:pPr>
            <w:r w:rsidRPr="006C1729">
              <w:rPr>
                <w:b/>
                <w:bCs/>
                <w:sz w:val="26"/>
                <w:szCs w:val="26"/>
              </w:rPr>
              <w:t>Mã hàng</w:t>
            </w:r>
          </w:p>
        </w:tc>
        <w:tc>
          <w:tcPr>
            <w:tcW w:w="4419" w:type="dxa"/>
            <w:tcBorders>
              <w:top w:val="single" w:sz="4" w:space="0" w:color="auto"/>
              <w:left w:val="nil"/>
              <w:bottom w:val="single" w:sz="4" w:space="0" w:color="auto"/>
              <w:right w:val="single" w:sz="4" w:space="0" w:color="auto"/>
            </w:tcBorders>
            <w:shd w:val="clear" w:color="auto" w:fill="auto"/>
            <w:vAlign w:val="center"/>
          </w:tcPr>
          <w:p w:rsidR="001D47CC" w:rsidRPr="006C1729" w:rsidRDefault="001D47CC" w:rsidP="00C4756D">
            <w:pPr>
              <w:spacing w:before="20" w:after="20" w:line="326" w:lineRule="exact"/>
              <w:ind w:left="-57" w:right="-57"/>
              <w:jc w:val="center"/>
              <w:rPr>
                <w:b/>
                <w:bCs/>
                <w:sz w:val="26"/>
                <w:szCs w:val="26"/>
              </w:rPr>
            </w:pPr>
            <w:r w:rsidRPr="006C1729">
              <w:rPr>
                <w:b/>
                <w:bCs/>
                <w:sz w:val="26"/>
                <w:szCs w:val="26"/>
              </w:rPr>
              <w:t>Mô tả hàng hóa</w:t>
            </w:r>
          </w:p>
        </w:tc>
        <w:tc>
          <w:tcPr>
            <w:tcW w:w="1264" w:type="dxa"/>
            <w:tcBorders>
              <w:top w:val="single" w:sz="4" w:space="0" w:color="auto"/>
              <w:left w:val="nil"/>
              <w:bottom w:val="single" w:sz="4" w:space="0" w:color="auto"/>
              <w:right w:val="single" w:sz="4" w:space="0" w:color="auto"/>
            </w:tcBorders>
            <w:shd w:val="clear" w:color="auto" w:fill="auto"/>
            <w:vAlign w:val="center"/>
          </w:tcPr>
          <w:p w:rsidR="001D47CC" w:rsidRPr="006C1729" w:rsidRDefault="001D47CC" w:rsidP="00C4756D">
            <w:pPr>
              <w:spacing w:before="20" w:after="20" w:line="326" w:lineRule="exact"/>
              <w:ind w:left="-57" w:right="-57"/>
              <w:jc w:val="center"/>
              <w:rPr>
                <w:b/>
                <w:bCs/>
                <w:sz w:val="26"/>
                <w:szCs w:val="26"/>
              </w:rPr>
            </w:pPr>
            <w:r w:rsidRPr="006C1729">
              <w:rPr>
                <w:b/>
                <w:bCs/>
                <w:sz w:val="26"/>
                <w:szCs w:val="26"/>
              </w:rPr>
              <w:t>Đơn vị tính</w:t>
            </w:r>
          </w:p>
        </w:tc>
        <w:tc>
          <w:tcPr>
            <w:tcW w:w="1386" w:type="dxa"/>
            <w:tcBorders>
              <w:top w:val="single" w:sz="4" w:space="0" w:color="auto"/>
              <w:left w:val="nil"/>
              <w:bottom w:val="single" w:sz="4" w:space="0" w:color="auto"/>
              <w:right w:val="single" w:sz="4" w:space="0" w:color="auto"/>
            </w:tcBorders>
            <w:shd w:val="clear" w:color="auto" w:fill="auto"/>
            <w:vAlign w:val="center"/>
          </w:tcPr>
          <w:p w:rsidR="001D47CC" w:rsidRPr="006C1729" w:rsidRDefault="001D47CC" w:rsidP="00C4756D">
            <w:pPr>
              <w:spacing w:before="20" w:after="20" w:line="326" w:lineRule="exact"/>
              <w:ind w:left="-57" w:right="-57"/>
              <w:jc w:val="center"/>
              <w:rPr>
                <w:b/>
                <w:bCs/>
                <w:sz w:val="26"/>
                <w:szCs w:val="26"/>
              </w:rPr>
            </w:pPr>
            <w:r w:rsidRPr="006C1729">
              <w:rPr>
                <w:b/>
                <w:bCs/>
                <w:sz w:val="26"/>
                <w:szCs w:val="26"/>
              </w:rPr>
              <w:t>Code</w:t>
            </w:r>
          </w:p>
        </w:tc>
        <w:tc>
          <w:tcPr>
            <w:tcW w:w="4165" w:type="dxa"/>
            <w:tcBorders>
              <w:top w:val="single" w:sz="4" w:space="0" w:color="auto"/>
              <w:left w:val="nil"/>
              <w:bottom w:val="single" w:sz="4" w:space="0" w:color="auto"/>
              <w:right w:val="single" w:sz="4" w:space="0" w:color="auto"/>
            </w:tcBorders>
            <w:shd w:val="clear" w:color="auto" w:fill="auto"/>
            <w:vAlign w:val="center"/>
          </w:tcPr>
          <w:p w:rsidR="001D47CC" w:rsidRPr="006C1729" w:rsidRDefault="001D47CC" w:rsidP="00C4756D">
            <w:pPr>
              <w:spacing w:before="20" w:after="20" w:line="326" w:lineRule="exact"/>
              <w:ind w:left="-57" w:right="-57"/>
              <w:jc w:val="center"/>
              <w:rPr>
                <w:b/>
                <w:bCs/>
                <w:sz w:val="26"/>
                <w:szCs w:val="26"/>
              </w:rPr>
            </w:pPr>
            <w:r w:rsidRPr="006C1729">
              <w:rPr>
                <w:b/>
                <w:bCs/>
                <w:sz w:val="26"/>
                <w:szCs w:val="26"/>
              </w:rPr>
              <w:t>Description</w:t>
            </w:r>
          </w:p>
        </w:tc>
        <w:tc>
          <w:tcPr>
            <w:tcW w:w="1062" w:type="dxa"/>
            <w:tcBorders>
              <w:top w:val="single" w:sz="4" w:space="0" w:color="auto"/>
              <w:left w:val="nil"/>
              <w:bottom w:val="single" w:sz="4" w:space="0" w:color="auto"/>
              <w:right w:val="single" w:sz="4" w:space="0" w:color="auto"/>
            </w:tcBorders>
            <w:shd w:val="clear" w:color="auto" w:fill="auto"/>
            <w:vAlign w:val="center"/>
          </w:tcPr>
          <w:p w:rsidR="001D47CC" w:rsidRPr="006C1729" w:rsidRDefault="001D47CC" w:rsidP="00C4756D">
            <w:pPr>
              <w:spacing w:before="20" w:after="20" w:line="326" w:lineRule="exact"/>
              <w:ind w:left="-57" w:right="-57"/>
              <w:jc w:val="center"/>
              <w:rPr>
                <w:b/>
                <w:bCs/>
                <w:sz w:val="26"/>
                <w:szCs w:val="26"/>
              </w:rPr>
            </w:pPr>
            <w:r w:rsidRPr="006C1729">
              <w:rPr>
                <w:b/>
                <w:bCs/>
                <w:sz w:val="26"/>
                <w:szCs w:val="26"/>
              </w:rPr>
              <w:t>Unit of quantity</w:t>
            </w:r>
          </w:p>
        </w:tc>
      </w:tr>
      <w:tr w:rsidR="001D47CC" w:rsidRPr="006C1729" w:rsidTr="00C4756D">
        <w:trPr>
          <w:trHeight w:val="299"/>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6" w:lineRule="exact"/>
              <w:rPr>
                <w:b/>
                <w:bCs/>
                <w:sz w:val="26"/>
                <w:szCs w:val="26"/>
              </w:rPr>
            </w:pPr>
            <w:r w:rsidRPr="006C1729">
              <w:rPr>
                <w:b/>
                <w:bCs/>
                <w:sz w:val="26"/>
                <w:szCs w:val="26"/>
              </w:rPr>
              <w:t>29.01</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6" w:lineRule="exact"/>
              <w:jc w:val="both"/>
              <w:rPr>
                <w:b/>
                <w:bCs/>
                <w:sz w:val="26"/>
                <w:szCs w:val="26"/>
              </w:rPr>
            </w:pPr>
            <w:r>
              <w:rPr>
                <w:b/>
                <w:bCs/>
                <w:sz w:val="26"/>
                <w:szCs w:val="26"/>
              </w:rPr>
              <w:t>Hydrocarbon mạch hở</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6"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6" w:lineRule="exact"/>
              <w:rPr>
                <w:b/>
                <w:bCs/>
                <w:sz w:val="26"/>
                <w:szCs w:val="26"/>
              </w:rPr>
            </w:pPr>
            <w:r w:rsidRPr="006C1729">
              <w:rPr>
                <w:b/>
                <w:bCs/>
                <w:sz w:val="26"/>
                <w:szCs w:val="26"/>
              </w:rPr>
              <w:t>29.01</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6" w:lineRule="exact"/>
              <w:jc w:val="both"/>
              <w:rPr>
                <w:b/>
                <w:bCs/>
                <w:sz w:val="26"/>
                <w:szCs w:val="26"/>
              </w:rPr>
            </w:pPr>
            <w:r>
              <w:rPr>
                <w:b/>
                <w:bCs/>
                <w:sz w:val="26"/>
                <w:szCs w:val="26"/>
              </w:rPr>
              <w:t>Acyclic hydrocarbons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6"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6" w:lineRule="exact"/>
              <w:rPr>
                <w:sz w:val="26"/>
                <w:szCs w:val="26"/>
              </w:rPr>
            </w:pPr>
            <w:r w:rsidRPr="006C1729">
              <w:rPr>
                <w:sz w:val="26"/>
                <w:szCs w:val="26"/>
              </w:rPr>
              <w:t>2901.10.00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6" w:lineRule="exact"/>
              <w:jc w:val="both"/>
              <w:rPr>
                <w:sz w:val="26"/>
                <w:szCs w:val="26"/>
              </w:rPr>
            </w:pPr>
            <w:r w:rsidRPr="006C1729">
              <w:rPr>
                <w:sz w:val="26"/>
                <w:szCs w:val="26"/>
              </w:rPr>
              <w:t>- No</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6" w:lineRule="exact"/>
              <w:rPr>
                <w:sz w:val="26"/>
                <w:szCs w:val="26"/>
              </w:rPr>
            </w:pPr>
            <w:r w:rsidRPr="006C1729">
              <w:rPr>
                <w:sz w:val="26"/>
                <w:szCs w:val="26"/>
              </w:rPr>
              <w:t>2901.10.00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6" w:lineRule="exact"/>
              <w:jc w:val="both"/>
              <w:rPr>
                <w:sz w:val="26"/>
                <w:szCs w:val="26"/>
              </w:rPr>
            </w:pPr>
            <w:r w:rsidRPr="006C1729">
              <w:rPr>
                <w:sz w:val="26"/>
                <w:szCs w:val="26"/>
              </w:rPr>
              <w:t>- Saturated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6"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6" w:lineRule="exact"/>
              <w:jc w:val="both"/>
              <w:rPr>
                <w:sz w:val="26"/>
                <w:szCs w:val="26"/>
              </w:rPr>
            </w:pPr>
            <w:r w:rsidRPr="006C1729">
              <w:rPr>
                <w:sz w:val="26"/>
                <w:szCs w:val="26"/>
              </w:rPr>
              <w:t>- Chưa no:</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6"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6"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6" w:lineRule="exact"/>
              <w:jc w:val="both"/>
              <w:rPr>
                <w:sz w:val="26"/>
                <w:szCs w:val="26"/>
              </w:rPr>
            </w:pPr>
            <w:r w:rsidRPr="006C1729">
              <w:rPr>
                <w:sz w:val="26"/>
                <w:szCs w:val="26"/>
              </w:rPr>
              <w:t>- Unsaturated: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6"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6" w:lineRule="exact"/>
              <w:rPr>
                <w:sz w:val="26"/>
                <w:szCs w:val="26"/>
              </w:rPr>
            </w:pPr>
            <w:r w:rsidRPr="006C1729">
              <w:rPr>
                <w:sz w:val="26"/>
                <w:szCs w:val="26"/>
              </w:rPr>
              <w:t>2901.21.00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6" w:lineRule="exact"/>
              <w:jc w:val="both"/>
              <w:rPr>
                <w:sz w:val="26"/>
                <w:szCs w:val="26"/>
              </w:rPr>
            </w:pPr>
            <w:r w:rsidRPr="006C1729">
              <w:rPr>
                <w:sz w:val="26"/>
                <w:szCs w:val="26"/>
              </w:rPr>
              <w:t>- - Etylen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6" w:lineRule="exact"/>
              <w:rPr>
                <w:sz w:val="26"/>
                <w:szCs w:val="26"/>
              </w:rPr>
            </w:pPr>
            <w:r w:rsidRPr="006C1729">
              <w:rPr>
                <w:sz w:val="26"/>
                <w:szCs w:val="26"/>
              </w:rPr>
              <w:t>2901.21.00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6" w:lineRule="exact"/>
              <w:jc w:val="both"/>
              <w:rPr>
                <w:sz w:val="26"/>
                <w:szCs w:val="26"/>
              </w:rPr>
            </w:pPr>
            <w:r w:rsidRPr="006C1729">
              <w:rPr>
                <w:sz w:val="26"/>
                <w:szCs w:val="26"/>
              </w:rPr>
              <w:t>- - Ethylene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6" w:lineRule="exact"/>
              <w:rPr>
                <w:sz w:val="26"/>
                <w:szCs w:val="26"/>
              </w:rPr>
            </w:pPr>
            <w:r w:rsidRPr="006C1729">
              <w:rPr>
                <w:sz w:val="26"/>
                <w:szCs w:val="26"/>
              </w:rPr>
              <w:t>2901.22.00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6" w:lineRule="exact"/>
              <w:jc w:val="both"/>
              <w:rPr>
                <w:sz w:val="26"/>
                <w:szCs w:val="26"/>
              </w:rPr>
            </w:pPr>
            <w:r w:rsidRPr="006C1729">
              <w:rPr>
                <w:sz w:val="26"/>
                <w:szCs w:val="26"/>
              </w:rPr>
              <w:t>- - Propen (propylen)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6" w:lineRule="exact"/>
              <w:rPr>
                <w:sz w:val="26"/>
                <w:szCs w:val="26"/>
              </w:rPr>
            </w:pPr>
            <w:r w:rsidRPr="006C1729">
              <w:rPr>
                <w:sz w:val="26"/>
                <w:szCs w:val="26"/>
              </w:rPr>
              <w:t>2901.22.00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6" w:lineRule="exact"/>
              <w:jc w:val="both"/>
              <w:rPr>
                <w:sz w:val="26"/>
                <w:szCs w:val="26"/>
              </w:rPr>
            </w:pPr>
            <w:r w:rsidRPr="006C1729">
              <w:rPr>
                <w:sz w:val="26"/>
                <w:szCs w:val="26"/>
              </w:rPr>
              <w:t>- - Propene (propylene)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6" w:lineRule="exact"/>
              <w:rPr>
                <w:sz w:val="26"/>
                <w:szCs w:val="26"/>
              </w:rPr>
            </w:pPr>
            <w:r w:rsidRPr="006C1729">
              <w:rPr>
                <w:sz w:val="26"/>
                <w:szCs w:val="26"/>
              </w:rPr>
              <w:lastRenderedPageBreak/>
              <w:t>2901.23.00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6" w:lineRule="exact"/>
              <w:jc w:val="both"/>
              <w:rPr>
                <w:sz w:val="26"/>
                <w:szCs w:val="26"/>
              </w:rPr>
            </w:pPr>
            <w:r w:rsidRPr="006C1729">
              <w:rPr>
                <w:sz w:val="26"/>
                <w:szCs w:val="26"/>
              </w:rPr>
              <w:t>- - Buten (butylen) và các đồng phân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6" w:lineRule="exact"/>
              <w:rPr>
                <w:sz w:val="26"/>
                <w:szCs w:val="26"/>
              </w:rPr>
            </w:pPr>
            <w:r w:rsidRPr="006C1729">
              <w:rPr>
                <w:sz w:val="26"/>
                <w:szCs w:val="26"/>
              </w:rPr>
              <w:t>2901.23.00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6" w:lineRule="exact"/>
              <w:jc w:val="both"/>
              <w:rPr>
                <w:sz w:val="26"/>
                <w:szCs w:val="26"/>
              </w:rPr>
            </w:pPr>
            <w:r w:rsidRPr="006C1729">
              <w:rPr>
                <w:sz w:val="26"/>
                <w:szCs w:val="26"/>
              </w:rPr>
              <w:t>- - Butene (butylene) and isomers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2901.24.00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xml:space="preserve">- - 1,3 </w:t>
            </w:r>
            <w:r>
              <w:rPr>
                <w:sz w:val="26"/>
                <w:szCs w:val="26"/>
              </w:rPr>
              <w:t>–</w:t>
            </w:r>
            <w:r w:rsidRPr="006C1729">
              <w:rPr>
                <w:sz w:val="26"/>
                <w:szCs w:val="26"/>
              </w:rPr>
              <w:t xml:space="preserve"> butadien và isopren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2901.24.00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Buta-1,3-diene and isoprene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2901.29</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2901.29</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2901.29.10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 Axetylen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2901.29.10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 Acetylene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2901.29.20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 Hexen và các đồng phân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2901.29.20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 Hexene and isomers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2901.29.90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2901.29.90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b/>
                <w:bCs/>
                <w:sz w:val="26"/>
                <w:szCs w:val="26"/>
              </w:rPr>
            </w:pPr>
            <w:r w:rsidRPr="006C1729">
              <w:rPr>
                <w:b/>
                <w:bCs/>
                <w:sz w:val="26"/>
                <w:szCs w:val="26"/>
              </w:rPr>
              <w:t>29.02</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b/>
                <w:bCs/>
                <w:sz w:val="26"/>
                <w:szCs w:val="26"/>
              </w:rPr>
            </w:pPr>
            <w:r>
              <w:rPr>
                <w:b/>
                <w:bCs/>
                <w:sz w:val="26"/>
                <w:szCs w:val="26"/>
              </w:rPr>
              <w:t>Hydrocarbon mạch vòng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b/>
                <w:bCs/>
                <w:sz w:val="26"/>
                <w:szCs w:val="26"/>
              </w:rPr>
            </w:pPr>
            <w:r w:rsidRPr="006C1729">
              <w:rPr>
                <w:b/>
                <w:bCs/>
                <w:sz w:val="26"/>
                <w:szCs w:val="26"/>
              </w:rPr>
              <w:t>29.02</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b/>
                <w:bCs/>
                <w:sz w:val="26"/>
                <w:szCs w:val="26"/>
              </w:rPr>
            </w:pPr>
            <w:r w:rsidRPr="006C1729">
              <w:rPr>
                <w:b/>
                <w:bCs/>
                <w:sz w:val="26"/>
                <w:szCs w:val="26"/>
              </w:rPr>
              <w:t xml:space="preserve">Cyclic </w:t>
            </w:r>
            <w:r>
              <w:rPr>
                <w:b/>
                <w:bCs/>
                <w:sz w:val="26"/>
                <w:szCs w:val="26"/>
              </w:rPr>
              <w:t>hydrocarbons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Cyclanes, cyclenes và cycloterpenes:</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E764BA">
              <w:rPr>
                <w:spacing w:val="-8"/>
                <w:sz w:val="26"/>
                <w:szCs w:val="26"/>
              </w:rPr>
              <w:t>- Cyclanes, cyclenes and cycloterpenes</w:t>
            </w:r>
            <w:r w:rsidRPr="006C1729">
              <w:rPr>
                <w:sz w:val="26"/>
                <w:szCs w:val="26"/>
              </w:rPr>
              <w:t>:</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2902.11.00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Cyclohexane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2902.11.00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Cyclohexane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2902.19.00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2902.19.00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2902.20.00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Benzen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2902.20.00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Benzene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2902.30.00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Toluen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2902.30.00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Toluene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Xylenes:</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Xylenes: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2902.41.00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xml:space="preserve">- - </w:t>
            </w:r>
            <w:r w:rsidRPr="006C1729">
              <w:rPr>
                <w:i/>
                <w:iCs/>
                <w:sz w:val="26"/>
                <w:szCs w:val="26"/>
              </w:rPr>
              <w:t>o</w:t>
            </w:r>
            <w:r w:rsidRPr="006C1729">
              <w:rPr>
                <w:sz w:val="26"/>
                <w:szCs w:val="26"/>
              </w:rPr>
              <w:t>-Xylen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2902.41.00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xml:space="preserve">- - </w:t>
            </w:r>
            <w:r w:rsidRPr="006C1729">
              <w:rPr>
                <w:i/>
                <w:iCs/>
                <w:sz w:val="26"/>
                <w:szCs w:val="26"/>
              </w:rPr>
              <w:t>o</w:t>
            </w:r>
            <w:r w:rsidRPr="006C1729">
              <w:rPr>
                <w:sz w:val="26"/>
                <w:szCs w:val="26"/>
              </w:rPr>
              <w:t>-Xylene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2902.42.00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xml:space="preserve">- - </w:t>
            </w:r>
            <w:r w:rsidRPr="006C1729">
              <w:rPr>
                <w:i/>
                <w:iCs/>
                <w:sz w:val="26"/>
                <w:szCs w:val="26"/>
              </w:rPr>
              <w:t>m</w:t>
            </w:r>
            <w:r w:rsidRPr="006C1729">
              <w:rPr>
                <w:sz w:val="26"/>
                <w:szCs w:val="26"/>
              </w:rPr>
              <w:t>-Xylen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2902.42.00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xml:space="preserve">- - </w:t>
            </w:r>
            <w:r w:rsidRPr="006C1729">
              <w:rPr>
                <w:i/>
                <w:iCs/>
                <w:sz w:val="26"/>
                <w:szCs w:val="26"/>
              </w:rPr>
              <w:t>m</w:t>
            </w:r>
            <w:r w:rsidRPr="006C1729">
              <w:rPr>
                <w:sz w:val="26"/>
                <w:szCs w:val="26"/>
              </w:rPr>
              <w:t>-Xylene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2902.43.00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xml:space="preserve">- - </w:t>
            </w:r>
            <w:r w:rsidRPr="006C1729">
              <w:rPr>
                <w:i/>
                <w:iCs/>
                <w:sz w:val="26"/>
                <w:szCs w:val="26"/>
              </w:rPr>
              <w:t>p</w:t>
            </w:r>
            <w:r w:rsidRPr="006C1729">
              <w:rPr>
                <w:sz w:val="26"/>
                <w:szCs w:val="26"/>
              </w:rPr>
              <w:t>-Xylen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2902.43.00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xml:space="preserve">- - </w:t>
            </w:r>
            <w:r w:rsidRPr="006C1729">
              <w:rPr>
                <w:i/>
                <w:iCs/>
                <w:sz w:val="26"/>
                <w:szCs w:val="26"/>
              </w:rPr>
              <w:t>p</w:t>
            </w:r>
            <w:r w:rsidRPr="006C1729">
              <w:rPr>
                <w:sz w:val="26"/>
                <w:szCs w:val="26"/>
              </w:rPr>
              <w:t>-Xylene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2902.44.00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Hỗn hợp các đồng phân của xylen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2902.44.00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Mixed xylene isomers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lastRenderedPageBreak/>
              <w:t>2902.50.00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Styren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2902.50.00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Styrene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2902.60.00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Etylbenzen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2902.60.00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Ethylbenzene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2902.70.00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Cumen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2902.70.00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Cumene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2902.90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2902.90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2902.90.10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6C1729">
              <w:rPr>
                <w:sz w:val="26"/>
                <w:szCs w:val="26"/>
              </w:rPr>
              <w:t>- - Dodecylbenzen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2902.90.10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6C1729">
              <w:rPr>
                <w:sz w:val="26"/>
                <w:szCs w:val="26"/>
              </w:rPr>
              <w:t>- - Dodecylbenzene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2902.90.20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6C1729">
              <w:rPr>
                <w:sz w:val="26"/>
                <w:szCs w:val="26"/>
              </w:rPr>
              <w:t>- - Các loại alkylbenzen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2902.90.20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6C1729">
              <w:rPr>
                <w:sz w:val="26"/>
                <w:szCs w:val="26"/>
              </w:rPr>
              <w:t>- - Other alkylbenzenes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2902.90.90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2902.90.90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6C1729">
              <w:rPr>
                <w:sz w:val="26"/>
                <w:szCs w:val="26"/>
              </w:rPr>
              <w:t> </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6C1729">
              <w:rPr>
                <w:sz w:val="26"/>
                <w:szCs w:val="26"/>
              </w:rPr>
              <w:t> </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 </w:t>
            </w:r>
          </w:p>
        </w:tc>
      </w:tr>
      <w:tr w:rsidR="001D47CC" w:rsidRPr="006C1729" w:rsidTr="00C4756D">
        <w:trPr>
          <w:trHeight w:val="457"/>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b/>
                <w:bCs/>
                <w:sz w:val="26"/>
                <w:szCs w:val="26"/>
              </w:rPr>
            </w:pPr>
            <w:r w:rsidRPr="006C1729">
              <w:rPr>
                <w:b/>
                <w:bCs/>
                <w:sz w:val="26"/>
                <w:szCs w:val="26"/>
              </w:rPr>
              <w:t>29.03</w:t>
            </w:r>
          </w:p>
        </w:tc>
        <w:tc>
          <w:tcPr>
            <w:tcW w:w="4419" w:type="dxa"/>
            <w:tcBorders>
              <w:top w:val="single" w:sz="4" w:space="0" w:color="auto"/>
              <w:left w:val="nil"/>
              <w:bottom w:val="single" w:sz="4" w:space="0" w:color="auto"/>
              <w:right w:val="single" w:sz="4" w:space="0" w:color="auto"/>
            </w:tcBorders>
            <w:shd w:val="clear" w:color="auto" w:fill="auto"/>
          </w:tcPr>
          <w:p w:rsidR="001D47CC" w:rsidRPr="00B80B37" w:rsidRDefault="001D47CC" w:rsidP="00C4756D">
            <w:pPr>
              <w:spacing w:before="20" w:after="20" w:line="380" w:lineRule="exact"/>
              <w:jc w:val="both"/>
              <w:rPr>
                <w:rFonts w:ascii="Times New Roman Bold" w:hAnsi="Times New Roman Bold"/>
                <w:b/>
                <w:bCs/>
                <w:spacing w:val="-8"/>
                <w:sz w:val="26"/>
                <w:szCs w:val="26"/>
              </w:rPr>
            </w:pPr>
            <w:r w:rsidRPr="00B80B37">
              <w:rPr>
                <w:rFonts w:ascii="Times New Roman Bold" w:hAnsi="Times New Roman Bold"/>
                <w:b/>
                <w:bCs/>
                <w:spacing w:val="-8"/>
                <w:sz w:val="26"/>
                <w:szCs w:val="26"/>
              </w:rPr>
              <w:t>Dẫn xuất halogen hóa của hydrocarbon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b/>
                <w:bCs/>
                <w:sz w:val="26"/>
                <w:szCs w:val="26"/>
              </w:rPr>
            </w:pPr>
            <w:r w:rsidRPr="006C1729">
              <w:rPr>
                <w:b/>
                <w:bCs/>
                <w:sz w:val="26"/>
                <w:szCs w:val="26"/>
              </w:rPr>
              <w:t>29.03</w:t>
            </w:r>
          </w:p>
        </w:tc>
        <w:tc>
          <w:tcPr>
            <w:tcW w:w="4165" w:type="dxa"/>
            <w:tcBorders>
              <w:top w:val="single" w:sz="4" w:space="0" w:color="auto"/>
              <w:left w:val="nil"/>
              <w:bottom w:val="single" w:sz="4" w:space="0" w:color="auto"/>
              <w:right w:val="single" w:sz="4" w:space="0" w:color="auto"/>
            </w:tcBorders>
            <w:shd w:val="clear" w:color="auto" w:fill="auto"/>
          </w:tcPr>
          <w:p w:rsidR="001D47CC" w:rsidRPr="00B80B37" w:rsidRDefault="001D47CC" w:rsidP="00C4756D">
            <w:pPr>
              <w:spacing w:before="20" w:after="20" w:line="380" w:lineRule="exact"/>
              <w:jc w:val="both"/>
              <w:rPr>
                <w:rFonts w:ascii="Times New Roman Bold" w:hAnsi="Times New Roman Bold"/>
                <w:b/>
                <w:bCs/>
                <w:spacing w:val="-20"/>
                <w:sz w:val="26"/>
                <w:szCs w:val="26"/>
              </w:rPr>
            </w:pPr>
            <w:r w:rsidRPr="00B80B37">
              <w:rPr>
                <w:rFonts w:ascii="Times New Roman Bold" w:hAnsi="Times New Roman Bold"/>
                <w:b/>
                <w:bCs/>
                <w:spacing w:val="-20"/>
                <w:sz w:val="26"/>
                <w:szCs w:val="26"/>
              </w:rPr>
              <w:t>Halogenated derivatives of hydrocarbons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6C1729">
              <w:rPr>
                <w:sz w:val="26"/>
                <w:szCs w:val="26"/>
              </w:rPr>
              <w:t>- Các dẫn xuất clo hóa của hydrocarbon mạch hở, no:</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6C1729">
              <w:rPr>
                <w:sz w:val="26"/>
                <w:szCs w:val="26"/>
              </w:rPr>
              <w:t>- Saturated chlorinated derivatives of acyclic hydrocarbons: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2903.11</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6C1729">
              <w:rPr>
                <w:sz w:val="26"/>
                <w:szCs w:val="26"/>
              </w:rPr>
              <w:t>- - Clorometan (clorua metyl) và cloroetan (clorua etyl):</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2903.11</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6C1729">
              <w:rPr>
                <w:sz w:val="26"/>
                <w:szCs w:val="26"/>
              </w:rPr>
              <w:t>- - Chloromethane (methyl chloride) and chloroethane (ethyl chloride):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2903.11.10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6C1729">
              <w:rPr>
                <w:sz w:val="26"/>
                <w:szCs w:val="26"/>
              </w:rPr>
              <w:t>- - - Clorometan (clorua metyl)</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2903.11.10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6C1729">
              <w:rPr>
                <w:sz w:val="26"/>
                <w:szCs w:val="26"/>
              </w:rPr>
              <w:t>- - - Chloromethane (methyl chloride)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2903.11.90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6C1729">
              <w:rPr>
                <w:sz w:val="26"/>
                <w:szCs w:val="26"/>
              </w:rPr>
              <w:t>- -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2903.11.90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6C1729">
              <w:rPr>
                <w:sz w:val="26"/>
                <w:szCs w:val="26"/>
              </w:rPr>
              <w:t>- -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2903.12.00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6C1729">
              <w:rPr>
                <w:sz w:val="26"/>
                <w:szCs w:val="26"/>
              </w:rPr>
              <w:t>- - Diclorometan (metylen clorua)</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2903.12.00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B80B37">
              <w:rPr>
                <w:spacing w:val="-14"/>
                <w:sz w:val="26"/>
                <w:szCs w:val="26"/>
              </w:rPr>
              <w:t>- - Dichloromethane (methylene chloride</w:t>
            </w:r>
            <w:r w:rsidRPr="006C1729">
              <w:rPr>
                <w:sz w:val="26"/>
                <w:szCs w:val="26"/>
              </w:rPr>
              <w:t>)</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2903.13.00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6C1729">
              <w:rPr>
                <w:sz w:val="26"/>
                <w:szCs w:val="26"/>
              </w:rPr>
              <w:t>- - Cloroform (triclorometan)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2903.13.00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6C1729">
              <w:rPr>
                <w:sz w:val="26"/>
                <w:szCs w:val="26"/>
              </w:rPr>
              <w:t>- - Chloroform (trichloromethane)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2903.14.00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6C1729">
              <w:rPr>
                <w:sz w:val="26"/>
                <w:szCs w:val="26"/>
              </w:rPr>
              <w:t>- - Carbon tetraclorua</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2903.14.00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6C1729">
              <w:rPr>
                <w:sz w:val="26"/>
                <w:szCs w:val="26"/>
              </w:rPr>
              <w:t>- - Carbon tetrachloride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lastRenderedPageBreak/>
              <w:t>2903.15.00</w:t>
            </w:r>
          </w:p>
        </w:tc>
        <w:tc>
          <w:tcPr>
            <w:tcW w:w="4419" w:type="dxa"/>
            <w:tcBorders>
              <w:top w:val="single" w:sz="4" w:space="0" w:color="auto"/>
              <w:left w:val="nil"/>
              <w:bottom w:val="single" w:sz="4" w:space="0" w:color="auto"/>
              <w:right w:val="single" w:sz="4" w:space="0" w:color="auto"/>
            </w:tcBorders>
            <w:shd w:val="clear" w:color="auto" w:fill="auto"/>
          </w:tcPr>
          <w:p w:rsidR="001D47CC" w:rsidRPr="00556E60" w:rsidRDefault="001D47CC" w:rsidP="00C4756D">
            <w:pPr>
              <w:spacing w:before="20" w:after="20" w:line="380" w:lineRule="exact"/>
              <w:jc w:val="both"/>
              <w:rPr>
                <w:spacing w:val="-8"/>
                <w:sz w:val="26"/>
                <w:szCs w:val="26"/>
              </w:rPr>
            </w:pPr>
            <w:r w:rsidRPr="00556E60">
              <w:rPr>
                <w:spacing w:val="-8"/>
                <w:sz w:val="26"/>
                <w:szCs w:val="26"/>
              </w:rPr>
              <w:t>- - Etylen diclorua (ISO) (1,2-dicloroetan)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2903.15.00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A855C8">
              <w:rPr>
                <w:spacing w:val="16"/>
                <w:sz w:val="26"/>
                <w:szCs w:val="26"/>
              </w:rPr>
              <w:t>- - Ethylene dichloride (ISO</w:t>
            </w:r>
            <w:r w:rsidRPr="006C1729">
              <w:rPr>
                <w:sz w:val="26"/>
                <w:szCs w:val="26"/>
              </w:rPr>
              <w:t>) (1,2-dichloroethane)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2903.19</w:t>
            </w:r>
          </w:p>
        </w:tc>
        <w:tc>
          <w:tcPr>
            <w:tcW w:w="4419" w:type="dxa"/>
            <w:tcBorders>
              <w:top w:val="single" w:sz="4" w:space="0" w:color="auto"/>
              <w:left w:val="nil"/>
              <w:bottom w:val="single" w:sz="4" w:space="0" w:color="auto"/>
              <w:right w:val="single" w:sz="4" w:space="0" w:color="auto"/>
            </w:tcBorders>
            <w:shd w:val="clear" w:color="auto" w:fill="auto"/>
          </w:tcPr>
          <w:p w:rsidR="001D47CC" w:rsidRPr="00556E60" w:rsidRDefault="001D47CC" w:rsidP="00C4756D">
            <w:pPr>
              <w:spacing w:before="20" w:after="20" w:line="380" w:lineRule="exact"/>
              <w:jc w:val="both"/>
              <w:rPr>
                <w:spacing w:val="-8"/>
                <w:sz w:val="26"/>
                <w:szCs w:val="26"/>
              </w:rPr>
            </w:pPr>
            <w:r w:rsidRPr="00556E60">
              <w:rPr>
                <w:spacing w:val="-8"/>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2903.19</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2903.19.20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B80B37">
              <w:rPr>
                <w:spacing w:val="-8"/>
                <w:sz w:val="26"/>
                <w:szCs w:val="26"/>
              </w:rPr>
              <w:t>- - - 1,1,1-Tricloroetan (metyl cloroform</w:t>
            </w:r>
            <w:r w:rsidRPr="006C1729">
              <w:rPr>
                <w:sz w:val="26"/>
                <w:szCs w:val="26"/>
              </w:rPr>
              <w: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2903.19.20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A855C8">
              <w:rPr>
                <w:spacing w:val="16"/>
                <w:sz w:val="26"/>
                <w:szCs w:val="26"/>
              </w:rPr>
              <w:t>- - - 1,1,1-Trichloroethane</w:t>
            </w:r>
            <w:r w:rsidRPr="006C1729">
              <w:rPr>
                <w:sz w:val="26"/>
                <w:szCs w:val="26"/>
              </w:rPr>
              <w:t xml:space="preserve"> (methyl chloroform)</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2903.19.90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6C1729">
              <w:rPr>
                <w:sz w:val="26"/>
                <w:szCs w:val="26"/>
              </w:rPr>
              <w:t>- -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2903.19.90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6C1729">
              <w:rPr>
                <w:sz w:val="26"/>
                <w:szCs w:val="26"/>
              </w:rPr>
              <w:t>- -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6C1729">
              <w:rPr>
                <w:sz w:val="26"/>
                <w:szCs w:val="26"/>
              </w:rPr>
              <w:t>- Các dẫn xuất clo hóa của hydrocarbon mạch hở, chưa no:</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80" w:lineRule="exact"/>
              <w:jc w:val="both"/>
              <w:rPr>
                <w:sz w:val="26"/>
                <w:szCs w:val="26"/>
              </w:rPr>
            </w:pPr>
            <w:r w:rsidRPr="006C1729">
              <w:rPr>
                <w:sz w:val="26"/>
                <w:szCs w:val="26"/>
              </w:rPr>
              <w:t>- Unsaturated chlorinated derivatives of acyclic hydrocarbons: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8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2903.21.00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Vinyl clorua (cloroetylen)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2903.21.00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Vinyl chloride (chloroethylene)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0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2903.22.00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Tricloroetylen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2903.22.00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Trichloroethylene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0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2903.23.00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Tetracloroetylen (percloroetylen)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2903.23.00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556E60">
              <w:rPr>
                <w:spacing w:val="-14"/>
                <w:sz w:val="26"/>
                <w:szCs w:val="26"/>
              </w:rPr>
              <w:t>- - Tetrachloroethylene (perchloroethylene</w:t>
            </w:r>
            <w:r w:rsidRPr="006C1729">
              <w:rPr>
                <w:sz w:val="26"/>
                <w:szCs w:val="26"/>
              </w:rPr>
              <w:t>)</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0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2903.29.00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2903.29.00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0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Các dẫn xuất flo hóa của hydrocarbon mạch hở, no:</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Saturated fluorinated derivatives of acyclic hydrocarbons: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0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2903.41.00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Triflorometan (HFC-23)</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2903.41.00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Trifluoromethane (HFC-23)</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0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2903.42.00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Diflorometan (HFC-32)</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2903.42.00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Difluoromethane (HFC-32)</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0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lastRenderedPageBreak/>
              <w:t>2903.43.00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xml:space="preserve">- </w:t>
            </w:r>
            <w:r w:rsidRPr="0028329C">
              <w:rPr>
                <w:spacing w:val="-10"/>
                <w:sz w:val="26"/>
                <w:szCs w:val="26"/>
              </w:rPr>
              <w:t>- Florometan (HFC-41), 1,2-difloroetan</w:t>
            </w:r>
            <w:r w:rsidRPr="006C1729">
              <w:rPr>
                <w:sz w:val="26"/>
                <w:szCs w:val="26"/>
              </w:rPr>
              <w:t xml:space="preserve"> (HFC-152) và 1,1-difloroetan (HFC-152a)</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2903.43.00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Fluoromethane (HFC-41), 1,2-difluoroethane (HFC-152) and 1,1-difluoroethane (HFC-152a)</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0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2903.44.00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Pentafloroetan (HFC-125), 1,1,1-trifloroetan (HFC-143a) và 1,1,2-trifloroetan (HFC-143)</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2903.44.00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Pentafluoroethane (HFC-125), 1,1,1-trifluoroethane (HFC-143a) and 1,1,2-trifluoroethane (HFC-143)</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0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2903.45.00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- 1,1,1,2-Tetrafloroetan (HFC-134a) và 1,1,2,2-tetrafloroetan (HFC-134)</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2903.45.00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- 1,1,1,2-Tetrafluoroethane (HFC-134a) and 1,1,2,2-tetrafluoroethane (HFC-134)</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0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2903.46.00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- 1,1,1,2,3,3,3-Heptafloropropan (</w:t>
            </w:r>
            <w:r w:rsidRPr="00FD25BE">
              <w:rPr>
                <w:spacing w:val="-10"/>
                <w:sz w:val="26"/>
                <w:szCs w:val="26"/>
              </w:rPr>
              <w:t>HFC-227ea), 1,1,1,2,2,3-hexafloropropan</w:t>
            </w:r>
            <w:r w:rsidRPr="006C1729">
              <w:rPr>
                <w:sz w:val="26"/>
                <w:szCs w:val="26"/>
              </w:rPr>
              <w:t xml:space="preserve"> (HFC</w:t>
            </w:r>
            <w:r w:rsidRPr="00FD25BE">
              <w:rPr>
                <w:spacing w:val="-10"/>
                <w:sz w:val="26"/>
                <w:szCs w:val="26"/>
              </w:rPr>
              <w:t>-236cb), 1,1,1,2,3,3-hexafloropropan</w:t>
            </w:r>
            <w:r w:rsidRPr="006C1729">
              <w:rPr>
                <w:sz w:val="26"/>
                <w:szCs w:val="26"/>
              </w:rPr>
              <w:t xml:space="preserve"> (HFC-236ea) và 1,1,1,3,3,3-hexafloropropan (HFC-236fa)</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2903.46.00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- 1,1,1,2,3,3,3-Heptafluoropropane (</w:t>
            </w:r>
            <w:r w:rsidRPr="00FD25BE">
              <w:rPr>
                <w:spacing w:val="-18"/>
                <w:sz w:val="26"/>
                <w:szCs w:val="26"/>
              </w:rPr>
              <w:t>HFC-227ea), 1,1,1,2,2,3-hexafluoropropane</w:t>
            </w:r>
            <w:r w:rsidRPr="006C1729">
              <w:rPr>
                <w:sz w:val="26"/>
                <w:szCs w:val="26"/>
              </w:rPr>
              <w:t xml:space="preserve"> (</w:t>
            </w:r>
            <w:r w:rsidRPr="00FD25BE">
              <w:rPr>
                <w:spacing w:val="-18"/>
                <w:sz w:val="26"/>
                <w:szCs w:val="26"/>
              </w:rPr>
              <w:t>HFC-236cb), 1,1,1,2,3,3-hexafluoropropane</w:t>
            </w:r>
            <w:r w:rsidRPr="006C1729">
              <w:rPr>
                <w:sz w:val="26"/>
                <w:szCs w:val="26"/>
              </w:rPr>
              <w:t xml:space="preserve"> (HFC-236ea) and 1,1,1,3,3,3-hexafluoropropane (HFC-236fa)</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2903.47.00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- 1,1,1,3,3-Pentafloropropan (HFC-245fa) và 1,1,2,2,3-pentafloropropan (HFC-245ca)</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2903.47.00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- 1,1,1,3,3-Pentafluoropropane (HFC-245fa) and 1,1,2,2,3-pentafluoropropane (HFC-245ca)</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2903.48.00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- 1,1,1,3,3-Pentaflorobutan (HFC-365mfc) và 1,1,1,2,2,3,4,5,5,5-decafloropentan (HFC-43-10mee)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2903.48.00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- 1,1,1,3,3-Pentafluorobutane (HFC-365mfc) and 1,1,1,2,2,3,4,5,5,5-decafluoropentane (HFC-43-10mee)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lastRenderedPageBreak/>
              <w:t>2903.49.00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2903.49.00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Các dẫn xuất flo hóa của hydrocarbon mạch hở, chưa no:</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Unsaturated fluorinated derivatives of acyclic hydrocarbons: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2903.51.00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- 2,3,3,3-Tetrafloropropen (HFO-1234yf), 1,3,3,3-tetrafloropropen (HFO-1234ze) và (Z)-1,1,1,4,4,4-hexafloro-2-buten (HFO-1336mzz)</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2903.51.00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- 2,3,3,3-Tetrafluoropropene (HFO-1234yf), 1,3,3,3-tetrafluoropropene (HFO-1234ze) and (Z)-1,1,1,4,4,4-hexafluoro-2-butene (HFO-1336mzz)</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2903.59.00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2903.59.00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Các dẫn xuất brom hóa hoặc iot hóa của hydrocarbon mạch hở:</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Brominated or iodinated derivatives of acyclic hydrocarbons: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2903.61.00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Metyl bromua (bromometan)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2903.61.00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Methyl bromide (bromomethane)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2903.62.00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xml:space="preserve">- </w:t>
            </w:r>
            <w:r w:rsidRPr="00A855C8">
              <w:rPr>
                <w:spacing w:val="18"/>
                <w:sz w:val="26"/>
                <w:szCs w:val="26"/>
              </w:rPr>
              <w:t>- Etylen dibromua (ISO</w:t>
            </w:r>
            <w:r w:rsidRPr="006C1729">
              <w:rPr>
                <w:sz w:val="26"/>
                <w:szCs w:val="26"/>
              </w:rPr>
              <w:t>) (1,2- dibromoetan)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2903.62.00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 Ethylene dibromide (ISO) (1,2-dibromoethane)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2903.69.00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2903.69.00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trike/>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Các dẫn xuất halogen hóa của hydrocarbon mạch hở chứa hai hoặc nhiều halogen khác nhau:</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trike/>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Halogenated derivatives of acyclic hydrocarbons containing two or more different halogens: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2903.71.00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 Clorodiflorometan (HCFC-22)</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2903.71.00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 Chlorodifluoromethane (HCFC-22)</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2903.72.00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 Diclorotrifloroetan (HCFC-123)</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2903.72.00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 Dichlorotrifluoroethanes (HCFC-123)</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lastRenderedPageBreak/>
              <w:t>2903.73.00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 Diclorofloroetan (HCFC-141, 141b)</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2903.73.00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 Dichlorofluoroethanes (HCFC-141, 141b)</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2903.74.00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 Clorodifloroetan (HCFC-142, 142b)</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2903.74.00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 Chlorodifluoroethanes (HCFC-142, 142b)</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2903.75.00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 Dicloropentafloropropan (HCFC-225, 225ca, 225cb)</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2903.75.00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 Dichloropentafluoropropanes (HCFC-225, 225ca, 225cb)</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2903.76.00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xml:space="preserve">- </w:t>
            </w:r>
            <w:r w:rsidRPr="00B80B37">
              <w:rPr>
                <w:spacing w:val="-8"/>
                <w:sz w:val="26"/>
                <w:szCs w:val="26"/>
              </w:rPr>
              <w:t>- Bromoclorodiflorometan (Halon-1211</w:t>
            </w:r>
            <w:r w:rsidRPr="006C1729">
              <w:rPr>
                <w:sz w:val="26"/>
                <w:szCs w:val="26"/>
              </w:rPr>
              <w:t>), bromotriflorometan (Halon-1301) và dibromotetrafloroetan (Halon-2402)</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2903.76.00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 Bromochlorodifluoromethane (</w:t>
            </w:r>
            <w:r w:rsidRPr="00633035">
              <w:rPr>
                <w:spacing w:val="-8"/>
                <w:sz w:val="26"/>
                <w:szCs w:val="26"/>
              </w:rPr>
              <w:t>Halon-1211), bromotrifluoromethane</w:t>
            </w:r>
            <w:r w:rsidRPr="006C1729">
              <w:rPr>
                <w:sz w:val="26"/>
                <w:szCs w:val="26"/>
              </w:rPr>
              <w:t xml:space="preserve"> (</w:t>
            </w:r>
            <w:r w:rsidRPr="00633035">
              <w:rPr>
                <w:spacing w:val="-18"/>
                <w:sz w:val="26"/>
                <w:szCs w:val="26"/>
              </w:rPr>
              <w:t>Halon-1301) and dibromotetrafluoroethanes</w:t>
            </w:r>
            <w:r w:rsidRPr="006C1729">
              <w:rPr>
                <w:sz w:val="26"/>
                <w:szCs w:val="26"/>
              </w:rPr>
              <w:t xml:space="preserve"> (Halon-2402)</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2903.77.00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 Loại khác, perhalogen hóa chỉ với flo và clo</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2903.77.00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 Other, perhalogenated only with fluorine and chlorine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2903.78.00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 Các dẫn xuất perhalogen hóa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2903.78.00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 Other perhalogenated derivatives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2903.79.00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2903.79.00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Các dẫn xuất halogen hóa của hydrocarbon cyclanic, cyclenic hoặc cycloterpenic: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xml:space="preserve">- Halogenated derivatives of cyclanic, </w:t>
            </w:r>
            <w:r w:rsidRPr="00B80B37">
              <w:rPr>
                <w:spacing w:val="-8"/>
                <w:sz w:val="26"/>
                <w:szCs w:val="26"/>
              </w:rPr>
              <w:t>cyclenic or cycloterpenic hydrocarbons</w:t>
            </w:r>
            <w:r w:rsidRPr="006C1729">
              <w:rPr>
                <w:sz w:val="26"/>
                <w:szCs w:val="26"/>
              </w:rPr>
              <w:t>:</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2903.81.00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xml:space="preserve">- - 1,2,3,4,5,6-Hexachlorocyclohexane (HCH (ISO)), kể cả lindane (ISO, </w:t>
            </w:r>
            <w:smartTag w:uri="urn:schemas-microsoft-com:office:smarttags" w:element="place">
              <w:r w:rsidRPr="006C1729">
                <w:rPr>
                  <w:sz w:val="26"/>
                  <w:szCs w:val="26"/>
                </w:rPr>
                <w:t>INN</w:t>
              </w:r>
            </w:smartTag>
            <w:r w:rsidRPr="006C1729">
              <w:rPr>
                <w:sz w:val="26"/>
                <w:szCs w:val="26"/>
              </w:rPr>
              <w: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2903.81.00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BC0D3C">
              <w:rPr>
                <w:spacing w:val="-10"/>
                <w:sz w:val="26"/>
                <w:szCs w:val="26"/>
              </w:rPr>
              <w:t>- - 1,2,3,4,5,6-Hexachlorocyclohexane</w:t>
            </w:r>
            <w:r w:rsidRPr="006C1729">
              <w:rPr>
                <w:sz w:val="26"/>
                <w:szCs w:val="26"/>
              </w:rPr>
              <w:t xml:space="preserve"> (HCH (ISO)), including lindane (ISO, </w:t>
            </w:r>
            <w:smartTag w:uri="urn:schemas-microsoft-com:office:smarttags" w:element="place">
              <w:r w:rsidRPr="006C1729">
                <w:rPr>
                  <w:sz w:val="26"/>
                  <w:szCs w:val="26"/>
                </w:rPr>
                <w:t>INN</w:t>
              </w:r>
            </w:smartTag>
            <w:r w:rsidRPr="006C1729">
              <w:rPr>
                <w:sz w:val="26"/>
                <w:szCs w:val="26"/>
              </w:rPr>
              <w:t>)</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lastRenderedPageBreak/>
              <w:t>2903.82.00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Aldrin (ISO), chlordane (ISO) và heptachlor (ISO)</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2903.82.00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Aldrin (ISO), chlordane (ISO) and heptachlor (ISO)</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2903.83.00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Mirex (ISO)</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2903.83.00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Mirex (ISO)</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2903.89.00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2903.89.00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Các dẫn xuất halogen hóa của hydrocarbon thơm:</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Halogenated derivatives of aromatic hydrocarbons: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2903.91.00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xml:space="preserve">- - Chlorobenzene, </w:t>
            </w:r>
            <w:r w:rsidRPr="006C1729">
              <w:rPr>
                <w:i/>
                <w:iCs/>
                <w:sz w:val="26"/>
                <w:szCs w:val="26"/>
              </w:rPr>
              <w:t>o</w:t>
            </w:r>
            <w:r w:rsidRPr="006C1729">
              <w:rPr>
                <w:sz w:val="26"/>
                <w:szCs w:val="26"/>
              </w:rPr>
              <w:t>-dichlorobenzene và</w:t>
            </w:r>
            <w:r w:rsidRPr="006C1729">
              <w:rPr>
                <w:i/>
                <w:iCs/>
                <w:sz w:val="26"/>
                <w:szCs w:val="26"/>
              </w:rPr>
              <w:t xml:space="preserve"> p</w:t>
            </w:r>
            <w:r w:rsidRPr="006C1729">
              <w:rPr>
                <w:sz w:val="26"/>
                <w:szCs w:val="26"/>
              </w:rPr>
              <w:t>-dichlorobenzene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2903.91.00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rPr>
                <w:sz w:val="26"/>
                <w:szCs w:val="26"/>
              </w:rPr>
            </w:pPr>
            <w:r w:rsidRPr="006C1729">
              <w:rPr>
                <w:sz w:val="26"/>
                <w:szCs w:val="26"/>
              </w:rPr>
              <w:t xml:space="preserve">- - Chlorobenzene, </w:t>
            </w:r>
            <w:r w:rsidRPr="006C1729">
              <w:rPr>
                <w:i/>
                <w:iCs/>
                <w:sz w:val="26"/>
                <w:szCs w:val="26"/>
              </w:rPr>
              <w:t>o</w:t>
            </w:r>
            <w:r w:rsidRPr="006C1729">
              <w:rPr>
                <w:sz w:val="26"/>
                <w:szCs w:val="26"/>
              </w:rPr>
              <w:t xml:space="preserve">-dichlorobenzene and </w:t>
            </w:r>
            <w:r w:rsidRPr="006C1729">
              <w:rPr>
                <w:i/>
                <w:iCs/>
                <w:sz w:val="26"/>
                <w:szCs w:val="26"/>
              </w:rPr>
              <w:t>p</w:t>
            </w:r>
            <w:r w:rsidRPr="006C1729">
              <w:rPr>
                <w:sz w:val="26"/>
                <w:szCs w:val="26"/>
              </w:rPr>
              <w:t>-dichlorobenzene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2903.92.00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rPr>
                <w:sz w:val="26"/>
                <w:szCs w:val="26"/>
              </w:rPr>
            </w:pPr>
            <w:r w:rsidRPr="006C1729">
              <w:rPr>
                <w:sz w:val="26"/>
                <w:szCs w:val="26"/>
              </w:rPr>
              <w:t>- - Hexachlorobenzene (ISO) và DDT (ISO) (clofenotane (</w:t>
            </w:r>
            <w:smartTag w:uri="urn:schemas-microsoft-com:office:smarttags" w:element="place">
              <w:r w:rsidRPr="006C1729">
                <w:rPr>
                  <w:sz w:val="26"/>
                  <w:szCs w:val="26"/>
                </w:rPr>
                <w:t>INN</w:t>
              </w:r>
            </w:smartTag>
            <w:r w:rsidRPr="006C1729">
              <w:rPr>
                <w:sz w:val="26"/>
                <w:szCs w:val="26"/>
              </w:rPr>
              <w:t>),1,1,1-trichloro-2,2-bis(</w:t>
            </w:r>
            <w:r w:rsidRPr="006C1729">
              <w:rPr>
                <w:i/>
                <w:iCs/>
                <w:sz w:val="26"/>
                <w:szCs w:val="26"/>
              </w:rPr>
              <w:t>p</w:t>
            </w:r>
            <w:r w:rsidRPr="006C1729">
              <w:rPr>
                <w:sz w:val="26"/>
                <w:szCs w:val="26"/>
              </w:rPr>
              <w:t>-chlorophenyl)ethane)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2903.92.00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Hexachlorobenzene (ISO) and DDT (ISO) (clofenotane (</w:t>
            </w:r>
            <w:smartTag w:uri="urn:schemas-microsoft-com:office:smarttags" w:element="place">
              <w:r w:rsidRPr="006C1729">
                <w:rPr>
                  <w:sz w:val="26"/>
                  <w:szCs w:val="26"/>
                </w:rPr>
                <w:t>INN</w:t>
              </w:r>
            </w:smartTag>
            <w:r w:rsidRPr="006C1729">
              <w:rPr>
                <w:sz w:val="26"/>
                <w:szCs w:val="26"/>
              </w:rPr>
              <w:t>), 1,1,1-trichloro-2,2-bis(</w:t>
            </w:r>
            <w:r w:rsidRPr="006C1729">
              <w:rPr>
                <w:i/>
                <w:iCs/>
                <w:sz w:val="26"/>
                <w:szCs w:val="26"/>
              </w:rPr>
              <w:t>p-</w:t>
            </w:r>
            <w:r w:rsidRPr="006C1729">
              <w:rPr>
                <w:sz w:val="26"/>
                <w:szCs w:val="26"/>
              </w:rPr>
              <w:t>chlorophenyl)ethane)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2903.93.00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Pentachlorobenzene (ISO)</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2903.93.00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Pentachlorobenzene (ISO)</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2903.94.00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Hexabromobiphenyls</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2903.94.00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Hexabromobiphenyls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2903.99.00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2903.99.00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rPr>
          <w:trHeight w:val="988"/>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b/>
                <w:bCs/>
                <w:sz w:val="26"/>
                <w:szCs w:val="26"/>
              </w:rPr>
            </w:pPr>
            <w:r w:rsidRPr="006C1729">
              <w:rPr>
                <w:b/>
                <w:bCs/>
                <w:sz w:val="26"/>
                <w:szCs w:val="26"/>
              </w:rPr>
              <w:t>29.04</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b/>
                <w:bCs/>
                <w:sz w:val="26"/>
                <w:szCs w:val="26"/>
              </w:rPr>
            </w:pPr>
            <w:r w:rsidRPr="006C1729">
              <w:rPr>
                <w:b/>
                <w:bCs/>
                <w:sz w:val="26"/>
                <w:szCs w:val="26"/>
              </w:rPr>
              <w:t>Dẫn xuất sulphonat h</w:t>
            </w:r>
            <w:r>
              <w:rPr>
                <w:b/>
                <w:bCs/>
                <w:sz w:val="26"/>
                <w:szCs w:val="26"/>
              </w:rPr>
              <w:t>óa,</w:t>
            </w:r>
            <w:r w:rsidRPr="006C1729">
              <w:rPr>
                <w:b/>
                <w:bCs/>
                <w:sz w:val="26"/>
                <w:szCs w:val="26"/>
              </w:rPr>
              <w:t xml:space="preserve"> nitro h</w:t>
            </w:r>
            <w:r>
              <w:rPr>
                <w:b/>
                <w:bCs/>
                <w:sz w:val="26"/>
                <w:szCs w:val="26"/>
              </w:rPr>
              <w:t xml:space="preserve">óa </w:t>
            </w:r>
            <w:r w:rsidRPr="006C1729">
              <w:rPr>
                <w:b/>
                <w:bCs/>
                <w:sz w:val="26"/>
                <w:szCs w:val="26"/>
              </w:rPr>
              <w:t>hoặc nitroso h</w:t>
            </w:r>
            <w:r>
              <w:rPr>
                <w:b/>
                <w:bCs/>
                <w:sz w:val="26"/>
                <w:szCs w:val="26"/>
              </w:rPr>
              <w:t xml:space="preserve">óa </w:t>
            </w:r>
            <w:r w:rsidRPr="006C1729">
              <w:rPr>
                <w:b/>
                <w:bCs/>
                <w:sz w:val="26"/>
                <w:szCs w:val="26"/>
              </w:rPr>
              <w:t>của hydroc</w:t>
            </w:r>
            <w:r>
              <w:rPr>
                <w:b/>
                <w:bCs/>
                <w:sz w:val="26"/>
                <w:szCs w:val="26"/>
              </w:rPr>
              <w:t>arbon, đã hoặc chưa halogen hóa</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b/>
                <w:bCs/>
                <w:sz w:val="26"/>
                <w:szCs w:val="26"/>
              </w:rPr>
            </w:pPr>
            <w:r w:rsidRPr="006C1729">
              <w:rPr>
                <w:b/>
                <w:bCs/>
                <w:sz w:val="26"/>
                <w:szCs w:val="26"/>
              </w:rPr>
              <w:t>29.04</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b/>
                <w:bCs/>
                <w:sz w:val="26"/>
                <w:szCs w:val="26"/>
              </w:rPr>
            </w:pPr>
            <w:r w:rsidRPr="006C1729">
              <w:rPr>
                <w:b/>
                <w:bCs/>
                <w:sz w:val="26"/>
                <w:szCs w:val="26"/>
              </w:rPr>
              <w:t xml:space="preserve">Sulphonated, nitrated or nitrosated </w:t>
            </w:r>
            <w:r w:rsidRPr="00B80B37">
              <w:rPr>
                <w:rFonts w:ascii="Times New Roman Bold" w:hAnsi="Times New Roman Bold"/>
                <w:b/>
                <w:bCs/>
                <w:spacing w:val="-6"/>
                <w:sz w:val="26"/>
                <w:szCs w:val="26"/>
              </w:rPr>
              <w:t>derivatives of hydrocarbons, whether</w:t>
            </w:r>
            <w:r>
              <w:rPr>
                <w:b/>
                <w:bCs/>
                <w:sz w:val="26"/>
                <w:szCs w:val="26"/>
              </w:rPr>
              <w:t xml:space="preserve"> or not halogenated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2904.10.00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sz w:val="26"/>
                <w:szCs w:val="26"/>
              </w:rPr>
            </w:pPr>
            <w:r w:rsidRPr="006C1729">
              <w:rPr>
                <w:sz w:val="26"/>
                <w:szCs w:val="26"/>
              </w:rPr>
              <w:t>- Các dẫn xuất chỉ chứa các nhóm sulpho, muối  và etyl este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2904.10.00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sz w:val="26"/>
                <w:szCs w:val="26"/>
              </w:rPr>
            </w:pPr>
            <w:r w:rsidRPr="006C1729">
              <w:rPr>
                <w:sz w:val="26"/>
                <w:szCs w:val="26"/>
              </w:rPr>
              <w:t>- Derivatives containing only sulpho groups, their salts and ethyl esters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lastRenderedPageBreak/>
              <w:t>2904.20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sz w:val="26"/>
                <w:szCs w:val="26"/>
              </w:rPr>
            </w:pPr>
            <w:r w:rsidRPr="006C1729">
              <w:rPr>
                <w:sz w:val="26"/>
                <w:szCs w:val="26"/>
              </w:rPr>
              <w:t>- Các dẫn xuất chỉ chứa các nhóm nitro hoặc chỉ chứa các nhóm nitroso:</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2904.20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sz w:val="26"/>
                <w:szCs w:val="26"/>
              </w:rPr>
            </w:pPr>
            <w:r w:rsidRPr="006C1729">
              <w:rPr>
                <w:sz w:val="26"/>
                <w:szCs w:val="26"/>
              </w:rPr>
              <w:t>- Derivatives containing only nitro or only nitroso groups: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2904.20.10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sz w:val="26"/>
                <w:szCs w:val="26"/>
              </w:rPr>
            </w:pPr>
            <w:r w:rsidRPr="006C1729">
              <w:rPr>
                <w:sz w:val="26"/>
                <w:szCs w:val="26"/>
              </w:rPr>
              <w:t>- - Trinitrotoluen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2904.20.10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sz w:val="26"/>
                <w:szCs w:val="26"/>
              </w:rPr>
            </w:pPr>
            <w:r w:rsidRPr="006C1729">
              <w:rPr>
                <w:sz w:val="26"/>
                <w:szCs w:val="26"/>
              </w:rPr>
              <w:t>- - Trinitrotoluene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2904.20.90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2904.20.90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sz w:val="26"/>
                <w:szCs w:val="26"/>
              </w:rPr>
            </w:pPr>
            <w:r w:rsidRPr="006C1729">
              <w:rPr>
                <w:sz w:val="26"/>
                <w:szCs w:val="26"/>
              </w:rPr>
              <w:t>- Perfluorooctane sulphonic axit, muối của nó và perfluorooctane sulphonyl fluoride: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sz w:val="26"/>
                <w:szCs w:val="26"/>
              </w:rPr>
            </w:pPr>
            <w:r w:rsidRPr="006C1729">
              <w:rPr>
                <w:sz w:val="26"/>
                <w:szCs w:val="26"/>
              </w:rPr>
              <w:t>- Perfluorooctane sulphonic acid, its salts and perfluorooctane sulphonyl fluoride: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2904.31.00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sz w:val="26"/>
                <w:szCs w:val="26"/>
              </w:rPr>
            </w:pPr>
            <w:r w:rsidRPr="006C1729">
              <w:rPr>
                <w:sz w:val="26"/>
                <w:szCs w:val="26"/>
              </w:rPr>
              <w:t>- - Perfluorooctane sulphonic axit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2904.31.00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sz w:val="26"/>
                <w:szCs w:val="26"/>
              </w:rPr>
            </w:pPr>
            <w:r w:rsidRPr="006C1729">
              <w:rPr>
                <w:sz w:val="26"/>
                <w:szCs w:val="26"/>
              </w:rPr>
              <w:t>- - Perfluorooctane sulphonic acid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2904.32.00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sz w:val="26"/>
                <w:szCs w:val="26"/>
              </w:rPr>
            </w:pPr>
            <w:r w:rsidRPr="006C1729">
              <w:rPr>
                <w:sz w:val="26"/>
                <w:szCs w:val="26"/>
              </w:rPr>
              <w:t xml:space="preserve">- </w:t>
            </w:r>
            <w:r w:rsidRPr="00B80B37">
              <w:rPr>
                <w:spacing w:val="-14"/>
                <w:sz w:val="26"/>
                <w:szCs w:val="26"/>
              </w:rPr>
              <w:t>- Ammonium perfluorooctane sulphonate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2904.32.00</w:t>
            </w:r>
          </w:p>
        </w:tc>
        <w:tc>
          <w:tcPr>
            <w:tcW w:w="4165" w:type="dxa"/>
            <w:tcBorders>
              <w:top w:val="single" w:sz="4" w:space="0" w:color="auto"/>
              <w:left w:val="nil"/>
              <w:bottom w:val="single" w:sz="4" w:space="0" w:color="auto"/>
              <w:right w:val="single" w:sz="4" w:space="0" w:color="auto"/>
            </w:tcBorders>
            <w:shd w:val="clear" w:color="auto" w:fill="auto"/>
          </w:tcPr>
          <w:p w:rsidR="001D47CC" w:rsidRPr="00B80B37" w:rsidRDefault="001D47CC" w:rsidP="00C4756D">
            <w:pPr>
              <w:spacing w:before="20" w:after="20" w:line="356" w:lineRule="exact"/>
              <w:jc w:val="both"/>
              <w:rPr>
                <w:spacing w:val="-14"/>
                <w:sz w:val="26"/>
                <w:szCs w:val="26"/>
              </w:rPr>
            </w:pPr>
            <w:r w:rsidRPr="00B80B37">
              <w:rPr>
                <w:spacing w:val="-14"/>
                <w:sz w:val="26"/>
                <w:szCs w:val="26"/>
              </w:rPr>
              <w:t>- - Ammonium perfluorooctane sulphonate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2904.33.00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sz w:val="26"/>
                <w:szCs w:val="26"/>
              </w:rPr>
            </w:pPr>
            <w:r w:rsidRPr="006C1729">
              <w:rPr>
                <w:sz w:val="26"/>
                <w:szCs w:val="26"/>
              </w:rPr>
              <w:t>- - Lithium perfluorooctane sulphonate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2904.33.00</w:t>
            </w:r>
          </w:p>
        </w:tc>
        <w:tc>
          <w:tcPr>
            <w:tcW w:w="4165" w:type="dxa"/>
            <w:tcBorders>
              <w:top w:val="single" w:sz="4" w:space="0" w:color="auto"/>
              <w:left w:val="nil"/>
              <w:bottom w:val="single" w:sz="4" w:space="0" w:color="auto"/>
              <w:right w:val="single" w:sz="4" w:space="0" w:color="auto"/>
            </w:tcBorders>
            <w:shd w:val="clear" w:color="auto" w:fill="auto"/>
          </w:tcPr>
          <w:p w:rsidR="001D47CC" w:rsidRPr="00B80B37" w:rsidRDefault="001D47CC" w:rsidP="00C4756D">
            <w:pPr>
              <w:spacing w:before="20" w:after="20" w:line="356" w:lineRule="exact"/>
              <w:jc w:val="both"/>
              <w:rPr>
                <w:spacing w:val="-8"/>
                <w:sz w:val="26"/>
                <w:szCs w:val="26"/>
              </w:rPr>
            </w:pPr>
            <w:r w:rsidRPr="00B80B37">
              <w:rPr>
                <w:spacing w:val="-8"/>
                <w:sz w:val="26"/>
                <w:szCs w:val="26"/>
              </w:rPr>
              <w:t>- - Lithium perfluorooctane sulphonate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2904.34.00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sz w:val="26"/>
                <w:szCs w:val="26"/>
              </w:rPr>
            </w:pPr>
            <w:r w:rsidRPr="006C1729">
              <w:rPr>
                <w:sz w:val="26"/>
                <w:szCs w:val="26"/>
              </w:rPr>
              <w:t>- - Kali perfluorooctane sulphonate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2904.34.00</w:t>
            </w:r>
          </w:p>
        </w:tc>
        <w:tc>
          <w:tcPr>
            <w:tcW w:w="4165" w:type="dxa"/>
            <w:tcBorders>
              <w:top w:val="single" w:sz="4" w:space="0" w:color="auto"/>
              <w:left w:val="nil"/>
              <w:bottom w:val="single" w:sz="4" w:space="0" w:color="auto"/>
              <w:right w:val="single" w:sz="4" w:space="0" w:color="auto"/>
            </w:tcBorders>
            <w:shd w:val="clear" w:color="auto" w:fill="auto"/>
          </w:tcPr>
          <w:p w:rsidR="001D47CC" w:rsidRPr="00B80B37" w:rsidRDefault="001D47CC" w:rsidP="00C4756D">
            <w:pPr>
              <w:spacing w:before="20" w:after="20" w:line="356" w:lineRule="exact"/>
              <w:jc w:val="both"/>
              <w:rPr>
                <w:spacing w:val="-14"/>
                <w:sz w:val="26"/>
                <w:szCs w:val="26"/>
              </w:rPr>
            </w:pPr>
            <w:r w:rsidRPr="00B80B37">
              <w:rPr>
                <w:spacing w:val="-14"/>
                <w:sz w:val="26"/>
                <w:szCs w:val="26"/>
              </w:rPr>
              <w:t>- - Potassium perfluorooctane sulphonate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2904.35.00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sz w:val="26"/>
                <w:szCs w:val="26"/>
              </w:rPr>
            </w:pPr>
            <w:r w:rsidRPr="006C1729">
              <w:rPr>
                <w:sz w:val="26"/>
                <w:szCs w:val="26"/>
              </w:rPr>
              <w:t>- - Muối khác của perfluorooctane sulphonic axit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2904.35.00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sz w:val="26"/>
                <w:szCs w:val="26"/>
              </w:rPr>
            </w:pPr>
            <w:r w:rsidRPr="006C1729">
              <w:rPr>
                <w:sz w:val="26"/>
                <w:szCs w:val="26"/>
              </w:rPr>
              <w:t>- - Other salts of perfluorooctane sulphonic acid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2904.36.00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sz w:val="26"/>
                <w:szCs w:val="26"/>
              </w:rPr>
            </w:pPr>
            <w:r w:rsidRPr="006C1729">
              <w:rPr>
                <w:sz w:val="26"/>
                <w:szCs w:val="26"/>
              </w:rPr>
              <w:t>- - Perfluorooctane sulphonyl fluoride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2904.36.00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sz w:val="26"/>
                <w:szCs w:val="26"/>
              </w:rPr>
            </w:pPr>
            <w:r w:rsidRPr="006C1729">
              <w:rPr>
                <w:sz w:val="26"/>
                <w:szCs w:val="26"/>
              </w:rPr>
              <w:t>- - Perfluorooctane sulphonyl fluoride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sz w:val="26"/>
                <w:szCs w:val="26"/>
              </w:rPr>
            </w:pPr>
            <w:r w:rsidRPr="006C1729">
              <w:rPr>
                <w:sz w:val="26"/>
                <w:szCs w:val="26"/>
              </w:rPr>
              <w:t>-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sz w:val="26"/>
                <w:szCs w:val="26"/>
              </w:rPr>
            </w:pPr>
            <w:r w:rsidRPr="006C1729">
              <w:rPr>
                <w:sz w:val="26"/>
                <w:szCs w:val="26"/>
              </w:rPr>
              <w:t>-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2904.91.00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sz w:val="26"/>
                <w:szCs w:val="26"/>
              </w:rPr>
            </w:pPr>
            <w:r w:rsidRPr="006C1729">
              <w:rPr>
                <w:sz w:val="26"/>
                <w:szCs w:val="26"/>
              </w:rPr>
              <w:t>- - Trichloronitromethane (chloropicrin)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2904.91.00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sz w:val="26"/>
                <w:szCs w:val="26"/>
              </w:rPr>
            </w:pPr>
            <w:r w:rsidRPr="00B80B37">
              <w:rPr>
                <w:spacing w:val="-14"/>
                <w:sz w:val="26"/>
                <w:szCs w:val="26"/>
              </w:rPr>
              <w:t>- - Trichloronitromethane (chloropicrin</w:t>
            </w:r>
            <w:r w:rsidRPr="006C1729">
              <w:rPr>
                <w:sz w:val="26"/>
                <w:szCs w:val="26"/>
              </w:rPr>
              <w:t>)</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2904.99.00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rPr>
                <w:sz w:val="26"/>
                <w:szCs w:val="26"/>
              </w:rPr>
            </w:pPr>
            <w:r w:rsidRPr="006C1729">
              <w:rPr>
                <w:sz w:val="26"/>
                <w:szCs w:val="26"/>
              </w:rPr>
              <w:t>2904.99.00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6"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6" w:lineRule="exact"/>
              <w:jc w:val="center"/>
              <w:rPr>
                <w:sz w:val="26"/>
                <w:szCs w:val="26"/>
              </w:rPr>
            </w:pPr>
            <w:r w:rsidRPr="006C1729">
              <w:rPr>
                <w:sz w:val="26"/>
                <w:szCs w:val="26"/>
              </w:rPr>
              <w:t>kg/liter</w:t>
            </w:r>
          </w:p>
        </w:tc>
      </w:tr>
    </w:tbl>
    <w:p w:rsidR="001D47CC" w:rsidRDefault="001D47CC" w:rsidP="001D47CC">
      <w:pPr>
        <w:spacing w:line="20" w:lineRule="exact"/>
      </w:pPr>
    </w:p>
    <w:p w:rsidR="001D47CC" w:rsidRDefault="001D47CC" w:rsidP="001D47CC">
      <w:pPr>
        <w:spacing w:line="20" w:lineRule="exact"/>
      </w:pPr>
    </w:p>
    <w:tbl>
      <w:tblPr>
        <w:tblW w:w="0" w:type="auto"/>
        <w:tblInd w:w="102" w:type="dxa"/>
        <w:tblLayout w:type="fixed"/>
        <w:tblLook w:val="04A0" w:firstRow="1" w:lastRow="0" w:firstColumn="1" w:lastColumn="0" w:noHBand="0" w:noVBand="1"/>
      </w:tblPr>
      <w:tblGrid>
        <w:gridCol w:w="1386"/>
        <w:gridCol w:w="4419"/>
        <w:gridCol w:w="1264"/>
        <w:gridCol w:w="1386"/>
        <w:gridCol w:w="4165"/>
        <w:gridCol w:w="1062"/>
      </w:tblGrid>
      <w:tr w:rsidR="001D47CC" w:rsidRPr="006C1729" w:rsidTr="00C4756D">
        <w:trPr>
          <w:trHeight w:val="315"/>
        </w:trPr>
        <w:tc>
          <w:tcPr>
            <w:tcW w:w="1386" w:type="dxa"/>
            <w:tcBorders>
              <w:top w:val="nil"/>
              <w:left w:val="nil"/>
              <w:bottom w:val="nil"/>
              <w:right w:val="nil"/>
            </w:tcBorders>
            <w:shd w:val="clear" w:color="auto" w:fill="auto"/>
          </w:tcPr>
          <w:p w:rsidR="001D47CC" w:rsidRPr="006C1729" w:rsidRDefault="001D47CC" w:rsidP="00C4756D">
            <w:pPr>
              <w:spacing w:before="20" w:after="20" w:line="330" w:lineRule="exact"/>
              <w:rPr>
                <w:b/>
                <w:bCs/>
                <w:sz w:val="26"/>
                <w:szCs w:val="26"/>
              </w:rPr>
            </w:pPr>
          </w:p>
        </w:tc>
        <w:tc>
          <w:tcPr>
            <w:tcW w:w="4419" w:type="dxa"/>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PHÂN CHƯƠNG II</w:t>
            </w:r>
          </w:p>
        </w:tc>
        <w:tc>
          <w:tcPr>
            <w:tcW w:w="1264" w:type="dxa"/>
            <w:tcBorders>
              <w:top w:val="nil"/>
              <w:left w:val="nil"/>
              <w:bottom w:val="nil"/>
              <w:right w:val="nil"/>
            </w:tcBorders>
            <w:shd w:val="clear" w:color="auto" w:fill="auto"/>
            <w:noWrap/>
          </w:tcPr>
          <w:p w:rsidR="001D47CC" w:rsidRPr="006C1729" w:rsidRDefault="001D47CC" w:rsidP="00C4756D">
            <w:pPr>
              <w:spacing w:before="20" w:after="20" w:line="330" w:lineRule="exact"/>
              <w:jc w:val="center"/>
              <w:rPr>
                <w:sz w:val="26"/>
                <w:szCs w:val="26"/>
              </w:rPr>
            </w:pPr>
          </w:p>
        </w:tc>
        <w:tc>
          <w:tcPr>
            <w:tcW w:w="1386" w:type="dxa"/>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p>
        </w:tc>
        <w:tc>
          <w:tcPr>
            <w:tcW w:w="4165" w:type="dxa"/>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SUB-CHAPTER II</w:t>
            </w:r>
          </w:p>
        </w:tc>
        <w:tc>
          <w:tcPr>
            <w:tcW w:w="1062" w:type="dxa"/>
            <w:tcBorders>
              <w:top w:val="nil"/>
              <w:left w:val="nil"/>
              <w:bottom w:val="nil"/>
              <w:right w:val="nil"/>
            </w:tcBorders>
            <w:shd w:val="clear" w:color="auto" w:fill="auto"/>
            <w:noWrap/>
          </w:tcPr>
          <w:p w:rsidR="001D47CC" w:rsidRPr="006C1729" w:rsidRDefault="001D47CC" w:rsidP="00C4756D">
            <w:pPr>
              <w:spacing w:before="20" w:after="20" w:line="330" w:lineRule="exact"/>
              <w:rPr>
                <w:sz w:val="26"/>
                <w:szCs w:val="26"/>
              </w:rPr>
            </w:pPr>
          </w:p>
        </w:tc>
      </w:tr>
      <w:tr w:rsidR="001D47CC" w:rsidRPr="006C1729" w:rsidTr="00C4756D">
        <w:trPr>
          <w:trHeight w:val="945"/>
        </w:trPr>
        <w:tc>
          <w:tcPr>
            <w:tcW w:w="1386" w:type="dxa"/>
            <w:tcBorders>
              <w:top w:val="nil"/>
              <w:left w:val="nil"/>
              <w:bottom w:val="nil"/>
              <w:right w:val="nil"/>
            </w:tcBorders>
            <w:shd w:val="clear" w:color="auto" w:fill="auto"/>
          </w:tcPr>
          <w:p w:rsidR="001D47CC" w:rsidRPr="006C1729" w:rsidRDefault="001D47CC" w:rsidP="00C4756D">
            <w:pPr>
              <w:spacing w:before="20" w:after="20" w:line="330" w:lineRule="exact"/>
              <w:rPr>
                <w:b/>
                <w:bCs/>
                <w:sz w:val="26"/>
                <w:szCs w:val="26"/>
              </w:rPr>
            </w:pPr>
          </w:p>
        </w:tc>
        <w:tc>
          <w:tcPr>
            <w:tcW w:w="4419" w:type="dxa"/>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RƯỢU VÀ CÁC DẪN XUẤT HALOGEN HÓA, SULPHONAT HÓA, NITRO HÓA HOẶC NITROSO HÓA CỦA CHÚNG</w:t>
            </w:r>
          </w:p>
        </w:tc>
        <w:tc>
          <w:tcPr>
            <w:tcW w:w="1264" w:type="dxa"/>
            <w:tcBorders>
              <w:top w:val="nil"/>
              <w:left w:val="nil"/>
              <w:bottom w:val="nil"/>
              <w:right w:val="nil"/>
            </w:tcBorders>
            <w:shd w:val="clear" w:color="auto" w:fill="auto"/>
            <w:noWrap/>
          </w:tcPr>
          <w:p w:rsidR="001D47CC" w:rsidRPr="006C1729" w:rsidRDefault="001D47CC" w:rsidP="00C4756D">
            <w:pPr>
              <w:spacing w:before="20" w:after="20" w:line="330" w:lineRule="exact"/>
              <w:jc w:val="center"/>
              <w:rPr>
                <w:sz w:val="26"/>
                <w:szCs w:val="26"/>
              </w:rPr>
            </w:pPr>
          </w:p>
        </w:tc>
        <w:tc>
          <w:tcPr>
            <w:tcW w:w="1386" w:type="dxa"/>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p>
        </w:tc>
        <w:tc>
          <w:tcPr>
            <w:tcW w:w="4165" w:type="dxa"/>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ALCOHOLS AND THEIR HALOGENATED, SULPHONATED, NITRATED OR NITROSATED DERIVATIVES</w:t>
            </w:r>
          </w:p>
        </w:tc>
        <w:tc>
          <w:tcPr>
            <w:tcW w:w="1062" w:type="dxa"/>
            <w:tcBorders>
              <w:top w:val="nil"/>
              <w:left w:val="nil"/>
              <w:bottom w:val="nil"/>
              <w:right w:val="nil"/>
            </w:tcBorders>
            <w:shd w:val="clear" w:color="auto" w:fill="auto"/>
            <w:noWrap/>
          </w:tcPr>
          <w:p w:rsidR="001D47CC" w:rsidRPr="006C1729" w:rsidRDefault="001D47CC" w:rsidP="00C4756D">
            <w:pPr>
              <w:spacing w:before="20" w:after="20" w:line="330" w:lineRule="exact"/>
              <w:rPr>
                <w:sz w:val="26"/>
                <w:szCs w:val="26"/>
              </w:rPr>
            </w:pPr>
          </w:p>
        </w:tc>
      </w:tr>
    </w:tbl>
    <w:p w:rsidR="001D47CC" w:rsidRDefault="001D47CC" w:rsidP="001D47CC">
      <w:pPr>
        <w:spacing w:line="330" w:lineRule="exact"/>
      </w:pPr>
    </w:p>
    <w:tbl>
      <w:tblPr>
        <w:tblW w:w="0" w:type="auto"/>
        <w:tblInd w:w="102" w:type="dxa"/>
        <w:tblLayout w:type="fixed"/>
        <w:tblLook w:val="04A0" w:firstRow="1" w:lastRow="0" w:firstColumn="1" w:lastColumn="0" w:noHBand="0" w:noVBand="1"/>
      </w:tblPr>
      <w:tblGrid>
        <w:gridCol w:w="1386"/>
        <w:gridCol w:w="4419"/>
        <w:gridCol w:w="1264"/>
        <w:gridCol w:w="1386"/>
        <w:gridCol w:w="4165"/>
        <w:gridCol w:w="1062"/>
      </w:tblGrid>
      <w:tr w:rsidR="001D47CC" w:rsidRPr="006C1729" w:rsidTr="00C4756D">
        <w:trPr>
          <w:trHeight w:val="630"/>
          <w:tblHeader/>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Mã hàng</w:t>
            </w:r>
          </w:p>
        </w:tc>
        <w:tc>
          <w:tcPr>
            <w:tcW w:w="4419"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Mô tả hàng hóa</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Đơn vị tính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Code</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Description</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Unit of quantity</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29.05</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sidRPr="006C1729">
              <w:rPr>
                <w:b/>
                <w:bCs/>
                <w:sz w:val="26"/>
                <w:szCs w:val="26"/>
              </w:rPr>
              <w:t>Rượu mạch hở và các dẫn xuất halogen hóa, sulphonat hóa, nitro</w:t>
            </w:r>
            <w:r>
              <w:rPr>
                <w:b/>
                <w:bCs/>
                <w:sz w:val="26"/>
                <w:szCs w:val="26"/>
              </w:rPr>
              <w:t xml:space="preserve"> hóa hoặc nitroso hóa của chúng</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29.05</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sidRPr="0009580D">
              <w:rPr>
                <w:rFonts w:ascii="Times New Roman Bold" w:hAnsi="Times New Roman Bold"/>
                <w:b/>
                <w:bCs/>
                <w:spacing w:val="-10"/>
                <w:sz w:val="26"/>
                <w:szCs w:val="26"/>
              </w:rPr>
              <w:t>Acyclic alcohols and their halogenated</w:t>
            </w:r>
            <w:r w:rsidRPr="006C1729">
              <w:rPr>
                <w:b/>
                <w:bCs/>
                <w:sz w:val="26"/>
                <w:szCs w:val="26"/>
              </w:rPr>
              <w:t>, sulphonated, nit</w:t>
            </w:r>
            <w:r>
              <w:rPr>
                <w:b/>
                <w:bCs/>
                <w:sz w:val="26"/>
                <w:szCs w:val="26"/>
              </w:rPr>
              <w:t>rated or nitrosated derivatives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Rượu no đơn chức: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Saturated monohydric alcohols: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2905.11.00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Metanol (rượu metylic)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2905.11.00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Methanol (methyl alcohol)</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2905.12.00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Propan-1-ol (rượu propylic) và propan-2-ol (rượu isopropylic)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2905.12.00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Propan-1-ol (propyl alcohol) and propan-2-ol (isopropyl alcohol)</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2905.13.00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xml:space="preserve">- - Butan-1-ol (rượu </w:t>
            </w:r>
            <w:r w:rsidRPr="006C1729">
              <w:rPr>
                <w:i/>
                <w:iCs/>
                <w:sz w:val="26"/>
                <w:szCs w:val="26"/>
              </w:rPr>
              <w:t>n</w:t>
            </w:r>
            <w:r w:rsidRPr="006C1729">
              <w:rPr>
                <w:sz w:val="26"/>
                <w:szCs w:val="26"/>
              </w:rPr>
              <w:t>-butylic)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2905.13.00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Butan-1-ol (</w:t>
            </w:r>
            <w:r w:rsidRPr="006C1729">
              <w:rPr>
                <w:i/>
                <w:iCs/>
                <w:sz w:val="26"/>
                <w:szCs w:val="26"/>
              </w:rPr>
              <w:t>n</w:t>
            </w:r>
            <w:r w:rsidRPr="006C1729">
              <w:rPr>
                <w:sz w:val="26"/>
                <w:szCs w:val="26"/>
              </w:rPr>
              <w:t>-butyl alcohol)</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2905.14.00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Butanol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2905.14.00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 butanols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2905.16.00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Octanol (rượu octylic) và đồng phân của nó</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2905.16.00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Octanol (octyl alcohol) and isomers thereof</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2905.17.00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Dodecan-1-ol (lauryl alcohol), hexadecan-1-ol (cetyl alcohol) và octadecan-1-ol (stearyl alcohol)</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2905.17.00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Dodecan-1-ol (lauryl alcohol), hexadecan-1-ol (cetyl alcohol) and octadecan-1-ol (stearyl alcohol)</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2905.19.00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2905.19.00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Rượu đơn chức chưa no:</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Unsaturated monohydric alcohols: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2905.22.00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xml:space="preserve">- - Rượu tecpen mạch hở </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2905.22.00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Acyclic terpene alcohols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lastRenderedPageBreak/>
              <w:t>2905.29.00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2905.29.00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Rượu hai chức: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Diols: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2905.31.00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Etylen glycol (ethanediol)</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2905.31.00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Ethylene glycol (ethanediol)</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2905.32.00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Propylen glycol (propan-1,2-diol)</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2905.32.00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Propylene glycol (propane-1,2-diol)</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2905.39.00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2905.39.00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Rượu đa chức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Other polyhydric alcohols: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2905.41.00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- 2-Ethyl-2-(hydroxymethyl) propane-1,3-diol (trimethylolpropane)</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2905.41.00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- 2-Ethyl-2-(hydroxymethyl)</w:t>
            </w:r>
            <w:r>
              <w:rPr>
                <w:sz w:val="26"/>
                <w:szCs w:val="26"/>
              </w:rPr>
              <w:t xml:space="preserve"> </w:t>
            </w:r>
            <w:r w:rsidRPr="00B80B37">
              <w:rPr>
                <w:spacing w:val="-8"/>
                <w:sz w:val="26"/>
                <w:szCs w:val="26"/>
              </w:rPr>
              <w:t>propane-1,3-diol (trimethylolpropane</w:t>
            </w:r>
            <w:r w:rsidRPr="006C1729">
              <w:rPr>
                <w:sz w:val="26"/>
                <w:szCs w:val="26"/>
              </w:rPr>
              <w:t>)</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2905.42.00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Pentaerythritol</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2905.42.00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Pentaerythritol</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2905.43.00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Mannitol</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2905.43.00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Mannitol</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2905.44.00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D-glucitol (sorbitol)</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2905.44.00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D-glucitol (sorbitol)</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2905.45.00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Glyxerin</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2905.45.00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Glycerol</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2905.49.00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2905.49.00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Các dẫn xuất halogen hóa, sulphonat hóa, nitro hóa hoặc nitroso hóa của rượu mạch hở:</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Halogenated, sulphonated, nitrated or nitrosated derivatives of acyclic alcohols: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2905.51.00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Ethchlorvynol (</w:t>
            </w:r>
            <w:smartTag w:uri="urn:schemas-microsoft-com:office:smarttags" w:element="place">
              <w:r w:rsidRPr="006C1729">
                <w:rPr>
                  <w:sz w:val="26"/>
                  <w:szCs w:val="26"/>
                </w:rPr>
                <w:t>INN</w:t>
              </w:r>
            </w:smartTag>
            <w:r w:rsidRPr="006C1729">
              <w:rPr>
                <w:sz w:val="26"/>
                <w:szCs w:val="26"/>
              </w:rPr>
              <w:t>)</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2905.51.00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Ethchlorvynol (</w:t>
            </w:r>
            <w:smartTag w:uri="urn:schemas-microsoft-com:office:smarttags" w:element="place">
              <w:r w:rsidRPr="006C1729">
                <w:rPr>
                  <w:sz w:val="26"/>
                  <w:szCs w:val="26"/>
                </w:rPr>
                <w:t>INN</w:t>
              </w:r>
            </w:smartTag>
            <w:r w:rsidRPr="006C1729">
              <w:rPr>
                <w:sz w:val="26"/>
                <w:szCs w:val="26"/>
              </w:rPr>
              <w:t>)</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2905.59.00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2905.59.00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lastRenderedPageBreak/>
              <w:t>29.06</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sidRPr="006C1729">
              <w:rPr>
                <w:b/>
                <w:bCs/>
                <w:sz w:val="26"/>
                <w:szCs w:val="26"/>
              </w:rPr>
              <w:t>Rượu mạch vòng và các dẫn xuất halogen hóa, sulphonat hóa, nitro</w:t>
            </w:r>
            <w:r>
              <w:rPr>
                <w:b/>
                <w:bCs/>
                <w:sz w:val="26"/>
                <w:szCs w:val="26"/>
              </w:rPr>
              <w:t xml:space="preserve"> hóa hoặc nitroso hóa của chúng</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29.06</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sidRPr="0009580D">
              <w:rPr>
                <w:rFonts w:ascii="Times New Roman Bold" w:hAnsi="Times New Roman Bold"/>
                <w:b/>
                <w:bCs/>
                <w:spacing w:val="-8"/>
                <w:sz w:val="26"/>
                <w:szCs w:val="26"/>
              </w:rPr>
              <w:t>Cyclic alcohols and their halogenated</w:t>
            </w:r>
            <w:r w:rsidRPr="006C1729">
              <w:rPr>
                <w:b/>
                <w:bCs/>
                <w:sz w:val="26"/>
                <w:szCs w:val="26"/>
              </w:rPr>
              <w:t>, sulphonated, nit</w:t>
            </w:r>
            <w:r>
              <w:rPr>
                <w:b/>
                <w:bCs/>
                <w:sz w:val="26"/>
                <w:szCs w:val="26"/>
              </w:rPr>
              <w:t>rated or nitrosated derivatives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Cyclanic, cyclenic hoặc cycloterpenic: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Cyclanic, cyclenic or cycloterpenic:</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2906.11.00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Menthol</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2906.11.00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Menthol</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2906.12.00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Cyclohexanol, methylcyclohexanols và dimethylcyclohexanols</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2906.12.00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B80B37">
              <w:rPr>
                <w:spacing w:val="-8"/>
                <w:sz w:val="26"/>
                <w:szCs w:val="26"/>
              </w:rPr>
              <w:t>- - Cyclohexanol, methylcyclohexanols</w:t>
            </w:r>
            <w:r w:rsidRPr="006C1729">
              <w:rPr>
                <w:sz w:val="26"/>
                <w:szCs w:val="26"/>
              </w:rPr>
              <w:t xml:space="preserve"> and dimethylcyclohexanols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2906.13.00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Sterols và inositols</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2906.13.00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Sterols and inositols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2906.19.00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2906.19.00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Loại thơm:</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Aromatic:</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2906.21.00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Rượu benzyl</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2906.21.00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Benzyl alcohol</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2906.29.00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2906.29.00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bl>
    <w:p w:rsidR="001D47CC" w:rsidRDefault="001D47CC" w:rsidP="001D47CC">
      <w:pPr>
        <w:spacing w:line="330" w:lineRule="exact"/>
      </w:pPr>
    </w:p>
    <w:tbl>
      <w:tblPr>
        <w:tblW w:w="0" w:type="auto"/>
        <w:tblInd w:w="102" w:type="dxa"/>
        <w:tblLayout w:type="fixed"/>
        <w:tblLook w:val="04A0" w:firstRow="1" w:lastRow="0" w:firstColumn="1" w:lastColumn="0" w:noHBand="0" w:noVBand="1"/>
      </w:tblPr>
      <w:tblGrid>
        <w:gridCol w:w="7069"/>
        <w:gridCol w:w="1386"/>
        <w:gridCol w:w="5227"/>
      </w:tblGrid>
      <w:tr w:rsidR="001D47CC" w:rsidRPr="006C1729" w:rsidTr="00C4756D">
        <w:trPr>
          <w:trHeight w:val="315"/>
        </w:trPr>
        <w:tc>
          <w:tcPr>
            <w:tcW w:w="7069" w:type="dxa"/>
            <w:vMerge w:val="restart"/>
            <w:tcBorders>
              <w:top w:val="nil"/>
              <w:left w:val="nil"/>
              <w:right w:val="nil"/>
            </w:tcBorders>
            <w:shd w:val="clear" w:color="auto" w:fill="auto"/>
          </w:tcPr>
          <w:p w:rsidR="001D47CC" w:rsidRPr="006C1729" w:rsidRDefault="001D47CC" w:rsidP="00C4756D">
            <w:pPr>
              <w:spacing w:before="20" w:after="20" w:line="360" w:lineRule="exact"/>
              <w:jc w:val="center"/>
              <w:rPr>
                <w:b/>
                <w:bCs/>
                <w:sz w:val="26"/>
                <w:szCs w:val="26"/>
              </w:rPr>
            </w:pPr>
            <w:r w:rsidRPr="006C1729">
              <w:rPr>
                <w:b/>
                <w:bCs/>
                <w:sz w:val="26"/>
                <w:szCs w:val="26"/>
              </w:rPr>
              <w:t>PHÂN CHƯƠNG III</w:t>
            </w:r>
          </w:p>
          <w:p w:rsidR="001D47CC" w:rsidRPr="006C1729" w:rsidRDefault="001D47CC" w:rsidP="00C4756D">
            <w:pPr>
              <w:spacing w:before="20" w:after="20" w:line="360" w:lineRule="exact"/>
              <w:jc w:val="center"/>
              <w:rPr>
                <w:sz w:val="26"/>
                <w:szCs w:val="26"/>
              </w:rPr>
            </w:pPr>
            <w:r w:rsidRPr="006C1729">
              <w:rPr>
                <w:b/>
                <w:bCs/>
                <w:sz w:val="26"/>
                <w:szCs w:val="26"/>
              </w:rPr>
              <w:t>PHENOLS, RƯỢU-PHENOL, VÀ CÁC DẪN XUẤT HALOGEN H</w:t>
            </w:r>
            <w:r>
              <w:rPr>
                <w:b/>
                <w:bCs/>
                <w:sz w:val="26"/>
                <w:szCs w:val="26"/>
              </w:rPr>
              <w:t>ÓA,</w:t>
            </w:r>
            <w:r w:rsidRPr="006C1729">
              <w:rPr>
                <w:b/>
                <w:bCs/>
                <w:sz w:val="26"/>
                <w:szCs w:val="26"/>
              </w:rPr>
              <w:t xml:space="preserve"> SULPHONAT H</w:t>
            </w:r>
            <w:r>
              <w:rPr>
                <w:b/>
                <w:bCs/>
                <w:sz w:val="26"/>
                <w:szCs w:val="26"/>
              </w:rPr>
              <w:t>ÓA,</w:t>
            </w:r>
            <w:r w:rsidRPr="006C1729">
              <w:rPr>
                <w:b/>
                <w:bCs/>
                <w:sz w:val="26"/>
                <w:szCs w:val="26"/>
              </w:rPr>
              <w:t xml:space="preserve"> NITRO H</w:t>
            </w:r>
            <w:r>
              <w:rPr>
                <w:b/>
                <w:bCs/>
                <w:sz w:val="26"/>
                <w:szCs w:val="26"/>
              </w:rPr>
              <w:t xml:space="preserve">ÓA </w:t>
            </w:r>
            <w:r w:rsidRPr="006C1729">
              <w:rPr>
                <w:b/>
                <w:bCs/>
                <w:sz w:val="26"/>
                <w:szCs w:val="26"/>
              </w:rPr>
              <w:t>HOẶC NITROSO H</w:t>
            </w:r>
            <w:r>
              <w:rPr>
                <w:b/>
                <w:bCs/>
                <w:sz w:val="26"/>
                <w:szCs w:val="26"/>
              </w:rPr>
              <w:t xml:space="preserve">ÓA </w:t>
            </w:r>
            <w:r w:rsidRPr="006C1729">
              <w:rPr>
                <w:b/>
                <w:bCs/>
                <w:sz w:val="26"/>
                <w:szCs w:val="26"/>
              </w:rPr>
              <w:t>CỦA CHÚNG</w:t>
            </w:r>
          </w:p>
        </w:tc>
        <w:tc>
          <w:tcPr>
            <w:tcW w:w="1386" w:type="dxa"/>
            <w:tcBorders>
              <w:top w:val="nil"/>
              <w:left w:val="nil"/>
              <w:bottom w:val="nil"/>
              <w:right w:val="nil"/>
            </w:tcBorders>
            <w:shd w:val="clear" w:color="auto" w:fill="auto"/>
          </w:tcPr>
          <w:p w:rsidR="001D47CC" w:rsidRPr="006C1729" w:rsidRDefault="001D47CC" w:rsidP="00C4756D">
            <w:pPr>
              <w:spacing w:before="20" w:after="20" w:line="360" w:lineRule="exact"/>
              <w:jc w:val="center"/>
              <w:rPr>
                <w:b/>
                <w:bCs/>
                <w:sz w:val="26"/>
                <w:szCs w:val="26"/>
              </w:rPr>
            </w:pPr>
          </w:p>
        </w:tc>
        <w:tc>
          <w:tcPr>
            <w:tcW w:w="5227" w:type="dxa"/>
            <w:vMerge w:val="restart"/>
            <w:tcBorders>
              <w:top w:val="nil"/>
              <w:left w:val="nil"/>
              <w:right w:val="nil"/>
            </w:tcBorders>
            <w:shd w:val="clear" w:color="auto" w:fill="auto"/>
          </w:tcPr>
          <w:p w:rsidR="001D47CC" w:rsidRPr="006C1729" w:rsidRDefault="001D47CC" w:rsidP="00C4756D">
            <w:pPr>
              <w:spacing w:before="20" w:after="20" w:line="360" w:lineRule="exact"/>
              <w:jc w:val="center"/>
              <w:rPr>
                <w:b/>
                <w:bCs/>
                <w:sz w:val="26"/>
                <w:szCs w:val="26"/>
              </w:rPr>
            </w:pPr>
            <w:r w:rsidRPr="006C1729">
              <w:rPr>
                <w:b/>
                <w:bCs/>
                <w:sz w:val="26"/>
                <w:szCs w:val="26"/>
              </w:rPr>
              <w:t>SUB-CHAPTER III</w:t>
            </w:r>
          </w:p>
          <w:p w:rsidR="001D47CC" w:rsidRPr="006C1729" w:rsidRDefault="001D47CC" w:rsidP="00C4756D">
            <w:pPr>
              <w:spacing w:before="20" w:after="20" w:line="330" w:lineRule="exact"/>
              <w:jc w:val="center"/>
              <w:rPr>
                <w:sz w:val="26"/>
                <w:szCs w:val="26"/>
              </w:rPr>
            </w:pPr>
            <w:r w:rsidRPr="006C1729">
              <w:rPr>
                <w:b/>
                <w:bCs/>
                <w:sz w:val="26"/>
                <w:szCs w:val="26"/>
              </w:rPr>
              <w:t>PHENOLS, PHENOL-ALCOHOLS, AND THEIR HALOGENATED, SULPHONATED, NITRATED OR NITROSATED DERIVATIVES</w:t>
            </w:r>
          </w:p>
        </w:tc>
      </w:tr>
      <w:tr w:rsidR="001D47CC" w:rsidRPr="006C1729" w:rsidTr="00C4756D">
        <w:trPr>
          <w:trHeight w:val="1260"/>
        </w:trPr>
        <w:tc>
          <w:tcPr>
            <w:tcW w:w="7069" w:type="dxa"/>
            <w:vMerge/>
            <w:tcBorders>
              <w:left w:val="nil"/>
              <w:bottom w:val="nil"/>
              <w:right w:val="nil"/>
            </w:tcBorders>
            <w:shd w:val="clear" w:color="auto" w:fill="auto"/>
          </w:tcPr>
          <w:p w:rsidR="001D47CC" w:rsidRPr="006C1729" w:rsidRDefault="001D47CC" w:rsidP="00C4756D">
            <w:pPr>
              <w:spacing w:before="20" w:after="20" w:line="360" w:lineRule="exact"/>
              <w:jc w:val="center"/>
              <w:rPr>
                <w:sz w:val="26"/>
                <w:szCs w:val="26"/>
              </w:rPr>
            </w:pPr>
          </w:p>
        </w:tc>
        <w:tc>
          <w:tcPr>
            <w:tcW w:w="1386" w:type="dxa"/>
            <w:tcBorders>
              <w:top w:val="nil"/>
              <w:left w:val="nil"/>
              <w:bottom w:val="nil"/>
              <w:right w:val="nil"/>
            </w:tcBorders>
            <w:shd w:val="clear" w:color="auto" w:fill="auto"/>
          </w:tcPr>
          <w:p w:rsidR="001D47CC" w:rsidRPr="006C1729" w:rsidRDefault="001D47CC" w:rsidP="00C4756D">
            <w:pPr>
              <w:spacing w:before="20" w:after="20" w:line="360" w:lineRule="exact"/>
              <w:jc w:val="center"/>
              <w:rPr>
                <w:b/>
                <w:bCs/>
                <w:sz w:val="26"/>
                <w:szCs w:val="26"/>
              </w:rPr>
            </w:pPr>
          </w:p>
        </w:tc>
        <w:tc>
          <w:tcPr>
            <w:tcW w:w="5227" w:type="dxa"/>
            <w:vMerge/>
            <w:tcBorders>
              <w:left w:val="nil"/>
              <w:bottom w:val="nil"/>
              <w:right w:val="nil"/>
            </w:tcBorders>
            <w:shd w:val="clear" w:color="auto" w:fill="auto"/>
          </w:tcPr>
          <w:p w:rsidR="001D47CC" w:rsidRPr="006C1729" w:rsidRDefault="001D47CC" w:rsidP="00C4756D">
            <w:pPr>
              <w:spacing w:before="20" w:after="20" w:line="330" w:lineRule="exact"/>
              <w:rPr>
                <w:sz w:val="26"/>
                <w:szCs w:val="26"/>
              </w:rPr>
            </w:pPr>
          </w:p>
        </w:tc>
      </w:tr>
    </w:tbl>
    <w:p w:rsidR="001D47CC" w:rsidRDefault="001D47CC" w:rsidP="001D47CC">
      <w:pPr>
        <w:spacing w:line="330" w:lineRule="exact"/>
      </w:pPr>
    </w:p>
    <w:tbl>
      <w:tblPr>
        <w:tblW w:w="0" w:type="auto"/>
        <w:tblInd w:w="102" w:type="dxa"/>
        <w:tblLayout w:type="fixed"/>
        <w:tblLook w:val="04A0" w:firstRow="1" w:lastRow="0" w:firstColumn="1" w:lastColumn="0" w:noHBand="0" w:noVBand="1"/>
      </w:tblPr>
      <w:tblGrid>
        <w:gridCol w:w="1386"/>
        <w:gridCol w:w="4419"/>
        <w:gridCol w:w="1264"/>
        <w:gridCol w:w="1386"/>
        <w:gridCol w:w="4165"/>
        <w:gridCol w:w="1062"/>
      </w:tblGrid>
      <w:tr w:rsidR="001D47CC" w:rsidRPr="006C1729" w:rsidTr="00C4756D">
        <w:trPr>
          <w:trHeight w:val="630"/>
          <w:tblHeader/>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Mã hàng</w:t>
            </w:r>
          </w:p>
        </w:tc>
        <w:tc>
          <w:tcPr>
            <w:tcW w:w="4419"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Mô tả hàng hóa</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Đơn vị tính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Code</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Description</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Unit of quantity</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29.07</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Pr>
                <w:b/>
                <w:bCs/>
                <w:sz w:val="26"/>
                <w:szCs w:val="26"/>
              </w:rPr>
              <w:t>Phenols; rượu-phenol</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29.07</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Pr>
                <w:b/>
                <w:bCs/>
                <w:sz w:val="26"/>
                <w:szCs w:val="26"/>
              </w:rPr>
              <w:t>Phenols; phenol-alcohols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lastRenderedPageBreak/>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Monophenols:</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Monophenols: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2907.11.00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Phenol (hydroxybenzene) và muối của nó</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2907.11.00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Phenol (hydroxybenzene) and its salts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2907.12.00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Cresols và muối của chúng</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2907.12.00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Cresols and their salts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2907.13.00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Octylphenol, nonylphenol và các đồng phân của chúng; muối của chúng</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2907.13.00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Octylphenol, nonylphenol and their isomers; salts thereof</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2907.15.00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Naphthols và các muối của chúng</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2907.15.00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Naphthols and their salts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2907.19.00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2907.19.00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Polyphenols; rượu-phenol:</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Polyphenols; phenol-alcohols: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2907.21.00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Resorcinol và muối của nó</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2907.21.00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Resorcinol and its salts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2907.22.00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Hydroquinone (quinol) và các muối của nó</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2907.22.00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Hydroquinone (quinol) and its salts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rPr>
          <w:trHeight w:val="630"/>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2907.23.00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B80B37" w:rsidRDefault="001D47CC" w:rsidP="00C4756D">
            <w:pPr>
              <w:spacing w:before="20" w:after="20" w:line="320" w:lineRule="exact"/>
              <w:jc w:val="both"/>
              <w:rPr>
                <w:spacing w:val="-14"/>
                <w:sz w:val="26"/>
                <w:szCs w:val="26"/>
              </w:rPr>
            </w:pPr>
            <w:r w:rsidRPr="00B80B37">
              <w:rPr>
                <w:spacing w:val="-14"/>
                <w:sz w:val="26"/>
                <w:szCs w:val="26"/>
              </w:rPr>
              <w:t>- - 4,4’-Isopropylidenediphenol (bisphenol A, diphenylolpropane) và muối của nó</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2907.23.00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B80B37" w:rsidRDefault="001D47CC" w:rsidP="00C4756D">
            <w:pPr>
              <w:spacing w:before="20" w:after="20" w:line="320" w:lineRule="exact"/>
              <w:jc w:val="both"/>
              <w:rPr>
                <w:spacing w:val="-14"/>
                <w:sz w:val="26"/>
                <w:szCs w:val="26"/>
              </w:rPr>
            </w:pPr>
            <w:r w:rsidRPr="00B80B37">
              <w:rPr>
                <w:spacing w:val="-14"/>
                <w:sz w:val="26"/>
                <w:szCs w:val="26"/>
              </w:rPr>
              <w:t>- - 4,4’-Isopropylidenediphenol (bisphenol A, diphenylolpropane) and its salts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2907.29</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B80B37" w:rsidRDefault="001D47CC" w:rsidP="00C4756D">
            <w:pPr>
              <w:spacing w:before="20" w:after="20" w:line="320" w:lineRule="exact"/>
              <w:jc w:val="both"/>
              <w:rPr>
                <w:spacing w:val="-14"/>
                <w:sz w:val="26"/>
                <w:szCs w:val="26"/>
              </w:rPr>
            </w:pPr>
            <w:r w:rsidRPr="00B80B37">
              <w:rPr>
                <w:spacing w:val="-14"/>
                <w:sz w:val="26"/>
                <w:szCs w:val="26"/>
              </w:rPr>
              <w:t>-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2907.29</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2907.29.10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 Rượu-phenol</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2907.29.10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 Phenol-alcohols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2907.29.90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2907.29.90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r>
      <w:tr w:rsidR="001D47CC" w:rsidRPr="006C1729" w:rsidTr="00C4756D">
        <w:trPr>
          <w:trHeight w:val="94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b/>
                <w:bCs/>
                <w:sz w:val="26"/>
                <w:szCs w:val="26"/>
              </w:rPr>
            </w:pPr>
            <w:r w:rsidRPr="006C1729">
              <w:rPr>
                <w:b/>
                <w:bCs/>
                <w:sz w:val="26"/>
                <w:szCs w:val="26"/>
              </w:rPr>
              <w:t>29.08</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b/>
                <w:bCs/>
                <w:sz w:val="26"/>
                <w:szCs w:val="26"/>
              </w:rPr>
            </w:pPr>
            <w:r w:rsidRPr="006C1729">
              <w:rPr>
                <w:b/>
                <w:bCs/>
                <w:sz w:val="26"/>
                <w:szCs w:val="26"/>
              </w:rPr>
              <w:t xml:space="preserve">Dẫn xuất halogen hóa, sulphonat hóa, </w:t>
            </w:r>
            <w:r w:rsidRPr="0009580D">
              <w:rPr>
                <w:rFonts w:ascii="Times New Roman Bold" w:hAnsi="Times New Roman Bold"/>
                <w:b/>
                <w:bCs/>
                <w:spacing w:val="-8"/>
                <w:sz w:val="26"/>
                <w:szCs w:val="26"/>
              </w:rPr>
              <w:t>nitro hóa hoặc nitroso hóa của phenols</w:t>
            </w:r>
            <w:r>
              <w:rPr>
                <w:b/>
                <w:bCs/>
                <w:sz w:val="26"/>
                <w:szCs w:val="26"/>
              </w:rPr>
              <w:t xml:space="preserve"> hoặc của rượu-phenol</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b/>
                <w:bCs/>
                <w:sz w:val="26"/>
                <w:szCs w:val="26"/>
              </w:rPr>
            </w:pPr>
            <w:r w:rsidRPr="006C1729">
              <w:rPr>
                <w:b/>
                <w:bCs/>
                <w:sz w:val="26"/>
                <w:szCs w:val="26"/>
              </w:rPr>
              <w:t>29.08</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b/>
                <w:bCs/>
                <w:sz w:val="26"/>
                <w:szCs w:val="26"/>
              </w:rPr>
            </w:pPr>
            <w:r w:rsidRPr="006C1729">
              <w:rPr>
                <w:b/>
                <w:bCs/>
                <w:sz w:val="26"/>
                <w:szCs w:val="26"/>
              </w:rPr>
              <w:t>Halogenated, sulphonated, nitrated or nitrosated derivative</w:t>
            </w:r>
            <w:r>
              <w:rPr>
                <w:b/>
                <w:bCs/>
                <w:sz w:val="26"/>
                <w:szCs w:val="26"/>
              </w:rPr>
              <w:t>s of phenols or phenol-alcohols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r>
      <w:tr w:rsidR="001D47CC" w:rsidRPr="006C1729" w:rsidTr="00C4756D">
        <w:trPr>
          <w:trHeight w:val="630"/>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lastRenderedPageBreak/>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Các dẫn xuất chỉ chứa các nguyên tử halogen thay thế và muối của chúng:</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Derivatives containing only halogen substituents and their salts: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2908.11.00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Pentachlorophenol (ISO)</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2908.11.00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Pentachlorophenol (ISO)</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2908.19.00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2908.19.00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2908.91.00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Dinoseb (ISO) và các muối của nó</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2908.91.00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Dinoseb (ISO) and its salts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rPr>
          <w:trHeight w:val="630"/>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2908.92.00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- 4,6-Dinitro-</w:t>
            </w:r>
            <w:r w:rsidRPr="006C1729">
              <w:rPr>
                <w:i/>
                <w:iCs/>
                <w:sz w:val="26"/>
                <w:szCs w:val="26"/>
              </w:rPr>
              <w:t>o</w:t>
            </w:r>
            <w:r w:rsidRPr="006C1729">
              <w:rPr>
                <w:sz w:val="26"/>
                <w:szCs w:val="26"/>
              </w:rPr>
              <w:t>-cresol (DNOC (ISO)) và các muối của nó</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2908.92.00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- 4,6-Dinitro-</w:t>
            </w:r>
            <w:r w:rsidRPr="006C1729">
              <w:rPr>
                <w:i/>
                <w:iCs/>
                <w:sz w:val="26"/>
                <w:szCs w:val="26"/>
              </w:rPr>
              <w:t>o</w:t>
            </w:r>
            <w:r w:rsidRPr="006C1729">
              <w:rPr>
                <w:sz w:val="26"/>
                <w:szCs w:val="26"/>
              </w:rPr>
              <w:t>-cresol (DNOC (ISO)) and its salts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2908.99.00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2908.99.00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bl>
    <w:p w:rsidR="001D47CC" w:rsidRDefault="001D47CC" w:rsidP="001D47CC">
      <w:pPr>
        <w:spacing w:line="40" w:lineRule="exact"/>
      </w:pPr>
    </w:p>
    <w:tbl>
      <w:tblPr>
        <w:tblW w:w="4422" w:type="pct"/>
        <w:tblInd w:w="885" w:type="dxa"/>
        <w:tblLook w:val="04A0" w:firstRow="1" w:lastRow="0" w:firstColumn="1" w:lastColumn="0" w:noHBand="0" w:noVBand="1"/>
      </w:tblPr>
      <w:tblGrid>
        <w:gridCol w:w="5238"/>
        <w:gridCol w:w="570"/>
        <w:gridCol w:w="5635"/>
      </w:tblGrid>
      <w:tr w:rsidR="001D47CC" w:rsidRPr="006C1729" w:rsidTr="00C4756D">
        <w:trPr>
          <w:trHeight w:val="305"/>
        </w:trPr>
        <w:tc>
          <w:tcPr>
            <w:tcW w:w="2289" w:type="pct"/>
            <w:tcBorders>
              <w:top w:val="nil"/>
              <w:left w:val="nil"/>
              <w:bottom w:val="nil"/>
              <w:right w:val="nil"/>
            </w:tcBorders>
            <w:shd w:val="clear" w:color="auto" w:fill="auto"/>
          </w:tcPr>
          <w:p w:rsidR="001D47CC" w:rsidRPr="006C1729" w:rsidRDefault="001D47CC" w:rsidP="00C4756D">
            <w:pPr>
              <w:spacing w:before="20" w:after="20" w:line="400" w:lineRule="exact"/>
              <w:jc w:val="center"/>
              <w:rPr>
                <w:b/>
                <w:bCs/>
                <w:sz w:val="26"/>
                <w:szCs w:val="26"/>
              </w:rPr>
            </w:pPr>
            <w:r w:rsidRPr="006C1729">
              <w:rPr>
                <w:b/>
                <w:bCs/>
                <w:sz w:val="26"/>
                <w:szCs w:val="26"/>
              </w:rPr>
              <w:t>PHÂN CHƯƠNG IV</w:t>
            </w:r>
          </w:p>
        </w:tc>
        <w:tc>
          <w:tcPr>
            <w:tcW w:w="249" w:type="pct"/>
            <w:tcBorders>
              <w:top w:val="nil"/>
              <w:left w:val="nil"/>
              <w:bottom w:val="nil"/>
              <w:right w:val="nil"/>
            </w:tcBorders>
            <w:shd w:val="clear" w:color="auto" w:fill="auto"/>
            <w:noWrap/>
          </w:tcPr>
          <w:p w:rsidR="001D47CC" w:rsidRPr="006C1729" w:rsidRDefault="001D47CC" w:rsidP="00C4756D">
            <w:pPr>
              <w:spacing w:before="20" w:after="20" w:line="400" w:lineRule="exact"/>
              <w:jc w:val="center"/>
              <w:rPr>
                <w:sz w:val="26"/>
                <w:szCs w:val="26"/>
              </w:rPr>
            </w:pPr>
          </w:p>
        </w:tc>
        <w:tc>
          <w:tcPr>
            <w:tcW w:w="2462" w:type="pct"/>
            <w:tcBorders>
              <w:top w:val="nil"/>
              <w:left w:val="nil"/>
              <w:bottom w:val="nil"/>
              <w:right w:val="nil"/>
            </w:tcBorders>
            <w:shd w:val="clear" w:color="auto" w:fill="auto"/>
          </w:tcPr>
          <w:p w:rsidR="001D47CC" w:rsidRPr="006C1729" w:rsidRDefault="001D47CC" w:rsidP="00C4756D">
            <w:pPr>
              <w:spacing w:before="20" w:after="20" w:line="400" w:lineRule="exact"/>
              <w:jc w:val="center"/>
              <w:rPr>
                <w:b/>
                <w:bCs/>
                <w:sz w:val="26"/>
                <w:szCs w:val="26"/>
              </w:rPr>
            </w:pPr>
            <w:r w:rsidRPr="006C1729">
              <w:rPr>
                <w:b/>
                <w:bCs/>
                <w:sz w:val="26"/>
                <w:szCs w:val="26"/>
              </w:rPr>
              <w:t>SUB-CHAPTER IV</w:t>
            </w:r>
          </w:p>
        </w:tc>
      </w:tr>
      <w:tr w:rsidR="001D47CC" w:rsidRPr="006C1729" w:rsidTr="00C4756D">
        <w:trPr>
          <w:trHeight w:val="2291"/>
        </w:trPr>
        <w:tc>
          <w:tcPr>
            <w:tcW w:w="2289" w:type="pct"/>
            <w:tcBorders>
              <w:top w:val="nil"/>
              <w:left w:val="nil"/>
              <w:bottom w:val="nil"/>
              <w:right w:val="nil"/>
            </w:tcBorders>
            <w:shd w:val="clear" w:color="auto" w:fill="auto"/>
          </w:tcPr>
          <w:p w:rsidR="001D47CC" w:rsidRPr="006C1729" w:rsidRDefault="001D47CC" w:rsidP="00C4756D">
            <w:pPr>
              <w:spacing w:before="20" w:after="20" w:line="400" w:lineRule="exact"/>
              <w:jc w:val="center"/>
              <w:rPr>
                <w:b/>
                <w:bCs/>
                <w:sz w:val="26"/>
                <w:szCs w:val="26"/>
              </w:rPr>
            </w:pPr>
            <w:r w:rsidRPr="006C1729">
              <w:rPr>
                <w:b/>
                <w:bCs/>
                <w:sz w:val="26"/>
                <w:szCs w:val="26"/>
              </w:rPr>
              <w:t xml:space="preserve"> ETE, PEROXIT RƯỢU, PEROXIT ETE,  PEROXIT AXETAL VÀ  PEROXIT HEMIAXETAL, PEROXIT XETON, EPOXIT CÓ VÒNG BA CẠNH, AXETAL VÀ HEMIAXETAL VÀ CÁC DẪN XUẤT HALOGEN H</w:t>
            </w:r>
            <w:r>
              <w:rPr>
                <w:b/>
                <w:bCs/>
                <w:sz w:val="26"/>
                <w:szCs w:val="26"/>
              </w:rPr>
              <w:t>ÓA,</w:t>
            </w:r>
            <w:r w:rsidRPr="006C1729">
              <w:rPr>
                <w:b/>
                <w:bCs/>
                <w:sz w:val="26"/>
                <w:szCs w:val="26"/>
              </w:rPr>
              <w:t xml:space="preserve"> SULPHONAT H</w:t>
            </w:r>
            <w:r>
              <w:rPr>
                <w:b/>
                <w:bCs/>
                <w:sz w:val="26"/>
                <w:szCs w:val="26"/>
              </w:rPr>
              <w:t>ÓA,</w:t>
            </w:r>
            <w:r w:rsidRPr="006C1729">
              <w:rPr>
                <w:b/>
                <w:bCs/>
                <w:sz w:val="26"/>
                <w:szCs w:val="26"/>
              </w:rPr>
              <w:t xml:space="preserve"> NITRO H</w:t>
            </w:r>
            <w:r>
              <w:rPr>
                <w:b/>
                <w:bCs/>
                <w:sz w:val="26"/>
                <w:szCs w:val="26"/>
              </w:rPr>
              <w:t xml:space="preserve">ÓA </w:t>
            </w:r>
            <w:r w:rsidRPr="006C1729">
              <w:rPr>
                <w:b/>
                <w:bCs/>
                <w:sz w:val="26"/>
                <w:szCs w:val="26"/>
              </w:rPr>
              <w:t>HOẶC NITROSO H</w:t>
            </w:r>
            <w:r>
              <w:rPr>
                <w:b/>
                <w:bCs/>
                <w:sz w:val="26"/>
                <w:szCs w:val="26"/>
              </w:rPr>
              <w:t xml:space="preserve">ÓA </w:t>
            </w:r>
            <w:r w:rsidRPr="006C1729">
              <w:rPr>
                <w:b/>
                <w:bCs/>
                <w:sz w:val="26"/>
                <w:szCs w:val="26"/>
              </w:rPr>
              <w:t>CỦA CÁC CHẤT TRÊN</w:t>
            </w:r>
          </w:p>
        </w:tc>
        <w:tc>
          <w:tcPr>
            <w:tcW w:w="249" w:type="pct"/>
            <w:tcBorders>
              <w:top w:val="nil"/>
              <w:left w:val="nil"/>
              <w:bottom w:val="nil"/>
              <w:right w:val="nil"/>
            </w:tcBorders>
            <w:shd w:val="clear" w:color="auto" w:fill="auto"/>
            <w:noWrap/>
          </w:tcPr>
          <w:p w:rsidR="001D47CC" w:rsidRPr="006C1729" w:rsidRDefault="001D47CC" w:rsidP="00C4756D">
            <w:pPr>
              <w:spacing w:before="20" w:after="20" w:line="400" w:lineRule="exact"/>
              <w:jc w:val="center"/>
              <w:rPr>
                <w:sz w:val="26"/>
                <w:szCs w:val="26"/>
              </w:rPr>
            </w:pPr>
          </w:p>
        </w:tc>
        <w:tc>
          <w:tcPr>
            <w:tcW w:w="2462" w:type="pct"/>
            <w:tcBorders>
              <w:top w:val="nil"/>
              <w:left w:val="nil"/>
              <w:bottom w:val="nil"/>
              <w:right w:val="nil"/>
            </w:tcBorders>
            <w:shd w:val="clear" w:color="auto" w:fill="auto"/>
          </w:tcPr>
          <w:p w:rsidR="001D47CC" w:rsidRDefault="001D47CC" w:rsidP="00C4756D">
            <w:pPr>
              <w:spacing w:before="20" w:after="20" w:line="400" w:lineRule="exact"/>
              <w:jc w:val="center"/>
              <w:rPr>
                <w:b/>
                <w:bCs/>
                <w:sz w:val="26"/>
                <w:szCs w:val="26"/>
              </w:rPr>
            </w:pPr>
            <w:r w:rsidRPr="006C1729">
              <w:rPr>
                <w:b/>
                <w:bCs/>
                <w:sz w:val="26"/>
                <w:szCs w:val="26"/>
              </w:rPr>
              <w:t xml:space="preserve">ETHERS, ALCOHOL PEROXIDES, ETHER PEROXIDES, ACETAL AND HEMIACETAL PEROXIDES, KETONE PEROXIDES, EPOXIDES WITH A THREE-MEMBERED RING, ACETALS AND HEMIACETALS, AND THEIR HALOGENATED, SULPHONATED, </w:t>
            </w:r>
          </w:p>
          <w:p w:rsidR="001D47CC" w:rsidRDefault="001D47CC" w:rsidP="00C4756D">
            <w:pPr>
              <w:spacing w:before="20" w:after="20" w:line="400" w:lineRule="exact"/>
              <w:jc w:val="center"/>
              <w:rPr>
                <w:b/>
                <w:bCs/>
                <w:sz w:val="26"/>
                <w:szCs w:val="26"/>
              </w:rPr>
            </w:pPr>
            <w:r w:rsidRPr="006C1729">
              <w:rPr>
                <w:b/>
                <w:bCs/>
                <w:sz w:val="26"/>
                <w:szCs w:val="26"/>
              </w:rPr>
              <w:t xml:space="preserve">NITRATED OR NITROSATED </w:t>
            </w:r>
          </w:p>
          <w:p w:rsidR="001D47CC" w:rsidRPr="006C1729" w:rsidRDefault="001D47CC" w:rsidP="00C4756D">
            <w:pPr>
              <w:spacing w:before="20" w:after="20" w:line="400" w:lineRule="exact"/>
              <w:jc w:val="center"/>
              <w:rPr>
                <w:b/>
                <w:bCs/>
                <w:sz w:val="26"/>
                <w:szCs w:val="26"/>
              </w:rPr>
            </w:pPr>
            <w:r w:rsidRPr="006C1729">
              <w:rPr>
                <w:b/>
                <w:bCs/>
                <w:sz w:val="26"/>
                <w:szCs w:val="26"/>
              </w:rPr>
              <w:t>DERIVATIVES</w:t>
            </w:r>
          </w:p>
        </w:tc>
      </w:tr>
    </w:tbl>
    <w:p w:rsidR="001D47CC" w:rsidRDefault="001D47CC" w:rsidP="001D47CC">
      <w:pPr>
        <w:spacing w:line="330" w:lineRule="exact"/>
      </w:pPr>
    </w:p>
    <w:tbl>
      <w:tblPr>
        <w:tblW w:w="0" w:type="dxa"/>
        <w:tblInd w:w="102" w:type="dxa"/>
        <w:tblLayout w:type="fixed"/>
        <w:tblLook w:val="04A0" w:firstRow="1" w:lastRow="0" w:firstColumn="1" w:lastColumn="0" w:noHBand="0" w:noVBand="1"/>
      </w:tblPr>
      <w:tblGrid>
        <w:gridCol w:w="1386"/>
        <w:gridCol w:w="4419"/>
        <w:gridCol w:w="1264"/>
        <w:gridCol w:w="1386"/>
        <w:gridCol w:w="4165"/>
        <w:gridCol w:w="1062"/>
      </w:tblGrid>
      <w:tr w:rsidR="001D47CC" w:rsidRPr="006C1729" w:rsidTr="00C4756D">
        <w:trPr>
          <w:trHeight w:val="630"/>
          <w:tblHeader/>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lastRenderedPageBreak/>
              <w:t>Mã hàng</w:t>
            </w:r>
          </w:p>
        </w:tc>
        <w:tc>
          <w:tcPr>
            <w:tcW w:w="4419"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Mô tả hàng hóa</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Đơn vị tính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Code</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Description</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Unit of quantity</w:t>
            </w:r>
          </w:p>
        </w:tc>
      </w:tr>
      <w:tr w:rsidR="001D47CC" w:rsidRPr="006C1729" w:rsidTr="00C4756D">
        <w:trPr>
          <w:trHeight w:val="1890"/>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00" w:lineRule="exact"/>
              <w:rPr>
                <w:b/>
                <w:bCs/>
                <w:sz w:val="26"/>
                <w:szCs w:val="26"/>
              </w:rPr>
            </w:pPr>
            <w:r w:rsidRPr="006C1729">
              <w:rPr>
                <w:b/>
                <w:bCs/>
                <w:sz w:val="26"/>
                <w:szCs w:val="26"/>
              </w:rPr>
              <w:t>29.09</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400" w:lineRule="exact"/>
              <w:jc w:val="both"/>
              <w:rPr>
                <w:b/>
                <w:bCs/>
                <w:sz w:val="26"/>
                <w:szCs w:val="26"/>
              </w:rPr>
            </w:pPr>
            <w:r w:rsidRPr="006C1729">
              <w:rPr>
                <w:b/>
                <w:bCs/>
                <w:sz w:val="26"/>
                <w:szCs w:val="26"/>
              </w:rPr>
              <w:t>Ete, rượu-ete, phenol-ete, phenol-rượu-ete, peroxit rượu, peroxit ete, peroxit axetal và peroxit hemiaxetal, peroxit xeton (đã hoặc chưa xác định về mặt hóa học), và các dẫn xuất halogen hóa, sulphonat hóa, nitro hóa hoặc nitroso hóa</w:t>
            </w:r>
            <w:r>
              <w:rPr>
                <w:b/>
                <w:bCs/>
                <w:sz w:val="26"/>
                <w:szCs w:val="26"/>
              </w:rPr>
              <w:t xml:space="preserve"> của các chất trên</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0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00" w:lineRule="exact"/>
              <w:rPr>
                <w:b/>
                <w:bCs/>
                <w:sz w:val="26"/>
                <w:szCs w:val="26"/>
              </w:rPr>
            </w:pPr>
            <w:r w:rsidRPr="006C1729">
              <w:rPr>
                <w:b/>
                <w:bCs/>
                <w:sz w:val="26"/>
                <w:szCs w:val="26"/>
              </w:rPr>
              <w:t>29.09</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400" w:lineRule="exact"/>
              <w:jc w:val="both"/>
              <w:rPr>
                <w:b/>
                <w:bCs/>
                <w:sz w:val="26"/>
                <w:szCs w:val="26"/>
              </w:rPr>
            </w:pPr>
            <w:r w:rsidRPr="006C1729">
              <w:rPr>
                <w:b/>
                <w:bCs/>
                <w:sz w:val="26"/>
                <w:szCs w:val="26"/>
              </w:rPr>
              <w:t>Ethers, ether-alcohols, ether-phenols, ether-alcohol-phenols, alcohol peroxides, ether peroxides, acetal and hemiacetal peroxides, ketone peroxides (whether or not chemically defined), and their halogenated, sulphonated, nitrated or nitrosated derivative</w:t>
            </w:r>
            <w:r>
              <w:rPr>
                <w:b/>
                <w:bCs/>
                <w:sz w:val="26"/>
                <w:szCs w:val="26"/>
              </w:rPr>
              <w:t>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0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00" w:lineRule="exact"/>
              <w:rPr>
                <w:sz w:val="26"/>
                <w:szCs w:val="26"/>
              </w:rPr>
            </w:pPr>
            <w:r w:rsidRPr="006C1729">
              <w:rPr>
                <w:sz w:val="26"/>
                <w:szCs w:val="26"/>
              </w:rPr>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400" w:lineRule="exact"/>
              <w:jc w:val="both"/>
              <w:rPr>
                <w:sz w:val="26"/>
                <w:szCs w:val="26"/>
              </w:rPr>
            </w:pPr>
            <w:r w:rsidRPr="006C1729">
              <w:rPr>
                <w:sz w:val="26"/>
                <w:szCs w:val="26"/>
              </w:rPr>
              <w:t>- Ete mạch hở và các dẫn xuất halogen hóa, sulphonat hóa, nitro hóa hoặc nitroso hóa của chúng:</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0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0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400" w:lineRule="exact"/>
              <w:jc w:val="both"/>
              <w:rPr>
                <w:sz w:val="26"/>
                <w:szCs w:val="26"/>
              </w:rPr>
            </w:pPr>
            <w:r w:rsidRPr="00556E60">
              <w:rPr>
                <w:spacing w:val="-6"/>
                <w:sz w:val="26"/>
                <w:szCs w:val="26"/>
              </w:rPr>
              <w:t>- Acyclic ethers and their halogenated</w:t>
            </w:r>
            <w:r w:rsidRPr="006C1729">
              <w:rPr>
                <w:sz w:val="26"/>
                <w:szCs w:val="26"/>
              </w:rPr>
              <w:t>, sulphonated, nitrated or nitrosated derivatives: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0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rPr>
                <w:sz w:val="26"/>
                <w:szCs w:val="26"/>
              </w:rPr>
            </w:pPr>
            <w:r w:rsidRPr="006C1729">
              <w:rPr>
                <w:sz w:val="26"/>
                <w:szCs w:val="26"/>
              </w:rPr>
              <w:t>2909.11.00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64" w:lineRule="exact"/>
              <w:jc w:val="both"/>
              <w:rPr>
                <w:sz w:val="26"/>
                <w:szCs w:val="26"/>
              </w:rPr>
            </w:pPr>
            <w:r w:rsidRPr="006C1729">
              <w:rPr>
                <w:sz w:val="26"/>
                <w:szCs w:val="26"/>
              </w:rPr>
              <w:t>- - Dietyl ete</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rPr>
                <w:sz w:val="26"/>
                <w:szCs w:val="26"/>
              </w:rPr>
            </w:pPr>
            <w:r w:rsidRPr="006C1729">
              <w:rPr>
                <w:sz w:val="26"/>
                <w:szCs w:val="26"/>
              </w:rPr>
              <w:t>2909.11.00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64" w:lineRule="exact"/>
              <w:jc w:val="both"/>
              <w:rPr>
                <w:sz w:val="26"/>
                <w:szCs w:val="26"/>
              </w:rPr>
            </w:pPr>
            <w:r w:rsidRPr="006C1729">
              <w:rPr>
                <w:sz w:val="26"/>
                <w:szCs w:val="26"/>
              </w:rPr>
              <w:t>- - Diethyl ether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rPr>
                <w:sz w:val="26"/>
                <w:szCs w:val="26"/>
              </w:rPr>
            </w:pPr>
            <w:r w:rsidRPr="006C1729">
              <w:rPr>
                <w:sz w:val="26"/>
                <w:szCs w:val="26"/>
              </w:rPr>
              <w:t>2909.19.00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64" w:lineRule="exact"/>
              <w:jc w:val="both"/>
              <w:rPr>
                <w:sz w:val="26"/>
                <w:szCs w:val="26"/>
              </w:rPr>
            </w:pPr>
            <w:r w:rsidRPr="006C1729">
              <w:rPr>
                <w:sz w:val="26"/>
                <w:szCs w:val="26"/>
              </w:rPr>
              <w:t>-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rPr>
                <w:sz w:val="26"/>
                <w:szCs w:val="26"/>
              </w:rPr>
            </w:pPr>
            <w:r w:rsidRPr="006C1729">
              <w:rPr>
                <w:sz w:val="26"/>
                <w:szCs w:val="26"/>
              </w:rPr>
              <w:t>2909.19.00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64" w:lineRule="exact"/>
              <w:jc w:val="both"/>
              <w:rPr>
                <w:sz w:val="26"/>
                <w:szCs w:val="26"/>
              </w:rPr>
            </w:pPr>
            <w:r w:rsidRPr="006C1729">
              <w:rPr>
                <w:sz w:val="26"/>
                <w:szCs w:val="26"/>
              </w:rPr>
              <w:t>- -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rPr>
                <w:sz w:val="26"/>
                <w:szCs w:val="26"/>
              </w:rPr>
            </w:pPr>
            <w:r w:rsidRPr="006C1729">
              <w:rPr>
                <w:sz w:val="26"/>
                <w:szCs w:val="26"/>
              </w:rPr>
              <w:t>2909.20.00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64" w:lineRule="exact"/>
              <w:jc w:val="both"/>
              <w:rPr>
                <w:sz w:val="26"/>
                <w:szCs w:val="26"/>
              </w:rPr>
            </w:pPr>
            <w:r w:rsidRPr="006C1729">
              <w:rPr>
                <w:sz w:val="26"/>
                <w:szCs w:val="26"/>
              </w:rPr>
              <w:t>- Ete cyclanic, cyclenic hoặc cycloterpenic và các dẫn xuất halogen hóa, sulphonat hóa, nitro hóa hoặc nitroso hóa của chúng</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rPr>
                <w:sz w:val="26"/>
                <w:szCs w:val="26"/>
              </w:rPr>
            </w:pPr>
            <w:r w:rsidRPr="006C1729">
              <w:rPr>
                <w:sz w:val="26"/>
                <w:szCs w:val="26"/>
              </w:rPr>
              <w:t>2909.20.00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64" w:lineRule="exact"/>
              <w:jc w:val="both"/>
              <w:rPr>
                <w:sz w:val="26"/>
                <w:szCs w:val="26"/>
              </w:rPr>
            </w:pPr>
            <w:r w:rsidRPr="006C1729">
              <w:rPr>
                <w:sz w:val="26"/>
                <w:szCs w:val="26"/>
              </w:rPr>
              <w:t>- Cyclanic, cyclenic or cycloterpenic ethers and their halogenated, sulphonated, nitrated or nitrosated derivatives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rPr>
                <w:sz w:val="26"/>
                <w:szCs w:val="26"/>
              </w:rPr>
            </w:pPr>
            <w:r w:rsidRPr="006C1729">
              <w:rPr>
                <w:sz w:val="26"/>
                <w:szCs w:val="26"/>
              </w:rPr>
              <w:lastRenderedPageBreak/>
              <w:t>2909.30.00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64" w:lineRule="exact"/>
              <w:jc w:val="both"/>
              <w:rPr>
                <w:sz w:val="26"/>
                <w:szCs w:val="26"/>
              </w:rPr>
            </w:pPr>
            <w:r w:rsidRPr="006C1729">
              <w:rPr>
                <w:sz w:val="26"/>
                <w:szCs w:val="26"/>
              </w:rPr>
              <w:t>- Ete thơm và các dẫn xuất halogen hóa, sulphonat hóa, nitro hóa hoặc nitroso hóa của chúng</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rPr>
                <w:sz w:val="26"/>
                <w:szCs w:val="26"/>
              </w:rPr>
            </w:pPr>
            <w:r w:rsidRPr="006C1729">
              <w:rPr>
                <w:sz w:val="26"/>
                <w:szCs w:val="26"/>
              </w:rPr>
              <w:t>2909.30.00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64" w:lineRule="exact"/>
              <w:jc w:val="both"/>
              <w:rPr>
                <w:sz w:val="26"/>
                <w:szCs w:val="26"/>
              </w:rPr>
            </w:pPr>
            <w:r w:rsidRPr="006C1729">
              <w:rPr>
                <w:sz w:val="26"/>
                <w:szCs w:val="26"/>
              </w:rPr>
              <w:t>- Aromatic ethers and their halogenated, sulphonated, nitrated or nitrosated derivatives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rPr>
                <w:sz w:val="26"/>
                <w:szCs w:val="26"/>
              </w:rPr>
            </w:pPr>
            <w:r w:rsidRPr="006C1729">
              <w:rPr>
                <w:sz w:val="26"/>
                <w:szCs w:val="26"/>
              </w:rPr>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64" w:lineRule="exact"/>
              <w:jc w:val="both"/>
              <w:rPr>
                <w:sz w:val="26"/>
                <w:szCs w:val="26"/>
              </w:rPr>
            </w:pPr>
            <w:r w:rsidRPr="006C1729">
              <w:rPr>
                <w:sz w:val="26"/>
                <w:szCs w:val="26"/>
              </w:rPr>
              <w:t>- Rượu ete và các dẫn xuất halogen hóa, sulphonat hóa, nitro hóa hoặc nitroso hóa của chúng:</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64" w:lineRule="exact"/>
              <w:jc w:val="both"/>
              <w:rPr>
                <w:sz w:val="26"/>
                <w:szCs w:val="26"/>
              </w:rPr>
            </w:pPr>
            <w:r w:rsidRPr="006C1729">
              <w:rPr>
                <w:sz w:val="26"/>
                <w:szCs w:val="26"/>
              </w:rPr>
              <w:t>- Ether-alcohols and their halogenated, sulphonated, nitrated or nitrosated derivatives: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rPr>
                <w:sz w:val="26"/>
                <w:szCs w:val="26"/>
              </w:rPr>
            </w:pPr>
            <w:r w:rsidRPr="006C1729">
              <w:rPr>
                <w:sz w:val="26"/>
                <w:szCs w:val="26"/>
              </w:rPr>
              <w:t>2909.41.00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64" w:lineRule="exact"/>
              <w:jc w:val="both"/>
              <w:rPr>
                <w:sz w:val="26"/>
                <w:szCs w:val="26"/>
              </w:rPr>
            </w:pPr>
            <w:r w:rsidRPr="006C1729">
              <w:rPr>
                <w:sz w:val="26"/>
                <w:szCs w:val="26"/>
              </w:rPr>
              <w:t>- - 2,2’-Oxydietanol (dietylen glycol, digol)</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rPr>
                <w:sz w:val="26"/>
                <w:szCs w:val="26"/>
              </w:rPr>
            </w:pPr>
            <w:r w:rsidRPr="006C1729">
              <w:rPr>
                <w:sz w:val="26"/>
                <w:szCs w:val="26"/>
              </w:rPr>
              <w:t>2909.41.00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64" w:lineRule="exact"/>
              <w:jc w:val="both"/>
              <w:rPr>
                <w:sz w:val="26"/>
                <w:szCs w:val="26"/>
              </w:rPr>
            </w:pPr>
            <w:r w:rsidRPr="006C1729">
              <w:rPr>
                <w:sz w:val="26"/>
                <w:szCs w:val="26"/>
              </w:rPr>
              <w:t>- - 2,2’-Oxydiethanol (diethylene glycol, digol)</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rPr>
                <w:sz w:val="26"/>
                <w:szCs w:val="26"/>
              </w:rPr>
            </w:pPr>
            <w:r w:rsidRPr="006C1729">
              <w:rPr>
                <w:sz w:val="26"/>
                <w:szCs w:val="26"/>
              </w:rPr>
              <w:t>2909.43.00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64" w:lineRule="exact"/>
              <w:jc w:val="both"/>
              <w:rPr>
                <w:sz w:val="26"/>
                <w:szCs w:val="26"/>
              </w:rPr>
            </w:pPr>
            <w:r w:rsidRPr="006C1729">
              <w:rPr>
                <w:sz w:val="26"/>
                <w:szCs w:val="26"/>
              </w:rPr>
              <w:t>- - Ete monobutyl của etylen glycol hoặc của dietylen glycol</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rPr>
                <w:sz w:val="26"/>
                <w:szCs w:val="26"/>
              </w:rPr>
            </w:pPr>
            <w:r w:rsidRPr="006C1729">
              <w:rPr>
                <w:sz w:val="26"/>
                <w:szCs w:val="26"/>
              </w:rPr>
              <w:t>2909.43.00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64" w:lineRule="exact"/>
              <w:jc w:val="both"/>
              <w:rPr>
                <w:sz w:val="26"/>
                <w:szCs w:val="26"/>
              </w:rPr>
            </w:pPr>
            <w:r w:rsidRPr="006C1729">
              <w:rPr>
                <w:sz w:val="26"/>
                <w:szCs w:val="26"/>
              </w:rPr>
              <w:t>- - Monobutyl ethers of ethylene glycol or of diethylene glycol</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rPr>
                <w:sz w:val="26"/>
                <w:szCs w:val="26"/>
              </w:rPr>
            </w:pPr>
            <w:r w:rsidRPr="006C1729">
              <w:rPr>
                <w:sz w:val="26"/>
                <w:szCs w:val="26"/>
              </w:rPr>
              <w:t>2909.44.00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64" w:lineRule="exact"/>
              <w:jc w:val="both"/>
              <w:rPr>
                <w:sz w:val="26"/>
                <w:szCs w:val="26"/>
              </w:rPr>
            </w:pPr>
            <w:r w:rsidRPr="006C1729">
              <w:rPr>
                <w:sz w:val="26"/>
                <w:szCs w:val="26"/>
              </w:rPr>
              <w:t>- - Ete monoalkyl khác của etylen glycol hoặc của dietylen glycol</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rPr>
                <w:sz w:val="26"/>
                <w:szCs w:val="26"/>
              </w:rPr>
            </w:pPr>
            <w:r w:rsidRPr="006C1729">
              <w:rPr>
                <w:sz w:val="26"/>
                <w:szCs w:val="26"/>
              </w:rPr>
              <w:t>2909.44.00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64" w:lineRule="exact"/>
              <w:jc w:val="both"/>
              <w:rPr>
                <w:sz w:val="26"/>
                <w:szCs w:val="26"/>
              </w:rPr>
            </w:pPr>
            <w:r w:rsidRPr="006C1729">
              <w:rPr>
                <w:sz w:val="26"/>
                <w:szCs w:val="26"/>
              </w:rPr>
              <w:t>- - Other monoalkylethers of ethylene glycol or of diethylene glycol</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rPr>
                <w:sz w:val="26"/>
                <w:szCs w:val="26"/>
              </w:rPr>
            </w:pPr>
            <w:r w:rsidRPr="006C1729">
              <w:rPr>
                <w:sz w:val="26"/>
                <w:szCs w:val="26"/>
              </w:rPr>
              <w:t>2909.49.00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64" w:lineRule="exact"/>
              <w:jc w:val="both"/>
              <w:rPr>
                <w:sz w:val="26"/>
                <w:szCs w:val="26"/>
              </w:rPr>
            </w:pPr>
            <w:r w:rsidRPr="006C1729">
              <w:rPr>
                <w:sz w:val="26"/>
                <w:szCs w:val="26"/>
              </w:rPr>
              <w:t>-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rPr>
                <w:sz w:val="26"/>
                <w:szCs w:val="26"/>
              </w:rPr>
            </w:pPr>
            <w:r w:rsidRPr="006C1729">
              <w:rPr>
                <w:sz w:val="26"/>
                <w:szCs w:val="26"/>
              </w:rPr>
              <w:t>2909.49.00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64" w:lineRule="exact"/>
              <w:jc w:val="both"/>
              <w:rPr>
                <w:sz w:val="26"/>
                <w:szCs w:val="26"/>
              </w:rPr>
            </w:pPr>
            <w:r w:rsidRPr="006C1729">
              <w:rPr>
                <w:sz w:val="26"/>
                <w:szCs w:val="26"/>
              </w:rPr>
              <w:t>- -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rPr>
                <w:sz w:val="26"/>
                <w:szCs w:val="26"/>
              </w:rPr>
            </w:pPr>
            <w:r w:rsidRPr="006C1729">
              <w:rPr>
                <w:sz w:val="26"/>
                <w:szCs w:val="26"/>
              </w:rPr>
              <w:t>2909.50.00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64" w:lineRule="exact"/>
              <w:jc w:val="both"/>
              <w:rPr>
                <w:sz w:val="26"/>
                <w:szCs w:val="26"/>
              </w:rPr>
            </w:pPr>
            <w:r w:rsidRPr="006C1729">
              <w:rPr>
                <w:sz w:val="26"/>
                <w:szCs w:val="26"/>
              </w:rPr>
              <w:t>- Phenol-ete, phenol-rượu-ete và các dẫn xuất halogen hóa, sulphonat hóa, nitro hóa hoặc nitroso hóa của chúng</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rPr>
                <w:sz w:val="26"/>
                <w:szCs w:val="26"/>
              </w:rPr>
            </w:pPr>
            <w:r w:rsidRPr="006C1729">
              <w:rPr>
                <w:sz w:val="26"/>
                <w:szCs w:val="26"/>
              </w:rPr>
              <w:t>2909.50.00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64" w:lineRule="exact"/>
              <w:jc w:val="both"/>
              <w:rPr>
                <w:sz w:val="26"/>
                <w:szCs w:val="26"/>
              </w:rPr>
            </w:pPr>
            <w:r w:rsidRPr="00BC0D3C">
              <w:rPr>
                <w:spacing w:val="-8"/>
                <w:sz w:val="26"/>
                <w:szCs w:val="26"/>
              </w:rPr>
              <w:t>- Ether-phenols, ether-alcohol-phenols and their halogenated, sulphonated, nitrated or nitrosated</w:t>
            </w:r>
            <w:r w:rsidRPr="006C1729">
              <w:rPr>
                <w:sz w:val="26"/>
                <w:szCs w:val="26"/>
              </w:rPr>
              <w:t xml:space="preserve"> derivatives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4"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2909.60.00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Peroxit rượu, peroxit ete, peroxit axetal và peroxit hemiaxetal, peroxit xeton và các dẫn xuất halogen hóa, sulphonat hóa, nitro hóa hoặc nitroso hóa của chúng</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2909.60.00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xml:space="preserve">- Alcohol peroxides, ether peroxides, acetal and hemiacetal peroxides, ketone peroxides and their </w:t>
            </w:r>
            <w:r w:rsidRPr="006C1729">
              <w:rPr>
                <w:sz w:val="26"/>
                <w:szCs w:val="26"/>
              </w:rPr>
              <w:lastRenderedPageBreak/>
              <w:t>halogenated, sulphonated, nitrated or nitrosated derivatives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lastRenderedPageBreak/>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lastRenderedPageBreak/>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b/>
                <w:bCs/>
                <w:sz w:val="26"/>
                <w:szCs w:val="26"/>
              </w:rPr>
            </w:pPr>
            <w:r w:rsidRPr="006C1729">
              <w:rPr>
                <w:b/>
                <w:bCs/>
                <w:sz w:val="26"/>
                <w:szCs w:val="26"/>
              </w:rPr>
              <w:t>29.10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b/>
                <w:bCs/>
                <w:sz w:val="26"/>
                <w:szCs w:val="26"/>
              </w:rPr>
            </w:pPr>
            <w:r w:rsidRPr="006C1729">
              <w:rPr>
                <w:b/>
                <w:bCs/>
                <w:sz w:val="26"/>
                <w:szCs w:val="26"/>
              </w:rPr>
              <w:t>Epoxit, rượu epoxy, phenol epoxy và ete epoxy, có một vòng ba cạnh và các dẫn xuất đã halogen hóa, sulphonat hóa, nitro</w:t>
            </w:r>
            <w:r>
              <w:rPr>
                <w:b/>
                <w:bCs/>
                <w:sz w:val="26"/>
                <w:szCs w:val="26"/>
              </w:rPr>
              <w:t xml:space="preserve"> hóa hoặc nitroso hóa của chúng</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b/>
                <w:bCs/>
                <w:sz w:val="26"/>
                <w:szCs w:val="26"/>
              </w:rPr>
            </w:pPr>
            <w:r w:rsidRPr="006C1729">
              <w:rPr>
                <w:b/>
                <w:bCs/>
                <w:sz w:val="26"/>
                <w:szCs w:val="26"/>
              </w:rPr>
              <w:t>29.10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b/>
                <w:bCs/>
                <w:sz w:val="26"/>
                <w:szCs w:val="26"/>
              </w:rPr>
            </w:pPr>
            <w:r w:rsidRPr="00B80B37">
              <w:rPr>
                <w:rFonts w:ascii="Times New Roman Bold" w:hAnsi="Times New Roman Bold"/>
                <w:b/>
                <w:bCs/>
                <w:spacing w:val="-14"/>
                <w:sz w:val="26"/>
                <w:szCs w:val="26"/>
              </w:rPr>
              <w:t>Epoxides, epoxyalcohols, epoxyphenols</w:t>
            </w:r>
            <w:r w:rsidRPr="006C1729">
              <w:rPr>
                <w:b/>
                <w:bCs/>
                <w:sz w:val="26"/>
                <w:szCs w:val="26"/>
              </w:rPr>
              <w:t xml:space="preserve"> and epoxyethers, with a three-membered ring, and their halogenated, sulphonated, nit</w:t>
            </w:r>
            <w:r>
              <w:rPr>
                <w:b/>
                <w:bCs/>
                <w:sz w:val="26"/>
                <w:szCs w:val="26"/>
              </w:rPr>
              <w:t>rated or nitrosated derivatives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2910.10.00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Oxiran (etylen oxit)</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2910.10.00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Oxirane (ethylene oxide)</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2910.20.00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Metyloxiran (propylen oxit)</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2910.20.00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Methyloxirane (propylene oxide)</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2910.30.00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- 1-Chloro-2,3-epoxypropane (epichlorohydrin)</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2910.30.00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- 1-Chloro-2,3-epoxypropane (epichlorohydrin)</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2910.40.00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xml:space="preserve">- Dieldrin (ISO, </w:t>
            </w:r>
            <w:smartTag w:uri="urn:schemas-microsoft-com:office:smarttags" w:element="place">
              <w:r w:rsidRPr="006C1729">
                <w:rPr>
                  <w:sz w:val="26"/>
                  <w:szCs w:val="26"/>
                </w:rPr>
                <w:t>INN</w:t>
              </w:r>
            </w:smartTag>
            <w:r w:rsidRPr="006C1729">
              <w:rPr>
                <w:sz w:val="26"/>
                <w:szCs w:val="26"/>
              </w:rPr>
              <w:t>)</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2910.40.00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xml:space="preserve">- Dieldrin (ISO, </w:t>
            </w:r>
            <w:smartTag w:uri="urn:schemas-microsoft-com:office:smarttags" w:element="place">
              <w:r w:rsidRPr="006C1729">
                <w:rPr>
                  <w:sz w:val="26"/>
                  <w:szCs w:val="26"/>
                </w:rPr>
                <w:t>INN</w:t>
              </w:r>
            </w:smartTag>
            <w:r w:rsidRPr="006C1729">
              <w:rPr>
                <w:sz w:val="26"/>
                <w:szCs w:val="26"/>
              </w:rPr>
              <w:t>)</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2910.50.00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Endrin (ISO)</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2910.50.00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Endrin (ISO)</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2910.90.00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2910.90.00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sz w:val="26"/>
                <w:szCs w:val="26"/>
              </w:rPr>
            </w:pPr>
            <w:r w:rsidRPr="006C1729">
              <w:rPr>
                <w:sz w:val="26"/>
                <w:szCs w:val="26"/>
              </w:rPr>
              <w:t> </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b/>
                <w:bCs/>
                <w:sz w:val="26"/>
                <w:szCs w:val="26"/>
              </w:rPr>
            </w:pPr>
            <w:r w:rsidRPr="006C1729">
              <w:rPr>
                <w:b/>
                <w:bCs/>
                <w:sz w:val="26"/>
                <w:szCs w:val="26"/>
              </w:rPr>
              <w:t>2911.00.00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b/>
                <w:bCs/>
                <w:sz w:val="26"/>
                <w:szCs w:val="26"/>
              </w:rPr>
            </w:pPr>
            <w:r w:rsidRPr="006C1729">
              <w:rPr>
                <w:b/>
                <w:bCs/>
                <w:sz w:val="26"/>
                <w:szCs w:val="26"/>
              </w:rPr>
              <w:t>Các axetal và hemiaxetal, có hoặc không có chức oxy khác, và các dẫn xuất halogen hóa, sulphonat hóa, nitro</w:t>
            </w:r>
            <w:r>
              <w:rPr>
                <w:b/>
                <w:bCs/>
                <w:sz w:val="26"/>
                <w:szCs w:val="26"/>
              </w:rPr>
              <w:t xml:space="preserve"> hóa hoặc nitroso hóa của chúng</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rPr>
                <w:b/>
                <w:bCs/>
                <w:sz w:val="26"/>
                <w:szCs w:val="26"/>
              </w:rPr>
            </w:pPr>
            <w:r w:rsidRPr="006C1729">
              <w:rPr>
                <w:b/>
                <w:bCs/>
                <w:sz w:val="26"/>
                <w:szCs w:val="26"/>
              </w:rPr>
              <w:t>2911.00.00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6" w:lineRule="exact"/>
              <w:jc w:val="both"/>
              <w:rPr>
                <w:b/>
                <w:bCs/>
                <w:sz w:val="26"/>
                <w:szCs w:val="26"/>
              </w:rPr>
            </w:pPr>
            <w:r w:rsidRPr="006C1729">
              <w:rPr>
                <w:b/>
                <w:bCs/>
                <w:sz w:val="26"/>
                <w:szCs w:val="26"/>
              </w:rPr>
              <w:t xml:space="preserve">Acetals and hemiacetals, whether or not with other oxygen function, </w:t>
            </w:r>
            <w:r w:rsidRPr="00B80B37">
              <w:rPr>
                <w:rFonts w:ascii="Times New Roman Bold" w:hAnsi="Times New Roman Bold"/>
                <w:b/>
                <w:bCs/>
                <w:spacing w:val="-8"/>
                <w:sz w:val="26"/>
                <w:szCs w:val="26"/>
              </w:rPr>
              <w:t>and their halogenated, sulphonated</w:t>
            </w:r>
            <w:r w:rsidRPr="006C1729">
              <w:rPr>
                <w:b/>
                <w:bCs/>
                <w:sz w:val="26"/>
                <w:szCs w:val="26"/>
              </w:rPr>
              <w:t>, nit</w:t>
            </w:r>
            <w:r>
              <w:rPr>
                <w:b/>
                <w:bCs/>
                <w:sz w:val="26"/>
                <w:szCs w:val="26"/>
              </w:rPr>
              <w:t>rated or nitrosated derivatives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6" w:lineRule="exact"/>
              <w:jc w:val="center"/>
              <w:rPr>
                <w:sz w:val="26"/>
                <w:szCs w:val="26"/>
              </w:rPr>
            </w:pPr>
            <w:r w:rsidRPr="006C1729">
              <w:rPr>
                <w:sz w:val="26"/>
                <w:szCs w:val="26"/>
              </w:rPr>
              <w:t>kg/liter</w:t>
            </w:r>
          </w:p>
        </w:tc>
      </w:tr>
    </w:tbl>
    <w:p w:rsidR="001D47CC" w:rsidRDefault="001D47CC" w:rsidP="001D47CC">
      <w:pPr>
        <w:spacing w:line="20" w:lineRule="exact"/>
      </w:pPr>
    </w:p>
    <w:p w:rsidR="001D47CC" w:rsidRDefault="001D47CC" w:rsidP="001D47CC">
      <w:pPr>
        <w:spacing w:line="20" w:lineRule="exact"/>
      </w:pPr>
    </w:p>
    <w:tbl>
      <w:tblPr>
        <w:tblW w:w="0" w:type="auto"/>
        <w:tblInd w:w="102" w:type="dxa"/>
        <w:tblLayout w:type="fixed"/>
        <w:tblLook w:val="04A0" w:firstRow="1" w:lastRow="0" w:firstColumn="1" w:lastColumn="0" w:noHBand="0" w:noVBand="1"/>
      </w:tblPr>
      <w:tblGrid>
        <w:gridCol w:w="1386"/>
        <w:gridCol w:w="4419"/>
        <w:gridCol w:w="1264"/>
        <w:gridCol w:w="1386"/>
        <w:gridCol w:w="4165"/>
        <w:gridCol w:w="1062"/>
      </w:tblGrid>
      <w:tr w:rsidR="001D47CC" w:rsidRPr="006C1729" w:rsidTr="00C4756D">
        <w:trPr>
          <w:trHeight w:val="315"/>
        </w:trPr>
        <w:tc>
          <w:tcPr>
            <w:tcW w:w="1386" w:type="dxa"/>
            <w:tcBorders>
              <w:top w:val="nil"/>
              <w:left w:val="nil"/>
              <w:bottom w:val="nil"/>
              <w:right w:val="nil"/>
            </w:tcBorders>
            <w:shd w:val="clear" w:color="auto" w:fill="auto"/>
          </w:tcPr>
          <w:p w:rsidR="001D47CC" w:rsidRPr="006C1729" w:rsidRDefault="001D47CC" w:rsidP="00C4756D">
            <w:pPr>
              <w:spacing w:before="20" w:after="20" w:line="330" w:lineRule="exact"/>
              <w:rPr>
                <w:b/>
                <w:bCs/>
                <w:sz w:val="26"/>
                <w:szCs w:val="26"/>
              </w:rPr>
            </w:pPr>
          </w:p>
        </w:tc>
        <w:tc>
          <w:tcPr>
            <w:tcW w:w="4419" w:type="dxa"/>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 xml:space="preserve">PHÂN CHƯƠNG V </w:t>
            </w:r>
          </w:p>
        </w:tc>
        <w:tc>
          <w:tcPr>
            <w:tcW w:w="1264" w:type="dxa"/>
            <w:tcBorders>
              <w:top w:val="nil"/>
              <w:left w:val="nil"/>
              <w:bottom w:val="nil"/>
              <w:right w:val="nil"/>
            </w:tcBorders>
            <w:shd w:val="clear" w:color="auto" w:fill="auto"/>
            <w:noWrap/>
          </w:tcPr>
          <w:p w:rsidR="001D47CC" w:rsidRPr="006C1729" w:rsidRDefault="001D47CC" w:rsidP="00C4756D">
            <w:pPr>
              <w:spacing w:before="20" w:after="20" w:line="330" w:lineRule="exact"/>
              <w:jc w:val="center"/>
              <w:rPr>
                <w:sz w:val="26"/>
                <w:szCs w:val="26"/>
              </w:rPr>
            </w:pPr>
          </w:p>
        </w:tc>
        <w:tc>
          <w:tcPr>
            <w:tcW w:w="1386" w:type="dxa"/>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p>
        </w:tc>
        <w:tc>
          <w:tcPr>
            <w:tcW w:w="4165" w:type="dxa"/>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SUB-CHAPTER V</w:t>
            </w:r>
          </w:p>
        </w:tc>
        <w:tc>
          <w:tcPr>
            <w:tcW w:w="1062" w:type="dxa"/>
            <w:tcBorders>
              <w:top w:val="nil"/>
              <w:left w:val="nil"/>
              <w:bottom w:val="nil"/>
              <w:right w:val="nil"/>
            </w:tcBorders>
            <w:shd w:val="clear" w:color="auto" w:fill="auto"/>
            <w:noWrap/>
          </w:tcPr>
          <w:p w:rsidR="001D47CC" w:rsidRPr="006C1729" w:rsidRDefault="001D47CC" w:rsidP="00C4756D">
            <w:pPr>
              <w:spacing w:before="20" w:after="20" w:line="330" w:lineRule="exact"/>
              <w:jc w:val="center"/>
              <w:rPr>
                <w:sz w:val="26"/>
                <w:szCs w:val="26"/>
              </w:rPr>
            </w:pPr>
          </w:p>
        </w:tc>
      </w:tr>
      <w:tr w:rsidR="001D47CC" w:rsidRPr="006C1729" w:rsidTr="00C4756D">
        <w:trPr>
          <w:trHeight w:val="315"/>
        </w:trPr>
        <w:tc>
          <w:tcPr>
            <w:tcW w:w="1386" w:type="dxa"/>
            <w:tcBorders>
              <w:top w:val="nil"/>
              <w:left w:val="nil"/>
              <w:bottom w:val="nil"/>
              <w:right w:val="nil"/>
            </w:tcBorders>
            <w:shd w:val="clear" w:color="auto" w:fill="auto"/>
          </w:tcPr>
          <w:p w:rsidR="001D47CC" w:rsidRPr="006C1729" w:rsidRDefault="001D47CC" w:rsidP="00C4756D">
            <w:pPr>
              <w:spacing w:before="20" w:after="20" w:line="330" w:lineRule="exact"/>
              <w:rPr>
                <w:b/>
                <w:bCs/>
                <w:sz w:val="26"/>
                <w:szCs w:val="26"/>
              </w:rPr>
            </w:pPr>
          </w:p>
        </w:tc>
        <w:tc>
          <w:tcPr>
            <w:tcW w:w="4419" w:type="dxa"/>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HỢP CHẤT CHỨC ALDEHYT</w:t>
            </w:r>
          </w:p>
        </w:tc>
        <w:tc>
          <w:tcPr>
            <w:tcW w:w="1264" w:type="dxa"/>
            <w:tcBorders>
              <w:top w:val="nil"/>
              <w:left w:val="nil"/>
              <w:bottom w:val="nil"/>
              <w:right w:val="nil"/>
            </w:tcBorders>
            <w:shd w:val="clear" w:color="auto" w:fill="auto"/>
            <w:noWrap/>
          </w:tcPr>
          <w:p w:rsidR="001D47CC" w:rsidRPr="006C1729" w:rsidRDefault="001D47CC" w:rsidP="00C4756D">
            <w:pPr>
              <w:spacing w:before="20" w:after="20" w:line="330" w:lineRule="exact"/>
              <w:jc w:val="center"/>
              <w:rPr>
                <w:sz w:val="26"/>
                <w:szCs w:val="26"/>
              </w:rPr>
            </w:pPr>
          </w:p>
        </w:tc>
        <w:tc>
          <w:tcPr>
            <w:tcW w:w="1386" w:type="dxa"/>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p>
        </w:tc>
        <w:tc>
          <w:tcPr>
            <w:tcW w:w="4165" w:type="dxa"/>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ALDEHYDE-FUNCTION COMPOUNDS</w:t>
            </w:r>
          </w:p>
        </w:tc>
        <w:tc>
          <w:tcPr>
            <w:tcW w:w="1062" w:type="dxa"/>
            <w:tcBorders>
              <w:top w:val="nil"/>
              <w:left w:val="nil"/>
              <w:bottom w:val="nil"/>
              <w:right w:val="nil"/>
            </w:tcBorders>
            <w:shd w:val="clear" w:color="auto" w:fill="auto"/>
            <w:noWrap/>
          </w:tcPr>
          <w:p w:rsidR="001D47CC" w:rsidRPr="006C1729" w:rsidRDefault="001D47CC" w:rsidP="00C4756D">
            <w:pPr>
              <w:spacing w:before="20" w:after="20" w:line="330" w:lineRule="exact"/>
              <w:jc w:val="center"/>
              <w:rPr>
                <w:sz w:val="26"/>
                <w:szCs w:val="26"/>
              </w:rPr>
            </w:pPr>
          </w:p>
        </w:tc>
      </w:tr>
    </w:tbl>
    <w:p w:rsidR="001D47CC" w:rsidRDefault="001D47CC" w:rsidP="001D47CC">
      <w:pPr>
        <w:spacing w:line="330" w:lineRule="exact"/>
      </w:pPr>
    </w:p>
    <w:tbl>
      <w:tblPr>
        <w:tblW w:w="0" w:type="auto"/>
        <w:tblInd w:w="102" w:type="dxa"/>
        <w:tblLayout w:type="fixed"/>
        <w:tblLook w:val="04A0" w:firstRow="1" w:lastRow="0" w:firstColumn="1" w:lastColumn="0" w:noHBand="0" w:noVBand="1"/>
      </w:tblPr>
      <w:tblGrid>
        <w:gridCol w:w="1386"/>
        <w:gridCol w:w="4419"/>
        <w:gridCol w:w="1264"/>
        <w:gridCol w:w="1386"/>
        <w:gridCol w:w="4165"/>
        <w:gridCol w:w="1062"/>
      </w:tblGrid>
      <w:tr w:rsidR="001D47CC" w:rsidRPr="006C1729" w:rsidTr="00C4756D">
        <w:trPr>
          <w:trHeight w:val="630"/>
          <w:tblHeader/>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Mã hàng</w:t>
            </w:r>
          </w:p>
        </w:tc>
        <w:tc>
          <w:tcPr>
            <w:tcW w:w="4419"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Mô tả hàng hóa</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Đơn vị tính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Code</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Description</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Unit of quantity</w:t>
            </w:r>
          </w:p>
        </w:tc>
      </w:tr>
      <w:tr w:rsidR="001D47CC" w:rsidRPr="006C1729" w:rsidTr="00C4756D">
        <w:trPr>
          <w:trHeight w:val="94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29.12</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sidRPr="006C1729">
              <w:rPr>
                <w:b/>
                <w:bCs/>
                <w:sz w:val="26"/>
                <w:szCs w:val="26"/>
              </w:rPr>
              <w:t>Aldehyt, có hoặc không có chức oxy khác; polyme mạch vò</w:t>
            </w:r>
            <w:r>
              <w:rPr>
                <w:b/>
                <w:bCs/>
                <w:sz w:val="26"/>
                <w:szCs w:val="26"/>
              </w:rPr>
              <w:t>ng của aldehyt; paraformaldehyt</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29.12</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sidRPr="006C1729">
              <w:rPr>
                <w:b/>
                <w:bCs/>
                <w:sz w:val="26"/>
                <w:szCs w:val="26"/>
              </w:rPr>
              <w:t>Aldehydes, whether or not with other oxygen function; cyclic polymers</w:t>
            </w:r>
            <w:r>
              <w:rPr>
                <w:b/>
                <w:bCs/>
                <w:sz w:val="26"/>
                <w:szCs w:val="26"/>
              </w:rPr>
              <w:t xml:space="preserve"> of aldehydes; paraformaldehyde</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Aldehyt mạch hở không có chức oxy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Acyclic aldehydes without other oxygen function:</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2912.11.00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Metanal (formaldehyt)</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2912.11.00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Methanal (formaldehyde)</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2912.12.00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Etanal (axetaldehyt)</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2912.12.00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Ethanal (acetaldehyde)</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2912.19.00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2912.19.00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Aldehyt mạch vòng không có chức oxy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Cyclic aldehydes without other oxygen function:</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2912.21.00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Benzaldehyt</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2912.21.00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Benzaldehyde</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2912.29.00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2912.29.00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rPr>
          <w:trHeight w:val="630"/>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Rượu-aldehyt, ete-aldehyt, phenol-aldehyt và aldehyt có chức oxy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B80B37" w:rsidRDefault="001D47CC" w:rsidP="00C4756D">
            <w:pPr>
              <w:spacing w:before="20" w:after="20" w:line="330" w:lineRule="exact"/>
              <w:jc w:val="both"/>
              <w:rPr>
                <w:spacing w:val="-8"/>
                <w:sz w:val="26"/>
                <w:szCs w:val="26"/>
              </w:rPr>
            </w:pPr>
            <w:r w:rsidRPr="00B80B37">
              <w:rPr>
                <w:spacing w:val="-8"/>
                <w:sz w:val="26"/>
                <w:szCs w:val="26"/>
              </w:rPr>
              <w:t>- Aldehyde-alcohols, aldehyde-ethers, aldehyde-phenols and aldehydes with other oxygen function:</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2912.41.00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Vanillin (4- hydroxy- 3- methoxybenzaldehyt)</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2912.41.00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Vanillin (4-hydroxy-3-methoxybenzaldehyde)</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lastRenderedPageBreak/>
              <w:t>2912.42.00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Ethylvanillin (3-ethoxy-4-hydroxybenzaldehyt)</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2912.42.00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Ethylvanillin (3-ethoxy-4-hydroxybenzaldehyde)</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2912.49</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2912.49</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2912.49.10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Aldehyt - rượu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2912.49.10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Other aldehyde-alcohols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2912.49.90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2912.49.90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2912.50.00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Polyme mạch vòng của aldehyt</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2912.50.00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Cyclic polymers of aldehydes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2912.60.00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Paraformaldehyt</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2912.60.00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Paraformaldehyde</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rPr>
          <w:trHeight w:val="31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rPr>
          <w:trHeight w:val="945"/>
        </w:trPr>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2913.00.00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sidRPr="006C1729">
              <w:rPr>
                <w:b/>
                <w:bCs/>
                <w:sz w:val="26"/>
                <w:szCs w:val="26"/>
              </w:rPr>
              <w:t>Dẫn xuất halogen hóa, sulphonat hóa, nitro hóa hoặc nitroso hóa củ</w:t>
            </w:r>
            <w:r>
              <w:rPr>
                <w:b/>
                <w:bCs/>
                <w:sz w:val="26"/>
                <w:szCs w:val="26"/>
              </w:rPr>
              <w:t>a các sản phẩm thuộc nhóm 29.12</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2913.00.00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sidRPr="006C1729">
              <w:rPr>
                <w:b/>
                <w:bCs/>
                <w:sz w:val="26"/>
                <w:szCs w:val="26"/>
              </w:rPr>
              <w:t xml:space="preserve">Halogenated, sulphonated, nitrated </w:t>
            </w:r>
            <w:r w:rsidRPr="00556E60">
              <w:rPr>
                <w:rFonts w:ascii="Times New Roman Bold" w:hAnsi="Times New Roman Bold"/>
                <w:b/>
                <w:bCs/>
                <w:spacing w:val="-6"/>
                <w:sz w:val="26"/>
                <w:szCs w:val="26"/>
              </w:rPr>
              <w:t>or nitrosated derivatives of products</w:t>
            </w:r>
            <w:r>
              <w:rPr>
                <w:b/>
                <w:bCs/>
                <w:sz w:val="26"/>
                <w:szCs w:val="26"/>
              </w:rPr>
              <w:t xml:space="preserve"> of heading 29.12</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bl>
    <w:p w:rsidR="001D47CC" w:rsidRDefault="001D47CC" w:rsidP="001D47CC">
      <w:pPr>
        <w:spacing w:line="330" w:lineRule="exact"/>
      </w:pPr>
    </w:p>
    <w:tbl>
      <w:tblPr>
        <w:tblW w:w="5000" w:type="pct"/>
        <w:tblLook w:val="04A0" w:firstRow="1" w:lastRow="0" w:firstColumn="1" w:lastColumn="0" w:noHBand="0" w:noVBand="1"/>
      </w:tblPr>
      <w:tblGrid>
        <w:gridCol w:w="6042"/>
        <w:gridCol w:w="1188"/>
        <w:gridCol w:w="5709"/>
      </w:tblGrid>
      <w:tr w:rsidR="001D47CC" w:rsidRPr="006C1729" w:rsidTr="00C4756D">
        <w:trPr>
          <w:trHeight w:val="20"/>
        </w:trPr>
        <w:tc>
          <w:tcPr>
            <w:tcW w:w="2335" w:type="pct"/>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 xml:space="preserve">PHÂN CHƯƠNG VI </w:t>
            </w:r>
          </w:p>
        </w:tc>
        <w:tc>
          <w:tcPr>
            <w:tcW w:w="459" w:type="pct"/>
            <w:tcBorders>
              <w:top w:val="nil"/>
              <w:left w:val="nil"/>
              <w:bottom w:val="nil"/>
              <w:right w:val="nil"/>
            </w:tcBorders>
            <w:shd w:val="clear" w:color="auto" w:fill="auto"/>
            <w:noWrap/>
          </w:tcPr>
          <w:p w:rsidR="001D47CC" w:rsidRPr="006C1729" w:rsidRDefault="001D47CC" w:rsidP="00C4756D">
            <w:pPr>
              <w:spacing w:before="20" w:after="20" w:line="330" w:lineRule="exact"/>
              <w:jc w:val="center"/>
              <w:rPr>
                <w:sz w:val="26"/>
                <w:szCs w:val="26"/>
              </w:rPr>
            </w:pPr>
          </w:p>
        </w:tc>
        <w:tc>
          <w:tcPr>
            <w:tcW w:w="2206" w:type="pct"/>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SUB-CHAPTER VI</w:t>
            </w:r>
          </w:p>
        </w:tc>
      </w:tr>
      <w:tr w:rsidR="001D47CC" w:rsidRPr="006C1729" w:rsidTr="00C4756D">
        <w:trPr>
          <w:trHeight w:val="20"/>
        </w:trPr>
        <w:tc>
          <w:tcPr>
            <w:tcW w:w="2335" w:type="pct"/>
            <w:tcBorders>
              <w:top w:val="nil"/>
              <w:left w:val="nil"/>
              <w:bottom w:val="nil"/>
              <w:right w:val="nil"/>
            </w:tcBorders>
            <w:shd w:val="clear" w:color="auto" w:fill="auto"/>
          </w:tcPr>
          <w:p w:rsidR="001D47CC" w:rsidRDefault="001D47CC" w:rsidP="00C4756D">
            <w:pPr>
              <w:spacing w:before="20" w:after="20" w:line="330" w:lineRule="exact"/>
              <w:jc w:val="center"/>
              <w:rPr>
                <w:b/>
                <w:bCs/>
                <w:sz w:val="26"/>
                <w:szCs w:val="26"/>
              </w:rPr>
            </w:pPr>
            <w:r w:rsidRPr="006C1729">
              <w:rPr>
                <w:b/>
                <w:bCs/>
                <w:sz w:val="26"/>
                <w:szCs w:val="26"/>
              </w:rPr>
              <w:t xml:space="preserve">HỢP CHẤT CHỨC XETON VÀ HỢP CHẤT </w:t>
            </w:r>
          </w:p>
          <w:p w:rsidR="001D47CC" w:rsidRPr="006C1729" w:rsidRDefault="001D47CC" w:rsidP="00C4756D">
            <w:pPr>
              <w:spacing w:before="20" w:after="20" w:line="330" w:lineRule="exact"/>
              <w:jc w:val="center"/>
              <w:rPr>
                <w:b/>
                <w:bCs/>
                <w:sz w:val="26"/>
                <w:szCs w:val="26"/>
              </w:rPr>
            </w:pPr>
            <w:r w:rsidRPr="006C1729">
              <w:rPr>
                <w:b/>
                <w:bCs/>
                <w:sz w:val="26"/>
                <w:szCs w:val="26"/>
              </w:rPr>
              <w:t>CHỨC QUINON</w:t>
            </w:r>
          </w:p>
        </w:tc>
        <w:tc>
          <w:tcPr>
            <w:tcW w:w="459" w:type="pct"/>
            <w:tcBorders>
              <w:top w:val="nil"/>
              <w:left w:val="nil"/>
              <w:bottom w:val="nil"/>
              <w:right w:val="nil"/>
            </w:tcBorders>
            <w:shd w:val="clear" w:color="auto" w:fill="auto"/>
            <w:noWrap/>
          </w:tcPr>
          <w:p w:rsidR="001D47CC" w:rsidRPr="006C1729" w:rsidRDefault="001D47CC" w:rsidP="00C4756D">
            <w:pPr>
              <w:spacing w:before="20" w:after="20" w:line="330" w:lineRule="exact"/>
              <w:jc w:val="center"/>
              <w:rPr>
                <w:sz w:val="26"/>
                <w:szCs w:val="26"/>
              </w:rPr>
            </w:pPr>
          </w:p>
        </w:tc>
        <w:tc>
          <w:tcPr>
            <w:tcW w:w="2206" w:type="pct"/>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KETONE-FUNCTION COMPOUNDS AND QUINONE-FUNCTION COMPOUNDS</w:t>
            </w:r>
          </w:p>
        </w:tc>
      </w:tr>
    </w:tbl>
    <w:p w:rsidR="001D47CC" w:rsidRDefault="001D47CC" w:rsidP="001D47CC">
      <w:pPr>
        <w:spacing w:line="330" w:lineRule="exact"/>
      </w:pPr>
    </w:p>
    <w:p w:rsidR="001D47CC" w:rsidRDefault="001D47CC" w:rsidP="001D47CC">
      <w:pPr>
        <w:spacing w:line="330" w:lineRule="exact"/>
      </w:pPr>
    </w:p>
    <w:tbl>
      <w:tblPr>
        <w:tblW w:w="0" w:type="auto"/>
        <w:tblInd w:w="102" w:type="dxa"/>
        <w:tblLayout w:type="fixed"/>
        <w:tblLook w:val="04A0" w:firstRow="1" w:lastRow="0" w:firstColumn="1" w:lastColumn="0" w:noHBand="0" w:noVBand="1"/>
      </w:tblPr>
      <w:tblGrid>
        <w:gridCol w:w="1386"/>
        <w:gridCol w:w="4419"/>
        <w:gridCol w:w="1264"/>
        <w:gridCol w:w="1386"/>
        <w:gridCol w:w="4165"/>
        <w:gridCol w:w="1062"/>
      </w:tblGrid>
      <w:tr w:rsidR="001D47CC" w:rsidRPr="006C1729" w:rsidTr="00C4756D">
        <w:trPr>
          <w:tblHeader/>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Mã hàng</w:t>
            </w:r>
          </w:p>
        </w:tc>
        <w:tc>
          <w:tcPr>
            <w:tcW w:w="4419"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Mô tả hàng hóa</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Đơn vị tính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Code</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Description</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Unit of quantity</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29.14</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sidRPr="006C1729">
              <w:rPr>
                <w:b/>
                <w:bCs/>
                <w:sz w:val="26"/>
                <w:szCs w:val="26"/>
              </w:rPr>
              <w:t xml:space="preserve">Xeton và quinon, có hoặc không có chức oxy khác, và các dẫn xuất </w:t>
            </w:r>
            <w:r w:rsidRPr="006C1729">
              <w:rPr>
                <w:b/>
                <w:bCs/>
                <w:sz w:val="26"/>
                <w:szCs w:val="26"/>
              </w:rPr>
              <w:lastRenderedPageBreak/>
              <w:t>halogen hóa, sulphonat hóa, nitro</w:t>
            </w:r>
            <w:r>
              <w:rPr>
                <w:b/>
                <w:bCs/>
                <w:sz w:val="26"/>
                <w:szCs w:val="26"/>
              </w:rPr>
              <w:t xml:space="preserve"> hóa hoặc nitroso hóa của chúng</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lastRenderedPageBreak/>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29.14</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sidRPr="006C1729">
              <w:rPr>
                <w:b/>
                <w:bCs/>
                <w:sz w:val="26"/>
                <w:szCs w:val="26"/>
              </w:rPr>
              <w:t xml:space="preserve">Ketones and quinones, whether or </w:t>
            </w:r>
            <w:r w:rsidRPr="00B80B37">
              <w:rPr>
                <w:rFonts w:ascii="Times New Roman Bold" w:hAnsi="Times New Roman Bold"/>
                <w:b/>
                <w:bCs/>
                <w:spacing w:val="-8"/>
                <w:sz w:val="26"/>
                <w:szCs w:val="26"/>
              </w:rPr>
              <w:t xml:space="preserve">not with other oxygen function, and </w:t>
            </w:r>
            <w:r w:rsidRPr="00B80B37">
              <w:rPr>
                <w:rFonts w:ascii="Times New Roman Bold" w:hAnsi="Times New Roman Bold"/>
                <w:b/>
                <w:bCs/>
                <w:spacing w:val="-8"/>
                <w:sz w:val="26"/>
                <w:szCs w:val="26"/>
              </w:rPr>
              <w:lastRenderedPageBreak/>
              <w:t>their halogenated, sulphonated, nitrated or nitrosated derivatives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lastRenderedPageBreak/>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lastRenderedPageBreak/>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Xeton mạch hở không có chức oxy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Acyclic ketones without other oxygen function:</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2914.11.00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Axeton</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2914.11.00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Acetone</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2914.12.00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Butanon (metyl etyl xeton)</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2914.12.00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Butanone (methyl ethyl ketone)</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2914.13.00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- 4- Metylpentan-2-one (metyl isobutyl xeton)</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2914.13.00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- 4-Methylpentan-2-one (methyl isobutyl ketone)</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2914.19.00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2914.19.00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B80B37" w:rsidRDefault="001D47CC" w:rsidP="00C4756D">
            <w:pPr>
              <w:spacing w:before="20" w:after="20" w:line="330" w:lineRule="exact"/>
              <w:jc w:val="both"/>
              <w:rPr>
                <w:spacing w:val="-10"/>
                <w:sz w:val="26"/>
                <w:szCs w:val="26"/>
              </w:rPr>
            </w:pPr>
            <w:r w:rsidRPr="00B80B37">
              <w:rPr>
                <w:spacing w:val="-10"/>
                <w:sz w:val="26"/>
                <w:szCs w:val="26"/>
              </w:rPr>
              <w:t>- Xeton cyclanic, xeton cyclenic hoặc xeton cycloterpenic không có chức oxy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xml:space="preserve">- </w:t>
            </w:r>
            <w:r w:rsidRPr="00B80B37">
              <w:rPr>
                <w:spacing w:val="-8"/>
                <w:sz w:val="26"/>
                <w:szCs w:val="26"/>
              </w:rPr>
              <w:t>Cyclanic, cyclenic or cycloterpenic ketones without other oxygen function:</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2914.22.00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B80B37" w:rsidRDefault="001D47CC" w:rsidP="00C4756D">
            <w:pPr>
              <w:spacing w:before="20" w:after="20" w:line="330" w:lineRule="exact"/>
              <w:jc w:val="both"/>
              <w:rPr>
                <w:spacing w:val="-10"/>
                <w:sz w:val="26"/>
                <w:szCs w:val="26"/>
              </w:rPr>
            </w:pPr>
            <w:r w:rsidRPr="00B80B37">
              <w:rPr>
                <w:spacing w:val="-10"/>
                <w:sz w:val="26"/>
                <w:szCs w:val="26"/>
              </w:rPr>
              <w:t>- - Cyclohexanon và metylcyclohexanon</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2914.22.00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Cyclohexanone and methylcyclohexanones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2914.23.00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Ionon và metylionon</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2914.23.00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Ionones and methylionones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2914.29</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2914.29</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2914.29.10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xml:space="preserve">- - - Long não </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2914.29.10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Camphor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2914.29.90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2914.29.90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Xeton thơm không có chức oxy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Aromatic ketones without other oxygen function:</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2914.31.00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Phenylaxeton (phenylpropan -2- one)</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2914.31.00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B80B37" w:rsidRDefault="001D47CC" w:rsidP="00C4756D">
            <w:pPr>
              <w:spacing w:before="20" w:after="20" w:line="330" w:lineRule="exact"/>
              <w:jc w:val="both"/>
              <w:rPr>
                <w:spacing w:val="-6"/>
                <w:sz w:val="26"/>
                <w:szCs w:val="26"/>
              </w:rPr>
            </w:pPr>
            <w:r w:rsidRPr="00B80B37">
              <w:rPr>
                <w:spacing w:val="-6"/>
                <w:sz w:val="26"/>
                <w:szCs w:val="26"/>
              </w:rPr>
              <w:t>- - Phenylacetone (phenylpropan-2-one)</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2914.39.00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2914.39.00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lastRenderedPageBreak/>
              <w:t>2914.40.00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Rượu-xeton và aldehyt-xeton</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2914.40.00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Ketone-alcohols and ketone-aldehydes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2914.50.00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Phenol-xeton và xeton có chức oxy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2914.50.00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Ketone-phenols and ketones with other oxygen function</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Quinones:</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Quinones: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2914.61.00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Anthraquinon</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2914.61.00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Anthraquinone</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2914.62.00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BC0D3C">
              <w:rPr>
                <w:spacing w:val="-8"/>
                <w:sz w:val="26"/>
                <w:szCs w:val="26"/>
              </w:rPr>
              <w:t>- - Coenzyme Q10 (ubidecarenone</w:t>
            </w:r>
            <w:r w:rsidRPr="006C1729">
              <w:rPr>
                <w:sz w:val="26"/>
                <w:szCs w:val="26"/>
              </w:rPr>
              <w:t xml:space="preserve"> (</w:t>
            </w:r>
            <w:smartTag w:uri="urn:schemas-microsoft-com:office:smarttags" w:element="place">
              <w:r w:rsidRPr="006C1729">
                <w:rPr>
                  <w:sz w:val="26"/>
                  <w:szCs w:val="26"/>
                </w:rPr>
                <w:t>INN</w:t>
              </w:r>
            </w:smartTag>
            <w:r w:rsidRPr="006C1729">
              <w:rPr>
                <w:sz w:val="26"/>
                <w:szCs w:val="26"/>
              </w:rPr>
              <w:t>))</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2914.62.00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xml:space="preserve">- </w:t>
            </w:r>
            <w:r w:rsidRPr="00BC0D3C">
              <w:rPr>
                <w:spacing w:val="-16"/>
                <w:sz w:val="26"/>
                <w:szCs w:val="26"/>
              </w:rPr>
              <w:t>- Coenzyme Q10 (ubidecarenone</w:t>
            </w:r>
            <w:r w:rsidRPr="006C1729">
              <w:rPr>
                <w:sz w:val="26"/>
                <w:szCs w:val="26"/>
              </w:rPr>
              <w:t xml:space="preserve"> (</w:t>
            </w:r>
            <w:smartTag w:uri="urn:schemas-microsoft-com:office:smarttags" w:element="place">
              <w:r w:rsidRPr="006C1729">
                <w:rPr>
                  <w:sz w:val="26"/>
                  <w:szCs w:val="26"/>
                </w:rPr>
                <w:t>INN</w:t>
              </w:r>
            </w:smartTag>
            <w:r w:rsidRPr="006C1729">
              <w:rPr>
                <w:sz w:val="26"/>
                <w:szCs w:val="26"/>
              </w:rPr>
              <w:t>))</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2914.69.00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2914.69.00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Các dẫn xuất halogen hóa, sulphonat hóa, nitro hóa hoặc nitroso hóa:</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Halogenated, sulphonated, nitrated or nitrosated derivatives: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2914.71.00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Chlordecone (ISO)</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2914.71.00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Chlordecone (ISO)</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2914.79.00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2914.79.00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bl>
    <w:p w:rsidR="001D47CC" w:rsidRDefault="001D47CC" w:rsidP="001D47CC">
      <w:pPr>
        <w:spacing w:line="330" w:lineRule="exact"/>
      </w:pPr>
    </w:p>
    <w:tbl>
      <w:tblPr>
        <w:tblW w:w="4971" w:type="pct"/>
        <w:tblLook w:val="04A0" w:firstRow="1" w:lastRow="0" w:firstColumn="1" w:lastColumn="0" w:noHBand="0" w:noVBand="1"/>
      </w:tblPr>
      <w:tblGrid>
        <w:gridCol w:w="6533"/>
        <w:gridCol w:w="697"/>
        <w:gridCol w:w="5634"/>
      </w:tblGrid>
      <w:tr w:rsidR="001D47CC" w:rsidRPr="006C1729" w:rsidTr="00C4756D">
        <w:trPr>
          <w:trHeight w:val="321"/>
        </w:trPr>
        <w:tc>
          <w:tcPr>
            <w:tcW w:w="2539" w:type="pct"/>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PHÂN CHƯƠNG VII</w:t>
            </w:r>
          </w:p>
        </w:tc>
        <w:tc>
          <w:tcPr>
            <w:tcW w:w="271" w:type="pct"/>
            <w:tcBorders>
              <w:top w:val="nil"/>
              <w:left w:val="nil"/>
              <w:bottom w:val="nil"/>
              <w:right w:val="nil"/>
            </w:tcBorders>
            <w:shd w:val="clear" w:color="auto" w:fill="auto"/>
            <w:noWrap/>
          </w:tcPr>
          <w:p w:rsidR="001D47CC" w:rsidRPr="006C1729" w:rsidRDefault="001D47CC" w:rsidP="00C4756D">
            <w:pPr>
              <w:spacing w:before="20" w:after="20" w:line="330" w:lineRule="exact"/>
              <w:jc w:val="center"/>
              <w:rPr>
                <w:sz w:val="26"/>
                <w:szCs w:val="26"/>
              </w:rPr>
            </w:pPr>
          </w:p>
        </w:tc>
        <w:tc>
          <w:tcPr>
            <w:tcW w:w="2190" w:type="pct"/>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SUB-CHAPTER VII</w:t>
            </w:r>
          </w:p>
        </w:tc>
      </w:tr>
      <w:tr w:rsidR="001D47CC" w:rsidRPr="006C1729" w:rsidTr="00C4756D">
        <w:trPr>
          <w:trHeight w:val="1607"/>
        </w:trPr>
        <w:tc>
          <w:tcPr>
            <w:tcW w:w="2539" w:type="pct"/>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 xml:space="preserve"> AXIT CARBOXYLIC VÀ CÁC ANHYDRIT, HALOGENUA, PEROXIT VÀ PEROXYAXIT CỦA CHÚNG VÀ CÁC DẪN XUẤT HALOGEN H</w:t>
            </w:r>
            <w:r>
              <w:rPr>
                <w:b/>
                <w:bCs/>
                <w:sz w:val="26"/>
                <w:szCs w:val="26"/>
              </w:rPr>
              <w:t>ÓA,</w:t>
            </w:r>
            <w:r w:rsidRPr="006C1729">
              <w:rPr>
                <w:b/>
                <w:bCs/>
                <w:sz w:val="26"/>
                <w:szCs w:val="26"/>
              </w:rPr>
              <w:t xml:space="preserve"> SULPHONAT H</w:t>
            </w:r>
            <w:r>
              <w:rPr>
                <w:b/>
                <w:bCs/>
                <w:sz w:val="26"/>
                <w:szCs w:val="26"/>
              </w:rPr>
              <w:t>ÓA,</w:t>
            </w:r>
            <w:r w:rsidRPr="006C1729">
              <w:rPr>
                <w:b/>
                <w:bCs/>
                <w:sz w:val="26"/>
                <w:szCs w:val="26"/>
              </w:rPr>
              <w:t xml:space="preserve"> NITRO H</w:t>
            </w:r>
            <w:r>
              <w:rPr>
                <w:b/>
                <w:bCs/>
                <w:sz w:val="26"/>
                <w:szCs w:val="26"/>
              </w:rPr>
              <w:t xml:space="preserve">ÓA </w:t>
            </w:r>
            <w:r w:rsidRPr="006C1729">
              <w:rPr>
                <w:b/>
                <w:bCs/>
                <w:sz w:val="26"/>
                <w:szCs w:val="26"/>
              </w:rPr>
              <w:t>HOẶC NITROSO H</w:t>
            </w:r>
            <w:r>
              <w:rPr>
                <w:b/>
                <w:bCs/>
                <w:sz w:val="26"/>
                <w:szCs w:val="26"/>
              </w:rPr>
              <w:t xml:space="preserve">ÓA </w:t>
            </w:r>
            <w:r w:rsidRPr="006C1729">
              <w:rPr>
                <w:b/>
                <w:bCs/>
                <w:sz w:val="26"/>
                <w:szCs w:val="26"/>
              </w:rPr>
              <w:t>CỦA CÁC CHẤT TRÊN</w:t>
            </w:r>
          </w:p>
        </w:tc>
        <w:tc>
          <w:tcPr>
            <w:tcW w:w="271" w:type="pct"/>
            <w:tcBorders>
              <w:top w:val="nil"/>
              <w:left w:val="nil"/>
              <w:bottom w:val="nil"/>
              <w:right w:val="nil"/>
            </w:tcBorders>
            <w:shd w:val="clear" w:color="auto" w:fill="auto"/>
            <w:noWrap/>
          </w:tcPr>
          <w:p w:rsidR="001D47CC" w:rsidRPr="006C1729" w:rsidRDefault="001D47CC" w:rsidP="00C4756D">
            <w:pPr>
              <w:spacing w:before="20" w:after="20" w:line="330" w:lineRule="exact"/>
              <w:jc w:val="center"/>
              <w:rPr>
                <w:sz w:val="26"/>
                <w:szCs w:val="26"/>
              </w:rPr>
            </w:pPr>
          </w:p>
        </w:tc>
        <w:tc>
          <w:tcPr>
            <w:tcW w:w="2190" w:type="pct"/>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CARBOXYLIC ACIDS AND THEIR ANHYDRIDES, HALIDES, PEROXIDES AND PEROXYACIDS AND THEIR HALOGENATED, SULPHONATED, NITRATED OR NITROSATED DERIVATIVES</w:t>
            </w:r>
          </w:p>
        </w:tc>
      </w:tr>
    </w:tbl>
    <w:p w:rsidR="001D47CC" w:rsidRDefault="001D47CC" w:rsidP="001D47CC">
      <w:pPr>
        <w:spacing w:line="330" w:lineRule="exact"/>
      </w:pPr>
    </w:p>
    <w:tbl>
      <w:tblPr>
        <w:tblW w:w="0" w:type="auto"/>
        <w:tblInd w:w="102" w:type="dxa"/>
        <w:tblLayout w:type="fixed"/>
        <w:tblLook w:val="04A0" w:firstRow="1" w:lastRow="0" w:firstColumn="1" w:lastColumn="0" w:noHBand="0" w:noVBand="1"/>
      </w:tblPr>
      <w:tblGrid>
        <w:gridCol w:w="1386"/>
        <w:gridCol w:w="4419"/>
        <w:gridCol w:w="1264"/>
        <w:gridCol w:w="1386"/>
        <w:gridCol w:w="4165"/>
        <w:gridCol w:w="1062"/>
      </w:tblGrid>
      <w:tr w:rsidR="001D47CC" w:rsidRPr="006C1729" w:rsidTr="00C4756D">
        <w:trPr>
          <w:tblHeader/>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lastRenderedPageBreak/>
              <w:t>Mã hàng</w:t>
            </w:r>
          </w:p>
        </w:tc>
        <w:tc>
          <w:tcPr>
            <w:tcW w:w="4419" w:type="dxa"/>
            <w:tcBorders>
              <w:top w:val="single" w:sz="4" w:space="0" w:color="auto"/>
              <w:left w:val="nil"/>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Mô tả hàng hóa</w:t>
            </w:r>
          </w:p>
        </w:tc>
        <w:tc>
          <w:tcPr>
            <w:tcW w:w="1264" w:type="dxa"/>
            <w:tcBorders>
              <w:top w:val="single" w:sz="4" w:space="0" w:color="auto"/>
              <w:left w:val="nil"/>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Đơn vị tính</w:t>
            </w:r>
          </w:p>
        </w:tc>
        <w:tc>
          <w:tcPr>
            <w:tcW w:w="1386" w:type="dxa"/>
            <w:tcBorders>
              <w:top w:val="single" w:sz="4" w:space="0" w:color="auto"/>
              <w:left w:val="nil"/>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Code</w:t>
            </w:r>
          </w:p>
        </w:tc>
        <w:tc>
          <w:tcPr>
            <w:tcW w:w="4165" w:type="dxa"/>
            <w:tcBorders>
              <w:top w:val="single" w:sz="4" w:space="0" w:color="auto"/>
              <w:left w:val="nil"/>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Description</w:t>
            </w:r>
          </w:p>
        </w:tc>
        <w:tc>
          <w:tcPr>
            <w:tcW w:w="1062" w:type="dxa"/>
            <w:tcBorders>
              <w:top w:val="single" w:sz="4" w:space="0" w:color="auto"/>
              <w:left w:val="nil"/>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Unit of quantity</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29.15</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sidRPr="006C1729">
              <w:rPr>
                <w:b/>
                <w:bCs/>
                <w:sz w:val="26"/>
                <w:szCs w:val="26"/>
              </w:rPr>
              <w:t>Axit carboxylic đơn chức no mạch hở và các anhydrit, halogenua, peroxit và peroxyaxit của chúng; các dẫn xuất halogen hóa, sulphonat hóa, nitro hóa hoặc nitroso h</w:t>
            </w:r>
            <w:r>
              <w:rPr>
                <w:b/>
                <w:bCs/>
                <w:sz w:val="26"/>
                <w:szCs w:val="26"/>
              </w:rPr>
              <w:t>óa của các chất trên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29.15</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sidRPr="006C1729">
              <w:rPr>
                <w:b/>
                <w:bCs/>
                <w:sz w:val="26"/>
                <w:szCs w:val="26"/>
              </w:rPr>
              <w:t>Saturated acyclic monocarboxylic acids and their anhydrides, halides, peroxides and peroxyacids; their halogenated, sulphonated, nit</w:t>
            </w:r>
            <w:r>
              <w:rPr>
                <w:b/>
                <w:bCs/>
                <w:sz w:val="26"/>
                <w:szCs w:val="26"/>
              </w:rPr>
              <w:t>rated or nitrosated derivatives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Axit formic, muối và este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Formic acid, its salts and esters: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2915.11.00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Axit formic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2915.11.00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Formic acid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2915.12.00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Muối của axit formic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2915.12.00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Salts of formic acid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2915.13.00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Este của axit formic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2915.13.00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Esters of formic acid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Axit axetic và muối của nó; anhydrit axetic: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Acetic acid and its salts; acetic anhydride: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2915.21.00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Axit axetic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2915.21.00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Acetic acid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2915.24.00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Anhydrit axetic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2915.24.00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Acetic anhydride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2915.29</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2915.29</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2915.29.10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 Natri axetat; các coban axetat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2915.29.10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 Sodium acetate; cobalt acetates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2915.29.90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2915.29.90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Este của axit axetic: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Esters of acetic acid: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2915.31.00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Etyl axetat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2915.31.00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Ethyl acetate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2915.32.00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Vinyl axetat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2915.32.00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Vinyl acetate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2915.33.00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xml:space="preserve">- - </w:t>
            </w:r>
            <w:r w:rsidRPr="006C1729">
              <w:rPr>
                <w:i/>
                <w:iCs/>
                <w:sz w:val="26"/>
                <w:szCs w:val="26"/>
              </w:rPr>
              <w:t>n</w:t>
            </w:r>
            <w:r w:rsidRPr="006C1729">
              <w:rPr>
                <w:sz w:val="26"/>
                <w:szCs w:val="26"/>
              </w:rPr>
              <w:t>-Butyl axetat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2915.33.00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xml:space="preserve">- - </w:t>
            </w:r>
            <w:r w:rsidRPr="006C1729">
              <w:rPr>
                <w:i/>
                <w:iCs/>
                <w:sz w:val="26"/>
                <w:szCs w:val="26"/>
              </w:rPr>
              <w:t>n</w:t>
            </w:r>
            <w:r w:rsidRPr="006C1729">
              <w:rPr>
                <w:sz w:val="26"/>
                <w:szCs w:val="26"/>
              </w:rPr>
              <w:t>-Butyl acetate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2915.36.00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Dinoseb(ISO) axetat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2915.36.00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Dinoseb (ISO) acetate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lastRenderedPageBreak/>
              <w:t>2915.39</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2915.39</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2915.39.10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 Isobutyl axetat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2915.39.10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 Isobutyl acetate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2915.39.20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- 2- Ethoxyetyl axetat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2915.39.20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- 2-Ethoxyethyl acetate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2915.39.90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2915.39.90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2915.40.00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Axit mono-, di- hoặc tricloroaxetic, muối và este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2915.40.00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Mono-, di- or trichloroacetic acids, their salts and esters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2915.50.00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Axit propionic, muối và este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2915.50.00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Propionic acid, its salts and esters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2915.60.00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Axit butanoic, axit pentanoic, muối và este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2915.60.00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Butanoic acids, pentanoic acids, their salts and esters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2915.70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Axit palmitic, axit stearic, muối và este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2915.70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Palmitic acid, stearic acid, their salts and esters: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2915.70.10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Axit palmitic, muối và este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2915.70.10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Palmitic acid, its salts and esters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2915.70.20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Axit stearic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2915.70.20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Stearic acid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2915.70.30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xml:space="preserve">- - Muối và este của axit stearic </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2915.70.30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Salts and esters of stearic acid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2915.90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2915.90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2915.90.20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Axit lauric, axit myristic, muối và este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2915.90.20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Lauric acid, myristic acid, their salts and esters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2915.90.30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Axit caprylic, muối và este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2915.90.30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Caprylic acid, its salts and esters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2915.90.40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Axit capric, muối và este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2915.90.40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Capric acid, its salts and esters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2915.90.90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2915.90.90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lastRenderedPageBreak/>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b/>
                <w:bCs/>
                <w:sz w:val="26"/>
                <w:szCs w:val="26"/>
              </w:rPr>
            </w:pPr>
            <w:r w:rsidRPr="006C1729">
              <w:rPr>
                <w:b/>
                <w:bCs/>
                <w:sz w:val="26"/>
                <w:szCs w:val="26"/>
              </w:rPr>
              <w:t>29.16</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b/>
                <w:bCs/>
                <w:sz w:val="26"/>
                <w:szCs w:val="26"/>
              </w:rPr>
            </w:pPr>
            <w:r w:rsidRPr="006C1729">
              <w:rPr>
                <w:b/>
                <w:bCs/>
                <w:sz w:val="26"/>
                <w:szCs w:val="26"/>
              </w:rPr>
              <w:t>Axit carboxylic đơn chức mạch hở chưa no, axit carboxylic đơn chức mạch vòng, các anhydrit, halogenua, peroxit và peroxyaxit của chúng; các dẫn xuất halogen h</w:t>
            </w:r>
            <w:r>
              <w:rPr>
                <w:b/>
                <w:bCs/>
                <w:sz w:val="26"/>
                <w:szCs w:val="26"/>
              </w:rPr>
              <w:t>óa,</w:t>
            </w:r>
            <w:r w:rsidRPr="006C1729">
              <w:rPr>
                <w:b/>
                <w:bCs/>
                <w:sz w:val="26"/>
                <w:szCs w:val="26"/>
              </w:rPr>
              <w:t xml:space="preserve"> sulphonat h</w:t>
            </w:r>
            <w:r>
              <w:rPr>
                <w:b/>
                <w:bCs/>
                <w:sz w:val="26"/>
                <w:szCs w:val="26"/>
              </w:rPr>
              <w:t>óa,</w:t>
            </w:r>
            <w:r w:rsidRPr="006C1729">
              <w:rPr>
                <w:b/>
                <w:bCs/>
                <w:sz w:val="26"/>
                <w:szCs w:val="26"/>
              </w:rPr>
              <w:t xml:space="preserve"> nitro h</w:t>
            </w:r>
            <w:r>
              <w:rPr>
                <w:b/>
                <w:bCs/>
                <w:sz w:val="26"/>
                <w:szCs w:val="26"/>
              </w:rPr>
              <w:t xml:space="preserve">óa </w:t>
            </w:r>
            <w:r w:rsidRPr="006C1729">
              <w:rPr>
                <w:b/>
                <w:bCs/>
                <w:sz w:val="26"/>
                <w:szCs w:val="26"/>
              </w:rPr>
              <w:t>hoặc nitroso h</w:t>
            </w:r>
            <w:r>
              <w:rPr>
                <w:b/>
                <w:bCs/>
                <w:sz w:val="26"/>
                <w:szCs w:val="26"/>
              </w:rPr>
              <w:t>óa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b/>
                <w:bCs/>
                <w:sz w:val="26"/>
                <w:szCs w:val="26"/>
              </w:rPr>
            </w:pPr>
            <w:r w:rsidRPr="006C1729">
              <w:rPr>
                <w:b/>
                <w:bCs/>
                <w:sz w:val="26"/>
                <w:szCs w:val="26"/>
              </w:rPr>
              <w:t>29.16</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b/>
                <w:bCs/>
                <w:sz w:val="26"/>
                <w:szCs w:val="26"/>
              </w:rPr>
            </w:pPr>
            <w:r w:rsidRPr="00B80B37">
              <w:rPr>
                <w:rFonts w:ascii="Times New Roman Bold" w:hAnsi="Times New Roman Bold"/>
                <w:b/>
                <w:bCs/>
                <w:spacing w:val="-6"/>
                <w:sz w:val="26"/>
                <w:szCs w:val="26"/>
              </w:rPr>
              <w:t>Unsaturated acyclic monocarboxylic</w:t>
            </w:r>
            <w:r w:rsidRPr="006C1729">
              <w:rPr>
                <w:b/>
                <w:bCs/>
                <w:sz w:val="26"/>
                <w:szCs w:val="26"/>
              </w:rPr>
              <w:t xml:space="preserve"> acids, cyclic monocarboxylic acids, </w:t>
            </w:r>
            <w:r w:rsidRPr="00B80B37">
              <w:rPr>
                <w:rFonts w:ascii="Times New Roman Bold" w:hAnsi="Times New Roman Bold"/>
                <w:b/>
                <w:bCs/>
                <w:spacing w:val="-8"/>
                <w:sz w:val="26"/>
                <w:szCs w:val="26"/>
              </w:rPr>
              <w:t>their anhydrides, halides, peroxides</w:t>
            </w:r>
            <w:r w:rsidRPr="006C1729">
              <w:rPr>
                <w:b/>
                <w:bCs/>
                <w:sz w:val="26"/>
                <w:szCs w:val="26"/>
              </w:rPr>
              <w:t xml:space="preserve"> </w:t>
            </w:r>
            <w:r w:rsidRPr="00B80B37">
              <w:rPr>
                <w:rFonts w:ascii="Times New Roman Bold" w:hAnsi="Times New Roman Bold"/>
                <w:b/>
                <w:bCs/>
                <w:spacing w:val="-8"/>
                <w:sz w:val="26"/>
                <w:szCs w:val="26"/>
              </w:rPr>
              <w:t>and peroxyacids; their halogenated</w:t>
            </w:r>
            <w:r w:rsidRPr="006C1729">
              <w:rPr>
                <w:b/>
                <w:bCs/>
                <w:sz w:val="26"/>
                <w:szCs w:val="26"/>
              </w:rPr>
              <w:t>, sulphonated, nitrated or n</w:t>
            </w:r>
            <w:r>
              <w:rPr>
                <w:b/>
                <w:bCs/>
                <w:sz w:val="26"/>
                <w:szCs w:val="26"/>
              </w:rPr>
              <w:t>itrosated derivatives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Axit carboxylic đơn chức mạch hở chưa no, các anhydrit, halogenua, peroxit, peroxyaxit của chúng và các dẫn xuất của các chất trên: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E764BA">
              <w:rPr>
                <w:spacing w:val="-6"/>
                <w:sz w:val="26"/>
                <w:szCs w:val="26"/>
              </w:rPr>
              <w:t>- Unsaturated acyclic monocarboxylic</w:t>
            </w:r>
            <w:r w:rsidRPr="006C1729">
              <w:rPr>
                <w:sz w:val="26"/>
                <w:szCs w:val="26"/>
              </w:rPr>
              <w:t xml:space="preserve"> acids, their anhydrides, halides, peroxides, peroxyacids and their derivatives: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2916.11.00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Axit acrylic và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2916.11.00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Acrylic acid and its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2916.12.00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Este của axit acrylic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2916.12.00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Esters of acrylic acid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2916.13.00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Axit metacrylic và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2916.13.00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Methacrylic acid and its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2916.14</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Este của axit metacrylic: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2916.14</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Esters of methacrylic acid: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2916.14.10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Metyl metacrylat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2916.14.10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Methyl methacrylate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2916.14.90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2916.14.90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2916.15.00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Axit oleic, axit linoleic hoặc axit linolenic, muối và este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2916.15.00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Oleic, linoleic or linolenic acids, their salts and esters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2916.16.00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Binapacryl (ISO)</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2916.16.00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Binapacryl (ISO)</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lastRenderedPageBreak/>
              <w:t>2916.19.00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2916.19.00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2916.20.00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Axit carboxylic đơn chức của cyclanic, cyclenic hoặc cycloterpenic, các anhydrit, halogenua, peroxit, peroxyaxit của chúng và các dẫn xuất của các chất trên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2916.20.00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Cyclanic, cyclenic or cycloterpenic monocarboxylic acids, their anhydrides, halides, peroxides, peroxyacids and their derivatives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Axit carboxylic thơm đơn chức, các anhydrit, halogenua, peroxit, peroxyaxit của chúng và các dẫn xuất của các chất trên: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Aromatic monocarboxylic acids, their anhydrides, halides, peroxides, peroxyacids and their derivatives: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2916.31.00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Axit benzoic, muối và este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2916.31.00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Benzoic acid, its salts and esters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2916.32</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Benzoyl peroxit và benzoyl clorua:</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2916.32</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Benzoyl peroxide and benzoyl chloride: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2916.32.10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Benzoyl peroxit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2916.32.10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Benzoyl peroxide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2916.32.20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xml:space="preserve">- - - Benzoyl clorua </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2916.32.20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Benzoyl chloride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2916.34.00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Axit phenylaxetic và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2916.34.00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Phenylacetic acid and its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2916.39</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2916.39</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2916.39.10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Axit axetic 2,4- Diclorophenyl và muối và este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2916.39.10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- 2,4-Dichlorophenyl acetic acid and its salts and esters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2916.39.20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Este của axit phenylaxetic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2916.39.20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Esters of phenylacetic acid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2916.39.90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2916.39.90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lastRenderedPageBreak/>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b/>
                <w:bCs/>
                <w:sz w:val="26"/>
                <w:szCs w:val="26"/>
              </w:rPr>
            </w:pPr>
            <w:r w:rsidRPr="006C1729">
              <w:rPr>
                <w:b/>
                <w:bCs/>
                <w:sz w:val="26"/>
                <w:szCs w:val="26"/>
              </w:rPr>
              <w:t>29.17</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b/>
                <w:bCs/>
                <w:sz w:val="26"/>
                <w:szCs w:val="26"/>
              </w:rPr>
            </w:pPr>
            <w:r w:rsidRPr="006C1729">
              <w:rPr>
                <w:b/>
                <w:bCs/>
                <w:sz w:val="26"/>
                <w:szCs w:val="26"/>
              </w:rPr>
              <w:t>Axit carboxylic đa chức, các anhydrit, halogenua, peroxit và peroxyaxit của chúng; các dẫn xuất halogen hóa, sulphonat hóa, nitro hóa hoặ</w:t>
            </w:r>
            <w:r>
              <w:rPr>
                <w:b/>
                <w:bCs/>
                <w:sz w:val="26"/>
                <w:szCs w:val="26"/>
              </w:rPr>
              <w:t>c nitroso hóa của các chất trên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b/>
                <w:bCs/>
                <w:sz w:val="26"/>
                <w:szCs w:val="26"/>
              </w:rPr>
            </w:pPr>
            <w:r w:rsidRPr="006C1729">
              <w:rPr>
                <w:b/>
                <w:bCs/>
                <w:sz w:val="26"/>
                <w:szCs w:val="26"/>
              </w:rPr>
              <w:t>29.17</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b/>
                <w:bCs/>
                <w:sz w:val="26"/>
                <w:szCs w:val="26"/>
              </w:rPr>
            </w:pPr>
            <w:r w:rsidRPr="006C1729">
              <w:rPr>
                <w:b/>
                <w:bCs/>
                <w:sz w:val="26"/>
                <w:szCs w:val="26"/>
              </w:rPr>
              <w:t>Polycarboxylic acids, their anhydrides, halides, peroxides and peroxyacids; their halogenated, sulphonated, nit</w:t>
            </w:r>
            <w:r>
              <w:rPr>
                <w:b/>
                <w:bCs/>
                <w:sz w:val="26"/>
                <w:szCs w:val="26"/>
              </w:rPr>
              <w:t>rated or nitrosated derivatives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xml:space="preserve">- </w:t>
            </w:r>
            <w:r w:rsidRPr="00B80B37">
              <w:rPr>
                <w:spacing w:val="4"/>
                <w:sz w:val="26"/>
                <w:szCs w:val="26"/>
              </w:rPr>
              <w:t>Axit carboxylic đa chức mạch hở, các anhydrit, halogenua, peroxit, peroxyaxit của chúng và các dẫn xuất của các chất trên: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Acyclic polycarboxylic acids, their anhydrides, halides, peroxides, peroxyacids and their derivatives: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2917.11.00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Axit oxalic, muối và este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2917.11.00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Oxalic acid, its salts and esters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2917.12</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Axit adipic, muối và este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2917.12</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Adipic acid, its salts and esters: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2917.12.10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Dioctyl adipat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2917.12.10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Dioctyl adipate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2917.12.90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2917.12.90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2917.13.00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Axit azelaic, axit sebacic, muối và este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2917.13.00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Azelaic acid, sebacic acid, their salts and esters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2917.14.00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Anhydrit maleic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2917.14.00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Maleic anhydride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2917.19.00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2917.19.00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2917.20.00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xml:space="preserve">- Axit carboxylic đa chức của cyclanic, </w:t>
            </w:r>
            <w:r w:rsidRPr="00E764BA">
              <w:rPr>
                <w:spacing w:val="-6"/>
                <w:sz w:val="26"/>
                <w:szCs w:val="26"/>
              </w:rPr>
              <w:t xml:space="preserve">cyclenic hoặc cycloterpenic, các anhydrit, </w:t>
            </w:r>
            <w:r w:rsidRPr="00E764BA">
              <w:rPr>
                <w:spacing w:val="-6"/>
                <w:sz w:val="26"/>
                <w:szCs w:val="26"/>
              </w:rPr>
              <w:lastRenderedPageBreak/>
              <w:t>halogenua, peroxit, peroxyaxit của chúng và các dẫn xuất của các chất trên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lastRenderedPageBreak/>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2917.20.00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xml:space="preserve">- Cyclanic, cyclenic or cycloterpenic polycarboxylic acids, their </w:t>
            </w:r>
            <w:r w:rsidRPr="006C1729">
              <w:rPr>
                <w:sz w:val="26"/>
                <w:szCs w:val="26"/>
              </w:rPr>
              <w:lastRenderedPageBreak/>
              <w:t>anhydrides, halides, peroxides, peroxyacids and their derivatives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lastRenderedPageBreak/>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lastRenderedPageBreak/>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xml:space="preserve">- </w:t>
            </w:r>
            <w:r w:rsidRPr="00E764BA">
              <w:rPr>
                <w:spacing w:val="-12"/>
                <w:sz w:val="26"/>
                <w:szCs w:val="26"/>
              </w:rPr>
              <w:t>Axit carboxylic thơm đa chức, các anhydrit, halogenua, peroxit, peroxyaxit của chúng và các dẫn xuất của các chất trên: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Aromatic polycarboxylic acids, their anhydrides, halides, peroxides, peroxyacids and their derivatives: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2917.32.00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Dioctyl orthophthalates</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2917.32.00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Dioctyl orthophthalates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2917.33.00</w:t>
            </w:r>
          </w:p>
        </w:tc>
        <w:tc>
          <w:tcPr>
            <w:tcW w:w="4419" w:type="dxa"/>
            <w:tcBorders>
              <w:top w:val="single" w:sz="4" w:space="0" w:color="auto"/>
              <w:left w:val="nil"/>
              <w:bottom w:val="single" w:sz="4" w:space="0" w:color="auto"/>
              <w:right w:val="single" w:sz="4" w:space="0" w:color="auto"/>
            </w:tcBorders>
            <w:shd w:val="clear" w:color="auto" w:fill="auto"/>
          </w:tcPr>
          <w:p w:rsidR="001D47CC" w:rsidRPr="00B80B37" w:rsidRDefault="001D47CC" w:rsidP="00C4756D">
            <w:pPr>
              <w:spacing w:before="20" w:after="20" w:line="336" w:lineRule="exact"/>
              <w:jc w:val="both"/>
              <w:rPr>
                <w:spacing w:val="-8"/>
                <w:sz w:val="26"/>
                <w:szCs w:val="26"/>
              </w:rPr>
            </w:pPr>
            <w:r w:rsidRPr="00B80B37">
              <w:rPr>
                <w:spacing w:val="-8"/>
                <w:sz w:val="26"/>
                <w:szCs w:val="26"/>
              </w:rPr>
              <w:t>- - Dinonyl hoặc didecyl orthophthalates</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2917.33.00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Dinonyl or didecyl orthophthalates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2917.34</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Các este khác của axit orthophthalic: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2917.34</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Other esters of orthophthalic acid: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2917.34.10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 Dibutyl orthophthalates</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2917.34.10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 Dibutyl orthophthalates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2917.34.90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2917.34.90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2917.35.00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Phthalic anhydrit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2917.35.00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Phthalic anhydride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2917.36.00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Axit terephthalic và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2917.36.00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Terephthalic acid and its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2917.37.00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Dimetyl terephthalat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2917.37.00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Dimethyl terephthalate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2917.39</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2917.39</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2917.39.10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xml:space="preserve">- - - Trioctyltrimellitate </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2917.39.10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 Trioctyltrimellitate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2917.39.20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 Các hợp chất phthalic khác của loại được sử dụng như chất h</w:t>
            </w:r>
            <w:r>
              <w:rPr>
                <w:sz w:val="26"/>
                <w:szCs w:val="26"/>
              </w:rPr>
              <w:t xml:space="preserve">óa </w:t>
            </w:r>
            <w:r w:rsidRPr="006C1729">
              <w:rPr>
                <w:sz w:val="26"/>
                <w:szCs w:val="26"/>
              </w:rPr>
              <w:t xml:space="preserve">dẻo và este của anhydrit phthalic </w:t>
            </w:r>
            <w:r w:rsidRPr="006C1729">
              <w:rPr>
                <w:sz w:val="26"/>
                <w:szCs w:val="26"/>
                <w:vertAlign w:val="superscript"/>
              </w:rPr>
              <w:t>(SEN)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2917.39.20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 Other phthalic compounds of a kind used as plasticisers and esters of phthalic anhydride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2917.39.90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2917.39.90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b/>
                <w:bCs/>
                <w:sz w:val="26"/>
                <w:szCs w:val="26"/>
              </w:rPr>
            </w:pPr>
            <w:r w:rsidRPr="006C1729">
              <w:rPr>
                <w:b/>
                <w:bCs/>
                <w:sz w:val="26"/>
                <w:szCs w:val="26"/>
              </w:rPr>
              <w:t>29.18</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b/>
                <w:bCs/>
                <w:sz w:val="26"/>
                <w:szCs w:val="26"/>
              </w:rPr>
            </w:pPr>
            <w:r w:rsidRPr="006C1729">
              <w:rPr>
                <w:b/>
                <w:bCs/>
                <w:sz w:val="26"/>
                <w:szCs w:val="26"/>
              </w:rPr>
              <w:t xml:space="preserve">Axit carboxylic có thêm chức oxy và các anhydrit, halogenua, peroxit và </w:t>
            </w:r>
            <w:r w:rsidRPr="006C1729">
              <w:rPr>
                <w:b/>
                <w:bCs/>
                <w:sz w:val="26"/>
                <w:szCs w:val="26"/>
              </w:rPr>
              <w:lastRenderedPageBreak/>
              <w:t>peroxyaxit của chúng; các dẫn xuất halogen hóa, sulphonat hóa, nitro hóa hoặ</w:t>
            </w:r>
            <w:r>
              <w:rPr>
                <w:b/>
                <w:bCs/>
                <w:sz w:val="26"/>
                <w:szCs w:val="26"/>
              </w:rPr>
              <w:t>c nitroso hóa của các chất trên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lastRenderedPageBreak/>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b/>
                <w:bCs/>
                <w:sz w:val="26"/>
                <w:szCs w:val="26"/>
              </w:rPr>
            </w:pPr>
            <w:r w:rsidRPr="006C1729">
              <w:rPr>
                <w:b/>
                <w:bCs/>
                <w:sz w:val="26"/>
                <w:szCs w:val="26"/>
              </w:rPr>
              <w:t>29.18</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b/>
                <w:bCs/>
                <w:sz w:val="26"/>
                <w:szCs w:val="26"/>
              </w:rPr>
            </w:pPr>
            <w:r w:rsidRPr="006C1729">
              <w:rPr>
                <w:b/>
                <w:bCs/>
                <w:sz w:val="26"/>
                <w:szCs w:val="26"/>
              </w:rPr>
              <w:t xml:space="preserve">Carboxylic acids with additional oxygen function and their </w:t>
            </w:r>
            <w:r w:rsidRPr="006C1729">
              <w:rPr>
                <w:b/>
                <w:bCs/>
                <w:sz w:val="26"/>
                <w:szCs w:val="26"/>
              </w:rPr>
              <w:lastRenderedPageBreak/>
              <w:t>anhydrides, halides, peroxides and peroxyacids; their halogenated, sulphonated, nit</w:t>
            </w:r>
            <w:r>
              <w:rPr>
                <w:b/>
                <w:bCs/>
                <w:sz w:val="26"/>
                <w:szCs w:val="26"/>
              </w:rPr>
              <w:t>rated or nitrosated derivatives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lastRenderedPageBreak/>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lastRenderedPageBreak/>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Axit carboxylic có chức rượu nhưng không có chức oxy khác, các anhydrit, halogenua, peroxit, peroxyaxit của chúng và các dẫn xuất của các chất trên: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B80B37" w:rsidRDefault="001D47CC" w:rsidP="00C4756D">
            <w:pPr>
              <w:spacing w:before="20" w:after="20" w:line="360" w:lineRule="exact"/>
              <w:jc w:val="both"/>
              <w:rPr>
                <w:spacing w:val="-8"/>
                <w:sz w:val="26"/>
                <w:szCs w:val="26"/>
              </w:rPr>
            </w:pPr>
            <w:r w:rsidRPr="00B80B37">
              <w:rPr>
                <w:spacing w:val="-8"/>
                <w:sz w:val="26"/>
                <w:szCs w:val="26"/>
              </w:rPr>
              <w:t>- Carboxylic acids with alcohol function but without other oxygen function, their anhydrides, halides, peroxides, peroxyacids and their derivatives: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2918.11.00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Axit lactic, muối và este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2918.11.00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Lactic acid, its salts and esters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2918.12.00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Axit tartaric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2918.12.00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Tartaric acid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2918.13.00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Muối và este của axit tartaric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2918.13.00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Salts and esters of tartaric acid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2918.14.00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Axit citric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2918.14.00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Citric acid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2918.15</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Muối và este của axit citric: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2918.15</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Salts and esters of citric acid: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2918.15.10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 Canxi citrat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2918.15.10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 Calcium citrate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2918.15.90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2918.15.90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2918.16.00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Axit gluconic, muối và este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2918.16.00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Gluconic acid, its salts and esters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2918.17.00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Axit 2,2-Diphenyl-2-hydroxyacetic (axit benzilic)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2918.17.00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- 2,2-Diphenyl-2-hydroxyacetic acid (benzilic acid)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2918.18.00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Chlorobenzilate (ISO)</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2918.18.00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Chlorobenzilate (ISO)</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2918.19.00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rPr>
                <w:sz w:val="26"/>
                <w:szCs w:val="26"/>
              </w:rPr>
            </w:pPr>
            <w:r w:rsidRPr="006C1729">
              <w:rPr>
                <w:sz w:val="26"/>
                <w:szCs w:val="26"/>
              </w:rPr>
              <w:t>2918.19.00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6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6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lastRenderedPageBreak/>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Axit carboxylic có chức phenol nhưng không có chức oxy khác, các anhydrit, halogenua, peroxit, peroxyaxit của chúng và các dẫn xuất của các chất trên: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Carboxylic acids with phenol function but without other oxygen function, their anhydrides, halides, peroxides, peroxyacids and their derivatives: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2918.21.00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Axit salicylic và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2918.21.00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Salicylic acid and its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2918.22.00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xml:space="preserve">- - Axit </w:t>
            </w:r>
            <w:r w:rsidRPr="006C1729">
              <w:rPr>
                <w:i/>
                <w:iCs/>
                <w:sz w:val="26"/>
                <w:szCs w:val="26"/>
              </w:rPr>
              <w:t>o</w:t>
            </w:r>
            <w:r w:rsidRPr="006C1729">
              <w:rPr>
                <w:sz w:val="26"/>
                <w:szCs w:val="26"/>
              </w:rPr>
              <w:t>-Axetylsalicylic, muối và este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2918.22.00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xml:space="preserve">- - </w:t>
            </w:r>
            <w:r w:rsidRPr="006C1729">
              <w:rPr>
                <w:i/>
                <w:iCs/>
                <w:sz w:val="26"/>
                <w:szCs w:val="26"/>
              </w:rPr>
              <w:t>o</w:t>
            </w:r>
            <w:r w:rsidRPr="006C1729">
              <w:rPr>
                <w:sz w:val="26"/>
                <w:szCs w:val="26"/>
              </w:rPr>
              <w:t>-Acetylsalicylic acid, its salts and esters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2918.23.00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Este khác của axit salicylic và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2918.23.00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Other esters of salicylic acid and their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2918.29</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2918.29</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2918.29.10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Este sulphonic alkyl của phenol</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2918.29.10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Alkyl sulphonic ester of phenol</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2918.29.90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2918.29.90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2918.30.00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Axit carboxylic có chức aldehyt hoặc chức xeton nhưng không có chức oxy khác, các anhydrit, halogenua, peroxit, peroxyaxit của chúng và các dẫn xuất của các chất trên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2918.30.00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Carboxylic acids with aldehyde or ketone function but without other oxygen function, their anhydrides, halides, peroxides, peroxyacids and their derivatives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lastRenderedPageBreak/>
              <w:t>2918.91.00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- 2,4,5-T (ISO) (axit 2,4,5-triclorophenoxyaxetic), muối và este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2918.91.00</w:t>
            </w:r>
          </w:p>
        </w:tc>
        <w:tc>
          <w:tcPr>
            <w:tcW w:w="4165" w:type="dxa"/>
            <w:tcBorders>
              <w:top w:val="single" w:sz="4" w:space="0" w:color="auto"/>
              <w:left w:val="nil"/>
              <w:bottom w:val="single" w:sz="4" w:space="0" w:color="auto"/>
              <w:right w:val="single" w:sz="4" w:space="0" w:color="auto"/>
            </w:tcBorders>
            <w:shd w:val="clear" w:color="auto" w:fill="auto"/>
          </w:tcPr>
          <w:p w:rsidR="001D47CC" w:rsidRPr="00B80B37" w:rsidRDefault="001D47CC" w:rsidP="00C4756D">
            <w:pPr>
              <w:spacing w:before="20" w:after="20" w:line="340" w:lineRule="exact"/>
              <w:jc w:val="both"/>
              <w:rPr>
                <w:spacing w:val="-26"/>
                <w:sz w:val="26"/>
                <w:szCs w:val="26"/>
              </w:rPr>
            </w:pPr>
            <w:r w:rsidRPr="00B80B37">
              <w:rPr>
                <w:spacing w:val="-26"/>
                <w:sz w:val="26"/>
                <w:szCs w:val="26"/>
              </w:rPr>
              <w:t>- - 2,4,5-T (ISO) (2,4,5-t</w:t>
            </w:r>
            <w:r w:rsidRPr="00BB01E5">
              <w:rPr>
                <w:spacing w:val="-16"/>
                <w:sz w:val="26"/>
                <w:szCs w:val="26"/>
              </w:rPr>
              <w:t>richlorophenoxyaceti</w:t>
            </w:r>
            <w:r w:rsidRPr="00B80B37">
              <w:rPr>
                <w:spacing w:val="-26"/>
                <w:sz w:val="26"/>
                <w:szCs w:val="26"/>
              </w:rPr>
              <w:t xml:space="preserve">c </w:t>
            </w:r>
            <w:r w:rsidRPr="00A855C8">
              <w:rPr>
                <w:sz w:val="26"/>
                <w:szCs w:val="26"/>
              </w:rPr>
              <w:t>acid), its salts and esters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2918.99.00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2918.99.00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bl>
    <w:p w:rsidR="001D47CC" w:rsidRDefault="001D47CC" w:rsidP="001D47CC">
      <w:pPr>
        <w:spacing w:line="20" w:lineRule="exact"/>
      </w:pPr>
    </w:p>
    <w:tbl>
      <w:tblPr>
        <w:tblW w:w="4835" w:type="pct"/>
        <w:tblInd w:w="459" w:type="dxa"/>
        <w:tblLook w:val="04A0" w:firstRow="1" w:lastRow="0" w:firstColumn="1" w:lastColumn="0" w:noHBand="0" w:noVBand="1"/>
      </w:tblPr>
      <w:tblGrid>
        <w:gridCol w:w="6339"/>
        <w:gridCol w:w="703"/>
        <w:gridCol w:w="5470"/>
      </w:tblGrid>
      <w:tr w:rsidR="001D47CC" w:rsidRPr="006C1729" w:rsidTr="00C4756D">
        <w:tc>
          <w:tcPr>
            <w:tcW w:w="2532" w:type="pct"/>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PHÂN CHƯƠNG VIII</w:t>
            </w:r>
          </w:p>
        </w:tc>
        <w:tc>
          <w:tcPr>
            <w:tcW w:w="281" w:type="pct"/>
            <w:tcBorders>
              <w:top w:val="nil"/>
              <w:left w:val="nil"/>
              <w:bottom w:val="nil"/>
              <w:right w:val="nil"/>
            </w:tcBorders>
            <w:shd w:val="clear" w:color="auto" w:fill="auto"/>
            <w:noWrap/>
          </w:tcPr>
          <w:p w:rsidR="001D47CC" w:rsidRPr="006C1729" w:rsidRDefault="001D47CC" w:rsidP="00C4756D">
            <w:pPr>
              <w:spacing w:before="20" w:after="20" w:line="330" w:lineRule="exact"/>
              <w:jc w:val="center"/>
              <w:rPr>
                <w:sz w:val="26"/>
                <w:szCs w:val="26"/>
              </w:rPr>
            </w:pPr>
          </w:p>
        </w:tc>
        <w:tc>
          <w:tcPr>
            <w:tcW w:w="2186" w:type="pct"/>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SUB-CHAPTER VIII</w:t>
            </w:r>
          </w:p>
        </w:tc>
      </w:tr>
      <w:tr w:rsidR="001D47CC" w:rsidRPr="006C1729" w:rsidTr="00C4756D">
        <w:tc>
          <w:tcPr>
            <w:tcW w:w="2532" w:type="pct"/>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ESTE CỦA CÁC AXIT VÔ CƠ CỦA CÁC PHI KIM LOẠI VÀ MUỐI CỦA CHÚNG, CÁC DẪN XUẤT HALOGEN H</w:t>
            </w:r>
            <w:r>
              <w:rPr>
                <w:b/>
                <w:bCs/>
                <w:sz w:val="26"/>
                <w:szCs w:val="26"/>
              </w:rPr>
              <w:t>ÓA,</w:t>
            </w:r>
            <w:r w:rsidRPr="006C1729">
              <w:rPr>
                <w:b/>
                <w:bCs/>
                <w:sz w:val="26"/>
                <w:szCs w:val="26"/>
              </w:rPr>
              <w:t xml:space="preserve"> SULPHONAT </w:t>
            </w:r>
            <w:r w:rsidRPr="00E764BA">
              <w:rPr>
                <w:rFonts w:ascii="Times New Roman Bold" w:hAnsi="Times New Roman Bold"/>
                <w:b/>
                <w:bCs/>
                <w:spacing w:val="-10"/>
                <w:sz w:val="26"/>
                <w:szCs w:val="26"/>
              </w:rPr>
              <w:t>H</w:t>
            </w:r>
            <w:r>
              <w:rPr>
                <w:rFonts w:ascii="Times New Roman Bold" w:hAnsi="Times New Roman Bold"/>
                <w:b/>
                <w:bCs/>
                <w:spacing w:val="-10"/>
                <w:sz w:val="26"/>
                <w:szCs w:val="26"/>
              </w:rPr>
              <w:t>ÓA,</w:t>
            </w:r>
            <w:r w:rsidRPr="00E764BA">
              <w:rPr>
                <w:rFonts w:ascii="Times New Roman Bold" w:hAnsi="Times New Roman Bold"/>
                <w:b/>
                <w:bCs/>
                <w:spacing w:val="-10"/>
                <w:sz w:val="26"/>
                <w:szCs w:val="26"/>
              </w:rPr>
              <w:t xml:space="preserve"> NITRO H</w:t>
            </w:r>
            <w:r>
              <w:rPr>
                <w:rFonts w:ascii="Times New Roman Bold" w:hAnsi="Times New Roman Bold"/>
                <w:b/>
                <w:bCs/>
                <w:spacing w:val="-10"/>
                <w:sz w:val="26"/>
                <w:szCs w:val="26"/>
              </w:rPr>
              <w:t>ÓA,</w:t>
            </w:r>
            <w:r w:rsidRPr="00E764BA">
              <w:rPr>
                <w:rFonts w:ascii="Times New Roman Bold" w:hAnsi="Times New Roman Bold"/>
                <w:b/>
                <w:bCs/>
                <w:spacing w:val="-10"/>
                <w:sz w:val="26"/>
                <w:szCs w:val="26"/>
              </w:rPr>
              <w:t xml:space="preserve"> HOẶC NITROSO</w:t>
            </w:r>
            <w:r w:rsidRPr="006C1729">
              <w:rPr>
                <w:b/>
                <w:bCs/>
                <w:sz w:val="26"/>
                <w:szCs w:val="26"/>
              </w:rPr>
              <w:t xml:space="preserve"> H</w:t>
            </w:r>
            <w:r>
              <w:rPr>
                <w:b/>
                <w:bCs/>
                <w:sz w:val="26"/>
                <w:szCs w:val="26"/>
              </w:rPr>
              <w:t xml:space="preserve">ÓA </w:t>
            </w:r>
            <w:r w:rsidRPr="006C1729">
              <w:rPr>
                <w:b/>
                <w:bCs/>
                <w:sz w:val="26"/>
                <w:szCs w:val="26"/>
              </w:rPr>
              <w:t>CỦA CÁC CHẤT TRÊN</w:t>
            </w:r>
          </w:p>
        </w:tc>
        <w:tc>
          <w:tcPr>
            <w:tcW w:w="281" w:type="pct"/>
            <w:tcBorders>
              <w:top w:val="nil"/>
              <w:left w:val="nil"/>
              <w:bottom w:val="nil"/>
              <w:right w:val="nil"/>
            </w:tcBorders>
            <w:shd w:val="clear" w:color="auto" w:fill="auto"/>
            <w:noWrap/>
          </w:tcPr>
          <w:p w:rsidR="001D47CC" w:rsidRPr="006C1729" w:rsidRDefault="001D47CC" w:rsidP="00C4756D">
            <w:pPr>
              <w:spacing w:before="20" w:after="20" w:line="330" w:lineRule="exact"/>
              <w:jc w:val="center"/>
              <w:rPr>
                <w:sz w:val="26"/>
                <w:szCs w:val="26"/>
              </w:rPr>
            </w:pPr>
          </w:p>
        </w:tc>
        <w:tc>
          <w:tcPr>
            <w:tcW w:w="2186" w:type="pct"/>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ESTERS OF INORGANIC ACIDS OF NON-METALS AND THEIR SALTS, AND THEIR HALOGENATED, SULPHONATED, NITRATED OR NITROSATED DERIVATIVES</w:t>
            </w:r>
          </w:p>
        </w:tc>
      </w:tr>
    </w:tbl>
    <w:p w:rsidR="001D47CC" w:rsidRDefault="001D47CC" w:rsidP="001D47CC">
      <w:pPr>
        <w:spacing w:line="330" w:lineRule="exact"/>
      </w:pPr>
    </w:p>
    <w:tbl>
      <w:tblPr>
        <w:tblW w:w="0" w:type="auto"/>
        <w:tblInd w:w="102" w:type="dxa"/>
        <w:tblLayout w:type="fixed"/>
        <w:tblLook w:val="04A0" w:firstRow="1" w:lastRow="0" w:firstColumn="1" w:lastColumn="0" w:noHBand="0" w:noVBand="1"/>
      </w:tblPr>
      <w:tblGrid>
        <w:gridCol w:w="1386"/>
        <w:gridCol w:w="4419"/>
        <w:gridCol w:w="1264"/>
        <w:gridCol w:w="1386"/>
        <w:gridCol w:w="4165"/>
        <w:gridCol w:w="1062"/>
      </w:tblGrid>
      <w:tr w:rsidR="001D47CC" w:rsidRPr="006C1729" w:rsidTr="00C4756D">
        <w:trPr>
          <w:tblHeader/>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Mã hàng</w:t>
            </w:r>
          </w:p>
        </w:tc>
        <w:tc>
          <w:tcPr>
            <w:tcW w:w="4419"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Mô tả hàng hóa</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Đơn vị tính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Code</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Description</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Unit of quantity</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29.19</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sidRPr="006C1729">
              <w:rPr>
                <w:b/>
                <w:bCs/>
                <w:sz w:val="26"/>
                <w:szCs w:val="26"/>
              </w:rPr>
              <w:t>Este phosphoric và muối của chúng, kể cả lacto phosphat; các dẫn xuất đã halogen hóa, sulphonat hóa, nitro hóa hoặc nitroso hóa của chúng.</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29.19</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sidRPr="006C1729">
              <w:rPr>
                <w:b/>
                <w:bCs/>
                <w:sz w:val="26"/>
                <w:szCs w:val="26"/>
              </w:rPr>
              <w:t>Phosphoric esters and their salts, including lactophosphates; their halogenated, sulphonated, nitrated or nitrosated derivatives.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2919.10.00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Tris(2,3-dibromopropyl) phosphat</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2919.10.00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Tris(2,3-dibromopropyl) phosphate</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2919.90.00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2919.90.00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29.20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ED77B7" w:rsidRDefault="001D47CC" w:rsidP="00C4756D">
            <w:pPr>
              <w:spacing w:before="20" w:after="20" w:line="330" w:lineRule="exact"/>
              <w:jc w:val="both"/>
              <w:rPr>
                <w:rFonts w:ascii="Times New Roman Bold" w:hAnsi="Times New Roman Bold"/>
                <w:b/>
                <w:bCs/>
                <w:spacing w:val="-6"/>
                <w:sz w:val="26"/>
                <w:szCs w:val="26"/>
              </w:rPr>
            </w:pPr>
            <w:r w:rsidRPr="00ED77B7">
              <w:rPr>
                <w:rFonts w:ascii="Times New Roman Bold" w:hAnsi="Times New Roman Bold"/>
                <w:b/>
                <w:bCs/>
                <w:spacing w:val="-6"/>
                <w:sz w:val="26"/>
                <w:szCs w:val="26"/>
              </w:rPr>
              <w:t xml:space="preserve">Este của axit vô cơ khác của các phi kim loại (trừ este của hydro halogenua) và </w:t>
            </w:r>
            <w:r w:rsidRPr="00ED77B7">
              <w:rPr>
                <w:rFonts w:ascii="Times New Roman Bold" w:hAnsi="Times New Roman Bold"/>
                <w:b/>
                <w:bCs/>
                <w:spacing w:val="-6"/>
                <w:sz w:val="26"/>
                <w:szCs w:val="26"/>
              </w:rPr>
              <w:lastRenderedPageBreak/>
              <w:t>muối của chúng; các dẫn xuất halogen hóa, sulphonat hóa, nitro hóa hoặc nitroso hóa của các chất trên</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lastRenderedPageBreak/>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29.20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sidRPr="006C1729">
              <w:rPr>
                <w:b/>
                <w:bCs/>
                <w:sz w:val="26"/>
                <w:szCs w:val="26"/>
              </w:rPr>
              <w:t xml:space="preserve">Esters of other inorganic acids of non-metals (excluding esters of </w:t>
            </w:r>
            <w:r w:rsidRPr="006C1729">
              <w:rPr>
                <w:b/>
                <w:bCs/>
                <w:sz w:val="26"/>
                <w:szCs w:val="26"/>
              </w:rPr>
              <w:lastRenderedPageBreak/>
              <w:t>hydrogen halides) and their salts; their halogenated, sulphonated, nit</w:t>
            </w:r>
            <w:r>
              <w:rPr>
                <w:b/>
                <w:bCs/>
                <w:sz w:val="26"/>
                <w:szCs w:val="26"/>
              </w:rPr>
              <w:t>rated or nitrosated derivatives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lastRenderedPageBreak/>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lastRenderedPageBreak/>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B80B37">
              <w:rPr>
                <w:spacing w:val="-10"/>
                <w:sz w:val="26"/>
                <w:szCs w:val="26"/>
              </w:rPr>
              <w:t>- Este thiophosphoric (phosphorothioates</w:t>
            </w:r>
            <w:r w:rsidRPr="00E764BA">
              <w:rPr>
                <w:spacing w:val="-6"/>
                <w:sz w:val="26"/>
                <w:szCs w:val="26"/>
              </w:rPr>
              <w:t>) và muối của chúng; các dẫn xuất halogen hóa, sulphonat hóa, nitro hóa hoặc nitroso hóa của chúng:</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B80B37">
              <w:rPr>
                <w:spacing w:val="-16"/>
                <w:sz w:val="26"/>
                <w:szCs w:val="26"/>
              </w:rPr>
              <w:t>- Thiophosphoric esters (phosphorothioates</w:t>
            </w:r>
            <w:r w:rsidRPr="006C1729">
              <w:rPr>
                <w:sz w:val="26"/>
                <w:szCs w:val="26"/>
              </w:rPr>
              <w:t>) and their salts; their halogenated, sulphonated, nitrated or nitrosated derivatives: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2920.11.00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Parathion (ISO) và parathion-methyl (ISO) (methyl- parathion)</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2920.11.00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Parathion (ISO) and parathion-methyl (ISO) (methyl-parathion)</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2920.19.00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2920.19.00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 </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Phosphite este và muối của chúng; các dẫn xuất halogen hóa, sulphonat hóa, nitro hóa hoặc nitroso hóa của chúng:</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B80B37">
              <w:rPr>
                <w:spacing w:val="-8"/>
                <w:sz w:val="26"/>
                <w:szCs w:val="26"/>
              </w:rPr>
              <w:t>- Phosphite esters and their salts; their halogenated, sulphonated, nitrated or nitrosated</w:t>
            </w:r>
            <w:r w:rsidRPr="006C1729">
              <w:rPr>
                <w:sz w:val="26"/>
                <w:szCs w:val="26"/>
              </w:rPr>
              <w:t xml:space="preserve"> derivatives:</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2920.21.00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Dimethyl phosphite</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2920.21.00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Dimethyl phosphite</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2920.22.00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Diethyl phosphite</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2920.22.00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Diethyl phosphite</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2920.23.00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Trimethyl phosphite</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2920.23.00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Trimethyl phosphite</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2920.24.00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Triethyl phosphite</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2920.24.00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Triethyl phosphite</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2920.29.00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2920.29.00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2920.30.00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Endosulfan (ISO)</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2920.30.00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Endosulfan (ISO)</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2920.90.00</w:t>
            </w:r>
          </w:p>
        </w:tc>
        <w:tc>
          <w:tcPr>
            <w:tcW w:w="4419"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2920.90.00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Other</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bl>
    <w:p w:rsidR="001D47CC" w:rsidRDefault="001D47CC" w:rsidP="001D47CC">
      <w:pPr>
        <w:spacing w:line="340" w:lineRule="exact"/>
      </w:pPr>
    </w:p>
    <w:tbl>
      <w:tblPr>
        <w:tblW w:w="0" w:type="auto"/>
        <w:tblInd w:w="102" w:type="dxa"/>
        <w:tblLayout w:type="fixed"/>
        <w:tblLook w:val="04A0" w:firstRow="1" w:lastRow="0" w:firstColumn="1" w:lastColumn="0" w:noHBand="0" w:noVBand="1"/>
      </w:tblPr>
      <w:tblGrid>
        <w:gridCol w:w="1066"/>
        <w:gridCol w:w="4739"/>
        <w:gridCol w:w="1264"/>
        <w:gridCol w:w="1386"/>
        <w:gridCol w:w="4165"/>
        <w:gridCol w:w="1062"/>
      </w:tblGrid>
      <w:tr w:rsidR="001D47CC" w:rsidRPr="006C1729" w:rsidTr="00C4756D">
        <w:tc>
          <w:tcPr>
            <w:tcW w:w="1066" w:type="dxa"/>
            <w:tcBorders>
              <w:top w:val="nil"/>
              <w:left w:val="nil"/>
              <w:bottom w:val="nil"/>
              <w:right w:val="nil"/>
            </w:tcBorders>
            <w:shd w:val="clear" w:color="auto" w:fill="auto"/>
          </w:tcPr>
          <w:p w:rsidR="001D47CC" w:rsidRPr="006C1729" w:rsidRDefault="001D47CC" w:rsidP="00C4756D">
            <w:pPr>
              <w:spacing w:before="20" w:after="20" w:line="340" w:lineRule="exact"/>
              <w:rPr>
                <w:b/>
                <w:bCs/>
                <w:sz w:val="26"/>
                <w:szCs w:val="26"/>
              </w:rPr>
            </w:pPr>
          </w:p>
        </w:tc>
        <w:tc>
          <w:tcPr>
            <w:tcW w:w="4739" w:type="dxa"/>
            <w:tcBorders>
              <w:top w:val="nil"/>
              <w:left w:val="nil"/>
              <w:bottom w:val="nil"/>
              <w:right w:val="nil"/>
            </w:tcBorders>
            <w:shd w:val="clear" w:color="auto" w:fill="auto"/>
          </w:tcPr>
          <w:p w:rsidR="001D47CC" w:rsidRPr="006C1729" w:rsidRDefault="001D47CC" w:rsidP="00C4756D">
            <w:pPr>
              <w:spacing w:before="20" w:after="20" w:line="340" w:lineRule="exact"/>
              <w:jc w:val="center"/>
              <w:rPr>
                <w:b/>
                <w:bCs/>
                <w:sz w:val="26"/>
                <w:szCs w:val="26"/>
              </w:rPr>
            </w:pPr>
            <w:r w:rsidRPr="006C1729">
              <w:rPr>
                <w:b/>
                <w:bCs/>
                <w:sz w:val="26"/>
                <w:szCs w:val="26"/>
              </w:rPr>
              <w:t>PHÂN CHƯƠNG IX</w:t>
            </w:r>
          </w:p>
        </w:tc>
        <w:tc>
          <w:tcPr>
            <w:tcW w:w="1264" w:type="dxa"/>
            <w:tcBorders>
              <w:top w:val="nil"/>
              <w:left w:val="nil"/>
              <w:bottom w:val="nil"/>
              <w:right w:val="nil"/>
            </w:tcBorders>
            <w:shd w:val="clear" w:color="auto" w:fill="auto"/>
            <w:noWrap/>
          </w:tcPr>
          <w:p w:rsidR="001D47CC" w:rsidRPr="006C1729" w:rsidRDefault="001D47CC" w:rsidP="00C4756D">
            <w:pPr>
              <w:spacing w:before="20" w:after="20" w:line="340" w:lineRule="exact"/>
              <w:jc w:val="center"/>
              <w:rPr>
                <w:sz w:val="26"/>
                <w:szCs w:val="26"/>
              </w:rPr>
            </w:pPr>
          </w:p>
        </w:tc>
        <w:tc>
          <w:tcPr>
            <w:tcW w:w="1386" w:type="dxa"/>
            <w:tcBorders>
              <w:top w:val="nil"/>
              <w:left w:val="nil"/>
              <w:bottom w:val="nil"/>
              <w:right w:val="nil"/>
            </w:tcBorders>
            <w:shd w:val="clear" w:color="auto" w:fill="auto"/>
          </w:tcPr>
          <w:p w:rsidR="001D47CC" w:rsidRPr="006C1729" w:rsidRDefault="001D47CC" w:rsidP="00C4756D">
            <w:pPr>
              <w:spacing w:before="20" w:after="20" w:line="340" w:lineRule="exact"/>
              <w:jc w:val="center"/>
              <w:rPr>
                <w:b/>
                <w:bCs/>
                <w:sz w:val="26"/>
                <w:szCs w:val="26"/>
              </w:rPr>
            </w:pPr>
          </w:p>
        </w:tc>
        <w:tc>
          <w:tcPr>
            <w:tcW w:w="4165" w:type="dxa"/>
            <w:tcBorders>
              <w:top w:val="nil"/>
              <w:left w:val="nil"/>
              <w:bottom w:val="nil"/>
              <w:right w:val="nil"/>
            </w:tcBorders>
            <w:shd w:val="clear" w:color="auto" w:fill="auto"/>
          </w:tcPr>
          <w:p w:rsidR="001D47CC" w:rsidRPr="006C1729" w:rsidRDefault="001D47CC" w:rsidP="00C4756D">
            <w:pPr>
              <w:spacing w:before="20" w:after="20" w:line="340" w:lineRule="exact"/>
              <w:jc w:val="center"/>
              <w:rPr>
                <w:b/>
                <w:bCs/>
                <w:sz w:val="26"/>
                <w:szCs w:val="26"/>
              </w:rPr>
            </w:pPr>
            <w:r w:rsidRPr="006C1729">
              <w:rPr>
                <w:b/>
                <w:bCs/>
                <w:sz w:val="26"/>
                <w:szCs w:val="26"/>
              </w:rPr>
              <w:t>SUB-CHAPTER IX</w:t>
            </w:r>
          </w:p>
        </w:tc>
        <w:tc>
          <w:tcPr>
            <w:tcW w:w="1062" w:type="dxa"/>
            <w:tcBorders>
              <w:top w:val="nil"/>
              <w:left w:val="nil"/>
              <w:bottom w:val="nil"/>
              <w:right w:val="nil"/>
            </w:tcBorders>
            <w:shd w:val="clear" w:color="auto" w:fill="auto"/>
            <w:noWrap/>
          </w:tcPr>
          <w:p w:rsidR="001D47CC" w:rsidRPr="006C1729" w:rsidRDefault="001D47CC" w:rsidP="00C4756D">
            <w:pPr>
              <w:spacing w:before="20" w:after="20" w:line="340" w:lineRule="exact"/>
              <w:jc w:val="center"/>
              <w:rPr>
                <w:sz w:val="26"/>
                <w:szCs w:val="26"/>
              </w:rPr>
            </w:pPr>
          </w:p>
        </w:tc>
      </w:tr>
      <w:tr w:rsidR="001D47CC" w:rsidRPr="006C1729" w:rsidTr="00C4756D">
        <w:tc>
          <w:tcPr>
            <w:tcW w:w="1066" w:type="dxa"/>
            <w:tcBorders>
              <w:top w:val="nil"/>
              <w:left w:val="nil"/>
              <w:bottom w:val="nil"/>
              <w:right w:val="nil"/>
            </w:tcBorders>
            <w:shd w:val="clear" w:color="auto" w:fill="auto"/>
          </w:tcPr>
          <w:p w:rsidR="001D47CC" w:rsidRPr="006C1729" w:rsidRDefault="001D47CC" w:rsidP="00C4756D">
            <w:pPr>
              <w:spacing w:before="20" w:after="20" w:line="340" w:lineRule="exact"/>
              <w:rPr>
                <w:b/>
                <w:bCs/>
                <w:sz w:val="26"/>
                <w:szCs w:val="26"/>
              </w:rPr>
            </w:pPr>
          </w:p>
        </w:tc>
        <w:tc>
          <w:tcPr>
            <w:tcW w:w="4739" w:type="dxa"/>
            <w:tcBorders>
              <w:top w:val="nil"/>
              <w:left w:val="nil"/>
              <w:bottom w:val="nil"/>
              <w:right w:val="nil"/>
            </w:tcBorders>
            <w:shd w:val="clear" w:color="auto" w:fill="auto"/>
          </w:tcPr>
          <w:p w:rsidR="001D47CC" w:rsidRPr="006C1729" w:rsidRDefault="001D47CC" w:rsidP="00C4756D">
            <w:pPr>
              <w:spacing w:before="20" w:after="20" w:line="340" w:lineRule="exact"/>
              <w:jc w:val="center"/>
              <w:rPr>
                <w:b/>
                <w:bCs/>
                <w:sz w:val="26"/>
                <w:szCs w:val="26"/>
              </w:rPr>
            </w:pPr>
            <w:r w:rsidRPr="006C1729">
              <w:rPr>
                <w:b/>
                <w:bCs/>
                <w:sz w:val="26"/>
                <w:szCs w:val="26"/>
              </w:rPr>
              <w:t>HỢP CHẤT CHỨC NITƠ</w:t>
            </w:r>
          </w:p>
        </w:tc>
        <w:tc>
          <w:tcPr>
            <w:tcW w:w="1264" w:type="dxa"/>
            <w:tcBorders>
              <w:top w:val="nil"/>
              <w:left w:val="nil"/>
              <w:bottom w:val="nil"/>
              <w:right w:val="nil"/>
            </w:tcBorders>
            <w:shd w:val="clear" w:color="auto" w:fill="auto"/>
            <w:noWrap/>
          </w:tcPr>
          <w:p w:rsidR="001D47CC" w:rsidRPr="006C1729" w:rsidRDefault="001D47CC" w:rsidP="00C4756D">
            <w:pPr>
              <w:spacing w:before="20" w:after="20" w:line="340" w:lineRule="exact"/>
              <w:jc w:val="center"/>
              <w:rPr>
                <w:sz w:val="26"/>
                <w:szCs w:val="26"/>
              </w:rPr>
            </w:pPr>
          </w:p>
        </w:tc>
        <w:tc>
          <w:tcPr>
            <w:tcW w:w="1386" w:type="dxa"/>
            <w:tcBorders>
              <w:top w:val="nil"/>
              <w:left w:val="nil"/>
              <w:bottom w:val="nil"/>
              <w:right w:val="nil"/>
            </w:tcBorders>
            <w:shd w:val="clear" w:color="auto" w:fill="auto"/>
          </w:tcPr>
          <w:p w:rsidR="001D47CC" w:rsidRPr="006C1729" w:rsidRDefault="001D47CC" w:rsidP="00C4756D">
            <w:pPr>
              <w:spacing w:before="20" w:after="20" w:line="340" w:lineRule="exact"/>
              <w:jc w:val="center"/>
              <w:rPr>
                <w:b/>
                <w:bCs/>
                <w:sz w:val="26"/>
                <w:szCs w:val="26"/>
              </w:rPr>
            </w:pPr>
          </w:p>
        </w:tc>
        <w:tc>
          <w:tcPr>
            <w:tcW w:w="4165" w:type="dxa"/>
            <w:tcBorders>
              <w:top w:val="nil"/>
              <w:left w:val="nil"/>
              <w:bottom w:val="nil"/>
              <w:right w:val="nil"/>
            </w:tcBorders>
            <w:shd w:val="clear" w:color="auto" w:fill="auto"/>
          </w:tcPr>
          <w:p w:rsidR="001D47CC" w:rsidRPr="006C1729" w:rsidRDefault="001D47CC" w:rsidP="00C4756D">
            <w:pPr>
              <w:spacing w:before="20" w:after="20" w:line="340" w:lineRule="exact"/>
              <w:jc w:val="center"/>
              <w:rPr>
                <w:b/>
                <w:bCs/>
                <w:sz w:val="26"/>
                <w:szCs w:val="26"/>
              </w:rPr>
            </w:pPr>
            <w:r w:rsidRPr="006C1729">
              <w:rPr>
                <w:b/>
                <w:bCs/>
                <w:sz w:val="26"/>
                <w:szCs w:val="26"/>
              </w:rPr>
              <w:t>NITROGEN-FUNCTION COMPOUNDS</w:t>
            </w:r>
          </w:p>
        </w:tc>
        <w:tc>
          <w:tcPr>
            <w:tcW w:w="1062" w:type="dxa"/>
            <w:tcBorders>
              <w:top w:val="nil"/>
              <w:left w:val="nil"/>
              <w:bottom w:val="nil"/>
              <w:right w:val="nil"/>
            </w:tcBorders>
            <w:shd w:val="clear" w:color="auto" w:fill="auto"/>
            <w:noWrap/>
          </w:tcPr>
          <w:p w:rsidR="001D47CC" w:rsidRPr="006C1729" w:rsidRDefault="001D47CC" w:rsidP="00C4756D">
            <w:pPr>
              <w:spacing w:before="20" w:after="20" w:line="340" w:lineRule="exact"/>
              <w:rPr>
                <w:sz w:val="26"/>
                <w:szCs w:val="26"/>
              </w:rPr>
            </w:pPr>
          </w:p>
        </w:tc>
      </w:tr>
    </w:tbl>
    <w:p w:rsidR="001D47CC" w:rsidRDefault="001D47CC" w:rsidP="001D47CC">
      <w:pPr>
        <w:spacing w:line="340" w:lineRule="exact"/>
      </w:pPr>
    </w:p>
    <w:tbl>
      <w:tblPr>
        <w:tblW w:w="0" w:type="auto"/>
        <w:tblInd w:w="102" w:type="dxa"/>
        <w:tblLayout w:type="fixed"/>
        <w:tblLook w:val="04A0" w:firstRow="1" w:lastRow="0" w:firstColumn="1" w:lastColumn="0" w:noHBand="0" w:noVBand="1"/>
      </w:tblPr>
      <w:tblGrid>
        <w:gridCol w:w="1386"/>
        <w:gridCol w:w="4419"/>
        <w:gridCol w:w="1264"/>
        <w:gridCol w:w="1386"/>
        <w:gridCol w:w="4165"/>
        <w:gridCol w:w="1062"/>
      </w:tblGrid>
      <w:tr w:rsidR="001D47CC" w:rsidRPr="006C1729" w:rsidTr="00C4756D">
        <w:trPr>
          <w:tblHeader/>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40" w:lineRule="exact"/>
              <w:ind w:left="-57" w:right="-57"/>
              <w:jc w:val="center"/>
              <w:rPr>
                <w:b/>
                <w:bCs/>
                <w:sz w:val="26"/>
                <w:szCs w:val="26"/>
              </w:rPr>
            </w:pPr>
            <w:r w:rsidRPr="006C1729">
              <w:rPr>
                <w:b/>
                <w:bCs/>
                <w:sz w:val="26"/>
                <w:szCs w:val="26"/>
              </w:rPr>
              <w:t>Mã hàng</w:t>
            </w:r>
          </w:p>
        </w:tc>
        <w:tc>
          <w:tcPr>
            <w:tcW w:w="4419" w:type="dxa"/>
            <w:tcBorders>
              <w:top w:val="single" w:sz="4" w:space="0" w:color="auto"/>
              <w:left w:val="nil"/>
              <w:bottom w:val="single" w:sz="4" w:space="0" w:color="auto"/>
              <w:right w:val="single" w:sz="4" w:space="0" w:color="auto"/>
            </w:tcBorders>
            <w:shd w:val="clear" w:color="auto" w:fill="auto"/>
            <w:vAlign w:val="center"/>
          </w:tcPr>
          <w:p w:rsidR="001D47CC" w:rsidRPr="006C1729" w:rsidRDefault="001D47CC" w:rsidP="00C4756D">
            <w:pPr>
              <w:spacing w:before="20" w:after="20" w:line="340" w:lineRule="exact"/>
              <w:ind w:left="-57" w:right="-57"/>
              <w:jc w:val="center"/>
              <w:rPr>
                <w:b/>
                <w:bCs/>
                <w:sz w:val="26"/>
                <w:szCs w:val="26"/>
              </w:rPr>
            </w:pPr>
            <w:r w:rsidRPr="006C1729">
              <w:rPr>
                <w:b/>
                <w:bCs/>
                <w:sz w:val="26"/>
                <w:szCs w:val="26"/>
              </w:rPr>
              <w:t>Mô tả hàng hóa</w:t>
            </w:r>
          </w:p>
        </w:tc>
        <w:tc>
          <w:tcPr>
            <w:tcW w:w="1264" w:type="dxa"/>
            <w:tcBorders>
              <w:top w:val="single" w:sz="4" w:space="0" w:color="auto"/>
              <w:left w:val="nil"/>
              <w:bottom w:val="single" w:sz="4" w:space="0" w:color="auto"/>
              <w:right w:val="single" w:sz="4" w:space="0" w:color="auto"/>
            </w:tcBorders>
            <w:shd w:val="clear" w:color="auto" w:fill="auto"/>
            <w:vAlign w:val="center"/>
          </w:tcPr>
          <w:p w:rsidR="001D47CC" w:rsidRPr="006C1729" w:rsidRDefault="001D47CC" w:rsidP="00C4756D">
            <w:pPr>
              <w:spacing w:before="20" w:after="20" w:line="340" w:lineRule="exact"/>
              <w:ind w:left="-57" w:right="-57"/>
              <w:jc w:val="center"/>
              <w:rPr>
                <w:b/>
                <w:bCs/>
                <w:sz w:val="26"/>
                <w:szCs w:val="26"/>
              </w:rPr>
            </w:pPr>
            <w:r w:rsidRPr="006C1729">
              <w:rPr>
                <w:b/>
                <w:bCs/>
                <w:sz w:val="26"/>
                <w:szCs w:val="26"/>
              </w:rPr>
              <w:t>Đơn vị tính</w:t>
            </w:r>
          </w:p>
        </w:tc>
        <w:tc>
          <w:tcPr>
            <w:tcW w:w="1386" w:type="dxa"/>
            <w:tcBorders>
              <w:top w:val="single" w:sz="4" w:space="0" w:color="auto"/>
              <w:left w:val="nil"/>
              <w:bottom w:val="single" w:sz="4" w:space="0" w:color="auto"/>
              <w:right w:val="single" w:sz="4" w:space="0" w:color="auto"/>
            </w:tcBorders>
            <w:shd w:val="clear" w:color="auto" w:fill="auto"/>
            <w:vAlign w:val="center"/>
          </w:tcPr>
          <w:p w:rsidR="001D47CC" w:rsidRPr="006C1729" w:rsidRDefault="001D47CC" w:rsidP="00C4756D">
            <w:pPr>
              <w:spacing w:before="20" w:after="20" w:line="340" w:lineRule="exact"/>
              <w:ind w:left="-57" w:right="-57"/>
              <w:jc w:val="center"/>
              <w:rPr>
                <w:b/>
                <w:bCs/>
                <w:sz w:val="26"/>
                <w:szCs w:val="26"/>
              </w:rPr>
            </w:pPr>
            <w:r w:rsidRPr="006C1729">
              <w:rPr>
                <w:b/>
                <w:bCs/>
                <w:sz w:val="26"/>
                <w:szCs w:val="26"/>
              </w:rPr>
              <w:t>Code</w:t>
            </w:r>
          </w:p>
        </w:tc>
        <w:tc>
          <w:tcPr>
            <w:tcW w:w="4165" w:type="dxa"/>
            <w:tcBorders>
              <w:top w:val="single" w:sz="4" w:space="0" w:color="auto"/>
              <w:left w:val="nil"/>
              <w:bottom w:val="single" w:sz="4" w:space="0" w:color="auto"/>
              <w:right w:val="single" w:sz="4" w:space="0" w:color="auto"/>
            </w:tcBorders>
            <w:shd w:val="clear" w:color="auto" w:fill="auto"/>
            <w:vAlign w:val="center"/>
          </w:tcPr>
          <w:p w:rsidR="001D47CC" w:rsidRPr="006C1729" w:rsidRDefault="001D47CC" w:rsidP="00C4756D">
            <w:pPr>
              <w:spacing w:before="20" w:after="20" w:line="340" w:lineRule="exact"/>
              <w:ind w:left="-57" w:right="-57"/>
              <w:jc w:val="center"/>
              <w:rPr>
                <w:b/>
                <w:bCs/>
                <w:sz w:val="26"/>
                <w:szCs w:val="26"/>
              </w:rPr>
            </w:pPr>
            <w:r w:rsidRPr="006C1729">
              <w:rPr>
                <w:b/>
                <w:bCs/>
                <w:sz w:val="26"/>
                <w:szCs w:val="26"/>
              </w:rPr>
              <w:t>Description</w:t>
            </w:r>
          </w:p>
        </w:tc>
        <w:tc>
          <w:tcPr>
            <w:tcW w:w="1062" w:type="dxa"/>
            <w:tcBorders>
              <w:top w:val="single" w:sz="4" w:space="0" w:color="auto"/>
              <w:left w:val="nil"/>
              <w:bottom w:val="single" w:sz="4" w:space="0" w:color="auto"/>
              <w:right w:val="single" w:sz="4" w:space="0" w:color="auto"/>
            </w:tcBorders>
            <w:shd w:val="clear" w:color="auto" w:fill="auto"/>
            <w:vAlign w:val="center"/>
          </w:tcPr>
          <w:p w:rsidR="001D47CC" w:rsidRPr="006C1729" w:rsidRDefault="001D47CC" w:rsidP="00C4756D">
            <w:pPr>
              <w:spacing w:before="20" w:after="20" w:line="340" w:lineRule="exact"/>
              <w:ind w:left="-57" w:right="-57"/>
              <w:jc w:val="center"/>
              <w:rPr>
                <w:b/>
                <w:bCs/>
                <w:sz w:val="26"/>
                <w:szCs w:val="26"/>
              </w:rPr>
            </w:pPr>
            <w:r w:rsidRPr="006C1729">
              <w:rPr>
                <w:b/>
                <w:bCs/>
                <w:sz w:val="26"/>
                <w:szCs w:val="26"/>
              </w:rPr>
              <w:t>Unit of quantity</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b/>
                <w:bCs/>
                <w:sz w:val="26"/>
                <w:szCs w:val="26"/>
              </w:rPr>
            </w:pPr>
            <w:r w:rsidRPr="006C1729">
              <w:rPr>
                <w:b/>
                <w:bCs/>
                <w:sz w:val="26"/>
                <w:szCs w:val="26"/>
              </w:rPr>
              <w:t>29.21</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b/>
                <w:bCs/>
                <w:sz w:val="26"/>
                <w:szCs w:val="26"/>
              </w:rPr>
            </w:pPr>
            <w:r>
              <w:rPr>
                <w:b/>
                <w:bCs/>
                <w:sz w:val="26"/>
                <w:szCs w:val="26"/>
              </w:rPr>
              <w:t>Hợp chất chức amin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b/>
                <w:bCs/>
                <w:sz w:val="26"/>
                <w:szCs w:val="26"/>
              </w:rPr>
            </w:pPr>
            <w:r w:rsidRPr="006C1729">
              <w:rPr>
                <w:b/>
                <w:bCs/>
                <w:sz w:val="26"/>
                <w:szCs w:val="26"/>
              </w:rPr>
              <w:t>29.21</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b/>
                <w:bCs/>
                <w:sz w:val="26"/>
                <w:szCs w:val="26"/>
              </w:rPr>
            </w:pPr>
            <w:r>
              <w:rPr>
                <w:b/>
                <w:bCs/>
                <w:sz w:val="26"/>
                <w:szCs w:val="26"/>
              </w:rPr>
              <w:t>Amine-function compounds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Amin đơn chức mạch hở và các dẫn xuất của chúng;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Acyclic monoamines and their derivatives;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2921.11.00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Metylamin, di- hoặc trimetylamin và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2921.11.00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B80B37">
              <w:rPr>
                <w:spacing w:val="-8"/>
                <w:sz w:val="26"/>
                <w:szCs w:val="26"/>
              </w:rPr>
              <w:t>- - Methylamine, di- or trimethylamine</w:t>
            </w:r>
            <w:r w:rsidRPr="006C1729">
              <w:rPr>
                <w:sz w:val="26"/>
                <w:szCs w:val="26"/>
              </w:rPr>
              <w:t xml:space="preserve"> and their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2921.12.00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B80B37">
              <w:rPr>
                <w:spacing w:val="-10"/>
                <w:sz w:val="26"/>
                <w:szCs w:val="26"/>
              </w:rPr>
              <w:t>- - 2-(N,N-Dimethylamino) ethylchloride</w:t>
            </w:r>
            <w:r w:rsidRPr="006C1729">
              <w:rPr>
                <w:sz w:val="26"/>
                <w:szCs w:val="26"/>
              </w:rPr>
              <w:t xml:space="preserve"> hydrochloride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2921.12.00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B80B37">
              <w:rPr>
                <w:spacing w:val="-10"/>
                <w:sz w:val="26"/>
                <w:szCs w:val="26"/>
              </w:rPr>
              <w:t>- - 2-(N,N-Dimethylamino) ethylchloride</w:t>
            </w:r>
            <w:r w:rsidRPr="006C1729">
              <w:rPr>
                <w:sz w:val="26"/>
                <w:szCs w:val="26"/>
              </w:rPr>
              <w:t xml:space="preserve"> hydrochloride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2921.13.00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- 2-(N,N-Diethylamino)ethylchloride hydrochloride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2921.13.00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- 2-(N,N-Diethylamino)</w:t>
            </w:r>
            <w:r>
              <w:rPr>
                <w:sz w:val="26"/>
                <w:szCs w:val="26"/>
              </w:rPr>
              <w:t xml:space="preserve"> </w:t>
            </w:r>
            <w:r w:rsidRPr="006C1729">
              <w:rPr>
                <w:sz w:val="26"/>
                <w:szCs w:val="26"/>
              </w:rPr>
              <w:t>ethylchloride hydrochloride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2921.14.00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xml:space="preserve">- </w:t>
            </w:r>
            <w:r w:rsidRPr="00B80B37">
              <w:rPr>
                <w:spacing w:val="-10"/>
                <w:sz w:val="26"/>
                <w:szCs w:val="26"/>
              </w:rPr>
              <w:t>- 2-(N,N-Diisopropylamino) ethylchloride</w:t>
            </w:r>
            <w:r w:rsidRPr="006C1729">
              <w:rPr>
                <w:sz w:val="26"/>
                <w:szCs w:val="26"/>
              </w:rPr>
              <w:t xml:space="preserve"> hydrochloride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2921.14.00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xml:space="preserve">- </w:t>
            </w:r>
            <w:r w:rsidRPr="00B80B37">
              <w:rPr>
                <w:spacing w:val="-18"/>
                <w:sz w:val="26"/>
                <w:szCs w:val="26"/>
              </w:rPr>
              <w:t>- 2-(N,N-Diisopropylamino) ethylchloride</w:t>
            </w:r>
            <w:r w:rsidRPr="006C1729">
              <w:rPr>
                <w:sz w:val="26"/>
                <w:szCs w:val="26"/>
              </w:rPr>
              <w:t xml:space="preserve"> hydrochloride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2921.19.00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2921.19.00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Amin đa chức mạch hở và các dẫn xuất của chúng;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Acyclic polyamines and their derivatives;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2921.21.00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Etylendiamin và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2921.21.00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Ethylenediamine and its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2921.22.00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Hexametylendiamin và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2921.22.00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Hexamethylenediamine and its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lastRenderedPageBreak/>
              <w:t>2921.29.00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2921.29.00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2921.30.00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Amin đơn hoặc đa chức của cyclanic, cyclenic hoặc cycloterpenic, và các dẫn xuất của chúng;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2921.30.00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Cyclanic, cyclenic or cycloterpenic mono- or polyamines, and their derivatives;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Amin thơm đơn chức và các dẫn xuất của chúng;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Aromatic monoamines and their derivatives;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2921.41.00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Anilin và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2921.41.00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Aniline and its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2921.42.00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Các dẫn xuất anilin và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2921.42.00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Aniline derivatives and their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2921.43.00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Toluidines và các dẫn xuất của chúng;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2921.43.00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Toluidines and their derivatives;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2921.44.00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Diphenylamin và các dẫn xuất của nó;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2921.44.00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Diphenylamine and its derivatives;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2921.45.00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- 1- Naphthylamine (alpha-naphthylamine), 2-naphthylamine (beta-naphthylamine) và các dẫn xuất của chúng;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2921.45.00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- 1-Naphthylamine (alpha-naphthylamine), 2-naphthylamine (beta-naphthylamine) and their derivatives;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2921.46.00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xml:space="preserve">- - Amfetamine (INN), benzfetamine (INN), dexamfetamine (INN), etilamfetamine (INN), fencamfamin (INN), lefetamine (INN), levamfetamine </w:t>
            </w:r>
            <w:r w:rsidRPr="006C1729">
              <w:rPr>
                <w:sz w:val="26"/>
                <w:szCs w:val="26"/>
              </w:rPr>
              <w:lastRenderedPageBreak/>
              <w:t xml:space="preserve">(INN), mefenorex (INN) và phentermine (INN); muối của chúng </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lastRenderedPageBreak/>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2921.46.00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Amfetamine (INN), benzfetamine (</w:t>
            </w:r>
            <w:r w:rsidRPr="003849EE">
              <w:rPr>
                <w:spacing w:val="-8"/>
                <w:sz w:val="26"/>
                <w:szCs w:val="26"/>
              </w:rPr>
              <w:t xml:space="preserve">INN), dexamfetamine (INN), etilamfetamine (INN), fencamfamin (INN), lefetamine (INN), levamfetamine </w:t>
            </w:r>
            <w:r w:rsidRPr="003849EE">
              <w:rPr>
                <w:spacing w:val="-8"/>
                <w:sz w:val="26"/>
                <w:szCs w:val="26"/>
              </w:rPr>
              <w:lastRenderedPageBreak/>
              <w:t>(INN), mefenorex (INN) and phentermine (INN);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lastRenderedPageBreak/>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lastRenderedPageBreak/>
              <w:t>2921.49.00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2921.49.00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Amin thơm đa chức và các dẫn xuất của chúng;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Aromatic polyamines and their derivatives;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2921.51.00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xml:space="preserve">- - </w:t>
            </w:r>
            <w:r w:rsidRPr="006C1729">
              <w:rPr>
                <w:i/>
                <w:iCs/>
                <w:sz w:val="26"/>
                <w:szCs w:val="26"/>
              </w:rPr>
              <w:t>o-, m-, p-</w:t>
            </w:r>
            <w:r w:rsidRPr="006C1729">
              <w:rPr>
                <w:sz w:val="26"/>
                <w:szCs w:val="26"/>
              </w:rPr>
              <w:t xml:space="preserve"> Phenylenediamine, diaminotoluenes và các dẫn xuất của chúng;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2921.51.00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xml:space="preserve">- - </w:t>
            </w:r>
            <w:r w:rsidRPr="006C1729">
              <w:rPr>
                <w:i/>
                <w:iCs/>
                <w:sz w:val="26"/>
                <w:szCs w:val="26"/>
              </w:rPr>
              <w:t>o-, m-, p</w:t>
            </w:r>
            <w:r w:rsidRPr="006C1729">
              <w:rPr>
                <w:sz w:val="26"/>
                <w:szCs w:val="26"/>
              </w:rPr>
              <w:t>-Phenylenediamine, diaminotoluenes and their derivatives;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2921.59.00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2921.59.00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b/>
                <w:bCs/>
                <w:sz w:val="26"/>
                <w:szCs w:val="26"/>
              </w:rPr>
            </w:pPr>
            <w:r w:rsidRPr="006C1729">
              <w:rPr>
                <w:b/>
                <w:bCs/>
                <w:sz w:val="26"/>
                <w:szCs w:val="26"/>
              </w:rPr>
              <w:t>29.22</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b/>
                <w:bCs/>
                <w:sz w:val="26"/>
                <w:szCs w:val="26"/>
              </w:rPr>
            </w:pPr>
            <w:r w:rsidRPr="006C1729">
              <w:rPr>
                <w:b/>
                <w:bCs/>
                <w:sz w:val="26"/>
                <w:szCs w:val="26"/>
              </w:rPr>
              <w:t>Hợp</w:t>
            </w:r>
            <w:r>
              <w:rPr>
                <w:b/>
                <w:bCs/>
                <w:sz w:val="26"/>
                <w:szCs w:val="26"/>
              </w:rPr>
              <w:t xml:space="preserve"> chất amino chức oxy</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b/>
                <w:bCs/>
                <w:sz w:val="26"/>
                <w:szCs w:val="26"/>
              </w:rPr>
            </w:pPr>
            <w:r w:rsidRPr="006C1729">
              <w:rPr>
                <w:b/>
                <w:bCs/>
                <w:sz w:val="26"/>
                <w:szCs w:val="26"/>
              </w:rPr>
              <w:t>29.22</w:t>
            </w:r>
          </w:p>
        </w:tc>
        <w:tc>
          <w:tcPr>
            <w:tcW w:w="4165" w:type="dxa"/>
            <w:tcBorders>
              <w:top w:val="single" w:sz="4" w:space="0" w:color="auto"/>
              <w:left w:val="nil"/>
              <w:bottom w:val="single" w:sz="4" w:space="0" w:color="auto"/>
              <w:right w:val="single" w:sz="4" w:space="0" w:color="auto"/>
            </w:tcBorders>
            <w:shd w:val="clear" w:color="auto" w:fill="auto"/>
          </w:tcPr>
          <w:p w:rsidR="001D47CC" w:rsidRPr="003849EE" w:rsidRDefault="001D47CC" w:rsidP="00C4756D">
            <w:pPr>
              <w:spacing w:before="20" w:after="20" w:line="320" w:lineRule="exact"/>
              <w:jc w:val="both"/>
              <w:rPr>
                <w:rFonts w:ascii="Times New Roman Bold" w:hAnsi="Times New Roman Bold"/>
                <w:b/>
                <w:bCs/>
                <w:spacing w:val="-6"/>
                <w:sz w:val="26"/>
                <w:szCs w:val="26"/>
              </w:rPr>
            </w:pPr>
            <w:r w:rsidRPr="003849EE">
              <w:rPr>
                <w:rFonts w:ascii="Times New Roman Bold" w:hAnsi="Times New Roman Bold"/>
                <w:b/>
                <w:bCs/>
                <w:spacing w:val="-6"/>
                <w:sz w:val="26"/>
                <w:szCs w:val="26"/>
              </w:rPr>
              <w:t>Oxygen-function amino-compounds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Rượu - amino, trừ loại chứa 2 chức oxy trở lên, ete và este của chúng;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Amino-alcohols, other than those containing more than one kind of oxygen function, their ethers and esters;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2922.11.00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Monoetanolamin và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2922.11.00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Monoethanolamine and its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2922.12.00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Dietanolamin và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2922.12.00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Diethanolamine and its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2922.14.00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Dextropropoxyphene (INN) và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2922.14.00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Dextropropoxyphene (INN) and its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2922.15.00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Triethanolamine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2922.15.00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Triethanolamine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2922.16.00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3849EE">
              <w:rPr>
                <w:spacing w:val="-8"/>
                <w:sz w:val="26"/>
                <w:szCs w:val="26"/>
              </w:rPr>
              <w:t>- - Diethanolammonium perfluorooctane s</w:t>
            </w:r>
            <w:r w:rsidRPr="006C1729">
              <w:rPr>
                <w:sz w:val="26"/>
                <w:szCs w:val="26"/>
              </w:rPr>
              <w:t>ulphonate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2922.16.00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3849EE">
              <w:rPr>
                <w:spacing w:val="-10"/>
                <w:sz w:val="26"/>
                <w:szCs w:val="26"/>
              </w:rPr>
              <w:t>- - Diethanolammonium perfluorooctane</w:t>
            </w:r>
            <w:r w:rsidRPr="006C1729">
              <w:rPr>
                <w:sz w:val="26"/>
                <w:szCs w:val="26"/>
              </w:rPr>
              <w:t xml:space="preserve"> sulphonate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lastRenderedPageBreak/>
              <w:t>2922.17.00</w:t>
            </w:r>
          </w:p>
        </w:tc>
        <w:tc>
          <w:tcPr>
            <w:tcW w:w="4419" w:type="dxa"/>
            <w:tcBorders>
              <w:top w:val="single" w:sz="4" w:space="0" w:color="auto"/>
              <w:left w:val="nil"/>
              <w:bottom w:val="single" w:sz="4" w:space="0" w:color="auto"/>
              <w:right w:val="single" w:sz="4" w:space="0" w:color="auto"/>
            </w:tcBorders>
            <w:shd w:val="clear" w:color="auto" w:fill="auto"/>
          </w:tcPr>
          <w:p w:rsidR="001D47CC" w:rsidRPr="003849EE" w:rsidRDefault="001D47CC" w:rsidP="00C4756D">
            <w:pPr>
              <w:spacing w:before="20" w:after="20" w:line="336" w:lineRule="exact"/>
              <w:jc w:val="both"/>
              <w:rPr>
                <w:sz w:val="26"/>
                <w:szCs w:val="26"/>
              </w:rPr>
            </w:pPr>
            <w:r w:rsidRPr="003849EE">
              <w:rPr>
                <w:sz w:val="26"/>
                <w:szCs w:val="26"/>
              </w:rPr>
              <w:t>- - Methyldiethanolamine và ethyldiethanolamine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2922.17.00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Methyldiethanolamine and ethyldiethanolamine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2922.18.00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- 2-(N,N-Diisopropylamino)ethanol</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2922.18.00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- 2-(N,N-Diisopropylamino)ethanol</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2922.19</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2922.19</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2922.19.10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xml:space="preserve">- - - Ethambutol và muối của nó, este và các dẫn xuất khác </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2922.19.10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 Ethambutol and its salts, esters and other derivatives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2922.19.20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 Rượu n-butyl D-2-Amino (D-2-Amino-n-Butyl-alcohol)</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2922.19.20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 D-2-Amino-n-butyl-alcohol</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2922.19.90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2922.19.90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Amino-naphthols và amino-phenols khác, trừ loại chứa hai chức oxy trở lên, ete và este của chúng;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Amino-naphthols and other amino-</w:t>
            </w:r>
            <w:r w:rsidRPr="003849EE">
              <w:rPr>
                <w:spacing w:val="-6"/>
                <w:sz w:val="26"/>
                <w:szCs w:val="26"/>
              </w:rPr>
              <w:t>phenols, other than those containing more than one kind of oxygen function, their ethers and esters;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2922.21.00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AC577E">
              <w:rPr>
                <w:spacing w:val="-8"/>
                <w:sz w:val="26"/>
                <w:szCs w:val="26"/>
              </w:rPr>
              <w:t>- - Axit aminohydroxynaphthalensulphonic</w:t>
            </w:r>
            <w:r w:rsidRPr="006C1729">
              <w:rPr>
                <w:sz w:val="26"/>
                <w:szCs w:val="26"/>
              </w:rPr>
              <w:t xml:space="preserve"> và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2922.21.00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AC577E">
              <w:rPr>
                <w:spacing w:val="-8"/>
                <w:sz w:val="26"/>
                <w:szCs w:val="26"/>
              </w:rPr>
              <w:t>- - Aminohydroxynaphthalenesulphonic</w:t>
            </w:r>
            <w:r w:rsidRPr="006C1729">
              <w:rPr>
                <w:sz w:val="26"/>
                <w:szCs w:val="26"/>
              </w:rPr>
              <w:t xml:space="preserve"> acids and their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2922.29.00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2922.29.00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Amino - aldehyt, amino-xeton và amino-quinon, trừ loại chứa hai chức oxy trở lên;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Amino-aldehydes, amino-ketones and amino-quinones, other than those containing more than one kind of oxygen function;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lastRenderedPageBreak/>
              <w:t>2922.31.00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Amfepramone (INN), methadone (INN) và normethadone (</w:t>
            </w:r>
            <w:smartTag w:uri="urn:schemas-microsoft-com:office:smarttags" w:element="place">
              <w:r w:rsidRPr="006C1729">
                <w:rPr>
                  <w:sz w:val="26"/>
                  <w:szCs w:val="26"/>
                </w:rPr>
                <w:t>INN</w:t>
              </w:r>
            </w:smartTag>
            <w:r w:rsidRPr="006C1729">
              <w:rPr>
                <w:sz w:val="26"/>
                <w:szCs w:val="26"/>
              </w:rPr>
              <w:t>);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2922.31.00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Amfepramone (INN), methadone (INN) and normethadone (</w:t>
            </w:r>
            <w:smartTag w:uri="urn:schemas-microsoft-com:office:smarttags" w:element="place">
              <w:r w:rsidRPr="006C1729">
                <w:rPr>
                  <w:sz w:val="26"/>
                  <w:szCs w:val="26"/>
                </w:rPr>
                <w:t>INN</w:t>
              </w:r>
            </w:smartTag>
            <w:r w:rsidRPr="006C1729">
              <w:rPr>
                <w:sz w:val="26"/>
                <w:szCs w:val="26"/>
              </w:rPr>
              <w:t>);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2922.39.00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2922.39.00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xml:space="preserve">- Axit - amino, trừ loại chứa 2 chức oxy trở </w:t>
            </w:r>
            <w:r w:rsidRPr="00AC577E">
              <w:rPr>
                <w:spacing w:val="-10"/>
                <w:sz w:val="26"/>
                <w:szCs w:val="26"/>
              </w:rPr>
              <w:t>lên, và este của chúng;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Amino-acids, other than those containing more than one kind of oxygen function, and their esters;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2922.41.00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Lysin và este của nó;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2922.41.00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Lysine and its esters;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2922.42</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Axit glutamic và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2922.42</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Glutamic acid and its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2922.42.10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Axit glutamic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2922.42.10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Glutamic acid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2922.42.20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xml:space="preserve">- </w:t>
            </w:r>
            <w:r w:rsidRPr="00AC577E">
              <w:rPr>
                <w:spacing w:val="-8"/>
                <w:sz w:val="26"/>
                <w:szCs w:val="26"/>
              </w:rPr>
              <w:t>- - Muối natri của axit glutamic (MSG)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2922.42.20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Monosodium glutamate (MSG)</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2922.42.90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Muối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2922.42.90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Other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2922.43.00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Axit anthranilic và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2922.43.00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Anthranilic acid and its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2922.44.00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Tilidine (INN) và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2922.44.00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Tilidine (INN) and its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2922.49.00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2922.49.00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2922.50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Phenol-rượu-amino, phenol-axit-amino và các hợp chất amino khác có chức oxy:</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2922.50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Amino-alcohol-phenols, amino-acid-phenols and other amino-compounds with oxygen function:</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2922.50.10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xml:space="preserve">- - </w:t>
            </w:r>
            <w:r w:rsidRPr="006C1729">
              <w:rPr>
                <w:i/>
                <w:iCs/>
                <w:sz w:val="26"/>
                <w:szCs w:val="26"/>
              </w:rPr>
              <w:t>p</w:t>
            </w:r>
            <w:r w:rsidRPr="006C1729">
              <w:rPr>
                <w:sz w:val="26"/>
                <w:szCs w:val="26"/>
              </w:rPr>
              <w:t>-Aminosalicylic axit và muối, este và các dẫn xuất khác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2922.50.10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xml:space="preserve">- - </w:t>
            </w:r>
            <w:r w:rsidRPr="006C1729">
              <w:rPr>
                <w:i/>
                <w:iCs/>
                <w:sz w:val="26"/>
                <w:szCs w:val="26"/>
              </w:rPr>
              <w:t>p</w:t>
            </w:r>
            <w:r w:rsidRPr="006C1729">
              <w:rPr>
                <w:sz w:val="26"/>
                <w:szCs w:val="26"/>
              </w:rPr>
              <w:t>-Aminosalicylic acid and its salts, esters and other derivatives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lastRenderedPageBreak/>
              <w:t>2922.50.90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2922.50.90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b/>
                <w:bCs/>
                <w:sz w:val="26"/>
                <w:szCs w:val="26"/>
              </w:rPr>
            </w:pPr>
            <w:r w:rsidRPr="006C1729">
              <w:rPr>
                <w:b/>
                <w:bCs/>
                <w:sz w:val="26"/>
                <w:szCs w:val="26"/>
              </w:rPr>
              <w:t>29.23</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b/>
                <w:bCs/>
                <w:sz w:val="26"/>
                <w:szCs w:val="26"/>
              </w:rPr>
            </w:pPr>
            <w:r w:rsidRPr="006C1729">
              <w:rPr>
                <w:b/>
                <w:bCs/>
                <w:sz w:val="26"/>
                <w:szCs w:val="26"/>
              </w:rPr>
              <w:t>Muối và hydroxit amoni bậc 4; lecithins và các phosphoaminolipid khác, đã hoặc chưa xác định về mặt h</w:t>
            </w:r>
            <w:r>
              <w:rPr>
                <w:b/>
                <w:bCs/>
                <w:sz w:val="26"/>
                <w:szCs w:val="26"/>
              </w:rPr>
              <w:t>óa học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b/>
                <w:bCs/>
                <w:sz w:val="26"/>
                <w:szCs w:val="26"/>
              </w:rPr>
            </w:pPr>
            <w:r w:rsidRPr="006C1729">
              <w:rPr>
                <w:b/>
                <w:bCs/>
                <w:sz w:val="26"/>
                <w:szCs w:val="26"/>
              </w:rPr>
              <w:t>29.23</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b/>
                <w:bCs/>
                <w:sz w:val="26"/>
                <w:szCs w:val="26"/>
              </w:rPr>
            </w:pPr>
            <w:r w:rsidRPr="006C1729">
              <w:rPr>
                <w:b/>
                <w:bCs/>
                <w:sz w:val="26"/>
                <w:szCs w:val="26"/>
              </w:rPr>
              <w:t>Quaternary ammonium salts and hydroxides; lecithins and other phosphoaminolipids, wh</w:t>
            </w:r>
            <w:r>
              <w:rPr>
                <w:b/>
                <w:bCs/>
                <w:sz w:val="26"/>
                <w:szCs w:val="26"/>
              </w:rPr>
              <w:t>ether or not chemically defined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2923.10.00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Cholin và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2923.10.00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Choline and its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2923.20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Lecithins và các phosphoaminolipid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2923.20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AC577E">
              <w:rPr>
                <w:spacing w:val="-12"/>
                <w:sz w:val="26"/>
                <w:szCs w:val="26"/>
              </w:rPr>
              <w:t>- Lecithins and other phosphoaminolipids</w:t>
            </w:r>
            <w:r w:rsidRPr="006C1729">
              <w:rPr>
                <w:sz w:val="26"/>
                <w:szCs w:val="26"/>
              </w:rPr>
              <w:t>:</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Lecithins:</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Lecithins: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2923.20.11</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 Từ thực vật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2923.20.11</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 Of vegetables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2923.20.19</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2923.20.19</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2923.20.90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2923.20.90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2923.30.00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Tetraethylammonium perfluorooctane sulphonate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2923.30.00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Tetraethylammonium perfluorooctane sulphonate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2923.40.00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Didecyldimethylammonium perfluorooctane sulphonate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2923.40.00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Didecyldimethylammonium perfluorooctane sulphonate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2923.90.00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2923.90.00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b/>
                <w:bCs/>
                <w:sz w:val="26"/>
                <w:szCs w:val="26"/>
              </w:rPr>
            </w:pPr>
            <w:r w:rsidRPr="006C1729">
              <w:rPr>
                <w:b/>
                <w:bCs/>
                <w:sz w:val="26"/>
                <w:szCs w:val="26"/>
              </w:rPr>
              <w:t>29.24</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b/>
                <w:bCs/>
                <w:sz w:val="26"/>
                <w:szCs w:val="26"/>
              </w:rPr>
            </w:pPr>
            <w:r w:rsidRPr="006C1729">
              <w:rPr>
                <w:b/>
                <w:bCs/>
                <w:sz w:val="26"/>
                <w:szCs w:val="26"/>
              </w:rPr>
              <w:t>Hợp chất chức carboxyamit; hợp c</w:t>
            </w:r>
            <w:r>
              <w:rPr>
                <w:b/>
                <w:bCs/>
                <w:sz w:val="26"/>
                <w:szCs w:val="26"/>
              </w:rPr>
              <w:t>hất chức amit của axit carbonic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b/>
                <w:bCs/>
                <w:sz w:val="26"/>
                <w:szCs w:val="26"/>
              </w:rPr>
            </w:pPr>
            <w:r w:rsidRPr="006C1729">
              <w:rPr>
                <w:b/>
                <w:bCs/>
                <w:sz w:val="26"/>
                <w:szCs w:val="26"/>
              </w:rPr>
              <w:t>29.24</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b/>
                <w:bCs/>
                <w:sz w:val="26"/>
                <w:szCs w:val="26"/>
              </w:rPr>
            </w:pPr>
            <w:r w:rsidRPr="00E764BA">
              <w:rPr>
                <w:rFonts w:ascii="Times New Roman Bold" w:hAnsi="Times New Roman Bold"/>
                <w:b/>
                <w:bCs/>
                <w:spacing w:val="-8"/>
                <w:sz w:val="26"/>
                <w:szCs w:val="26"/>
              </w:rPr>
              <w:t>Carboxyamide-function compounds</w:t>
            </w:r>
            <w:r w:rsidRPr="006C1729">
              <w:rPr>
                <w:b/>
                <w:bCs/>
                <w:sz w:val="26"/>
                <w:szCs w:val="26"/>
              </w:rPr>
              <w:t>; amide-func</w:t>
            </w:r>
            <w:r>
              <w:rPr>
                <w:b/>
                <w:bCs/>
                <w:sz w:val="26"/>
                <w:szCs w:val="26"/>
              </w:rPr>
              <w:t>tion compounds of carbonic acid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lastRenderedPageBreak/>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Amit mạch hở (kể cả carbamates mạch hở) và các dẫn xuất của chúng;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Acyclic amides (including acyclic carbamates) and their derivatives;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2924.11.00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Meprobamate (</w:t>
            </w:r>
            <w:smartTag w:uri="urn:schemas-microsoft-com:office:smarttags" w:element="place">
              <w:r w:rsidRPr="006C1729">
                <w:rPr>
                  <w:sz w:val="26"/>
                  <w:szCs w:val="26"/>
                </w:rPr>
                <w:t>INN</w:t>
              </w:r>
            </w:smartTag>
            <w:r w:rsidRPr="006C1729">
              <w:rPr>
                <w:sz w:val="26"/>
                <w:szCs w:val="26"/>
              </w:rPr>
              <w: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2924.11.00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Meprobamate (</w:t>
            </w:r>
            <w:smartTag w:uri="urn:schemas-microsoft-com:office:smarttags" w:element="place">
              <w:r w:rsidRPr="006C1729">
                <w:rPr>
                  <w:sz w:val="26"/>
                  <w:szCs w:val="26"/>
                </w:rPr>
                <w:t>INN</w:t>
              </w:r>
            </w:smartTag>
            <w:r w:rsidRPr="006C1729">
              <w:rPr>
                <w:sz w:val="26"/>
                <w:szCs w:val="26"/>
              </w:rPr>
              <w:t>)</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2924.12</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E764BA">
              <w:rPr>
                <w:spacing w:val="-8"/>
                <w:sz w:val="26"/>
                <w:szCs w:val="26"/>
              </w:rPr>
              <w:t>- - Fluoroacetamide (ISO), monocrotophos</w:t>
            </w:r>
            <w:r w:rsidRPr="006C1729">
              <w:rPr>
                <w:sz w:val="26"/>
                <w:szCs w:val="26"/>
              </w:rPr>
              <w:t xml:space="preserve"> (ISO) và phosphamidon (ISO):</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2924.12</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E764BA">
              <w:rPr>
                <w:spacing w:val="-8"/>
                <w:sz w:val="26"/>
                <w:szCs w:val="26"/>
              </w:rPr>
              <w:t>- - Fluoroacetamide (ISO), monocrotophos</w:t>
            </w:r>
            <w:r w:rsidRPr="006C1729">
              <w:rPr>
                <w:sz w:val="26"/>
                <w:szCs w:val="26"/>
              </w:rPr>
              <w:t xml:space="preserve"> (ISO) and phosphamidon (ISO):</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2924.12.10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Fluoroacetamide (ISO) và phosphamidon (ISO)</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2924.12.10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Fluoroacetamide (ISO) and phosphamidon (ISO)</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2924.12.20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Monocrotophos (ISO)</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2924.12.20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Monocrotophos (ISO)</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2924.19</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2924.19</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2924.19.10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Carisoprodol</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2924.19.10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Carisoprodol</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2924.19.90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2924.19.90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Amit mạch vòng (kể cả carbamates mạch vòng) và các dẫn xuất của chúng;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Cyclic amides (including cyclic carbamates) and their derivatives;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2924.21</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Ureines và các dẫn xuất của chúng;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2924.21</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Ureines and their derivatives;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2924.21.10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- 4- Ethoxyphenylurea (dulcin)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2924.21.10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- 4-Ethoxyphenylurea (dulcin)</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2924.21.20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Diuron và monuron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2924.21.20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Diuron and monuron</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2924.21.90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2924.21.90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lastRenderedPageBreak/>
              <w:t>2924.23.00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Axit 2-acetamidobenzoic (axit N-acetylanthranilic) và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2924.23.00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BB01E5">
              <w:rPr>
                <w:spacing w:val="20"/>
                <w:sz w:val="26"/>
                <w:szCs w:val="26"/>
              </w:rPr>
              <w:t>- - 2-Acetamidobenzoic acid</w:t>
            </w:r>
            <w:r w:rsidRPr="006C1729">
              <w:rPr>
                <w:sz w:val="26"/>
                <w:szCs w:val="26"/>
              </w:rPr>
              <w:t xml:space="preserve"> (N-acetylanthranilic acid) and its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2924.24.00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 Ethinamate (</w:t>
            </w:r>
            <w:smartTag w:uri="urn:schemas-microsoft-com:office:smarttags" w:element="place">
              <w:r w:rsidRPr="006C1729">
                <w:rPr>
                  <w:sz w:val="26"/>
                  <w:szCs w:val="26"/>
                </w:rPr>
                <w:t>INN</w:t>
              </w:r>
            </w:smartTag>
            <w:r w:rsidRPr="006C1729">
              <w:rPr>
                <w:sz w:val="26"/>
                <w:szCs w:val="26"/>
              </w:rPr>
              <w: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2924.24.00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 Ethinamate (</w:t>
            </w:r>
            <w:smartTag w:uri="urn:schemas-microsoft-com:office:smarttags" w:element="place">
              <w:r w:rsidRPr="006C1729">
                <w:rPr>
                  <w:sz w:val="26"/>
                  <w:szCs w:val="26"/>
                </w:rPr>
                <w:t>INN</w:t>
              </w:r>
            </w:smartTag>
            <w:r w:rsidRPr="006C1729">
              <w:rPr>
                <w:sz w:val="26"/>
                <w:szCs w:val="26"/>
              </w:rPr>
              <w:t>)</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2924.25.00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 Alachlor (ISO)</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2924.25.00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 Alachlor (ISO)</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2924.29</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2924.29</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2924.29.10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 - Aspartame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2924.29.10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 - Aspartame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2924.29.20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 - Butylphenylmethyl carbamate; methyl isopropyl phenyl carbamate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2924.29.20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 - Butylphenylmethyl carbamate; methyl isopropyl phenyl carbamate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2924.29.30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 - Acetaminophen (paracetamol); salicylamide; ethoxybenzamide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2924.29.30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 - Acetaminophen (paracetamol); salicylamide; ethoxybenzamide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2924.29.90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2924.29.90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b/>
                <w:bCs/>
                <w:sz w:val="26"/>
                <w:szCs w:val="26"/>
              </w:rPr>
            </w:pPr>
            <w:r w:rsidRPr="006C1729">
              <w:rPr>
                <w:b/>
                <w:bCs/>
                <w:sz w:val="26"/>
                <w:szCs w:val="26"/>
              </w:rPr>
              <w:t>29.25</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b/>
                <w:bCs/>
                <w:sz w:val="26"/>
                <w:szCs w:val="26"/>
              </w:rPr>
            </w:pPr>
            <w:r w:rsidRPr="006C1729">
              <w:rPr>
                <w:b/>
                <w:bCs/>
                <w:sz w:val="26"/>
                <w:szCs w:val="26"/>
              </w:rPr>
              <w:t>Hợp chất chức carboxyimit (kể cả saccharin và muối củ</w:t>
            </w:r>
            <w:r>
              <w:rPr>
                <w:b/>
                <w:bCs/>
                <w:sz w:val="26"/>
                <w:szCs w:val="26"/>
              </w:rPr>
              <w:t>a nó) và các hợp chất chức imin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b/>
                <w:bCs/>
                <w:sz w:val="26"/>
                <w:szCs w:val="26"/>
              </w:rPr>
            </w:pPr>
            <w:r w:rsidRPr="006C1729">
              <w:rPr>
                <w:b/>
                <w:bCs/>
                <w:sz w:val="26"/>
                <w:szCs w:val="26"/>
              </w:rPr>
              <w:t>29.25</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b/>
                <w:bCs/>
                <w:sz w:val="26"/>
                <w:szCs w:val="26"/>
              </w:rPr>
            </w:pPr>
            <w:r w:rsidRPr="006C1729">
              <w:rPr>
                <w:b/>
                <w:bCs/>
                <w:sz w:val="26"/>
                <w:szCs w:val="26"/>
              </w:rPr>
              <w:t xml:space="preserve">Carboxyimide-function compounds (including saccharin and its salts) and imine-function </w:t>
            </w:r>
            <w:r>
              <w:rPr>
                <w:b/>
                <w:bCs/>
                <w:sz w:val="26"/>
                <w:szCs w:val="26"/>
              </w:rPr>
              <w:t>compounds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Imit và các dẫn xuất của chúng;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Imides and their derivatives;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2925.11.00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 Saccharin và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2925.11.00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 Saccharin and its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2925.12.00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 Glutethimide (</w:t>
            </w:r>
            <w:smartTag w:uri="urn:schemas-microsoft-com:office:smarttags" w:element="place">
              <w:r w:rsidRPr="006C1729">
                <w:rPr>
                  <w:sz w:val="26"/>
                  <w:szCs w:val="26"/>
                </w:rPr>
                <w:t>INN</w:t>
              </w:r>
            </w:smartTag>
            <w:r w:rsidRPr="006C1729">
              <w:rPr>
                <w:sz w:val="26"/>
                <w:szCs w:val="26"/>
              </w:rPr>
              <w: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2925.12.00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 Glutethimide (</w:t>
            </w:r>
            <w:smartTag w:uri="urn:schemas-microsoft-com:office:smarttags" w:element="place">
              <w:r w:rsidRPr="006C1729">
                <w:rPr>
                  <w:sz w:val="26"/>
                  <w:szCs w:val="26"/>
                </w:rPr>
                <w:t>INN</w:t>
              </w:r>
            </w:smartTag>
            <w:r w:rsidRPr="006C1729">
              <w:rPr>
                <w:sz w:val="26"/>
                <w:szCs w:val="26"/>
              </w:rPr>
              <w:t>)</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2925.19.00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2925.19.00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lastRenderedPageBreak/>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Imin và các dẫn xuất của chúng;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Imines and their derivatives;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2925.21.00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 Chlordimeform (ISO)</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2925.21.00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 Chlordimeform (ISO)</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2925.29.00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rPr>
                <w:sz w:val="26"/>
                <w:szCs w:val="26"/>
              </w:rPr>
            </w:pPr>
            <w:r w:rsidRPr="006C1729">
              <w:rPr>
                <w:sz w:val="26"/>
                <w:szCs w:val="26"/>
              </w:rPr>
              <w:t>2925.29.00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8"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8"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29.26</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Pr>
                <w:b/>
                <w:bCs/>
                <w:sz w:val="26"/>
                <w:szCs w:val="26"/>
              </w:rPr>
              <w:t>Hợp chất chức nitril</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29.26</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Pr>
                <w:b/>
                <w:bCs/>
                <w:sz w:val="26"/>
                <w:szCs w:val="26"/>
              </w:rPr>
              <w:t>Nitrile-function compounds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2926.10.00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Acrylonitril</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2926.10.00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Acrylonitrile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2926.20.00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- 1-Cyanoguanidine (dicyandiamide)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2926.20.00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- 1-Cyanoguanidine (dicyandiamide)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2926.30.00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xml:space="preserve">- Fenproporex (INN) và muối của nó; </w:t>
            </w:r>
            <w:r w:rsidRPr="00AC577E">
              <w:rPr>
                <w:spacing w:val="18"/>
                <w:sz w:val="26"/>
                <w:szCs w:val="26"/>
              </w:rPr>
              <w:t>methadone (</w:t>
            </w:r>
            <w:smartTag w:uri="urn:schemas-microsoft-com:office:smarttags" w:element="place">
              <w:r w:rsidRPr="00AC577E">
                <w:rPr>
                  <w:spacing w:val="18"/>
                  <w:sz w:val="26"/>
                  <w:szCs w:val="26"/>
                </w:rPr>
                <w:t>INN</w:t>
              </w:r>
            </w:smartTag>
            <w:r w:rsidRPr="00AC577E">
              <w:rPr>
                <w:spacing w:val="18"/>
                <w:sz w:val="26"/>
                <w:szCs w:val="26"/>
              </w:rPr>
              <w:t>) intermediate</w:t>
            </w:r>
            <w:r w:rsidRPr="006C1729">
              <w:rPr>
                <w:sz w:val="26"/>
                <w:szCs w:val="26"/>
              </w:rPr>
              <w:t xml:space="preserve"> </w:t>
            </w:r>
            <w:r>
              <w:rPr>
                <w:sz w:val="26"/>
                <w:szCs w:val="26"/>
              </w:rPr>
              <w:t xml:space="preserve">  </w:t>
            </w:r>
            <w:r w:rsidRPr="006C1729">
              <w:rPr>
                <w:sz w:val="26"/>
                <w:szCs w:val="26"/>
              </w:rPr>
              <w:t xml:space="preserve">(4-cyano-2-dimethylamino-4, </w:t>
            </w:r>
            <w:r>
              <w:rPr>
                <w:sz w:val="26"/>
                <w:szCs w:val="26"/>
              </w:rPr>
              <w:t xml:space="preserve">              </w:t>
            </w:r>
            <w:r w:rsidRPr="006C1729">
              <w:rPr>
                <w:sz w:val="26"/>
                <w:szCs w:val="26"/>
              </w:rPr>
              <w:t xml:space="preserve">4-diphenylbutane) </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2926.30.00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xml:space="preserve">- Fenproporex (INN) and its salts; </w:t>
            </w:r>
            <w:r w:rsidRPr="00556E60">
              <w:rPr>
                <w:spacing w:val="12"/>
                <w:sz w:val="26"/>
                <w:szCs w:val="26"/>
              </w:rPr>
              <w:t>methadone (</w:t>
            </w:r>
            <w:smartTag w:uri="urn:schemas-microsoft-com:office:smarttags" w:element="place">
              <w:r w:rsidRPr="00556E60">
                <w:rPr>
                  <w:spacing w:val="12"/>
                  <w:sz w:val="26"/>
                  <w:szCs w:val="26"/>
                </w:rPr>
                <w:t>INN</w:t>
              </w:r>
            </w:smartTag>
            <w:r w:rsidRPr="00556E60">
              <w:rPr>
                <w:spacing w:val="12"/>
                <w:sz w:val="26"/>
                <w:szCs w:val="26"/>
              </w:rPr>
              <w:t>) intermediate</w:t>
            </w:r>
            <w:r w:rsidRPr="006C1729">
              <w:rPr>
                <w:sz w:val="26"/>
                <w:szCs w:val="26"/>
              </w:rPr>
              <w:t xml:space="preserve"> </w:t>
            </w:r>
            <w:r>
              <w:rPr>
                <w:sz w:val="26"/>
                <w:szCs w:val="26"/>
              </w:rPr>
              <w:t xml:space="preserve"> </w:t>
            </w:r>
            <w:r w:rsidRPr="006C1729">
              <w:rPr>
                <w:sz w:val="26"/>
                <w:szCs w:val="26"/>
              </w:rPr>
              <w:t>(4-cyano-2-dimethylamino-4,4-diphenylbutane)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2926.40.00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alpha-Phenylacetoacetonitrile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2926.40.00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alpha-Phenylacetoacetonitrile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2926.90.00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2926.90.00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29.27</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sidRPr="006C1729">
              <w:rPr>
                <w:b/>
                <w:bCs/>
                <w:sz w:val="26"/>
                <w:szCs w:val="26"/>
              </w:rPr>
              <w:t>H</w:t>
            </w:r>
            <w:r>
              <w:rPr>
                <w:b/>
                <w:bCs/>
                <w:sz w:val="26"/>
                <w:szCs w:val="26"/>
              </w:rPr>
              <w:t>ợp chất diazo-, azo- hoặc azoxy</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29.27</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Pr>
                <w:b/>
                <w:bCs/>
                <w:sz w:val="26"/>
                <w:szCs w:val="26"/>
              </w:rPr>
              <w:t>Diazo-, azo- or azoxy-compounds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2927.00.10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Azodicarbonamide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2927.00.10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Azodicarbonamide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2927.00.90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2927.00.90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29.28</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sidRPr="006C1729">
              <w:rPr>
                <w:b/>
                <w:bCs/>
                <w:sz w:val="26"/>
                <w:szCs w:val="26"/>
              </w:rPr>
              <w:t>Dẫn xuất hữu cơ của</w:t>
            </w:r>
            <w:r>
              <w:rPr>
                <w:b/>
                <w:bCs/>
                <w:sz w:val="26"/>
                <w:szCs w:val="26"/>
              </w:rPr>
              <w:t xml:space="preserve"> hydrazin hoặc của hydroxylamin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29.28</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sidRPr="006C1729">
              <w:rPr>
                <w:b/>
                <w:bCs/>
                <w:sz w:val="26"/>
                <w:szCs w:val="26"/>
              </w:rPr>
              <w:t>Organic derivatives o</w:t>
            </w:r>
            <w:r>
              <w:rPr>
                <w:b/>
                <w:bCs/>
                <w:sz w:val="26"/>
                <w:szCs w:val="26"/>
              </w:rPr>
              <w:t>f hydrazine or of hydroxylamine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2928.00.10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Linuron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2928.00.10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Linuron</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lastRenderedPageBreak/>
              <w:t>2928.00.90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2928.00.90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29.29</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Pr>
                <w:b/>
                <w:bCs/>
                <w:sz w:val="26"/>
                <w:szCs w:val="26"/>
              </w:rPr>
              <w:t>Hợp chất chức nitơ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29.29</w:t>
            </w:r>
          </w:p>
        </w:tc>
        <w:tc>
          <w:tcPr>
            <w:tcW w:w="4165" w:type="dxa"/>
            <w:tcBorders>
              <w:top w:val="single" w:sz="4" w:space="0" w:color="auto"/>
              <w:left w:val="nil"/>
              <w:bottom w:val="single" w:sz="4" w:space="0" w:color="auto"/>
              <w:right w:val="single" w:sz="4" w:space="0" w:color="auto"/>
            </w:tcBorders>
            <w:shd w:val="clear" w:color="auto" w:fill="auto"/>
          </w:tcPr>
          <w:p w:rsidR="001D47CC" w:rsidRPr="00ED77B7" w:rsidRDefault="001D47CC" w:rsidP="00C4756D">
            <w:pPr>
              <w:spacing w:before="20" w:after="20" w:line="330" w:lineRule="exact"/>
              <w:jc w:val="both"/>
              <w:rPr>
                <w:rFonts w:ascii="Times New Roman Bold" w:hAnsi="Times New Roman Bold"/>
                <w:b/>
                <w:bCs/>
                <w:spacing w:val="-16"/>
                <w:sz w:val="26"/>
                <w:szCs w:val="26"/>
              </w:rPr>
            </w:pPr>
            <w:r w:rsidRPr="00ED77B7">
              <w:rPr>
                <w:rFonts w:ascii="Times New Roman Bold" w:hAnsi="Times New Roman Bold"/>
                <w:b/>
                <w:bCs/>
                <w:spacing w:val="-16"/>
                <w:sz w:val="26"/>
                <w:szCs w:val="26"/>
              </w:rPr>
              <w:t>Compounds with other nitrogen function</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2929.10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Isocyanates:</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2929.10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Isocyanates: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2929.10.10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Diphenylmetan diisoxyanat (MDI)</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2929.10.10</w:t>
            </w:r>
          </w:p>
        </w:tc>
        <w:tc>
          <w:tcPr>
            <w:tcW w:w="4165" w:type="dxa"/>
            <w:tcBorders>
              <w:top w:val="single" w:sz="4" w:space="0" w:color="auto"/>
              <w:left w:val="nil"/>
              <w:bottom w:val="single" w:sz="4" w:space="0" w:color="auto"/>
              <w:right w:val="single" w:sz="4" w:space="0" w:color="auto"/>
            </w:tcBorders>
            <w:shd w:val="clear" w:color="auto" w:fill="auto"/>
          </w:tcPr>
          <w:p w:rsidR="001D47CC" w:rsidRPr="00E764BA" w:rsidRDefault="001D47CC" w:rsidP="00C4756D">
            <w:pPr>
              <w:spacing w:before="20" w:after="20" w:line="330" w:lineRule="exact"/>
              <w:jc w:val="both"/>
              <w:rPr>
                <w:spacing w:val="-12"/>
                <w:sz w:val="26"/>
                <w:szCs w:val="26"/>
              </w:rPr>
            </w:pPr>
            <w:r w:rsidRPr="00E764BA">
              <w:rPr>
                <w:spacing w:val="-12"/>
                <w:sz w:val="26"/>
                <w:szCs w:val="26"/>
              </w:rPr>
              <w:t>- - Diphenylmethane diisocyanate (MDI)</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2929.10.20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Toluen diisoxyanat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2929.10.20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Toluene diisocyanate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2929.10.90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2929.10.90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2929.90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2929.90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2929.90.10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Natri xyclamat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2929.90.10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Sodium cyclamate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2929.90.20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Các xyclamat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2929.90.20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 cyclamates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2929.90.90</w:t>
            </w:r>
          </w:p>
        </w:tc>
        <w:tc>
          <w:tcPr>
            <w:tcW w:w="4419"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2929.90.90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bl>
    <w:p w:rsidR="001D47CC" w:rsidRPr="006C1729" w:rsidRDefault="001D47CC" w:rsidP="001D47CC">
      <w:pPr>
        <w:spacing w:before="20" w:after="20" w:line="60" w:lineRule="exact"/>
        <w:rPr>
          <w:sz w:val="26"/>
          <w:szCs w:val="26"/>
        </w:rPr>
      </w:pPr>
    </w:p>
    <w:tbl>
      <w:tblPr>
        <w:tblW w:w="5000" w:type="pct"/>
        <w:tblLook w:val="04A0" w:firstRow="1" w:lastRow="0" w:firstColumn="1" w:lastColumn="0" w:noHBand="0" w:noVBand="1"/>
      </w:tblPr>
      <w:tblGrid>
        <w:gridCol w:w="691"/>
        <w:gridCol w:w="5421"/>
        <w:gridCol w:w="1307"/>
        <w:gridCol w:w="4891"/>
        <w:gridCol w:w="629"/>
      </w:tblGrid>
      <w:tr w:rsidR="001D47CC" w:rsidRPr="006C1729" w:rsidTr="00C4756D">
        <w:trPr>
          <w:trHeight w:val="315"/>
        </w:trPr>
        <w:tc>
          <w:tcPr>
            <w:tcW w:w="267" w:type="pct"/>
            <w:tcBorders>
              <w:top w:val="nil"/>
              <w:left w:val="nil"/>
              <w:bottom w:val="nil"/>
              <w:right w:val="nil"/>
            </w:tcBorders>
            <w:shd w:val="clear" w:color="auto" w:fill="auto"/>
          </w:tcPr>
          <w:p w:rsidR="001D47CC" w:rsidRPr="006C1729" w:rsidRDefault="001D47CC" w:rsidP="00C4756D">
            <w:pPr>
              <w:spacing w:before="20" w:after="20" w:line="330" w:lineRule="exact"/>
              <w:rPr>
                <w:b/>
                <w:bCs/>
                <w:sz w:val="26"/>
                <w:szCs w:val="26"/>
              </w:rPr>
            </w:pPr>
          </w:p>
        </w:tc>
        <w:tc>
          <w:tcPr>
            <w:tcW w:w="2095" w:type="pct"/>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PHÂN CHƯƠNG X</w:t>
            </w:r>
          </w:p>
        </w:tc>
        <w:tc>
          <w:tcPr>
            <w:tcW w:w="505" w:type="pct"/>
            <w:tcBorders>
              <w:top w:val="nil"/>
              <w:left w:val="nil"/>
              <w:bottom w:val="nil"/>
              <w:right w:val="nil"/>
            </w:tcBorders>
            <w:shd w:val="clear" w:color="auto" w:fill="auto"/>
            <w:noWrap/>
          </w:tcPr>
          <w:p w:rsidR="001D47CC" w:rsidRPr="006C1729" w:rsidRDefault="001D47CC" w:rsidP="00C4756D">
            <w:pPr>
              <w:spacing w:before="20" w:after="20" w:line="330" w:lineRule="exact"/>
              <w:jc w:val="center"/>
              <w:rPr>
                <w:sz w:val="26"/>
                <w:szCs w:val="26"/>
              </w:rPr>
            </w:pPr>
          </w:p>
        </w:tc>
        <w:tc>
          <w:tcPr>
            <w:tcW w:w="1890" w:type="pct"/>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SUB-CHAPTER X</w:t>
            </w:r>
          </w:p>
        </w:tc>
        <w:tc>
          <w:tcPr>
            <w:tcW w:w="243" w:type="pct"/>
            <w:tcBorders>
              <w:top w:val="nil"/>
              <w:left w:val="nil"/>
              <w:bottom w:val="nil"/>
              <w:right w:val="nil"/>
            </w:tcBorders>
            <w:shd w:val="clear" w:color="auto" w:fill="auto"/>
            <w:noWrap/>
          </w:tcPr>
          <w:p w:rsidR="001D47CC" w:rsidRPr="006C1729" w:rsidRDefault="001D47CC" w:rsidP="00C4756D">
            <w:pPr>
              <w:spacing w:before="20" w:after="20" w:line="330" w:lineRule="exact"/>
              <w:jc w:val="center"/>
              <w:rPr>
                <w:sz w:val="26"/>
                <w:szCs w:val="26"/>
              </w:rPr>
            </w:pPr>
          </w:p>
        </w:tc>
      </w:tr>
      <w:tr w:rsidR="001D47CC" w:rsidRPr="006C1729" w:rsidTr="00C4756D">
        <w:trPr>
          <w:trHeight w:val="1260"/>
        </w:trPr>
        <w:tc>
          <w:tcPr>
            <w:tcW w:w="267" w:type="pct"/>
            <w:tcBorders>
              <w:top w:val="nil"/>
              <w:left w:val="nil"/>
              <w:bottom w:val="nil"/>
              <w:right w:val="nil"/>
            </w:tcBorders>
            <w:shd w:val="clear" w:color="auto" w:fill="auto"/>
          </w:tcPr>
          <w:p w:rsidR="001D47CC" w:rsidRPr="006C1729" w:rsidRDefault="001D47CC" w:rsidP="00C4756D">
            <w:pPr>
              <w:spacing w:before="20" w:after="20" w:line="330" w:lineRule="exact"/>
              <w:rPr>
                <w:b/>
                <w:bCs/>
                <w:sz w:val="26"/>
                <w:szCs w:val="26"/>
              </w:rPr>
            </w:pPr>
          </w:p>
        </w:tc>
        <w:tc>
          <w:tcPr>
            <w:tcW w:w="2095" w:type="pct"/>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HỢP CHẤT HỮU CƠ</w:t>
            </w:r>
            <w:r>
              <w:rPr>
                <w:b/>
                <w:bCs/>
                <w:sz w:val="26"/>
                <w:szCs w:val="26"/>
              </w:rPr>
              <w:t xml:space="preserve"> </w:t>
            </w:r>
            <w:r w:rsidRPr="006C1729">
              <w:rPr>
                <w:b/>
                <w:bCs/>
                <w:sz w:val="26"/>
                <w:szCs w:val="26"/>
              </w:rPr>
              <w:t>-</w:t>
            </w:r>
            <w:r>
              <w:rPr>
                <w:b/>
                <w:bCs/>
                <w:sz w:val="26"/>
                <w:szCs w:val="26"/>
              </w:rPr>
              <w:t xml:space="preserve"> </w:t>
            </w:r>
            <w:r w:rsidRPr="006C1729">
              <w:rPr>
                <w:b/>
                <w:bCs/>
                <w:sz w:val="26"/>
                <w:szCs w:val="26"/>
              </w:rPr>
              <w:t>VÔ CƠ, HỢP CHẤT DỊ VÒNG, AXIT NUCLEIC VÀ CÁC MUỐI CỦA CHÚNG, VÀ CÁC SULPHONAMIT</w:t>
            </w:r>
          </w:p>
        </w:tc>
        <w:tc>
          <w:tcPr>
            <w:tcW w:w="505" w:type="pct"/>
            <w:tcBorders>
              <w:top w:val="nil"/>
              <w:left w:val="nil"/>
              <w:bottom w:val="nil"/>
              <w:right w:val="nil"/>
            </w:tcBorders>
            <w:shd w:val="clear" w:color="auto" w:fill="auto"/>
            <w:noWrap/>
          </w:tcPr>
          <w:p w:rsidR="001D47CC" w:rsidRPr="006C1729" w:rsidRDefault="001D47CC" w:rsidP="00C4756D">
            <w:pPr>
              <w:spacing w:before="20" w:after="20" w:line="330" w:lineRule="exact"/>
              <w:jc w:val="center"/>
              <w:rPr>
                <w:sz w:val="26"/>
                <w:szCs w:val="26"/>
              </w:rPr>
            </w:pPr>
          </w:p>
        </w:tc>
        <w:tc>
          <w:tcPr>
            <w:tcW w:w="1890" w:type="pct"/>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ORGANO-INORGANIC COMPOUNDS, HETEROCYCLIC COMPOUNDS, NUCLEIC ACIDS AND THEIR SALTS, AND SULPHONAMIDES</w:t>
            </w:r>
          </w:p>
        </w:tc>
        <w:tc>
          <w:tcPr>
            <w:tcW w:w="243" w:type="pct"/>
            <w:tcBorders>
              <w:top w:val="nil"/>
              <w:left w:val="nil"/>
              <w:bottom w:val="nil"/>
              <w:right w:val="nil"/>
            </w:tcBorders>
            <w:shd w:val="clear" w:color="auto" w:fill="auto"/>
            <w:noWrap/>
          </w:tcPr>
          <w:p w:rsidR="001D47CC" w:rsidRPr="006C1729" w:rsidRDefault="001D47CC" w:rsidP="00C4756D">
            <w:pPr>
              <w:spacing w:before="20" w:after="20" w:line="330" w:lineRule="exact"/>
              <w:rPr>
                <w:sz w:val="26"/>
                <w:szCs w:val="26"/>
              </w:rPr>
            </w:pPr>
          </w:p>
        </w:tc>
      </w:tr>
    </w:tbl>
    <w:p w:rsidR="001D47CC" w:rsidRDefault="001D47CC" w:rsidP="001D47CC">
      <w:pPr>
        <w:spacing w:line="330" w:lineRule="exact"/>
      </w:pPr>
    </w:p>
    <w:tbl>
      <w:tblPr>
        <w:tblW w:w="0" w:type="auto"/>
        <w:tblInd w:w="108" w:type="dxa"/>
        <w:tblLayout w:type="fixed"/>
        <w:tblLook w:val="04A0" w:firstRow="1" w:lastRow="0" w:firstColumn="1" w:lastColumn="0" w:noHBand="0" w:noVBand="1"/>
      </w:tblPr>
      <w:tblGrid>
        <w:gridCol w:w="1418"/>
        <w:gridCol w:w="4381"/>
        <w:gridCol w:w="1264"/>
        <w:gridCol w:w="1386"/>
        <w:gridCol w:w="4165"/>
        <w:gridCol w:w="1062"/>
      </w:tblGrid>
      <w:tr w:rsidR="001D47CC" w:rsidRPr="006C1729" w:rsidTr="00C4756D">
        <w:trPr>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Mã hàng</w:t>
            </w:r>
          </w:p>
        </w:tc>
        <w:tc>
          <w:tcPr>
            <w:tcW w:w="4381" w:type="dxa"/>
            <w:tcBorders>
              <w:top w:val="single" w:sz="4" w:space="0" w:color="auto"/>
              <w:left w:val="nil"/>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Mô tả hàng hóa</w:t>
            </w:r>
          </w:p>
        </w:tc>
        <w:tc>
          <w:tcPr>
            <w:tcW w:w="1264" w:type="dxa"/>
            <w:tcBorders>
              <w:top w:val="single" w:sz="4" w:space="0" w:color="auto"/>
              <w:left w:val="nil"/>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Đơn vị tính</w:t>
            </w:r>
          </w:p>
        </w:tc>
        <w:tc>
          <w:tcPr>
            <w:tcW w:w="1386" w:type="dxa"/>
            <w:tcBorders>
              <w:top w:val="single" w:sz="4" w:space="0" w:color="auto"/>
              <w:left w:val="nil"/>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Code</w:t>
            </w:r>
          </w:p>
        </w:tc>
        <w:tc>
          <w:tcPr>
            <w:tcW w:w="4165" w:type="dxa"/>
            <w:tcBorders>
              <w:top w:val="single" w:sz="4" w:space="0" w:color="auto"/>
              <w:left w:val="nil"/>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Description</w:t>
            </w:r>
          </w:p>
        </w:tc>
        <w:tc>
          <w:tcPr>
            <w:tcW w:w="1062" w:type="dxa"/>
            <w:tcBorders>
              <w:top w:val="single" w:sz="4" w:space="0" w:color="auto"/>
              <w:left w:val="nil"/>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Unit of quantity</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29.30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Pr>
                <w:b/>
                <w:bCs/>
                <w:sz w:val="26"/>
                <w:szCs w:val="26"/>
              </w:rPr>
              <w:t>Hợp chất lưu huỳnh-hữu cơ</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29.30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Pr>
                <w:b/>
                <w:bCs/>
                <w:sz w:val="26"/>
                <w:szCs w:val="26"/>
              </w:rPr>
              <w:t>Organo-sulphur compounds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2930.10.00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- 2-(N,N-Dimethylamino) ethanethiol</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2930.10.00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- 2-(N,N-Dimethylamino)ethanethiol</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lastRenderedPageBreak/>
              <w:t>2930.20.00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Thiocarbamates và dithiocarbamates</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2930.20.00</w:t>
            </w:r>
          </w:p>
        </w:tc>
        <w:tc>
          <w:tcPr>
            <w:tcW w:w="4165" w:type="dxa"/>
            <w:tcBorders>
              <w:top w:val="single" w:sz="4" w:space="0" w:color="auto"/>
              <w:left w:val="nil"/>
              <w:bottom w:val="single" w:sz="4" w:space="0" w:color="auto"/>
              <w:right w:val="single" w:sz="4" w:space="0" w:color="auto"/>
            </w:tcBorders>
            <w:shd w:val="clear" w:color="auto" w:fill="auto"/>
          </w:tcPr>
          <w:p w:rsidR="001D47CC" w:rsidRPr="00AC577E" w:rsidRDefault="001D47CC" w:rsidP="00C4756D">
            <w:pPr>
              <w:spacing w:before="20" w:after="20" w:line="330" w:lineRule="exact"/>
              <w:jc w:val="both"/>
              <w:rPr>
                <w:spacing w:val="-8"/>
                <w:sz w:val="26"/>
                <w:szCs w:val="26"/>
              </w:rPr>
            </w:pPr>
            <w:r w:rsidRPr="00AC577E">
              <w:rPr>
                <w:spacing w:val="-8"/>
                <w:sz w:val="26"/>
                <w:szCs w:val="26"/>
              </w:rPr>
              <w:t>- Thiocarbamates and dithiocarbamates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2930.30.00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Thiuram mono-, di- hoặc tetrasulphua</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2930.30.00</w:t>
            </w:r>
          </w:p>
        </w:tc>
        <w:tc>
          <w:tcPr>
            <w:tcW w:w="4165" w:type="dxa"/>
            <w:tcBorders>
              <w:top w:val="single" w:sz="4" w:space="0" w:color="auto"/>
              <w:left w:val="nil"/>
              <w:bottom w:val="single" w:sz="4" w:space="0" w:color="auto"/>
              <w:right w:val="single" w:sz="4" w:space="0" w:color="auto"/>
            </w:tcBorders>
            <w:shd w:val="clear" w:color="auto" w:fill="auto"/>
          </w:tcPr>
          <w:p w:rsidR="001D47CC" w:rsidRPr="00AC577E" w:rsidRDefault="001D47CC" w:rsidP="00C4756D">
            <w:pPr>
              <w:spacing w:before="20" w:after="20" w:line="330" w:lineRule="exact"/>
              <w:jc w:val="both"/>
              <w:rPr>
                <w:spacing w:val="-8"/>
                <w:sz w:val="26"/>
                <w:szCs w:val="26"/>
              </w:rPr>
            </w:pPr>
            <w:r w:rsidRPr="00AC577E">
              <w:rPr>
                <w:spacing w:val="-8"/>
                <w:sz w:val="26"/>
                <w:szCs w:val="26"/>
              </w:rPr>
              <w:t>- Thiuram mono-, di- or tetrasulphides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2930.40.00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Methionin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2930.40.00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Methionine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2930.60.00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- 2-(N,N-Diethylamino)ethanethiol</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2930.60.00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- 2-(N,N-Diethylamino)ethanethiol</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2930.70.00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AC577E">
              <w:rPr>
                <w:spacing w:val="-12"/>
                <w:sz w:val="26"/>
                <w:szCs w:val="26"/>
              </w:rPr>
              <w:t>- Bis(2-hydroxyethyl)sulfide (thiodiglycol</w:t>
            </w:r>
            <w:r w:rsidRPr="006C1729">
              <w:rPr>
                <w:sz w:val="26"/>
                <w:szCs w:val="26"/>
              </w:rPr>
              <w:t xml:space="preserve"> (</w:t>
            </w:r>
            <w:smartTag w:uri="urn:schemas-microsoft-com:office:smarttags" w:element="place">
              <w:r w:rsidRPr="006C1729">
                <w:rPr>
                  <w:sz w:val="26"/>
                  <w:szCs w:val="26"/>
                </w:rPr>
                <w:t>INN</w:t>
              </w:r>
            </w:smartTag>
            <w:r w:rsidRPr="006C1729">
              <w:rPr>
                <w:sz w:val="26"/>
                <w:szCs w:val="26"/>
              </w:rPr>
              <w: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2930.70.00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AC577E">
              <w:rPr>
                <w:spacing w:val="-12"/>
                <w:sz w:val="26"/>
                <w:szCs w:val="26"/>
              </w:rPr>
              <w:t>- Bis(2-hydroxyethyl)sulfide (thiodiglycol</w:t>
            </w:r>
            <w:r w:rsidRPr="006C1729">
              <w:rPr>
                <w:sz w:val="26"/>
                <w:szCs w:val="26"/>
              </w:rPr>
              <w:t xml:space="preserve"> (</w:t>
            </w:r>
            <w:smartTag w:uri="urn:schemas-microsoft-com:office:smarttags" w:element="place">
              <w:r w:rsidRPr="006C1729">
                <w:rPr>
                  <w:sz w:val="26"/>
                  <w:szCs w:val="26"/>
                </w:rPr>
                <w:t>INN</w:t>
              </w:r>
            </w:smartTag>
            <w:r w:rsidRPr="006C1729">
              <w:rPr>
                <w:sz w:val="26"/>
                <w:szCs w:val="26"/>
              </w:rPr>
              <w:t>))</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2930.80.00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Aldicarb (ISO), captafol (ISO) và methamidophos (ISO)</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2930.80.00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Aldicarb (ISO), captafol (ISO) and methamidophos (ISO)</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2930.90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2930.90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2930.90.10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Dithiocarbonates</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2930.90.10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Dithiocarbonates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2930.90.90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2930.90.90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rPr>
                <w:b/>
                <w:bCs/>
                <w:sz w:val="26"/>
                <w:szCs w:val="26"/>
              </w:rPr>
            </w:pPr>
            <w:r w:rsidRPr="006C1729">
              <w:rPr>
                <w:b/>
                <w:bCs/>
                <w:sz w:val="26"/>
                <w:szCs w:val="26"/>
              </w:rPr>
              <w:t>29.31</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Pr>
                <w:b/>
                <w:bCs/>
                <w:sz w:val="26"/>
                <w:szCs w:val="26"/>
              </w:rPr>
              <w:t>Hợp chất vô cơ - hữu cơ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b/>
                <w:bCs/>
                <w:sz w:val="26"/>
                <w:szCs w:val="26"/>
              </w:rPr>
            </w:pPr>
            <w:r w:rsidRPr="006C1729">
              <w:rPr>
                <w:b/>
                <w:bCs/>
                <w:sz w:val="26"/>
                <w:szCs w:val="26"/>
              </w:rPr>
              <w:t>29.31</w:t>
            </w:r>
          </w:p>
        </w:tc>
        <w:tc>
          <w:tcPr>
            <w:tcW w:w="4165" w:type="dxa"/>
            <w:tcBorders>
              <w:top w:val="single" w:sz="4" w:space="0" w:color="auto"/>
              <w:left w:val="nil"/>
              <w:bottom w:val="single" w:sz="4" w:space="0" w:color="auto"/>
              <w:right w:val="single" w:sz="4" w:space="0" w:color="auto"/>
            </w:tcBorders>
            <w:shd w:val="clear" w:color="auto" w:fill="auto"/>
          </w:tcPr>
          <w:p w:rsidR="001D47CC" w:rsidRPr="00E764BA" w:rsidRDefault="001D47CC" w:rsidP="00C4756D">
            <w:pPr>
              <w:spacing w:before="20" w:after="20" w:line="330" w:lineRule="exact"/>
              <w:jc w:val="both"/>
              <w:rPr>
                <w:rFonts w:ascii="Times New Roman Bold" w:hAnsi="Times New Roman Bold"/>
                <w:b/>
                <w:bCs/>
                <w:spacing w:val="-6"/>
                <w:sz w:val="26"/>
                <w:szCs w:val="26"/>
              </w:rPr>
            </w:pPr>
            <w:r w:rsidRPr="00E764BA">
              <w:rPr>
                <w:rFonts w:ascii="Times New Roman Bold" w:hAnsi="Times New Roman Bold"/>
                <w:b/>
                <w:bCs/>
                <w:spacing w:val="-6"/>
                <w:sz w:val="26"/>
                <w:szCs w:val="26"/>
              </w:rPr>
              <w:t>Other organo-inorganic compounds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2931.10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Chì tetrametyl và chì tetraetyl:</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Tetramethyl lead and tetraethyl lead: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2931.10.10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Chì tetrametyl</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2931.10.10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Tetramethyl lead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2931.10.20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Chì tetraetyl</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2931.10.20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Tetraethyl lead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2931.20.00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Hợp chất tributyltin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2931.20.00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Tributyltin compounds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Các dẫn xuất phospho</w:t>
            </w:r>
            <w:r>
              <w:rPr>
                <w:sz w:val="26"/>
                <w:szCs w:val="26"/>
              </w:rPr>
              <w:t xml:space="preserve"> </w:t>
            </w:r>
            <w:r w:rsidRPr="006C1729">
              <w:rPr>
                <w:sz w:val="26"/>
                <w:szCs w:val="26"/>
              </w:rPr>
              <w:t>-</w:t>
            </w:r>
            <w:r>
              <w:rPr>
                <w:sz w:val="26"/>
                <w:szCs w:val="26"/>
              </w:rPr>
              <w:t xml:space="preserve"> </w:t>
            </w:r>
            <w:r w:rsidRPr="006C1729">
              <w:rPr>
                <w:sz w:val="26"/>
                <w:szCs w:val="26"/>
              </w:rPr>
              <w:t>hữu cơ không halogen hóa:</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AC577E">
              <w:rPr>
                <w:spacing w:val="-12"/>
                <w:sz w:val="26"/>
                <w:szCs w:val="26"/>
              </w:rPr>
              <w:t>- Non-halogenated organo-phosphorous</w:t>
            </w:r>
            <w:r w:rsidRPr="006C1729">
              <w:rPr>
                <w:sz w:val="26"/>
                <w:szCs w:val="26"/>
              </w:rPr>
              <w:t xml:space="preserve"> derivatives: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2931.41.00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Dimethyl methylphosphonate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2931.41.00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Dimethyl methylphosphonate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2931.42.00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Dimethyl propylphosphonate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2931.42.00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Dimethyl propylphosphonate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lastRenderedPageBreak/>
              <w:t>2931.43.00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Diethyl ethylphosphonate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2931.43.00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Diethyl ethylphosphonate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2931.44.00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Axit methylphosphonic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2931.44.00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Methylphosphonic acid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2931.45.00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Muối của axit methylphosphonic và (aminoiminomethyl)urea (1: 1)</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2931.45.00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Salt of methylphosphonic acid and (aminoiminomethyl)urea (1: 1)</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2931.46.00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- 2,4,6-Tripropyl-1,3,5,2,4,6-trioxatriphosphinane 2,4,6- trioxide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2931.46.00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- 2,4,6-Tripropyl-1,3,5,2,4,6-trioxatriphosphinane 2,4,6-trioxide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2931.47.00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 (5-Ethyl-2-methyl-2-oxido-1,3,2-dioxaphosphinan-5-yl) methyl methylphosphonate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2931.47.00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 (5-Ethyl-2-methyl-2-oxido-1,3,2-dioxaphosphinan-5-yl) methyl methylphosphonate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2931.48.00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- 3,9-Dimethyl-2,4,8,10-tetraoxa-3,9-diphosphaspiro[5.5] undecane 3,9-dioxide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2931.48.00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- 3,9-Dimethyl-2,4,8,10-tetraoxa-3,9-diphosphaspiro[5.5] undecane 3,9-dioxide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2931.49</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2931.49</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2931.49.10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 - N-(phosphonomethyl) glycine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2931.49.10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 - N-(phosphonomethyl) glycine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2931.49.20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 - Muối của N-(phosphonomethyl) glycine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2931.49.20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 - Salts of N-(phosphonomethyl) glycine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2931.49.90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2931.49.90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Các dẫn xuất phospho - hữu cơ halogen hóa:</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Halogenated organo-phosphorous derivatives: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2931.51.00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 Methylphosphonic dichloride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2931.51.00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 Methylphosphonic dichloride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2931.52.00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 Propylphosphonic dichloride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2931.52.00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 Propylphosphonic dichloride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lastRenderedPageBreak/>
              <w:t>2931.53.00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 O-(3-chloropropyl) O-[4-nitro-3-(trifluoromethyl)phenyl] methylphosphonothionate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2931.53.00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 O-(3-chloropropyl) O-[4-nitro-3-(trifluoromethyl)phenyl] methylphosphonothionate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2931.54.00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 Trichlorfon (ISO)</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2931.54.00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 Trichlorfon (ISO)</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2931.59</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2931.59</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2931.59.10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Ethephon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2931.59.10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Ethephon</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2931.59.90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2931.59.90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2931.90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rPr>
                <w:sz w:val="26"/>
                <w:szCs w:val="26"/>
              </w:rPr>
            </w:pPr>
            <w:r w:rsidRPr="006C1729">
              <w:rPr>
                <w:sz w:val="26"/>
                <w:szCs w:val="26"/>
              </w:rPr>
              <w:t>2931.90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Các hợp chất arsen - hữu cơ:</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Organo-arsenic compounds: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2931.90.41</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Dạng lỏng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2931.90.41</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In liquid form</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2931.90.49</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2931.90.49</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2931.90.50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Dimethyltin dichloride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2931.90.50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Dimethyltin dichloride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2931.90.90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2931.90.90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29.32</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sidRPr="006C1729">
              <w:rPr>
                <w:b/>
                <w:bCs/>
                <w:sz w:val="26"/>
                <w:szCs w:val="26"/>
              </w:rPr>
              <w:t>Hợp chất d</w:t>
            </w:r>
            <w:r>
              <w:rPr>
                <w:b/>
                <w:bCs/>
                <w:sz w:val="26"/>
                <w:szCs w:val="26"/>
              </w:rPr>
              <w:t>ị vòng chỉ chứa (các) dị tố oxy</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b/>
                <w:bCs/>
                <w:sz w:val="26"/>
                <w:szCs w:val="26"/>
              </w:rPr>
            </w:pPr>
            <w:r w:rsidRPr="006C1729">
              <w:rPr>
                <w:b/>
                <w:bCs/>
                <w:sz w:val="26"/>
                <w:szCs w:val="26"/>
              </w:rPr>
              <w:t>29.32</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b/>
                <w:bCs/>
                <w:sz w:val="26"/>
                <w:szCs w:val="26"/>
              </w:rPr>
            </w:pPr>
            <w:r w:rsidRPr="002558A2">
              <w:rPr>
                <w:rFonts w:ascii="Times New Roman Bold" w:hAnsi="Times New Roman Bold"/>
                <w:b/>
                <w:bCs/>
                <w:spacing w:val="-6"/>
                <w:sz w:val="26"/>
                <w:szCs w:val="26"/>
              </w:rPr>
              <w:t>Heterocyclic compounds with oxygen</w:t>
            </w:r>
            <w:r w:rsidRPr="006C1729">
              <w:rPr>
                <w:b/>
                <w:bCs/>
                <w:sz w:val="26"/>
                <w:szCs w:val="26"/>
              </w:rPr>
              <w:t xml:space="preserve"> hetero-atom(</w:t>
            </w:r>
            <w:r w:rsidRPr="006C1729">
              <w:rPr>
                <w:b/>
                <w:bCs/>
                <w:i/>
                <w:iCs/>
                <w:sz w:val="26"/>
                <w:szCs w:val="26"/>
              </w:rPr>
              <w:t>s</w:t>
            </w:r>
            <w:r>
              <w:rPr>
                <w:b/>
                <w:bCs/>
                <w:sz w:val="26"/>
                <w:szCs w:val="26"/>
              </w:rPr>
              <w:t>) only</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Hợp chất có chứa một vòng furan chưa ngưng tụ (đã hoặc chưa hydro hóa) trong cấu trúc: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Compounds containing an unfused furan ring (whether or not hydrogenated) in the structure: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2932.11.00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Tetrahydrofuran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2932.11.00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Tetrahydrofuran</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2932.12.00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- 2-Furaldehyde (furfuraldehyde)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2932.12.00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- 2-Furaldehyde (furfuraldehyde)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lastRenderedPageBreak/>
              <w:t>2932.13.00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AC577E">
              <w:rPr>
                <w:spacing w:val="-14"/>
                <w:sz w:val="26"/>
                <w:szCs w:val="26"/>
              </w:rPr>
              <w:t>- - Furfuryl alcohol và tetrahydrofurfuryl</w:t>
            </w:r>
            <w:r w:rsidRPr="006C1729">
              <w:rPr>
                <w:sz w:val="26"/>
                <w:szCs w:val="26"/>
              </w:rPr>
              <w:t xml:space="preserve"> alcohol</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2932.13.00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AC577E">
              <w:rPr>
                <w:spacing w:val="-14"/>
                <w:sz w:val="26"/>
                <w:szCs w:val="26"/>
              </w:rPr>
              <w:t>- - Furfuryl alcohol and tetrahydrofurfuryl</w:t>
            </w:r>
            <w:r w:rsidRPr="006C1729">
              <w:rPr>
                <w:sz w:val="26"/>
                <w:szCs w:val="26"/>
              </w:rPr>
              <w:t xml:space="preserve"> alcohol</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2932.14.00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Sucralose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2932.14.00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Sucralose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2932.19.00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2932.19.00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2932.20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Lactones:</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2932.20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Lactones: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2932.20.10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Coumarin (1,2-Benzopyrone), methylcoumarins và ethylcoumarins</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2932.20.10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Coumarin (1,2-Benzopyrone), methylcoumarins and ethylcoumarins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2932.20.90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2932.20.90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2932.91.00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Isosafrole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2932.91.00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Isosafrole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2932.92.00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- 1-(1,3-Benzodioxol-5-yl)propan-2-one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2932.92.00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- 1-(1,3-Benzodioxol-5-yl)propan-2-one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2932.93.00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Piperonal</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2932.93.00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Piperonal</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2932.94.00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Safrole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2932.94.00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Safrole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2932.95.00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Tetrahydrocannabinols (tất cả các đồng phân)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2932.95.00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Tetrahydrocannabinols (all isomers)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6" w:lineRule="exact"/>
              <w:rPr>
                <w:sz w:val="26"/>
                <w:szCs w:val="26"/>
              </w:rPr>
            </w:pPr>
            <w:r w:rsidRPr="006C1729">
              <w:rPr>
                <w:sz w:val="26"/>
                <w:szCs w:val="26"/>
              </w:rPr>
              <w:t>2932.96.00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Carbofuran (ISO)</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rPr>
                <w:sz w:val="26"/>
                <w:szCs w:val="26"/>
              </w:rPr>
            </w:pPr>
            <w:r w:rsidRPr="006C1729">
              <w:rPr>
                <w:sz w:val="26"/>
                <w:szCs w:val="26"/>
              </w:rPr>
              <w:t>2932.96.00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Carbofuran (ISO)</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2932.99.00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2932.99.00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 </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b/>
                <w:bCs/>
                <w:sz w:val="26"/>
                <w:szCs w:val="26"/>
              </w:rPr>
            </w:pPr>
            <w:r w:rsidRPr="006C1729">
              <w:rPr>
                <w:b/>
                <w:bCs/>
                <w:sz w:val="26"/>
                <w:szCs w:val="26"/>
              </w:rPr>
              <w:t>29.33</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b/>
                <w:bCs/>
                <w:sz w:val="26"/>
                <w:szCs w:val="26"/>
              </w:rPr>
            </w:pPr>
            <w:r w:rsidRPr="006C1729">
              <w:rPr>
                <w:b/>
                <w:bCs/>
                <w:sz w:val="26"/>
                <w:szCs w:val="26"/>
              </w:rPr>
              <w:t xml:space="preserve">Hợp chất dị </w:t>
            </w:r>
            <w:r>
              <w:rPr>
                <w:b/>
                <w:bCs/>
                <w:sz w:val="26"/>
                <w:szCs w:val="26"/>
              </w:rPr>
              <w:t>vòng chỉ chứa (các) dị tố ni tơ</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b/>
                <w:bCs/>
                <w:sz w:val="26"/>
                <w:szCs w:val="26"/>
              </w:rPr>
            </w:pPr>
            <w:r w:rsidRPr="006C1729">
              <w:rPr>
                <w:b/>
                <w:bCs/>
                <w:sz w:val="26"/>
                <w:szCs w:val="26"/>
              </w:rPr>
              <w:t>29.33</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b/>
                <w:bCs/>
                <w:sz w:val="26"/>
                <w:szCs w:val="26"/>
              </w:rPr>
            </w:pPr>
            <w:r w:rsidRPr="00AC577E">
              <w:rPr>
                <w:rFonts w:ascii="Times New Roman Bold" w:hAnsi="Times New Roman Bold"/>
                <w:b/>
                <w:bCs/>
                <w:spacing w:val="-12"/>
                <w:sz w:val="26"/>
                <w:szCs w:val="26"/>
              </w:rPr>
              <w:t>Heterocyclic compounds with nitrogen</w:t>
            </w:r>
            <w:r w:rsidRPr="006C1729">
              <w:rPr>
                <w:b/>
                <w:bCs/>
                <w:sz w:val="26"/>
                <w:szCs w:val="26"/>
              </w:rPr>
              <w:t xml:space="preserve"> hetero-atom(</w:t>
            </w:r>
            <w:r w:rsidRPr="006C1729">
              <w:rPr>
                <w:b/>
                <w:bCs/>
                <w:i/>
                <w:iCs/>
                <w:sz w:val="26"/>
                <w:szCs w:val="26"/>
              </w:rPr>
              <w:t>s</w:t>
            </w:r>
            <w:r>
              <w:rPr>
                <w:b/>
                <w:bCs/>
                <w:sz w:val="26"/>
                <w:szCs w:val="26"/>
              </w:rPr>
              <w:t>) only</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lastRenderedPageBreak/>
              <w:t> </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Hợp chất có chứa một vòng pyrazol chưa ngưng tụ (đã hoặc chưa hydro hóa) trong cấu trúc: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Compounds containing an unfused pyrazole ring (whether or not hydrogenated) in the structure: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2933.11.00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Phenazon (antipyrin) và các dẫn xuất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2933.11.00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Phenazone (antipyrin) and its derivatives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2933.19.00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2933.19.00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 </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xml:space="preserve">- Hợp chất có chứa một vòng imidazol </w:t>
            </w:r>
            <w:r w:rsidRPr="00AC577E">
              <w:rPr>
                <w:spacing w:val="-6"/>
                <w:sz w:val="26"/>
                <w:szCs w:val="26"/>
              </w:rPr>
              <w:t>chưa ngưng tụ (đã hoặc chưa hydro hóa</w:t>
            </w:r>
            <w:r w:rsidRPr="006C1729">
              <w:rPr>
                <w:sz w:val="26"/>
                <w:szCs w:val="26"/>
              </w:rPr>
              <w:t>) trong cấu trúc: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Compounds containing an unfused imidazole ring (whether or not hydrogenated) in the structure: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2933.21.00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Hydantoin và các dẫn xuất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2933.21.00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Hydantoin and its derivatives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2933.29.00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2933.29.00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 </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xml:space="preserve">- Hợp chất có chứa một vòng pyridin </w:t>
            </w:r>
            <w:r w:rsidRPr="00AC577E">
              <w:rPr>
                <w:spacing w:val="-6"/>
                <w:sz w:val="26"/>
                <w:szCs w:val="26"/>
              </w:rPr>
              <w:t>chưa ngưng tụ (đã hoặc chưa hydro hóa) trong</w:t>
            </w:r>
            <w:r w:rsidRPr="006C1729">
              <w:rPr>
                <w:sz w:val="26"/>
                <w:szCs w:val="26"/>
              </w:rPr>
              <w:t xml:space="preserve"> cấu trúc: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Compounds containing an unfused pyridine ring (whether or not hydrogenated) in the structure: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2933.31.00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Piridin và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2933.31.00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Pyridine and its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2933.32.00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Piperidin và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2933.32.00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Piperidine and its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6" w:lineRule="exact"/>
              <w:rPr>
                <w:sz w:val="26"/>
                <w:szCs w:val="26"/>
              </w:rPr>
            </w:pPr>
            <w:r w:rsidRPr="006C1729">
              <w:rPr>
                <w:sz w:val="26"/>
                <w:szCs w:val="26"/>
              </w:rPr>
              <w:t>2933.33.00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xml:space="preserve">- - Alfentanil (INN), anileridine (INN), bezitramide (INN), bromazepam (INN), carfentanil (INN), difenoxin (INN), diphenoxylate (INN), dipipanone (INN), fentanyl (INN), ketobemidone (INN), methylphenidate (INN), </w:t>
            </w:r>
            <w:r w:rsidRPr="006C1729">
              <w:rPr>
                <w:sz w:val="26"/>
                <w:szCs w:val="26"/>
              </w:rPr>
              <w:lastRenderedPageBreak/>
              <w:t>pentazocine (INN), pethidine (INN), pethidine (INN) intermediate A, phencyclidine (INN) (PCP), phenoperidine (INN), pipradrol (INN), piritramide (INN), propiram (INN), remifentanil (INN) và trimeperidine (INN); các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lastRenderedPageBreak/>
              <w:t>kg/lít</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rPr>
                <w:sz w:val="26"/>
                <w:szCs w:val="26"/>
              </w:rPr>
            </w:pPr>
            <w:r w:rsidRPr="006C1729">
              <w:rPr>
                <w:sz w:val="26"/>
                <w:szCs w:val="26"/>
              </w:rPr>
              <w:t>2933.33.00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xml:space="preserve">- - Alfentanil (INN), anileridine (INN), bezitramide (INN), bromazepam (INN), carfentanil (INN), difenoxin (INN), diphenoxylate (INN), dipipanone (INN), fentanyl (INN), ketobemidone </w:t>
            </w:r>
            <w:r w:rsidRPr="006C1729">
              <w:rPr>
                <w:sz w:val="26"/>
                <w:szCs w:val="26"/>
              </w:rPr>
              <w:lastRenderedPageBreak/>
              <w:t>(INN), methylphenidate (INN), pentazocine (INN), pethidine (INN), pethidine (INN) intermediate A, phencyclidine (INN) (PCP), phenoperidine (INN), pipradrol (INN), piritramide (INN), propiram (INN), remifentanil (INN) and trimeperidine (INN);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lastRenderedPageBreak/>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6" w:lineRule="exact"/>
              <w:rPr>
                <w:sz w:val="26"/>
                <w:szCs w:val="26"/>
              </w:rPr>
            </w:pPr>
            <w:r w:rsidRPr="006C1729">
              <w:rPr>
                <w:sz w:val="26"/>
                <w:szCs w:val="26"/>
              </w:rPr>
              <w:lastRenderedPageBreak/>
              <w:t>2933.34.00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Các fentanyl khác và các dẫn xuất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rPr>
                <w:sz w:val="26"/>
                <w:szCs w:val="26"/>
              </w:rPr>
            </w:pPr>
            <w:r w:rsidRPr="006C1729">
              <w:rPr>
                <w:sz w:val="26"/>
                <w:szCs w:val="26"/>
              </w:rPr>
              <w:t>2933.34.00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Other fentanyls and their derivatives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6" w:lineRule="exact"/>
              <w:rPr>
                <w:sz w:val="26"/>
                <w:szCs w:val="26"/>
              </w:rPr>
            </w:pPr>
            <w:r w:rsidRPr="006C1729">
              <w:rPr>
                <w:sz w:val="26"/>
                <w:szCs w:val="26"/>
              </w:rPr>
              <w:t>2933.35.00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- 3-Quinuclidinol</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rPr>
                <w:sz w:val="26"/>
                <w:szCs w:val="26"/>
              </w:rPr>
            </w:pPr>
            <w:r w:rsidRPr="006C1729">
              <w:rPr>
                <w:sz w:val="26"/>
                <w:szCs w:val="26"/>
              </w:rPr>
              <w:t>2933.35.00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- 3-Quinuclidinol</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6" w:lineRule="exact"/>
              <w:rPr>
                <w:sz w:val="26"/>
                <w:szCs w:val="26"/>
              </w:rPr>
            </w:pPr>
            <w:r w:rsidRPr="006C1729">
              <w:rPr>
                <w:sz w:val="26"/>
                <w:szCs w:val="26"/>
              </w:rPr>
              <w:t>2933.36.00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- 4-Anilino-N-phenethylpiperidine (ANPP)</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rPr>
                <w:sz w:val="26"/>
                <w:szCs w:val="26"/>
              </w:rPr>
            </w:pPr>
            <w:r w:rsidRPr="006C1729">
              <w:rPr>
                <w:sz w:val="26"/>
                <w:szCs w:val="26"/>
              </w:rPr>
              <w:t>2933.36.00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- 4-Anilino-N-phenethylpiperidine (ANPP)</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36" w:lineRule="exact"/>
              <w:rPr>
                <w:sz w:val="26"/>
                <w:szCs w:val="26"/>
              </w:rPr>
            </w:pPr>
            <w:r w:rsidRPr="006C1729">
              <w:rPr>
                <w:sz w:val="26"/>
                <w:szCs w:val="26"/>
              </w:rPr>
              <w:t>2933.37.00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N-Phenethyl-4-piperidone (NPP)</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rPr>
                <w:sz w:val="26"/>
                <w:szCs w:val="26"/>
              </w:rPr>
            </w:pPr>
            <w:r w:rsidRPr="006C1729">
              <w:rPr>
                <w:sz w:val="26"/>
                <w:szCs w:val="26"/>
              </w:rPr>
              <w:t>2933.37.00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N-Phenethyl-4-piperidone (NPP)</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2933.39</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2933.39</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2933.39.10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 Clopheniramin và isoniazid</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rPr>
                <w:sz w:val="26"/>
                <w:szCs w:val="26"/>
              </w:rPr>
            </w:pPr>
            <w:r w:rsidRPr="006C1729">
              <w:rPr>
                <w:sz w:val="26"/>
                <w:szCs w:val="26"/>
              </w:rPr>
              <w:t>2933.39.10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6" w:lineRule="exact"/>
              <w:jc w:val="both"/>
              <w:rPr>
                <w:sz w:val="26"/>
                <w:szCs w:val="26"/>
              </w:rPr>
            </w:pPr>
            <w:r w:rsidRPr="006C1729">
              <w:rPr>
                <w:sz w:val="26"/>
                <w:szCs w:val="26"/>
              </w:rPr>
              <w:t>- - - Chlorpheniramine and isoniazid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6"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2933.39.30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Muối paraquat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2933.39.30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Paraquat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2933.39.90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2933.39.90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 </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Hợp chất chứa trong cấu trúc 1 vòng quinolin hoặc hệ vòng isoquinolin (đã hoặc chưa hydro hóa), chưa ngưng tụ thêm:</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Compounds containing in the structure a quinoline or isoquinoline ring-system (whether or not hydrogenated), not further fused: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lastRenderedPageBreak/>
              <w:t>2933.41.00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 Levorphanol (INN) và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2933.41.00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 Levorphanol (INN) and its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2933.49</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2933.49</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2933.49.10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 - Dextromethorphan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2933.49.10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 - Dextromethorphan</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2933.49.90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2933.49.90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 </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Hợp chất có chứa 1 vòng pyrimidin (đã hoặc chưa hydro hóa) hoặc vòng piperazin trong cấu trúc: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Compounds containing a pyrimidine ring (whether or not hydrogenated) or piperazine ring in the structure: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2933.52.00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 Malonylurea (axit barbituric) và các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2933.52.00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 Malonylurea (barbituric acid) and its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2933.53.00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 Allobarbital (INN), amobarbital (INN), barbital (INN), butalbital (INN), butobarbital, cyclobarbital (INN), methylphenobarbital (INN), pentobarbital (INN), phenobarbital (INN), secbutabarbital (INN), secobarbital (INN) và vinylbital (INN); các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rPr>
                <w:sz w:val="26"/>
                <w:szCs w:val="26"/>
              </w:rPr>
            </w:pPr>
            <w:r w:rsidRPr="006C1729">
              <w:rPr>
                <w:sz w:val="26"/>
                <w:szCs w:val="26"/>
              </w:rPr>
              <w:t>2933.53.00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50" w:lineRule="exact"/>
              <w:jc w:val="both"/>
              <w:rPr>
                <w:sz w:val="26"/>
                <w:szCs w:val="26"/>
              </w:rPr>
            </w:pPr>
            <w:r w:rsidRPr="006C1729">
              <w:rPr>
                <w:sz w:val="26"/>
                <w:szCs w:val="26"/>
              </w:rPr>
              <w:t>- - Allobarbital (INN), amobarbital (INN), barbital (INN), butalbital (INN), butobarbital, cyclobarbital (INN), methylphenobarbital (INN), pentobarbital (INN), phenobarbital (INN), secbutabarbital (INN), secobarbital (INN) and vinylbital (INN);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5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2933.54.00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Các dẫn xuất khác của malonylurea (axit barbituric);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2933.54.00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 derivatives of malonylurea (barbituric acid);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lastRenderedPageBreak/>
              <w:t>2933.55.00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Loprazolam (INN), mecloqualone (INN), methaqualone (INN) và zipeprol (</w:t>
            </w:r>
            <w:smartTag w:uri="urn:schemas-microsoft-com:office:smarttags" w:element="place">
              <w:r w:rsidRPr="006C1729">
                <w:rPr>
                  <w:sz w:val="26"/>
                  <w:szCs w:val="26"/>
                </w:rPr>
                <w:t>INN</w:t>
              </w:r>
            </w:smartTag>
            <w:r w:rsidRPr="006C1729">
              <w:rPr>
                <w:sz w:val="26"/>
                <w:szCs w:val="26"/>
              </w:rPr>
              <w:t>); các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2933.55.00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Loprazolam (INN), mecloqualone (INN), methaqualone (INN) and zipeprol (</w:t>
            </w:r>
            <w:smartTag w:uri="urn:schemas-microsoft-com:office:smarttags" w:element="place">
              <w:r w:rsidRPr="006C1729">
                <w:rPr>
                  <w:sz w:val="26"/>
                  <w:szCs w:val="26"/>
                </w:rPr>
                <w:t>INN</w:t>
              </w:r>
            </w:smartTag>
            <w:r w:rsidRPr="006C1729">
              <w:rPr>
                <w:sz w:val="26"/>
                <w:szCs w:val="26"/>
              </w:rPr>
              <w:t>);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2933.59</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2933.59</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2933.59.10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Diazinon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2933.59.10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Diazinon</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2933.59.90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2933.59.90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Hợp chất chứa một vòng triazin chưa ngưng tụ (đã hoặc chưa hydro hóa) trong cấu trúc: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Compounds containing an unfused triazine ring (whether or not hydrogenated) in the structure: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2933.61.00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Melamin</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2933.61.00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Melamine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2933.69.00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2933.69.00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Lactams:</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Lactams: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2933.71.00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E764BA">
              <w:rPr>
                <w:spacing w:val="-6"/>
                <w:sz w:val="26"/>
                <w:szCs w:val="26"/>
              </w:rPr>
              <w:t>- - 6-Hexanelactam (epsilon-caprolactam</w:t>
            </w:r>
            <w:r w:rsidRPr="006C1729">
              <w:rPr>
                <w:sz w:val="26"/>
                <w:szCs w:val="26"/>
              </w:rPr>
              <w: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2933.71.00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E764BA">
              <w:rPr>
                <w:spacing w:val="-12"/>
                <w:sz w:val="26"/>
                <w:szCs w:val="26"/>
              </w:rPr>
              <w:t>- - 6-Hexanelactam (epsilon-caprolactam</w:t>
            </w:r>
            <w:r w:rsidRPr="006C1729">
              <w:rPr>
                <w:sz w:val="26"/>
                <w:szCs w:val="26"/>
              </w:rPr>
              <w:t>)</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2933.72.00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Clobazam (INN) và methyprylon (</w:t>
            </w:r>
            <w:smartTag w:uri="urn:schemas-microsoft-com:office:smarttags" w:element="place">
              <w:r w:rsidRPr="006C1729">
                <w:rPr>
                  <w:sz w:val="26"/>
                  <w:szCs w:val="26"/>
                </w:rPr>
                <w:t>INN</w:t>
              </w:r>
            </w:smartTag>
            <w:r w:rsidRPr="006C1729">
              <w:rPr>
                <w:sz w:val="26"/>
                <w:szCs w:val="26"/>
              </w:rPr>
              <w: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2933.72.00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Clobazam (INN) and methyprylon (</w:t>
            </w:r>
            <w:smartTag w:uri="urn:schemas-microsoft-com:office:smarttags" w:element="place">
              <w:r w:rsidRPr="006C1729">
                <w:rPr>
                  <w:sz w:val="26"/>
                  <w:szCs w:val="26"/>
                </w:rPr>
                <w:t>INN</w:t>
              </w:r>
            </w:smartTag>
            <w:r w:rsidRPr="006C1729">
              <w:rPr>
                <w:sz w:val="26"/>
                <w:szCs w:val="26"/>
              </w:rPr>
              <w:t>)</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2933.79.00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Lactam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2933.79.00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 lactams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2933.91.00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xml:space="preserve">- - Alprazolam (INN), camazepam (INN), chlordiazepoxide (INN), clonazepam (INN), clorazepate, delorazepam (INN), diazepam (INN), estazolam (INN), ethyl loflazepate </w:t>
            </w:r>
            <w:r w:rsidRPr="006C1729">
              <w:rPr>
                <w:sz w:val="26"/>
                <w:szCs w:val="26"/>
              </w:rPr>
              <w:lastRenderedPageBreak/>
              <w:t>(INN), fludiazepam (INN), flunitrazepam (INN), flurazepam (INN), halazepam (INN), lorazepam (INN), lormetazepam (INN), mazindol (INN), medazepam (INN), midazolam (INN), nimetazepam (INN), nitrazepam (INN), nordazepam (INN), oxazepam (INN), pinazepam (INN), prazepam (INN), pyrovalerone (INN), temazepam (INN), tetrazepam (INN) và triazolam (INN); các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lastRenderedPageBreak/>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2933.91.00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xml:space="preserve">- - Alprazolam (INN), camazepam (INN), chlordiazepoxide (INN), clonazepam (INN), clorazepate, delorazepam (INN), diazepam (INN), estazolam (INN), ethyl loflazepate </w:t>
            </w:r>
            <w:r w:rsidRPr="006C1729">
              <w:rPr>
                <w:sz w:val="26"/>
                <w:szCs w:val="26"/>
              </w:rPr>
              <w:lastRenderedPageBreak/>
              <w:t>(INN), fludiazepam (INN), flunitrazepam (INN), flurazepam (INN), halazepam (INN), lorazepam (INN), lormetazepam (INN), mazindol (INN), medazepam (INN), midazolam (INN), nimetazepam (INN), nitrazepam (INN), nordazepam (INN), oxazepam (INN), pinazepam (INN), prazepam (INN), pyrovalerone (INN), temazepam (INN), tetrazepam (INN) and triazolam (INN);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lastRenderedPageBreak/>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sz w:val="26"/>
                <w:szCs w:val="26"/>
              </w:rPr>
            </w:pPr>
            <w:r w:rsidRPr="006C1729">
              <w:rPr>
                <w:sz w:val="26"/>
                <w:szCs w:val="26"/>
              </w:rPr>
              <w:lastRenderedPageBreak/>
              <w:t>2933.92.00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sz w:val="26"/>
                <w:szCs w:val="26"/>
              </w:rPr>
            </w:pPr>
            <w:r w:rsidRPr="006C1729">
              <w:rPr>
                <w:sz w:val="26"/>
                <w:szCs w:val="26"/>
              </w:rPr>
              <w:t>- - Azinphos-methyl (ISO)</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sz w:val="26"/>
                <w:szCs w:val="26"/>
              </w:rPr>
            </w:pPr>
            <w:r w:rsidRPr="006C1729">
              <w:rPr>
                <w:sz w:val="26"/>
                <w:szCs w:val="26"/>
              </w:rPr>
              <w:t>2933.92.00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sz w:val="26"/>
                <w:szCs w:val="26"/>
              </w:rPr>
            </w:pPr>
            <w:r w:rsidRPr="006C1729">
              <w:rPr>
                <w:sz w:val="26"/>
                <w:szCs w:val="26"/>
              </w:rPr>
              <w:t>- - Azinphos-methyl (ISO)</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sz w:val="26"/>
                <w:szCs w:val="26"/>
              </w:rPr>
            </w:pPr>
            <w:r w:rsidRPr="006C1729">
              <w:rPr>
                <w:sz w:val="26"/>
                <w:szCs w:val="26"/>
              </w:rPr>
              <w:t>2933.99</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sz w:val="26"/>
                <w:szCs w:val="26"/>
              </w:rPr>
            </w:pPr>
            <w:r w:rsidRPr="006C1729">
              <w:rPr>
                <w:sz w:val="26"/>
                <w:szCs w:val="26"/>
              </w:rPr>
              <w:t>2933.99</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sz w:val="26"/>
                <w:szCs w:val="26"/>
              </w:rPr>
            </w:pPr>
            <w:r w:rsidRPr="006C1729">
              <w:rPr>
                <w:sz w:val="26"/>
                <w:szCs w:val="26"/>
              </w:rPr>
              <w:t>2933.99.10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sz w:val="26"/>
                <w:szCs w:val="26"/>
              </w:rPr>
            </w:pPr>
            <w:r w:rsidRPr="006C1729">
              <w:rPr>
                <w:sz w:val="26"/>
                <w:szCs w:val="26"/>
              </w:rPr>
              <w:t>- - - Mebendazole và parbendazole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sz w:val="26"/>
                <w:szCs w:val="26"/>
              </w:rPr>
            </w:pPr>
            <w:r w:rsidRPr="006C1729">
              <w:rPr>
                <w:sz w:val="26"/>
                <w:szCs w:val="26"/>
              </w:rPr>
              <w:t>2933.99.10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sz w:val="26"/>
                <w:szCs w:val="26"/>
              </w:rPr>
            </w:pPr>
            <w:r w:rsidRPr="006C1729">
              <w:rPr>
                <w:sz w:val="26"/>
                <w:szCs w:val="26"/>
              </w:rPr>
              <w:t>- - - Mebendazole and parbendazole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sz w:val="26"/>
                <w:szCs w:val="26"/>
              </w:rPr>
            </w:pPr>
            <w:r w:rsidRPr="006C1729">
              <w:rPr>
                <w:sz w:val="26"/>
                <w:szCs w:val="26"/>
              </w:rPr>
              <w:t>2933.99.90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sz w:val="26"/>
                <w:szCs w:val="26"/>
              </w:rPr>
            </w:pPr>
            <w:r w:rsidRPr="006C1729">
              <w:rPr>
                <w:sz w:val="26"/>
                <w:szCs w:val="26"/>
              </w:rPr>
              <w:t>- -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sz w:val="26"/>
                <w:szCs w:val="26"/>
              </w:rPr>
            </w:pPr>
            <w:r w:rsidRPr="006C1729">
              <w:rPr>
                <w:sz w:val="26"/>
                <w:szCs w:val="26"/>
              </w:rPr>
              <w:t>2933.99.90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sz w:val="26"/>
                <w:szCs w:val="26"/>
              </w:rPr>
            </w:pPr>
            <w:r w:rsidRPr="006C1729">
              <w:rPr>
                <w:sz w:val="26"/>
                <w:szCs w:val="26"/>
              </w:rPr>
              <w:t>- -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sz w:val="26"/>
                <w:szCs w:val="26"/>
              </w:rPr>
            </w:pPr>
            <w:r w:rsidRPr="006C1729">
              <w:rPr>
                <w:sz w:val="26"/>
                <w:szCs w:val="26"/>
              </w:rPr>
              <w:t> </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sz w:val="26"/>
                <w:szCs w:val="26"/>
              </w:rPr>
            </w:pPr>
            <w:r w:rsidRPr="006C1729">
              <w:rPr>
                <w:sz w:val="26"/>
                <w:szCs w:val="26"/>
              </w:rPr>
              <w:t> </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sz w:val="26"/>
                <w:szCs w:val="26"/>
              </w:rPr>
            </w:pPr>
            <w:r w:rsidRPr="006C1729">
              <w:rPr>
                <w:sz w:val="26"/>
                <w:szCs w:val="26"/>
              </w:rPr>
              <w:t> </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b/>
                <w:bCs/>
                <w:sz w:val="26"/>
                <w:szCs w:val="26"/>
              </w:rPr>
            </w:pPr>
            <w:r w:rsidRPr="006C1729">
              <w:rPr>
                <w:b/>
                <w:bCs/>
                <w:sz w:val="26"/>
                <w:szCs w:val="26"/>
              </w:rPr>
              <w:t>29.34</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b/>
                <w:bCs/>
                <w:sz w:val="26"/>
                <w:szCs w:val="26"/>
              </w:rPr>
            </w:pPr>
            <w:r w:rsidRPr="006C1729">
              <w:rPr>
                <w:b/>
                <w:bCs/>
                <w:sz w:val="26"/>
                <w:szCs w:val="26"/>
              </w:rPr>
              <w:t>Các axit nucleic và muối của chúng, đã hoặc chưa xác định về mặt h</w:t>
            </w:r>
            <w:r>
              <w:rPr>
                <w:b/>
                <w:bCs/>
                <w:sz w:val="26"/>
                <w:szCs w:val="26"/>
              </w:rPr>
              <w:t>óa học; hợp chất dị vòng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b/>
                <w:bCs/>
                <w:sz w:val="26"/>
                <w:szCs w:val="26"/>
              </w:rPr>
            </w:pPr>
            <w:r w:rsidRPr="006C1729">
              <w:rPr>
                <w:b/>
                <w:bCs/>
                <w:sz w:val="26"/>
                <w:szCs w:val="26"/>
              </w:rPr>
              <w:t>29.34</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b/>
                <w:bCs/>
                <w:sz w:val="26"/>
                <w:szCs w:val="26"/>
              </w:rPr>
            </w:pPr>
            <w:r w:rsidRPr="006C1729">
              <w:rPr>
                <w:b/>
                <w:bCs/>
                <w:sz w:val="26"/>
                <w:szCs w:val="26"/>
              </w:rPr>
              <w:t>Nucleic acids and their salts, whether or not chemically define</w:t>
            </w:r>
            <w:r>
              <w:rPr>
                <w:b/>
                <w:bCs/>
                <w:sz w:val="26"/>
                <w:szCs w:val="26"/>
              </w:rPr>
              <w:t>d; other heterocyclic compounds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sz w:val="26"/>
                <w:szCs w:val="26"/>
              </w:rPr>
            </w:pPr>
            <w:r w:rsidRPr="006C1729">
              <w:rPr>
                <w:sz w:val="26"/>
                <w:szCs w:val="26"/>
              </w:rPr>
              <w:lastRenderedPageBreak/>
              <w:t>2934.10.00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sz w:val="26"/>
                <w:szCs w:val="26"/>
              </w:rPr>
            </w:pPr>
            <w:r w:rsidRPr="006C1729">
              <w:rPr>
                <w:sz w:val="26"/>
                <w:szCs w:val="26"/>
              </w:rPr>
              <w:t>- Hợp chất có chứa 1 vòng thiazol chưa ngưng tụ (đã hoặc chưa hydro hóa) trong cấu trúc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sz w:val="26"/>
                <w:szCs w:val="26"/>
              </w:rPr>
            </w:pPr>
            <w:r w:rsidRPr="006C1729">
              <w:rPr>
                <w:sz w:val="26"/>
                <w:szCs w:val="26"/>
              </w:rPr>
              <w:t>2934.10.00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sz w:val="26"/>
                <w:szCs w:val="26"/>
              </w:rPr>
            </w:pPr>
            <w:r w:rsidRPr="006C1729">
              <w:rPr>
                <w:sz w:val="26"/>
                <w:szCs w:val="26"/>
              </w:rPr>
              <w:t>- Compounds containing an unfused thiazole ring (whether or not hydrogenated) in the structure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2934.20.00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Hợp chất có chứa trong cấu trúc 1 hệ vòng benzothiazol (đã hoặc chưa hydro hóa), chưa ngưng tụ thêm</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2934.20.00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Compounds containing in the structure a benzothiazole ring-system (whether or not hydrogenated), not further fused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2934.30.00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Hợp chất có chứa trong cấu trúc 1 hệ vòng phenothiazin (đã hoặc chưa hydro hóa), chưa ngưng tụ thêm</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2934.30.00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Compounds containing in the structure a phenothiazine ring-system (whether or not hydrogenated), not further fused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2934.91.00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Aminorex (INN), brotizolam (INN), clotiazepam (INN), cloxazolam (INN), dextromoramide (INN), haloxazolam (INN), ketazolam (INN), mesocarb (INN), oxazolam (INN), pemoline (INN), phendimetrazine (INN), phenmetrazine (INN) và sufentanil (INN);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2934.91.00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Aminorex (INN), brotizolam (</w:t>
            </w:r>
            <w:r w:rsidRPr="00E764BA">
              <w:rPr>
                <w:spacing w:val="-8"/>
                <w:sz w:val="26"/>
                <w:szCs w:val="26"/>
              </w:rPr>
              <w:t>INN), clotiazepam (INN), cloxazolam (INN), dextromoramide (INN), haloxazolam (INN), ketazolam (INN), mesocarb (INN), oxazolam (INN), pemoline (INN), phendimetrazine (INN), phenmetrazine (INN) and sufentanil (INN); salts thereof</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0" w:lineRule="exact"/>
              <w:rPr>
                <w:sz w:val="26"/>
                <w:szCs w:val="26"/>
              </w:rPr>
            </w:pPr>
            <w:r w:rsidRPr="006C1729">
              <w:rPr>
                <w:sz w:val="26"/>
                <w:szCs w:val="26"/>
              </w:rPr>
              <w:t>2934.92.00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Các fentanyl khác và các dẫn xuất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rPr>
                <w:sz w:val="26"/>
                <w:szCs w:val="26"/>
              </w:rPr>
            </w:pPr>
            <w:r w:rsidRPr="006C1729">
              <w:rPr>
                <w:sz w:val="26"/>
                <w:szCs w:val="26"/>
              </w:rPr>
              <w:t>2934.92.00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Other fentanyls and their derivatives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lastRenderedPageBreak/>
              <w:t>2934.99</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2934.99</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2934.99.10</w:t>
            </w:r>
          </w:p>
        </w:tc>
        <w:tc>
          <w:tcPr>
            <w:tcW w:w="4381" w:type="dxa"/>
            <w:tcBorders>
              <w:top w:val="single" w:sz="4" w:space="0" w:color="auto"/>
              <w:left w:val="nil"/>
              <w:bottom w:val="single" w:sz="4" w:space="0" w:color="auto"/>
              <w:right w:val="single" w:sz="4" w:space="0" w:color="auto"/>
            </w:tcBorders>
            <w:shd w:val="clear" w:color="auto" w:fill="auto"/>
          </w:tcPr>
          <w:p w:rsidR="001D47CC" w:rsidRPr="00AC577E" w:rsidRDefault="001D47CC" w:rsidP="00C4756D">
            <w:pPr>
              <w:spacing w:before="20" w:after="20" w:line="340" w:lineRule="exact"/>
              <w:jc w:val="both"/>
              <w:rPr>
                <w:spacing w:val="-6"/>
                <w:sz w:val="26"/>
                <w:szCs w:val="26"/>
              </w:rPr>
            </w:pPr>
            <w:r w:rsidRPr="00AC577E">
              <w:rPr>
                <w:spacing w:val="-6"/>
                <w:sz w:val="26"/>
                <w:szCs w:val="26"/>
              </w:rPr>
              <w:t>- - - Các axit nucleic và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2934.99.10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Nucleic acids and their salts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2934.99.20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Sultones; sultams; diltiazem</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2934.99.20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Sultones; sultams; diltiazem</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2934.99.30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xml:space="preserve">- - - Axit 6-Aminopenicillanic </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2934.99.30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- 6-Aminopenicillanic acid</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2934.99.40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- 3-Azido-3-deoxythymidine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2934.99.40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- 3-Azido-3-deoxythymidine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280" w:lineRule="exact"/>
              <w:rPr>
                <w:sz w:val="26"/>
                <w:szCs w:val="26"/>
              </w:rPr>
            </w:pPr>
            <w:r w:rsidRPr="006C1729">
              <w:rPr>
                <w:sz w:val="26"/>
                <w:szCs w:val="26"/>
              </w:rPr>
              <w:t>2934.99.50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280" w:lineRule="exact"/>
              <w:jc w:val="both"/>
              <w:rPr>
                <w:sz w:val="26"/>
                <w:szCs w:val="26"/>
              </w:rPr>
            </w:pPr>
            <w:r w:rsidRPr="006C1729">
              <w:rPr>
                <w:sz w:val="26"/>
                <w:szCs w:val="26"/>
              </w:rPr>
              <w:t>- - - Oxadiazon, với độ tinh khiết tối thiểu là 94%</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rPr>
                <w:sz w:val="26"/>
                <w:szCs w:val="26"/>
              </w:rPr>
            </w:pPr>
            <w:r w:rsidRPr="006C1729">
              <w:rPr>
                <w:sz w:val="26"/>
                <w:szCs w:val="26"/>
              </w:rPr>
              <w:t>2934.99.50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280" w:lineRule="exact"/>
              <w:jc w:val="both"/>
              <w:rPr>
                <w:sz w:val="26"/>
                <w:szCs w:val="26"/>
              </w:rPr>
            </w:pPr>
            <w:r w:rsidRPr="006C1729">
              <w:rPr>
                <w:sz w:val="26"/>
                <w:szCs w:val="26"/>
              </w:rPr>
              <w:t>- - - Oxadiazon, with a purity of 94% or more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280" w:lineRule="exact"/>
              <w:rPr>
                <w:sz w:val="26"/>
                <w:szCs w:val="26"/>
              </w:rPr>
            </w:pPr>
            <w:r w:rsidRPr="006C1729">
              <w:rPr>
                <w:sz w:val="26"/>
                <w:szCs w:val="26"/>
              </w:rPr>
              <w:t>2934.99.90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280" w:lineRule="exact"/>
              <w:jc w:val="both"/>
              <w:rPr>
                <w:sz w:val="26"/>
                <w:szCs w:val="26"/>
              </w:rPr>
            </w:pPr>
            <w:r w:rsidRPr="006C1729">
              <w:rPr>
                <w:sz w:val="26"/>
                <w:szCs w:val="26"/>
              </w:rPr>
              <w:t>- -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rPr>
                <w:sz w:val="26"/>
                <w:szCs w:val="26"/>
              </w:rPr>
            </w:pPr>
            <w:r w:rsidRPr="006C1729">
              <w:rPr>
                <w:sz w:val="26"/>
                <w:szCs w:val="26"/>
              </w:rPr>
              <w:t>2934.99.90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280" w:lineRule="exact"/>
              <w:jc w:val="both"/>
              <w:rPr>
                <w:sz w:val="26"/>
                <w:szCs w:val="26"/>
              </w:rPr>
            </w:pPr>
            <w:r w:rsidRPr="006C1729">
              <w:rPr>
                <w:sz w:val="26"/>
                <w:szCs w:val="26"/>
              </w:rPr>
              <w:t>- - -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280" w:lineRule="exact"/>
              <w:rPr>
                <w:sz w:val="26"/>
                <w:szCs w:val="26"/>
              </w:rPr>
            </w:pPr>
            <w:r w:rsidRPr="006C1729">
              <w:rPr>
                <w:sz w:val="26"/>
                <w:szCs w:val="26"/>
              </w:rPr>
              <w:t> </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280" w:lineRule="exact"/>
              <w:jc w:val="both"/>
              <w:rPr>
                <w:sz w:val="26"/>
                <w:szCs w:val="26"/>
              </w:rPr>
            </w:pPr>
            <w:r w:rsidRPr="006C1729">
              <w:rPr>
                <w:sz w:val="26"/>
                <w:szCs w:val="26"/>
              </w:rPr>
              <w:t> </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280" w:lineRule="exact"/>
              <w:jc w:val="both"/>
              <w:rPr>
                <w:sz w:val="26"/>
                <w:szCs w:val="26"/>
              </w:rPr>
            </w:pPr>
            <w:r w:rsidRPr="006C1729">
              <w:rPr>
                <w:sz w:val="26"/>
                <w:szCs w:val="26"/>
              </w:rPr>
              <w:t> </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280" w:lineRule="exact"/>
              <w:rPr>
                <w:b/>
                <w:bCs/>
                <w:sz w:val="26"/>
                <w:szCs w:val="26"/>
              </w:rPr>
            </w:pPr>
            <w:r w:rsidRPr="006C1729">
              <w:rPr>
                <w:b/>
                <w:bCs/>
                <w:sz w:val="26"/>
                <w:szCs w:val="26"/>
              </w:rPr>
              <w:t>29.35</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280" w:lineRule="exact"/>
              <w:jc w:val="both"/>
              <w:rPr>
                <w:b/>
                <w:bCs/>
                <w:sz w:val="26"/>
                <w:szCs w:val="26"/>
              </w:rPr>
            </w:pPr>
            <w:r>
              <w:rPr>
                <w:b/>
                <w:bCs/>
                <w:sz w:val="26"/>
                <w:szCs w:val="26"/>
              </w:rPr>
              <w:t>Sulphonamides</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rPr>
                <w:b/>
                <w:bCs/>
                <w:sz w:val="26"/>
                <w:szCs w:val="26"/>
              </w:rPr>
            </w:pPr>
            <w:r w:rsidRPr="006C1729">
              <w:rPr>
                <w:b/>
                <w:bCs/>
                <w:sz w:val="26"/>
                <w:szCs w:val="26"/>
              </w:rPr>
              <w:t>29.35</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280" w:lineRule="exact"/>
              <w:jc w:val="both"/>
              <w:rPr>
                <w:b/>
                <w:bCs/>
                <w:sz w:val="26"/>
                <w:szCs w:val="26"/>
              </w:rPr>
            </w:pPr>
            <w:r>
              <w:rPr>
                <w:b/>
                <w:bCs/>
                <w:sz w:val="26"/>
                <w:szCs w:val="26"/>
              </w:rPr>
              <w:t>Sulphonamides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280" w:lineRule="exact"/>
              <w:rPr>
                <w:sz w:val="26"/>
                <w:szCs w:val="26"/>
              </w:rPr>
            </w:pPr>
            <w:r w:rsidRPr="006C1729">
              <w:rPr>
                <w:sz w:val="26"/>
                <w:szCs w:val="26"/>
              </w:rPr>
              <w:t>2935.10.00</w:t>
            </w:r>
          </w:p>
        </w:tc>
        <w:tc>
          <w:tcPr>
            <w:tcW w:w="4381" w:type="dxa"/>
            <w:tcBorders>
              <w:top w:val="single" w:sz="4" w:space="0" w:color="auto"/>
              <w:left w:val="nil"/>
              <w:bottom w:val="single" w:sz="4" w:space="0" w:color="auto"/>
              <w:right w:val="single" w:sz="4" w:space="0" w:color="auto"/>
            </w:tcBorders>
            <w:shd w:val="clear" w:color="auto" w:fill="auto"/>
          </w:tcPr>
          <w:p w:rsidR="001D47CC" w:rsidRPr="00AC577E" w:rsidRDefault="001D47CC" w:rsidP="00C4756D">
            <w:pPr>
              <w:spacing w:before="20" w:after="20" w:line="280" w:lineRule="exact"/>
              <w:jc w:val="both"/>
              <w:rPr>
                <w:spacing w:val="-14"/>
                <w:sz w:val="26"/>
                <w:szCs w:val="26"/>
              </w:rPr>
            </w:pPr>
            <w:r w:rsidRPr="00AC577E">
              <w:rPr>
                <w:spacing w:val="-14"/>
                <w:sz w:val="26"/>
                <w:szCs w:val="26"/>
              </w:rPr>
              <w:t>- N-Methylperfluorooctane sulphonamide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rPr>
                <w:sz w:val="26"/>
                <w:szCs w:val="26"/>
              </w:rPr>
            </w:pPr>
            <w:r w:rsidRPr="006C1729">
              <w:rPr>
                <w:sz w:val="26"/>
                <w:szCs w:val="26"/>
              </w:rPr>
              <w:t>2935.10.00</w:t>
            </w:r>
          </w:p>
        </w:tc>
        <w:tc>
          <w:tcPr>
            <w:tcW w:w="4165" w:type="dxa"/>
            <w:tcBorders>
              <w:top w:val="single" w:sz="4" w:space="0" w:color="auto"/>
              <w:left w:val="nil"/>
              <w:bottom w:val="single" w:sz="4" w:space="0" w:color="auto"/>
              <w:right w:val="single" w:sz="4" w:space="0" w:color="auto"/>
            </w:tcBorders>
            <w:shd w:val="clear" w:color="auto" w:fill="auto"/>
          </w:tcPr>
          <w:p w:rsidR="001D47CC" w:rsidRPr="00AC577E" w:rsidRDefault="001D47CC" w:rsidP="00C4756D">
            <w:pPr>
              <w:spacing w:before="20" w:after="20" w:line="280" w:lineRule="exact"/>
              <w:jc w:val="both"/>
              <w:rPr>
                <w:spacing w:val="-14"/>
                <w:sz w:val="26"/>
                <w:szCs w:val="26"/>
              </w:rPr>
            </w:pPr>
            <w:r w:rsidRPr="00AC577E">
              <w:rPr>
                <w:spacing w:val="-14"/>
                <w:sz w:val="26"/>
                <w:szCs w:val="26"/>
              </w:rPr>
              <w:t>- N-Methylperfluorooctane sulphonamide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280" w:lineRule="exact"/>
              <w:rPr>
                <w:sz w:val="26"/>
                <w:szCs w:val="26"/>
              </w:rPr>
            </w:pPr>
            <w:r w:rsidRPr="006C1729">
              <w:rPr>
                <w:sz w:val="26"/>
                <w:szCs w:val="26"/>
              </w:rPr>
              <w:t>2935.20.00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280" w:lineRule="exact"/>
              <w:jc w:val="both"/>
              <w:rPr>
                <w:sz w:val="26"/>
                <w:szCs w:val="26"/>
              </w:rPr>
            </w:pPr>
            <w:r w:rsidRPr="006C1729">
              <w:rPr>
                <w:sz w:val="26"/>
                <w:szCs w:val="26"/>
              </w:rPr>
              <w:t>- N-Ethylperfluorooctane sulphonamide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rPr>
                <w:sz w:val="26"/>
                <w:szCs w:val="26"/>
              </w:rPr>
            </w:pPr>
            <w:r w:rsidRPr="006C1729">
              <w:rPr>
                <w:sz w:val="26"/>
                <w:szCs w:val="26"/>
              </w:rPr>
              <w:t>2935.20.00</w:t>
            </w:r>
          </w:p>
        </w:tc>
        <w:tc>
          <w:tcPr>
            <w:tcW w:w="4165" w:type="dxa"/>
            <w:tcBorders>
              <w:top w:val="single" w:sz="4" w:space="0" w:color="auto"/>
              <w:left w:val="nil"/>
              <w:bottom w:val="single" w:sz="4" w:space="0" w:color="auto"/>
              <w:right w:val="single" w:sz="4" w:space="0" w:color="auto"/>
            </w:tcBorders>
            <w:shd w:val="clear" w:color="auto" w:fill="auto"/>
          </w:tcPr>
          <w:p w:rsidR="001D47CC" w:rsidRPr="00AC577E" w:rsidRDefault="001D47CC" w:rsidP="00C4756D">
            <w:pPr>
              <w:spacing w:before="20" w:after="20" w:line="280" w:lineRule="exact"/>
              <w:jc w:val="both"/>
              <w:rPr>
                <w:spacing w:val="-8"/>
                <w:sz w:val="26"/>
                <w:szCs w:val="26"/>
              </w:rPr>
            </w:pPr>
            <w:r w:rsidRPr="00AC577E">
              <w:rPr>
                <w:spacing w:val="-8"/>
                <w:sz w:val="26"/>
                <w:szCs w:val="26"/>
              </w:rPr>
              <w:t>- N-Ethylperfluorooctane sulphonamide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280" w:lineRule="exact"/>
              <w:rPr>
                <w:sz w:val="26"/>
                <w:szCs w:val="26"/>
              </w:rPr>
            </w:pPr>
            <w:r w:rsidRPr="006C1729">
              <w:rPr>
                <w:sz w:val="26"/>
                <w:szCs w:val="26"/>
              </w:rPr>
              <w:t>2935.30.00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280" w:lineRule="exact"/>
              <w:jc w:val="both"/>
              <w:rPr>
                <w:sz w:val="26"/>
                <w:szCs w:val="26"/>
              </w:rPr>
            </w:pPr>
            <w:r w:rsidRPr="00AC577E">
              <w:rPr>
                <w:spacing w:val="-20"/>
                <w:sz w:val="26"/>
                <w:szCs w:val="26"/>
              </w:rPr>
              <w:t>- N-Ethyl-N-(2-hydroxyethyl) perfluorooct</w:t>
            </w:r>
            <w:r w:rsidRPr="006C1729">
              <w:rPr>
                <w:sz w:val="26"/>
                <w:szCs w:val="26"/>
              </w:rPr>
              <w:t>ane sulphonamide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rPr>
                <w:sz w:val="26"/>
                <w:szCs w:val="26"/>
              </w:rPr>
            </w:pPr>
            <w:r w:rsidRPr="006C1729">
              <w:rPr>
                <w:sz w:val="26"/>
                <w:szCs w:val="26"/>
              </w:rPr>
              <w:t>2935.30.00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280" w:lineRule="exact"/>
              <w:jc w:val="both"/>
              <w:rPr>
                <w:sz w:val="26"/>
                <w:szCs w:val="26"/>
              </w:rPr>
            </w:pPr>
            <w:r w:rsidRPr="00AC577E">
              <w:rPr>
                <w:sz w:val="26"/>
                <w:szCs w:val="26"/>
              </w:rPr>
              <w:t>- N-Ethyl-N-(2-hydroxyethyl) perfluorooctane</w:t>
            </w:r>
            <w:r w:rsidRPr="006C1729">
              <w:rPr>
                <w:sz w:val="26"/>
                <w:szCs w:val="26"/>
              </w:rPr>
              <w:t xml:space="preserve"> sulphonamide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280" w:lineRule="exact"/>
              <w:rPr>
                <w:sz w:val="26"/>
                <w:szCs w:val="26"/>
              </w:rPr>
            </w:pPr>
            <w:r w:rsidRPr="006C1729">
              <w:rPr>
                <w:sz w:val="26"/>
                <w:szCs w:val="26"/>
              </w:rPr>
              <w:t>2935.40.00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280" w:lineRule="exact"/>
              <w:jc w:val="both"/>
              <w:rPr>
                <w:sz w:val="26"/>
                <w:szCs w:val="26"/>
              </w:rPr>
            </w:pPr>
            <w:r w:rsidRPr="00AC577E">
              <w:rPr>
                <w:spacing w:val="-26"/>
                <w:sz w:val="26"/>
                <w:szCs w:val="26"/>
              </w:rPr>
              <w:t>- N-(2-Hydroxyethyl)-N-methylperfluorooctane</w:t>
            </w:r>
            <w:r w:rsidRPr="006C1729">
              <w:rPr>
                <w:sz w:val="26"/>
                <w:szCs w:val="26"/>
              </w:rPr>
              <w:t xml:space="preserve"> sulphonamide</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rPr>
                <w:sz w:val="26"/>
                <w:szCs w:val="26"/>
              </w:rPr>
            </w:pPr>
            <w:r w:rsidRPr="006C1729">
              <w:rPr>
                <w:sz w:val="26"/>
                <w:szCs w:val="26"/>
              </w:rPr>
              <w:t>2935.40.00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280" w:lineRule="exact"/>
              <w:jc w:val="both"/>
              <w:rPr>
                <w:sz w:val="26"/>
                <w:szCs w:val="26"/>
              </w:rPr>
            </w:pPr>
            <w:r w:rsidRPr="00AC577E">
              <w:rPr>
                <w:spacing w:val="-26"/>
                <w:sz w:val="26"/>
                <w:szCs w:val="26"/>
              </w:rPr>
              <w:t>- N-(2-Hydroxyethyl)-N-methylperfluorooctane</w:t>
            </w:r>
            <w:r w:rsidRPr="006C1729">
              <w:rPr>
                <w:sz w:val="26"/>
                <w:szCs w:val="26"/>
              </w:rPr>
              <w:t xml:space="preserve"> sulphonamide</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280" w:lineRule="exact"/>
              <w:rPr>
                <w:sz w:val="26"/>
                <w:szCs w:val="26"/>
              </w:rPr>
            </w:pPr>
            <w:r w:rsidRPr="006C1729">
              <w:rPr>
                <w:sz w:val="26"/>
                <w:szCs w:val="26"/>
              </w:rPr>
              <w:t>2935.50.00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280" w:lineRule="exact"/>
              <w:jc w:val="both"/>
              <w:rPr>
                <w:sz w:val="26"/>
                <w:szCs w:val="26"/>
              </w:rPr>
            </w:pPr>
            <w:r w:rsidRPr="006C1729">
              <w:rPr>
                <w:sz w:val="26"/>
                <w:szCs w:val="26"/>
              </w:rPr>
              <w:t xml:space="preserve">- </w:t>
            </w:r>
            <w:r w:rsidRPr="00AC577E">
              <w:rPr>
                <w:spacing w:val="-8"/>
                <w:sz w:val="26"/>
                <w:szCs w:val="26"/>
              </w:rPr>
              <w:t>Các perfluorooctane sulphonamide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rPr>
                <w:sz w:val="26"/>
                <w:szCs w:val="26"/>
              </w:rPr>
            </w:pPr>
            <w:r w:rsidRPr="006C1729">
              <w:rPr>
                <w:sz w:val="26"/>
                <w:szCs w:val="26"/>
              </w:rPr>
              <w:t>2935.50.00</w:t>
            </w:r>
          </w:p>
        </w:tc>
        <w:tc>
          <w:tcPr>
            <w:tcW w:w="4165" w:type="dxa"/>
            <w:tcBorders>
              <w:top w:val="single" w:sz="4" w:space="0" w:color="auto"/>
              <w:left w:val="nil"/>
              <w:bottom w:val="single" w:sz="4" w:space="0" w:color="auto"/>
              <w:right w:val="single" w:sz="4" w:space="0" w:color="auto"/>
            </w:tcBorders>
            <w:shd w:val="clear" w:color="auto" w:fill="auto"/>
          </w:tcPr>
          <w:p w:rsidR="001D47CC" w:rsidRPr="00AC577E" w:rsidRDefault="001D47CC" w:rsidP="00C4756D">
            <w:pPr>
              <w:spacing w:before="20" w:after="20" w:line="280" w:lineRule="exact"/>
              <w:jc w:val="both"/>
              <w:rPr>
                <w:spacing w:val="-10"/>
                <w:sz w:val="26"/>
                <w:szCs w:val="26"/>
              </w:rPr>
            </w:pPr>
            <w:r w:rsidRPr="00AC577E">
              <w:rPr>
                <w:spacing w:val="-10"/>
                <w:sz w:val="26"/>
                <w:szCs w:val="26"/>
              </w:rPr>
              <w:t>- Other perfluorooctane sulphonamides</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280" w:lineRule="exact"/>
              <w:rPr>
                <w:sz w:val="26"/>
                <w:szCs w:val="26"/>
              </w:rPr>
            </w:pPr>
            <w:r w:rsidRPr="006C1729">
              <w:rPr>
                <w:sz w:val="26"/>
                <w:szCs w:val="26"/>
              </w:rPr>
              <w:t>2935.90.00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280" w:lineRule="exact"/>
              <w:jc w:val="both"/>
              <w:rPr>
                <w:sz w:val="26"/>
                <w:szCs w:val="26"/>
              </w:rPr>
            </w:pPr>
            <w:r w:rsidRPr="006C1729">
              <w:rPr>
                <w:sz w:val="26"/>
                <w:szCs w:val="26"/>
              </w:rPr>
              <w:t>-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rPr>
                <w:sz w:val="26"/>
                <w:szCs w:val="26"/>
              </w:rPr>
            </w:pPr>
            <w:r w:rsidRPr="006C1729">
              <w:rPr>
                <w:sz w:val="26"/>
                <w:szCs w:val="26"/>
              </w:rPr>
              <w:t>2935.90.00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280" w:lineRule="exact"/>
              <w:jc w:val="both"/>
              <w:rPr>
                <w:sz w:val="26"/>
                <w:szCs w:val="26"/>
              </w:rPr>
            </w:pPr>
            <w:r w:rsidRPr="006C1729">
              <w:rPr>
                <w:sz w:val="26"/>
                <w:szCs w:val="26"/>
              </w:rPr>
              <w:t>- Other</w:t>
            </w:r>
          </w:p>
        </w:tc>
        <w:tc>
          <w:tcPr>
            <w:tcW w:w="1062"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280" w:lineRule="exact"/>
              <w:jc w:val="center"/>
              <w:rPr>
                <w:sz w:val="26"/>
                <w:szCs w:val="26"/>
              </w:rPr>
            </w:pPr>
            <w:r w:rsidRPr="006C1729">
              <w:rPr>
                <w:sz w:val="26"/>
                <w:szCs w:val="26"/>
              </w:rPr>
              <w:t>kg/liter</w:t>
            </w:r>
          </w:p>
        </w:tc>
      </w:tr>
    </w:tbl>
    <w:p w:rsidR="001D47CC" w:rsidRDefault="001D47CC" w:rsidP="001D47CC">
      <w:pPr>
        <w:spacing w:line="120" w:lineRule="exact"/>
      </w:pPr>
    </w:p>
    <w:tbl>
      <w:tblPr>
        <w:tblW w:w="0" w:type="auto"/>
        <w:tblInd w:w="108" w:type="dxa"/>
        <w:tblLayout w:type="fixed"/>
        <w:tblLook w:val="04A0" w:firstRow="1" w:lastRow="0" w:firstColumn="1" w:lastColumn="0" w:noHBand="0" w:noVBand="1"/>
      </w:tblPr>
      <w:tblGrid>
        <w:gridCol w:w="6671"/>
        <w:gridCol w:w="844"/>
        <w:gridCol w:w="6149"/>
      </w:tblGrid>
      <w:tr w:rsidR="001D47CC" w:rsidRPr="006C1729" w:rsidTr="00C4756D">
        <w:trPr>
          <w:trHeight w:val="725"/>
        </w:trPr>
        <w:tc>
          <w:tcPr>
            <w:tcW w:w="6671" w:type="dxa"/>
            <w:tcBorders>
              <w:top w:val="nil"/>
              <w:left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PHÂN CHƯƠNG XI</w:t>
            </w:r>
          </w:p>
          <w:p w:rsidR="001D47CC" w:rsidRPr="006C1729" w:rsidRDefault="001D47CC" w:rsidP="00C4756D">
            <w:pPr>
              <w:spacing w:before="20" w:after="20" w:line="330" w:lineRule="exact"/>
              <w:jc w:val="center"/>
              <w:rPr>
                <w:sz w:val="26"/>
                <w:szCs w:val="26"/>
              </w:rPr>
            </w:pPr>
            <w:r w:rsidRPr="006C1729">
              <w:rPr>
                <w:b/>
                <w:bCs/>
                <w:sz w:val="26"/>
                <w:szCs w:val="26"/>
              </w:rPr>
              <w:t>TIỀN VITAMIN, VITAMIN VÀ HORMON</w:t>
            </w:r>
          </w:p>
        </w:tc>
        <w:tc>
          <w:tcPr>
            <w:tcW w:w="844" w:type="dxa"/>
            <w:tcBorders>
              <w:top w:val="nil"/>
              <w:left w:val="nil"/>
              <w:right w:val="nil"/>
            </w:tcBorders>
            <w:shd w:val="clear" w:color="auto" w:fill="auto"/>
          </w:tcPr>
          <w:p w:rsidR="001D47CC" w:rsidRPr="006C1729" w:rsidRDefault="001D47CC" w:rsidP="00C4756D">
            <w:pPr>
              <w:spacing w:before="20" w:after="20" w:line="330" w:lineRule="exact"/>
              <w:jc w:val="center"/>
              <w:rPr>
                <w:b/>
                <w:bCs/>
                <w:sz w:val="26"/>
                <w:szCs w:val="26"/>
              </w:rPr>
            </w:pPr>
          </w:p>
        </w:tc>
        <w:tc>
          <w:tcPr>
            <w:tcW w:w="6149" w:type="dxa"/>
            <w:tcBorders>
              <w:top w:val="nil"/>
              <w:left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SUB-CHAPTER XI</w:t>
            </w:r>
          </w:p>
          <w:p w:rsidR="001D47CC" w:rsidRPr="006C1729" w:rsidRDefault="001D47CC" w:rsidP="00C4756D">
            <w:pPr>
              <w:spacing w:before="20" w:after="20" w:line="330" w:lineRule="exact"/>
              <w:jc w:val="center"/>
              <w:rPr>
                <w:sz w:val="26"/>
                <w:szCs w:val="26"/>
              </w:rPr>
            </w:pPr>
            <w:r w:rsidRPr="006C1729">
              <w:rPr>
                <w:b/>
                <w:bCs/>
                <w:sz w:val="26"/>
                <w:szCs w:val="26"/>
              </w:rPr>
              <w:t>PROVITAMINS, VITAMINS AND HORMONES</w:t>
            </w:r>
          </w:p>
        </w:tc>
      </w:tr>
    </w:tbl>
    <w:p w:rsidR="001D47CC" w:rsidRDefault="001D47CC" w:rsidP="001D47CC">
      <w:pPr>
        <w:spacing w:line="330" w:lineRule="exact"/>
      </w:pPr>
    </w:p>
    <w:tbl>
      <w:tblPr>
        <w:tblW w:w="0" w:type="auto"/>
        <w:tblInd w:w="108" w:type="dxa"/>
        <w:tblLayout w:type="fixed"/>
        <w:tblLook w:val="04A0" w:firstRow="1" w:lastRow="0" w:firstColumn="1" w:lastColumn="0" w:noHBand="0" w:noVBand="1"/>
      </w:tblPr>
      <w:tblGrid>
        <w:gridCol w:w="1418"/>
        <w:gridCol w:w="4381"/>
        <w:gridCol w:w="1264"/>
        <w:gridCol w:w="1386"/>
        <w:gridCol w:w="4165"/>
        <w:gridCol w:w="1084"/>
      </w:tblGrid>
      <w:tr w:rsidR="001D47CC" w:rsidRPr="006C1729" w:rsidTr="00C4756D">
        <w:trPr>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lastRenderedPageBreak/>
              <w:t>Mã hàng</w:t>
            </w:r>
          </w:p>
        </w:tc>
        <w:tc>
          <w:tcPr>
            <w:tcW w:w="4381"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Mô tả hàng hóa</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Đơn vị tính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Code</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Description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Unit of quantity</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b/>
                <w:bCs/>
                <w:sz w:val="26"/>
                <w:szCs w:val="26"/>
              </w:rPr>
            </w:pPr>
            <w:r w:rsidRPr="006C1729">
              <w:rPr>
                <w:b/>
                <w:bCs/>
                <w:sz w:val="26"/>
                <w:szCs w:val="26"/>
              </w:rPr>
              <w:t>29.36</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b/>
                <w:bCs/>
                <w:sz w:val="26"/>
                <w:szCs w:val="26"/>
              </w:rPr>
            </w:pPr>
            <w:r w:rsidRPr="006C1729">
              <w:rPr>
                <w:b/>
                <w:bCs/>
                <w:sz w:val="26"/>
                <w:szCs w:val="26"/>
              </w:rPr>
              <w:t>Tiền vitamin và vitamin các loại, tự nhiên hoặc tái tạo bằng phương pháp tổng hợp (kể cả các chất cô đặc tự nhiên), các dẫn xuất của chúng sử dụng chủ yếu như vitamin, và hỗn hợp của các chất trên, có hoặc kh</w:t>
            </w:r>
            <w:r>
              <w:rPr>
                <w:b/>
                <w:bCs/>
                <w:sz w:val="26"/>
                <w:szCs w:val="26"/>
              </w:rPr>
              <w:t>ông có bất kỳ loại dung môi nào</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b/>
                <w:bCs/>
                <w:sz w:val="26"/>
                <w:szCs w:val="26"/>
              </w:rPr>
            </w:pPr>
            <w:r w:rsidRPr="006C1729">
              <w:rPr>
                <w:b/>
                <w:bCs/>
                <w:sz w:val="26"/>
                <w:szCs w:val="26"/>
              </w:rPr>
              <w:t>29.36</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b/>
                <w:bCs/>
                <w:sz w:val="26"/>
                <w:szCs w:val="26"/>
              </w:rPr>
            </w:pPr>
            <w:r w:rsidRPr="006C1729">
              <w:rPr>
                <w:b/>
                <w:bCs/>
                <w:sz w:val="26"/>
                <w:szCs w:val="26"/>
              </w:rPr>
              <w:t xml:space="preserve">Provitamins and vitamins, natural </w:t>
            </w:r>
            <w:r w:rsidRPr="00AC577E">
              <w:rPr>
                <w:rFonts w:ascii="Times New Roman Bold" w:hAnsi="Times New Roman Bold"/>
                <w:b/>
                <w:bCs/>
                <w:spacing w:val="-12"/>
                <w:sz w:val="26"/>
                <w:szCs w:val="26"/>
              </w:rPr>
              <w:t>or reproduced by synthesis (including</w:t>
            </w:r>
            <w:r w:rsidRPr="006C1729">
              <w:rPr>
                <w:b/>
                <w:bCs/>
                <w:sz w:val="26"/>
                <w:szCs w:val="26"/>
              </w:rPr>
              <w:t xml:space="preserve"> natural concentrates), derivatives thereof used primarily as vitamins, and intermixtures of the foregoing</w:t>
            </w:r>
            <w:r>
              <w:rPr>
                <w:b/>
                <w:bCs/>
                <w:sz w:val="26"/>
                <w:szCs w:val="26"/>
              </w:rPr>
              <w:t>, whether or not in any solvent</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 </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Vitamin và các dẫn xuất của chúng, chưa pha trộn:</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Vitamins and their derivatives, unmixed:</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2936.21.00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AC577E" w:rsidRDefault="001D47CC" w:rsidP="00C4756D">
            <w:pPr>
              <w:spacing w:before="20" w:after="20" w:line="344" w:lineRule="exact"/>
              <w:jc w:val="both"/>
              <w:rPr>
                <w:spacing w:val="-8"/>
                <w:sz w:val="26"/>
                <w:szCs w:val="26"/>
              </w:rPr>
            </w:pPr>
            <w:r w:rsidRPr="00AC577E">
              <w:rPr>
                <w:spacing w:val="-8"/>
                <w:sz w:val="26"/>
                <w:szCs w:val="26"/>
              </w:rPr>
              <w:t>- - Vitamin A và các dẫn xuất của chúng</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2936.21.00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Vitamin A and their derivatives</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2936.22.00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Vitamin B</w:t>
            </w:r>
            <w:r w:rsidRPr="006C1729">
              <w:rPr>
                <w:sz w:val="26"/>
                <w:szCs w:val="26"/>
                <w:vertAlign w:val="subscript"/>
              </w:rPr>
              <w:t>1</w:t>
            </w:r>
            <w:r w:rsidRPr="006C1729">
              <w:rPr>
                <w:sz w:val="26"/>
                <w:szCs w:val="26"/>
              </w:rPr>
              <w:t xml:space="preserve"> và các dẫn xuất của nó</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2936.22.00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Vitamin B</w:t>
            </w:r>
            <w:r w:rsidRPr="006C1729">
              <w:rPr>
                <w:sz w:val="26"/>
                <w:szCs w:val="26"/>
                <w:vertAlign w:val="subscript"/>
              </w:rPr>
              <w:t>1</w:t>
            </w:r>
            <w:r w:rsidRPr="006C1729">
              <w:rPr>
                <w:sz w:val="26"/>
                <w:szCs w:val="26"/>
              </w:rPr>
              <w:t xml:space="preserve"> and its derivatives</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2936.23.00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Vitamin B</w:t>
            </w:r>
            <w:r w:rsidRPr="006C1729">
              <w:rPr>
                <w:sz w:val="26"/>
                <w:szCs w:val="26"/>
                <w:vertAlign w:val="subscript"/>
              </w:rPr>
              <w:t>2</w:t>
            </w:r>
            <w:r w:rsidRPr="006C1729">
              <w:rPr>
                <w:sz w:val="26"/>
                <w:szCs w:val="26"/>
              </w:rPr>
              <w:t xml:space="preserve"> và các dẫn xuất của nó</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2936.23.00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Vitamin B</w:t>
            </w:r>
            <w:r w:rsidRPr="006C1729">
              <w:rPr>
                <w:sz w:val="26"/>
                <w:szCs w:val="26"/>
                <w:vertAlign w:val="subscript"/>
              </w:rPr>
              <w:t>2</w:t>
            </w:r>
            <w:r w:rsidRPr="006C1729">
              <w:rPr>
                <w:sz w:val="26"/>
                <w:szCs w:val="26"/>
              </w:rPr>
              <w:t xml:space="preserve"> and its derivatives</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rPr>
                <w:sz w:val="26"/>
                <w:szCs w:val="26"/>
              </w:rPr>
            </w:pPr>
            <w:r w:rsidRPr="006C1729">
              <w:rPr>
                <w:sz w:val="26"/>
                <w:szCs w:val="26"/>
              </w:rPr>
              <w:t>2936.24.00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Axit D- hoặc DL-Pantothenic (Vitamin B</w:t>
            </w:r>
            <w:r w:rsidRPr="006C1729">
              <w:rPr>
                <w:sz w:val="26"/>
                <w:szCs w:val="26"/>
                <w:vertAlign w:val="subscript"/>
              </w:rPr>
              <w:t>5</w:t>
            </w:r>
            <w:r w:rsidRPr="006C1729">
              <w:rPr>
                <w:sz w:val="26"/>
                <w:szCs w:val="26"/>
              </w:rPr>
              <w:t>) và các dẫn xuất của nó</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rPr>
                <w:sz w:val="26"/>
                <w:szCs w:val="26"/>
              </w:rPr>
            </w:pPr>
            <w:r w:rsidRPr="006C1729">
              <w:rPr>
                <w:sz w:val="26"/>
                <w:szCs w:val="26"/>
              </w:rPr>
              <w:t>2936.24.00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D- or DL-Pantothenic acid (Vitamin B</w:t>
            </w:r>
            <w:r w:rsidRPr="006C1729">
              <w:rPr>
                <w:sz w:val="26"/>
                <w:szCs w:val="26"/>
                <w:vertAlign w:val="subscript"/>
              </w:rPr>
              <w:t>5</w:t>
            </w:r>
            <w:r w:rsidRPr="006C1729">
              <w:rPr>
                <w:sz w:val="26"/>
                <w:szCs w:val="26"/>
              </w:rPr>
              <w:t>) and its derivatives</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2936.25.00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Vitamin B</w:t>
            </w:r>
            <w:r w:rsidRPr="006C1729">
              <w:rPr>
                <w:sz w:val="26"/>
                <w:szCs w:val="26"/>
                <w:vertAlign w:val="subscript"/>
              </w:rPr>
              <w:t>6</w:t>
            </w:r>
            <w:r w:rsidRPr="006C1729">
              <w:rPr>
                <w:sz w:val="26"/>
                <w:szCs w:val="26"/>
              </w:rPr>
              <w:t xml:space="preserve"> và các dẫn xuất của nó</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2936.25.00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Vitamin B</w:t>
            </w:r>
            <w:r w:rsidRPr="006C1729">
              <w:rPr>
                <w:sz w:val="26"/>
                <w:szCs w:val="26"/>
                <w:vertAlign w:val="subscript"/>
              </w:rPr>
              <w:t>6</w:t>
            </w:r>
            <w:r w:rsidRPr="006C1729">
              <w:rPr>
                <w:sz w:val="26"/>
                <w:szCs w:val="26"/>
              </w:rPr>
              <w:t xml:space="preserve"> and its derivatives</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2936.26.00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Vitamin B</w:t>
            </w:r>
            <w:r w:rsidRPr="006C1729">
              <w:rPr>
                <w:sz w:val="26"/>
                <w:szCs w:val="26"/>
                <w:vertAlign w:val="subscript"/>
              </w:rPr>
              <w:t>12</w:t>
            </w:r>
            <w:r w:rsidRPr="006C1729">
              <w:rPr>
                <w:sz w:val="26"/>
                <w:szCs w:val="26"/>
              </w:rPr>
              <w:t xml:space="preserve"> và các dẫn xuất của nó</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2936.26.00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Vitamin B</w:t>
            </w:r>
            <w:r w:rsidRPr="006C1729">
              <w:rPr>
                <w:sz w:val="26"/>
                <w:szCs w:val="26"/>
                <w:vertAlign w:val="subscript"/>
              </w:rPr>
              <w:t>12</w:t>
            </w:r>
            <w:r w:rsidRPr="006C1729">
              <w:rPr>
                <w:sz w:val="26"/>
                <w:szCs w:val="26"/>
              </w:rPr>
              <w:t xml:space="preserve"> and its derivatives</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2936.27.00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Vitamin C và các dẫn xuất của nó</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2936.27.00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Vitamin C and its derivatives</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2936.28.00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Vitamin E và các dẫn xuất của nó</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2936.28.00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Vitamin E and its derivatives</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2936.29.00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Vitamin khác và các dẫn xuất của chúng</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2936.29.00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AC577E" w:rsidRDefault="001D47CC" w:rsidP="00C4756D">
            <w:pPr>
              <w:spacing w:before="20" w:after="20" w:line="344" w:lineRule="exact"/>
              <w:jc w:val="both"/>
              <w:rPr>
                <w:spacing w:val="-8"/>
                <w:sz w:val="26"/>
                <w:szCs w:val="26"/>
              </w:rPr>
            </w:pPr>
            <w:r w:rsidRPr="00AC577E">
              <w:rPr>
                <w:spacing w:val="-8"/>
                <w:sz w:val="26"/>
                <w:szCs w:val="26"/>
              </w:rPr>
              <w:t>- - Other vitamins and their derivatives</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lastRenderedPageBreak/>
              <w:t>2936.90.00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Loại khác, kể cả các chất cô đặc tự nhiên</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2936.90.00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AC577E" w:rsidRDefault="001D47CC" w:rsidP="00C4756D">
            <w:pPr>
              <w:spacing w:before="20" w:after="20" w:line="344" w:lineRule="exact"/>
              <w:jc w:val="both"/>
              <w:rPr>
                <w:spacing w:val="-8"/>
                <w:sz w:val="26"/>
                <w:szCs w:val="26"/>
              </w:rPr>
            </w:pPr>
            <w:r w:rsidRPr="00AC577E">
              <w:rPr>
                <w:spacing w:val="-8"/>
                <w:sz w:val="26"/>
                <w:szCs w:val="26"/>
              </w:rPr>
              <w:t>- Other, including natural concentrates</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 </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b/>
                <w:bCs/>
                <w:sz w:val="26"/>
                <w:szCs w:val="26"/>
              </w:rPr>
            </w:pPr>
            <w:r w:rsidRPr="006C1729">
              <w:rPr>
                <w:b/>
                <w:bCs/>
                <w:sz w:val="26"/>
                <w:szCs w:val="26"/>
              </w:rPr>
              <w:t>29.37</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b/>
                <w:bCs/>
                <w:sz w:val="26"/>
                <w:szCs w:val="26"/>
              </w:rPr>
            </w:pPr>
            <w:r w:rsidRPr="006C1729">
              <w:rPr>
                <w:b/>
                <w:bCs/>
                <w:sz w:val="26"/>
                <w:szCs w:val="26"/>
              </w:rPr>
              <w:t xml:space="preserve">Các hormon, prostaglandins, thromboxanes và leukotrienes, tự nhiên hoặc tái tạo bằng phương pháp tổng hợp; các dẫn xuất và các chất có cấu trúc tương tự của chúng, kể cả chuỗi polypeptit cải biến, </w:t>
            </w:r>
            <w:r>
              <w:rPr>
                <w:b/>
                <w:bCs/>
                <w:sz w:val="26"/>
                <w:szCs w:val="26"/>
              </w:rPr>
              <w:t>được sử dụng chủ yếu như hormon</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b/>
                <w:bCs/>
                <w:sz w:val="26"/>
                <w:szCs w:val="26"/>
              </w:rPr>
            </w:pPr>
            <w:r w:rsidRPr="006C1729">
              <w:rPr>
                <w:b/>
                <w:bCs/>
                <w:sz w:val="26"/>
                <w:szCs w:val="26"/>
              </w:rPr>
              <w:t>29.37</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E764BA" w:rsidRDefault="001D47CC" w:rsidP="00C4756D">
            <w:pPr>
              <w:spacing w:before="20" w:after="20" w:line="344" w:lineRule="exact"/>
              <w:jc w:val="both"/>
              <w:rPr>
                <w:rFonts w:ascii="Times New Roman Bold" w:hAnsi="Times New Roman Bold"/>
                <w:b/>
                <w:bCs/>
                <w:spacing w:val="-6"/>
                <w:sz w:val="26"/>
                <w:szCs w:val="26"/>
              </w:rPr>
            </w:pPr>
            <w:r w:rsidRPr="00AC577E">
              <w:rPr>
                <w:rFonts w:ascii="Times New Roman Bold" w:hAnsi="Times New Roman Bold"/>
                <w:b/>
                <w:bCs/>
                <w:spacing w:val="-20"/>
                <w:sz w:val="26"/>
                <w:szCs w:val="26"/>
              </w:rPr>
              <w:t>Hormones, prostaglandins, thromboxanes</w:t>
            </w:r>
            <w:r w:rsidRPr="00E764BA">
              <w:rPr>
                <w:rFonts w:ascii="Times New Roman Bold" w:hAnsi="Times New Roman Bold"/>
                <w:b/>
                <w:bCs/>
                <w:spacing w:val="-6"/>
                <w:sz w:val="26"/>
                <w:szCs w:val="26"/>
              </w:rPr>
              <w:t xml:space="preserve"> </w:t>
            </w:r>
            <w:r w:rsidRPr="00AC577E">
              <w:rPr>
                <w:rFonts w:ascii="Times New Roman Bold" w:hAnsi="Times New Roman Bold"/>
                <w:b/>
                <w:bCs/>
                <w:spacing w:val="-14"/>
                <w:sz w:val="26"/>
                <w:szCs w:val="26"/>
              </w:rPr>
              <w:t>and leukotrienes, natural or reproduced by synthesis; derivatives and structural analogues thereof, including chain modified polypeptides, used primarily as hormones</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 </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6C1729">
              <w:rPr>
                <w:sz w:val="26"/>
                <w:szCs w:val="26"/>
              </w:rPr>
              <w:t xml:space="preserve">- Các hormon polypeptit, các hormon protein và các hormon glycoprotein, các dẫn xuất và các chất có cấu trúc tương tự của chúng: </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6C1729">
              <w:rPr>
                <w:sz w:val="26"/>
                <w:szCs w:val="26"/>
              </w:rPr>
              <w:t>- Polypeptide hormones, protein hormones and glycoprotein hormones, their derivatives and structural analogues:</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2937.11.00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6C1729">
              <w:rPr>
                <w:sz w:val="26"/>
                <w:szCs w:val="26"/>
              </w:rPr>
              <w:t>- - Somatotropin, các dẫn xuất và các chất có cấu trúc tương tự của nó</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2937.11.00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6C1729">
              <w:rPr>
                <w:sz w:val="26"/>
                <w:szCs w:val="26"/>
              </w:rPr>
              <w:t>- - Somatotropin, its derivatives and structural analogues</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2937.12.00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6C1729">
              <w:rPr>
                <w:sz w:val="26"/>
                <w:szCs w:val="26"/>
              </w:rPr>
              <w:t>- - Insulin và muối của nó</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2937.12.00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6C1729">
              <w:rPr>
                <w:sz w:val="26"/>
                <w:szCs w:val="26"/>
              </w:rPr>
              <w:t>- - Insulin and its salts</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2937.19.00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6C1729">
              <w:rPr>
                <w:sz w:val="26"/>
                <w:szCs w:val="26"/>
              </w:rPr>
              <w:t>-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2937.19.00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6C1729">
              <w:rPr>
                <w:sz w:val="26"/>
                <w:szCs w:val="26"/>
              </w:rPr>
              <w:t>- - Other</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 </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6C1729">
              <w:rPr>
                <w:sz w:val="26"/>
                <w:szCs w:val="26"/>
              </w:rPr>
              <w:t xml:space="preserve">- Các hormon steroit, các dẫn xuất và </w:t>
            </w:r>
            <w:r w:rsidRPr="00AC577E">
              <w:rPr>
                <w:spacing w:val="-8"/>
                <w:sz w:val="26"/>
                <w:szCs w:val="26"/>
              </w:rPr>
              <w:t>các chất có cấu trúc tương tự của chúng</w:t>
            </w:r>
            <w:r w:rsidRPr="006C1729">
              <w:rPr>
                <w:sz w:val="26"/>
                <w:szCs w:val="26"/>
              </w:rPr>
              <w:t>:</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6C1729">
              <w:rPr>
                <w:sz w:val="26"/>
                <w:szCs w:val="26"/>
              </w:rPr>
              <w:t>- Steroidal hormones, their derivatives and structural analogues:</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2937.21.00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AC577E">
              <w:rPr>
                <w:spacing w:val="-8"/>
                <w:sz w:val="26"/>
                <w:szCs w:val="26"/>
              </w:rPr>
              <w:t>- - Cortisone, hydrocortisone, prednisone</w:t>
            </w:r>
            <w:r w:rsidRPr="006C1729">
              <w:rPr>
                <w:sz w:val="26"/>
                <w:szCs w:val="26"/>
              </w:rPr>
              <w:t xml:space="preserve"> (dehydrocortisone) và prednisolone (dehydrohydrocortisone)</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2937.21.00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AC577E">
              <w:rPr>
                <w:spacing w:val="-8"/>
                <w:sz w:val="26"/>
                <w:szCs w:val="26"/>
              </w:rPr>
              <w:t>- - Cortisone, hydrocortisone, prednisone</w:t>
            </w:r>
            <w:r w:rsidRPr="006C1729">
              <w:rPr>
                <w:sz w:val="26"/>
                <w:szCs w:val="26"/>
              </w:rPr>
              <w:t xml:space="preserve"> (dehydrocortisone) and prednisolone (dehydrohydrocortisone)</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lastRenderedPageBreak/>
              <w:t>2937.22.00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6C1729">
              <w:rPr>
                <w:sz w:val="26"/>
                <w:szCs w:val="26"/>
              </w:rPr>
              <w:t xml:space="preserve">- </w:t>
            </w:r>
            <w:r w:rsidRPr="00E10C57">
              <w:rPr>
                <w:spacing w:val="-14"/>
                <w:sz w:val="26"/>
                <w:szCs w:val="26"/>
              </w:rPr>
              <w:t>- Các dẫn xuất halogen hóa của các hormon corticosteroit (corticosteroidal hormones)</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2937.22.00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6C1729">
              <w:rPr>
                <w:sz w:val="26"/>
                <w:szCs w:val="26"/>
              </w:rPr>
              <w:t>- - Halogenated derivatives of corticosteroidal hormones</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2937.23.00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6C1729">
              <w:rPr>
                <w:sz w:val="26"/>
                <w:szCs w:val="26"/>
              </w:rPr>
              <w:t>- - Oestrogens và progestogens</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2937.23.00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6C1729">
              <w:rPr>
                <w:sz w:val="26"/>
                <w:szCs w:val="26"/>
              </w:rPr>
              <w:t>- - Oestrogens and progestogens</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2937.29.00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6C1729">
              <w:rPr>
                <w:sz w:val="26"/>
                <w:szCs w:val="26"/>
              </w:rPr>
              <w:t>-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2937.29.00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6C1729">
              <w:rPr>
                <w:sz w:val="26"/>
                <w:szCs w:val="26"/>
              </w:rPr>
              <w:t>- - Other</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2937.50.00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6C1729">
              <w:rPr>
                <w:sz w:val="26"/>
                <w:szCs w:val="26"/>
              </w:rPr>
              <w:t>- Prostaglandins, thromboxanes và leukotrienes, các dẫn xuất và các chất có cấu trúc tương tự của chúng</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2937.50.00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6C1729">
              <w:rPr>
                <w:sz w:val="26"/>
                <w:szCs w:val="26"/>
              </w:rPr>
              <w:t>- Prostaglandins, thromboxanes and leukotrienes, their derivatives and structural analogues</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2937.90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6C1729">
              <w:rPr>
                <w:sz w:val="26"/>
                <w:szCs w:val="26"/>
              </w:rPr>
              <w:t>-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2937.90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6C1729">
              <w:rPr>
                <w:sz w:val="26"/>
                <w:szCs w:val="26"/>
              </w:rPr>
              <w:t>- Other:</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2937.90.10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6C1729">
              <w:rPr>
                <w:sz w:val="26"/>
                <w:szCs w:val="26"/>
              </w:rPr>
              <w:t>- - Hợp chất amino chức oxy</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2937.90.10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6C1729">
              <w:rPr>
                <w:sz w:val="26"/>
                <w:szCs w:val="26"/>
              </w:rPr>
              <w:t>- - Of oxygen-function amino-compounds</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kg/liter</w:t>
            </w:r>
          </w:p>
        </w:tc>
      </w:tr>
      <w:tr w:rsidR="001D47CC" w:rsidRPr="006C1729" w:rsidTr="00C4756D">
        <w:tc>
          <w:tcPr>
            <w:tcW w:w="1418" w:type="dxa"/>
            <w:tcBorders>
              <w:top w:val="nil"/>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2937.90.20</w:t>
            </w:r>
          </w:p>
        </w:tc>
        <w:tc>
          <w:tcPr>
            <w:tcW w:w="4381" w:type="dxa"/>
            <w:tcBorders>
              <w:top w:val="nil"/>
              <w:left w:val="nil"/>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6C1729">
              <w:rPr>
                <w:sz w:val="26"/>
                <w:szCs w:val="26"/>
              </w:rPr>
              <w:t>- - Epinephrine; các dẫn xuất của amino - axit</w:t>
            </w:r>
          </w:p>
        </w:tc>
        <w:tc>
          <w:tcPr>
            <w:tcW w:w="1264" w:type="dxa"/>
            <w:tcBorders>
              <w:top w:val="nil"/>
              <w:left w:val="nil"/>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kg/lít</w:t>
            </w:r>
          </w:p>
        </w:tc>
        <w:tc>
          <w:tcPr>
            <w:tcW w:w="1386" w:type="dxa"/>
            <w:tcBorders>
              <w:top w:val="nil"/>
              <w:left w:val="nil"/>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2937.90.20</w:t>
            </w:r>
          </w:p>
        </w:tc>
        <w:tc>
          <w:tcPr>
            <w:tcW w:w="4165" w:type="dxa"/>
            <w:tcBorders>
              <w:top w:val="nil"/>
              <w:left w:val="nil"/>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6C1729">
              <w:rPr>
                <w:sz w:val="26"/>
                <w:szCs w:val="26"/>
              </w:rPr>
              <w:t>- - Epinephrine; amino-acid derivatives</w:t>
            </w:r>
          </w:p>
        </w:tc>
        <w:tc>
          <w:tcPr>
            <w:tcW w:w="1084" w:type="dxa"/>
            <w:tcBorders>
              <w:top w:val="nil"/>
              <w:left w:val="nil"/>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kg/liter</w:t>
            </w:r>
          </w:p>
        </w:tc>
      </w:tr>
      <w:tr w:rsidR="001D47CC" w:rsidRPr="006C1729" w:rsidTr="00C4756D">
        <w:tc>
          <w:tcPr>
            <w:tcW w:w="1418" w:type="dxa"/>
            <w:tcBorders>
              <w:top w:val="nil"/>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2937.90.90</w:t>
            </w:r>
          </w:p>
        </w:tc>
        <w:tc>
          <w:tcPr>
            <w:tcW w:w="4381" w:type="dxa"/>
            <w:tcBorders>
              <w:top w:val="nil"/>
              <w:left w:val="nil"/>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6C1729">
              <w:rPr>
                <w:sz w:val="26"/>
                <w:szCs w:val="26"/>
              </w:rPr>
              <w:t>- - Loại khác</w:t>
            </w:r>
          </w:p>
        </w:tc>
        <w:tc>
          <w:tcPr>
            <w:tcW w:w="1264" w:type="dxa"/>
            <w:tcBorders>
              <w:top w:val="nil"/>
              <w:left w:val="nil"/>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kg/lít</w:t>
            </w:r>
          </w:p>
        </w:tc>
        <w:tc>
          <w:tcPr>
            <w:tcW w:w="1386" w:type="dxa"/>
            <w:tcBorders>
              <w:top w:val="nil"/>
              <w:left w:val="nil"/>
              <w:bottom w:val="single" w:sz="4" w:space="0" w:color="auto"/>
              <w:right w:val="single" w:sz="4" w:space="0" w:color="auto"/>
            </w:tcBorders>
            <w:shd w:val="clear" w:color="auto" w:fill="auto"/>
            <w:noWrap/>
          </w:tcPr>
          <w:p w:rsidR="001D47CC" w:rsidRPr="006C1729" w:rsidRDefault="001D47CC" w:rsidP="00C4756D">
            <w:pPr>
              <w:spacing w:before="20" w:after="20" w:line="300" w:lineRule="exact"/>
              <w:rPr>
                <w:sz w:val="26"/>
                <w:szCs w:val="26"/>
              </w:rPr>
            </w:pPr>
            <w:r w:rsidRPr="006C1729">
              <w:rPr>
                <w:sz w:val="26"/>
                <w:szCs w:val="26"/>
              </w:rPr>
              <w:t>2937.90.90</w:t>
            </w:r>
          </w:p>
        </w:tc>
        <w:tc>
          <w:tcPr>
            <w:tcW w:w="4165" w:type="dxa"/>
            <w:tcBorders>
              <w:top w:val="nil"/>
              <w:left w:val="nil"/>
              <w:bottom w:val="single" w:sz="4" w:space="0" w:color="auto"/>
              <w:right w:val="single" w:sz="4" w:space="0" w:color="auto"/>
            </w:tcBorders>
            <w:shd w:val="clear" w:color="auto" w:fill="auto"/>
          </w:tcPr>
          <w:p w:rsidR="001D47CC" w:rsidRPr="006C1729" w:rsidRDefault="001D47CC" w:rsidP="00C4756D">
            <w:pPr>
              <w:spacing w:before="20" w:after="20" w:line="300" w:lineRule="exact"/>
              <w:jc w:val="both"/>
              <w:rPr>
                <w:sz w:val="26"/>
                <w:szCs w:val="26"/>
              </w:rPr>
            </w:pPr>
            <w:r w:rsidRPr="006C1729">
              <w:rPr>
                <w:sz w:val="26"/>
                <w:szCs w:val="26"/>
              </w:rPr>
              <w:t>- - Other</w:t>
            </w:r>
          </w:p>
        </w:tc>
        <w:tc>
          <w:tcPr>
            <w:tcW w:w="1084" w:type="dxa"/>
            <w:tcBorders>
              <w:top w:val="nil"/>
              <w:left w:val="nil"/>
              <w:bottom w:val="single" w:sz="4" w:space="0" w:color="auto"/>
              <w:right w:val="single" w:sz="4" w:space="0" w:color="auto"/>
            </w:tcBorders>
            <w:shd w:val="clear" w:color="auto" w:fill="auto"/>
            <w:noWrap/>
          </w:tcPr>
          <w:p w:rsidR="001D47CC" w:rsidRPr="006C1729" w:rsidRDefault="001D47CC" w:rsidP="00C4756D">
            <w:pPr>
              <w:spacing w:before="20" w:after="20" w:line="300" w:lineRule="exact"/>
              <w:jc w:val="center"/>
              <w:rPr>
                <w:sz w:val="26"/>
                <w:szCs w:val="26"/>
              </w:rPr>
            </w:pPr>
            <w:r w:rsidRPr="006C1729">
              <w:rPr>
                <w:sz w:val="26"/>
                <w:szCs w:val="26"/>
              </w:rPr>
              <w:t>kg/liter</w:t>
            </w:r>
          </w:p>
        </w:tc>
      </w:tr>
    </w:tbl>
    <w:p w:rsidR="001D47CC" w:rsidRDefault="001D47CC" w:rsidP="001D47CC">
      <w:pPr>
        <w:spacing w:line="20" w:lineRule="exact"/>
      </w:pPr>
    </w:p>
    <w:tbl>
      <w:tblPr>
        <w:tblW w:w="0" w:type="auto"/>
        <w:tblInd w:w="108" w:type="dxa"/>
        <w:tblLayout w:type="fixed"/>
        <w:tblLook w:val="04A0" w:firstRow="1" w:lastRow="0" w:firstColumn="1" w:lastColumn="0" w:noHBand="0" w:noVBand="1"/>
      </w:tblPr>
      <w:tblGrid>
        <w:gridCol w:w="5799"/>
        <w:gridCol w:w="1264"/>
        <w:gridCol w:w="6635"/>
      </w:tblGrid>
      <w:tr w:rsidR="001D47CC" w:rsidRPr="006C1729" w:rsidTr="00C4756D">
        <w:tc>
          <w:tcPr>
            <w:tcW w:w="5799" w:type="dxa"/>
            <w:vMerge w:val="restart"/>
            <w:tcBorders>
              <w:top w:val="nil"/>
              <w:left w:val="nil"/>
              <w:right w:val="nil"/>
            </w:tcBorders>
            <w:shd w:val="clear" w:color="auto" w:fill="auto"/>
          </w:tcPr>
          <w:p w:rsidR="001D47CC" w:rsidRPr="006C1729" w:rsidRDefault="001D47CC" w:rsidP="00C4756D">
            <w:pPr>
              <w:spacing w:before="20" w:after="20" w:line="360" w:lineRule="exact"/>
              <w:jc w:val="center"/>
              <w:rPr>
                <w:b/>
                <w:bCs/>
                <w:sz w:val="26"/>
                <w:szCs w:val="26"/>
              </w:rPr>
            </w:pPr>
            <w:r w:rsidRPr="006C1729">
              <w:rPr>
                <w:b/>
                <w:bCs/>
                <w:sz w:val="26"/>
                <w:szCs w:val="26"/>
              </w:rPr>
              <w:t>PHÂN CHƯƠNG XII</w:t>
            </w:r>
          </w:p>
          <w:p w:rsidR="001D47CC" w:rsidRPr="006C1729" w:rsidRDefault="001D47CC" w:rsidP="00C4756D">
            <w:pPr>
              <w:spacing w:before="20" w:after="20" w:line="360" w:lineRule="exact"/>
              <w:jc w:val="center"/>
              <w:rPr>
                <w:b/>
                <w:bCs/>
                <w:sz w:val="26"/>
                <w:szCs w:val="26"/>
              </w:rPr>
            </w:pPr>
            <w:r w:rsidRPr="006C1729">
              <w:rPr>
                <w:b/>
                <w:bCs/>
                <w:sz w:val="26"/>
                <w:szCs w:val="26"/>
              </w:rPr>
              <w:t>GLYCOSIT VÀ ALKALOIT THỰC VẬT, TỰ NHIÊN HOẶC TÁI TẠO BẰNG PHƯƠNG PHÁP TỔNG HỢP, VÀ CÁC MUỐI, ETE, ESTE VÀ CÁC DẪN XUẤT KHÁC CỦA CHÚNG</w:t>
            </w:r>
          </w:p>
        </w:tc>
        <w:tc>
          <w:tcPr>
            <w:tcW w:w="1264" w:type="dxa"/>
            <w:tcBorders>
              <w:top w:val="nil"/>
              <w:left w:val="nil"/>
              <w:bottom w:val="nil"/>
              <w:right w:val="nil"/>
            </w:tcBorders>
            <w:shd w:val="clear" w:color="auto" w:fill="auto"/>
            <w:noWrap/>
          </w:tcPr>
          <w:p w:rsidR="001D47CC" w:rsidRPr="006C1729" w:rsidRDefault="001D47CC" w:rsidP="00C4756D">
            <w:pPr>
              <w:spacing w:before="20" w:after="20" w:line="360" w:lineRule="exact"/>
              <w:jc w:val="center"/>
              <w:rPr>
                <w:sz w:val="26"/>
                <w:szCs w:val="26"/>
              </w:rPr>
            </w:pPr>
          </w:p>
        </w:tc>
        <w:tc>
          <w:tcPr>
            <w:tcW w:w="6635" w:type="dxa"/>
            <w:vMerge w:val="restart"/>
            <w:tcBorders>
              <w:top w:val="nil"/>
              <w:left w:val="nil"/>
              <w:right w:val="nil"/>
            </w:tcBorders>
            <w:shd w:val="clear" w:color="auto" w:fill="auto"/>
          </w:tcPr>
          <w:p w:rsidR="001D47CC" w:rsidRPr="006C1729" w:rsidRDefault="001D47CC" w:rsidP="00C4756D">
            <w:pPr>
              <w:spacing w:before="20" w:after="20" w:line="360" w:lineRule="exact"/>
              <w:jc w:val="center"/>
              <w:rPr>
                <w:b/>
                <w:bCs/>
                <w:sz w:val="26"/>
                <w:szCs w:val="26"/>
              </w:rPr>
            </w:pPr>
            <w:r w:rsidRPr="006C1729">
              <w:rPr>
                <w:b/>
                <w:bCs/>
                <w:sz w:val="26"/>
                <w:szCs w:val="26"/>
              </w:rPr>
              <w:t>SUB-CHAPTER XII</w:t>
            </w:r>
          </w:p>
          <w:p w:rsidR="001D47CC" w:rsidRPr="006C1729" w:rsidRDefault="001D47CC" w:rsidP="00C4756D">
            <w:pPr>
              <w:spacing w:before="20" w:after="20" w:line="360" w:lineRule="exact"/>
              <w:jc w:val="center"/>
              <w:rPr>
                <w:sz w:val="26"/>
                <w:szCs w:val="26"/>
              </w:rPr>
            </w:pPr>
            <w:r w:rsidRPr="006C1729">
              <w:rPr>
                <w:b/>
                <w:bCs/>
                <w:sz w:val="26"/>
                <w:szCs w:val="26"/>
              </w:rPr>
              <w:t>GLYCOSIDES AND ALKALOIDS, NATURAL OR REPRODUCED BY SYNTHESIS, AND THEIR SALTS, ETHERS, ESTERS AND OTHER DERIVATIVES</w:t>
            </w:r>
          </w:p>
        </w:tc>
      </w:tr>
      <w:tr w:rsidR="001D47CC" w:rsidRPr="006C1729" w:rsidTr="00C4756D">
        <w:tc>
          <w:tcPr>
            <w:tcW w:w="5799" w:type="dxa"/>
            <w:vMerge/>
            <w:tcBorders>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p>
        </w:tc>
        <w:tc>
          <w:tcPr>
            <w:tcW w:w="1264" w:type="dxa"/>
            <w:tcBorders>
              <w:top w:val="nil"/>
              <w:left w:val="nil"/>
              <w:bottom w:val="nil"/>
              <w:right w:val="nil"/>
            </w:tcBorders>
            <w:shd w:val="clear" w:color="auto" w:fill="auto"/>
            <w:noWrap/>
          </w:tcPr>
          <w:p w:rsidR="001D47CC" w:rsidRPr="006C1729" w:rsidRDefault="001D47CC" w:rsidP="00C4756D">
            <w:pPr>
              <w:spacing w:before="20" w:after="20" w:line="330" w:lineRule="exact"/>
              <w:jc w:val="center"/>
              <w:rPr>
                <w:sz w:val="26"/>
                <w:szCs w:val="26"/>
              </w:rPr>
            </w:pPr>
          </w:p>
        </w:tc>
        <w:tc>
          <w:tcPr>
            <w:tcW w:w="6635" w:type="dxa"/>
            <w:vMerge/>
            <w:tcBorders>
              <w:left w:val="nil"/>
              <w:bottom w:val="nil"/>
              <w:right w:val="nil"/>
            </w:tcBorders>
            <w:shd w:val="clear" w:color="auto" w:fill="auto"/>
          </w:tcPr>
          <w:p w:rsidR="001D47CC" w:rsidRPr="006C1729" w:rsidRDefault="001D47CC" w:rsidP="00C4756D">
            <w:pPr>
              <w:spacing w:before="20" w:after="20" w:line="330" w:lineRule="exact"/>
              <w:rPr>
                <w:sz w:val="26"/>
                <w:szCs w:val="26"/>
              </w:rPr>
            </w:pPr>
          </w:p>
        </w:tc>
      </w:tr>
    </w:tbl>
    <w:p w:rsidR="001D47CC" w:rsidRDefault="001D47CC" w:rsidP="001D47CC">
      <w:pPr>
        <w:spacing w:line="330" w:lineRule="exact"/>
      </w:pPr>
    </w:p>
    <w:tbl>
      <w:tblPr>
        <w:tblW w:w="0" w:type="auto"/>
        <w:tblInd w:w="108" w:type="dxa"/>
        <w:tblLayout w:type="fixed"/>
        <w:tblLook w:val="04A0" w:firstRow="1" w:lastRow="0" w:firstColumn="1" w:lastColumn="0" w:noHBand="0" w:noVBand="1"/>
      </w:tblPr>
      <w:tblGrid>
        <w:gridCol w:w="1418"/>
        <w:gridCol w:w="4381"/>
        <w:gridCol w:w="1264"/>
        <w:gridCol w:w="1386"/>
        <w:gridCol w:w="4165"/>
        <w:gridCol w:w="1084"/>
      </w:tblGrid>
      <w:tr w:rsidR="001D47CC" w:rsidRPr="006C1729" w:rsidTr="00C4756D">
        <w:trPr>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lastRenderedPageBreak/>
              <w:t>Mã hàng</w:t>
            </w:r>
          </w:p>
        </w:tc>
        <w:tc>
          <w:tcPr>
            <w:tcW w:w="4381" w:type="dxa"/>
            <w:tcBorders>
              <w:top w:val="single" w:sz="4" w:space="0" w:color="auto"/>
              <w:left w:val="nil"/>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Mô tả hàng hóa</w:t>
            </w:r>
          </w:p>
        </w:tc>
        <w:tc>
          <w:tcPr>
            <w:tcW w:w="1264" w:type="dxa"/>
            <w:tcBorders>
              <w:top w:val="single" w:sz="4" w:space="0" w:color="auto"/>
              <w:left w:val="nil"/>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Đơn vị tính</w:t>
            </w:r>
          </w:p>
        </w:tc>
        <w:tc>
          <w:tcPr>
            <w:tcW w:w="1386" w:type="dxa"/>
            <w:tcBorders>
              <w:top w:val="single" w:sz="4" w:space="0" w:color="auto"/>
              <w:left w:val="nil"/>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Code</w:t>
            </w:r>
          </w:p>
        </w:tc>
        <w:tc>
          <w:tcPr>
            <w:tcW w:w="4165" w:type="dxa"/>
            <w:tcBorders>
              <w:top w:val="single" w:sz="4" w:space="0" w:color="auto"/>
              <w:left w:val="nil"/>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Description</w:t>
            </w:r>
          </w:p>
        </w:tc>
        <w:tc>
          <w:tcPr>
            <w:tcW w:w="1084" w:type="dxa"/>
            <w:tcBorders>
              <w:top w:val="single" w:sz="4" w:space="0" w:color="auto"/>
              <w:left w:val="nil"/>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Unit of quantity</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b/>
                <w:bCs/>
                <w:sz w:val="26"/>
                <w:szCs w:val="26"/>
              </w:rPr>
            </w:pPr>
            <w:r w:rsidRPr="006C1729">
              <w:rPr>
                <w:b/>
                <w:bCs/>
                <w:sz w:val="26"/>
                <w:szCs w:val="26"/>
              </w:rPr>
              <w:t>29.38</w:t>
            </w:r>
          </w:p>
        </w:tc>
        <w:tc>
          <w:tcPr>
            <w:tcW w:w="4381" w:type="dxa"/>
            <w:tcBorders>
              <w:top w:val="single" w:sz="4" w:space="0" w:color="auto"/>
              <w:left w:val="nil"/>
              <w:bottom w:val="single" w:sz="4" w:space="0" w:color="auto"/>
              <w:right w:val="single" w:sz="4" w:space="0" w:color="auto"/>
            </w:tcBorders>
            <w:shd w:val="clear" w:color="auto" w:fill="auto"/>
          </w:tcPr>
          <w:p w:rsidR="001D47CC" w:rsidRPr="00E764BA" w:rsidRDefault="001D47CC" w:rsidP="00C4756D">
            <w:pPr>
              <w:spacing w:before="20" w:after="20" w:line="370" w:lineRule="exact"/>
              <w:jc w:val="both"/>
              <w:rPr>
                <w:rFonts w:ascii="Times New Roman Bold" w:hAnsi="Times New Roman Bold"/>
                <w:b/>
                <w:bCs/>
                <w:spacing w:val="-10"/>
                <w:sz w:val="26"/>
                <w:szCs w:val="26"/>
              </w:rPr>
            </w:pPr>
            <w:r w:rsidRPr="00E764BA">
              <w:rPr>
                <w:rFonts w:ascii="Times New Roman Bold" w:hAnsi="Times New Roman Bold"/>
                <w:b/>
                <w:bCs/>
                <w:spacing w:val="-10"/>
                <w:sz w:val="26"/>
                <w:szCs w:val="26"/>
              </w:rPr>
              <w:t>Glycosit, tự nhiên hoặc tái tạo bằng phương pháp tổng hợp, và các muối, ete, este</w:t>
            </w:r>
            <w:r>
              <w:rPr>
                <w:rFonts w:ascii="Times New Roman Bold" w:hAnsi="Times New Roman Bold"/>
                <w:b/>
                <w:bCs/>
                <w:spacing w:val="-10"/>
                <w:sz w:val="26"/>
                <w:szCs w:val="26"/>
              </w:rPr>
              <w:t xml:space="preserve"> và các dẫn xuất khác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b/>
                <w:bCs/>
                <w:sz w:val="26"/>
                <w:szCs w:val="26"/>
              </w:rPr>
            </w:pPr>
            <w:r w:rsidRPr="006C1729">
              <w:rPr>
                <w:b/>
                <w:bCs/>
                <w:sz w:val="26"/>
                <w:szCs w:val="26"/>
              </w:rPr>
              <w:t>29.38</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b/>
                <w:bCs/>
                <w:sz w:val="26"/>
                <w:szCs w:val="26"/>
              </w:rPr>
            </w:pPr>
            <w:r w:rsidRPr="006C1729">
              <w:rPr>
                <w:b/>
                <w:bCs/>
                <w:sz w:val="26"/>
                <w:szCs w:val="26"/>
              </w:rPr>
              <w:t>Glycosides, natural or reproduced by synthesis, and their salts, ethers, esters and other d</w:t>
            </w:r>
            <w:r>
              <w:rPr>
                <w:b/>
                <w:bCs/>
                <w:sz w:val="26"/>
                <w:szCs w:val="26"/>
              </w:rPr>
              <w:t>erivatives</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sz w:val="26"/>
                <w:szCs w:val="26"/>
              </w:rPr>
            </w:pPr>
            <w:r w:rsidRPr="006C1729">
              <w:rPr>
                <w:sz w:val="26"/>
                <w:szCs w:val="26"/>
              </w:rPr>
              <w:t>2938.10.00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sz w:val="26"/>
                <w:szCs w:val="26"/>
              </w:rPr>
            </w:pPr>
            <w:r w:rsidRPr="006C1729">
              <w:rPr>
                <w:sz w:val="26"/>
                <w:szCs w:val="26"/>
              </w:rPr>
              <w:t>- Rutosit (rutin) và các dẫn xuất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sz w:val="26"/>
                <w:szCs w:val="26"/>
              </w:rPr>
            </w:pPr>
            <w:r w:rsidRPr="006C1729">
              <w:rPr>
                <w:sz w:val="26"/>
                <w:szCs w:val="26"/>
              </w:rPr>
              <w:t>2938.10.00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sz w:val="26"/>
                <w:szCs w:val="26"/>
              </w:rPr>
            </w:pPr>
            <w:r w:rsidRPr="006C1729">
              <w:rPr>
                <w:sz w:val="26"/>
                <w:szCs w:val="26"/>
              </w:rPr>
              <w:t>- Rutoside (rutin) and its derivatives</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sz w:val="26"/>
                <w:szCs w:val="26"/>
              </w:rPr>
            </w:pPr>
            <w:r w:rsidRPr="006C1729">
              <w:rPr>
                <w:sz w:val="26"/>
                <w:szCs w:val="26"/>
              </w:rPr>
              <w:t>2938.90.00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sz w:val="26"/>
                <w:szCs w:val="26"/>
              </w:rPr>
            </w:pPr>
            <w:r w:rsidRPr="006C1729">
              <w:rPr>
                <w:sz w:val="26"/>
                <w:szCs w:val="26"/>
              </w:rPr>
              <w:t>-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sz w:val="26"/>
                <w:szCs w:val="26"/>
              </w:rPr>
            </w:pPr>
            <w:r w:rsidRPr="006C1729">
              <w:rPr>
                <w:sz w:val="26"/>
                <w:szCs w:val="26"/>
              </w:rPr>
              <w:t>2938.90.00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sz w:val="26"/>
                <w:szCs w:val="26"/>
              </w:rPr>
            </w:pPr>
            <w:r w:rsidRPr="006C1729">
              <w:rPr>
                <w:sz w:val="26"/>
                <w:szCs w:val="26"/>
              </w:rPr>
              <w:t>- Other</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sz w:val="26"/>
                <w:szCs w:val="26"/>
              </w:rPr>
            </w:pPr>
            <w:r w:rsidRPr="006C1729">
              <w:rPr>
                <w:sz w:val="26"/>
                <w:szCs w:val="26"/>
              </w:rPr>
              <w:t> </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sz w:val="26"/>
                <w:szCs w:val="26"/>
              </w:rPr>
            </w:pPr>
            <w:r w:rsidRPr="006C1729">
              <w:rPr>
                <w:sz w:val="26"/>
                <w:szCs w:val="26"/>
              </w:rPr>
              <w:t> </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sz w:val="26"/>
                <w:szCs w:val="26"/>
              </w:rPr>
            </w:pPr>
            <w:r w:rsidRPr="006C1729">
              <w:rPr>
                <w:sz w:val="26"/>
                <w:szCs w:val="26"/>
              </w:rPr>
              <w:t> </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b/>
                <w:bCs/>
                <w:sz w:val="26"/>
                <w:szCs w:val="26"/>
              </w:rPr>
            </w:pPr>
            <w:r w:rsidRPr="006C1729">
              <w:rPr>
                <w:b/>
                <w:bCs/>
                <w:sz w:val="26"/>
                <w:szCs w:val="26"/>
              </w:rPr>
              <w:t>29.39</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b/>
                <w:bCs/>
                <w:sz w:val="26"/>
                <w:szCs w:val="26"/>
              </w:rPr>
            </w:pPr>
            <w:r w:rsidRPr="006C1729">
              <w:rPr>
                <w:b/>
                <w:bCs/>
                <w:sz w:val="26"/>
                <w:szCs w:val="26"/>
              </w:rPr>
              <w:t xml:space="preserve">Alkaloit, tự nhiên hoặc tái tạo bằng phương pháp tổng hợp, và các muối, </w:t>
            </w:r>
            <w:r w:rsidRPr="00AC577E">
              <w:rPr>
                <w:rFonts w:ascii="Times New Roman Bold" w:hAnsi="Times New Roman Bold"/>
                <w:b/>
                <w:bCs/>
                <w:spacing w:val="-8"/>
                <w:sz w:val="26"/>
                <w:szCs w:val="26"/>
              </w:rPr>
              <w:t>ete, este và các dẫn xuất khác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b/>
                <w:bCs/>
                <w:sz w:val="26"/>
                <w:szCs w:val="26"/>
              </w:rPr>
            </w:pPr>
            <w:r w:rsidRPr="006C1729">
              <w:rPr>
                <w:b/>
                <w:bCs/>
                <w:sz w:val="26"/>
                <w:szCs w:val="26"/>
              </w:rPr>
              <w:t>29.39</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b/>
                <w:bCs/>
                <w:sz w:val="26"/>
                <w:szCs w:val="26"/>
              </w:rPr>
            </w:pPr>
            <w:r w:rsidRPr="006C1729">
              <w:rPr>
                <w:b/>
                <w:bCs/>
                <w:sz w:val="26"/>
                <w:szCs w:val="26"/>
              </w:rPr>
              <w:t>Alkaloids, natural or reproduced by synthesis, and their salts, ether</w:t>
            </w:r>
            <w:r>
              <w:rPr>
                <w:b/>
                <w:bCs/>
                <w:sz w:val="26"/>
                <w:szCs w:val="26"/>
              </w:rPr>
              <w:t>s, esters and other derivatives</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sz w:val="26"/>
                <w:szCs w:val="26"/>
              </w:rPr>
            </w:pPr>
            <w:r w:rsidRPr="006C1729">
              <w:rPr>
                <w:sz w:val="26"/>
                <w:szCs w:val="26"/>
              </w:rPr>
              <w:t> </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sz w:val="26"/>
                <w:szCs w:val="26"/>
              </w:rPr>
            </w:pPr>
            <w:r w:rsidRPr="006C1729">
              <w:rPr>
                <w:sz w:val="26"/>
                <w:szCs w:val="26"/>
              </w:rPr>
              <w:t>- Alkaloit từ thuốc phiện và các dẫn xuất của chúng;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sz w:val="26"/>
                <w:szCs w:val="26"/>
              </w:rPr>
            </w:pPr>
            <w:r w:rsidRPr="006C1729">
              <w:rPr>
                <w:sz w:val="26"/>
                <w:szCs w:val="26"/>
              </w:rPr>
              <w:t>- Alkaloids of opium and their derivatives; salts thereof:</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sz w:val="26"/>
                <w:szCs w:val="26"/>
              </w:rPr>
            </w:pPr>
            <w:r w:rsidRPr="006C1729">
              <w:rPr>
                <w:sz w:val="26"/>
                <w:szCs w:val="26"/>
              </w:rPr>
              <w:t>2939.11</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sz w:val="26"/>
                <w:szCs w:val="26"/>
              </w:rPr>
            </w:pPr>
            <w:r w:rsidRPr="006C1729">
              <w:rPr>
                <w:sz w:val="26"/>
                <w:szCs w:val="26"/>
              </w:rPr>
              <w:t>- - Cao thuốc phiện; buprenorphine (INN), codeine, dihydrocodeine (INN), ethylmorphine, etorphine (INN), heroin, hydrocodone (INN), hydromorphone (INN), morphine, nicomorphine (INN), oxycodone (INN), oxymorphone (INN), pholcodine (INN), thebacon (INN) và thebaine; các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rPr>
                <w:sz w:val="26"/>
                <w:szCs w:val="26"/>
              </w:rPr>
            </w:pPr>
            <w:r w:rsidRPr="006C1729">
              <w:rPr>
                <w:sz w:val="26"/>
                <w:szCs w:val="26"/>
              </w:rPr>
              <w:t>2939.11</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70" w:lineRule="exact"/>
              <w:jc w:val="both"/>
              <w:rPr>
                <w:sz w:val="26"/>
                <w:szCs w:val="26"/>
              </w:rPr>
            </w:pPr>
            <w:r w:rsidRPr="006C1729">
              <w:rPr>
                <w:sz w:val="26"/>
                <w:szCs w:val="26"/>
              </w:rPr>
              <w:t xml:space="preserve">- - Concentrates of poppy straw; buprenorphine (INN), codeine, </w:t>
            </w:r>
            <w:r w:rsidRPr="00AC577E">
              <w:rPr>
                <w:spacing w:val="-8"/>
                <w:sz w:val="26"/>
                <w:szCs w:val="26"/>
              </w:rPr>
              <w:t>dihydrocodeine (INN), ethylmorphine</w:t>
            </w:r>
            <w:r w:rsidRPr="006C1729">
              <w:rPr>
                <w:sz w:val="26"/>
                <w:szCs w:val="26"/>
              </w:rPr>
              <w:t xml:space="preserve">, </w:t>
            </w:r>
            <w:r w:rsidRPr="00AC577E">
              <w:rPr>
                <w:spacing w:val="-8"/>
                <w:sz w:val="26"/>
                <w:szCs w:val="26"/>
              </w:rPr>
              <w:t>etorphine (INN), heroin, hydrocodone</w:t>
            </w:r>
            <w:r w:rsidRPr="006C1729">
              <w:rPr>
                <w:sz w:val="26"/>
                <w:szCs w:val="26"/>
              </w:rPr>
              <w:t xml:space="preserve"> (INN), hydromorphone (INN), morphine, nicomorphine (INN), oxycodone (INN), oxymorphone (INN), pholcodine (INN), thebacon (INN) and thebaine; salts thereof:</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7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lastRenderedPageBreak/>
              <w:t>2939.11.10</w:t>
            </w:r>
          </w:p>
        </w:tc>
        <w:tc>
          <w:tcPr>
            <w:tcW w:w="4381" w:type="dxa"/>
            <w:tcBorders>
              <w:top w:val="single" w:sz="4" w:space="0" w:color="auto"/>
              <w:left w:val="nil"/>
              <w:bottom w:val="single" w:sz="4" w:space="0" w:color="auto"/>
              <w:right w:val="single" w:sz="4" w:space="0" w:color="auto"/>
            </w:tcBorders>
            <w:shd w:val="clear" w:color="auto" w:fill="auto"/>
          </w:tcPr>
          <w:p w:rsidR="001D47CC" w:rsidRPr="00AC577E" w:rsidRDefault="001D47CC" w:rsidP="00C4756D">
            <w:pPr>
              <w:spacing w:before="20" w:after="20" w:line="340" w:lineRule="exact"/>
              <w:jc w:val="both"/>
              <w:rPr>
                <w:spacing w:val="-12"/>
                <w:sz w:val="26"/>
                <w:szCs w:val="26"/>
              </w:rPr>
            </w:pPr>
            <w:r w:rsidRPr="00AC577E">
              <w:rPr>
                <w:spacing w:val="-12"/>
                <w:sz w:val="26"/>
                <w:szCs w:val="26"/>
              </w:rPr>
              <w:t>- - - Cao thuốc phiện và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2939.11.10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Concentrates of poppy straw and salts thereof</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2939.11.90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2939.11.90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 Other</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2939.19.00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2939.19.00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Other</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2939.20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Alkaloit của cây canh-ki-na và dẫn xuất của chúng;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2939.20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Alkaloids of cinchona and their derivatives; salts thereof:</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2939.20.10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Pr>
                <w:sz w:val="26"/>
                <w:szCs w:val="26"/>
              </w:rPr>
              <w:t xml:space="preserve">- - </w:t>
            </w:r>
            <w:r w:rsidRPr="006C1729">
              <w:rPr>
                <w:sz w:val="26"/>
                <w:szCs w:val="26"/>
              </w:rPr>
              <w:t>Quinine và các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2939.20.10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Quinine and its salts</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2939.20.90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2939.20.90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Other</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2939.30.00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Cafein và các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2939.30.00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Caffeine and its salts</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0" w:lineRule="exact"/>
              <w:rPr>
                <w:sz w:val="26"/>
                <w:szCs w:val="26"/>
              </w:rPr>
            </w:pPr>
            <w:r w:rsidRPr="006C1729">
              <w:rPr>
                <w:sz w:val="26"/>
                <w:szCs w:val="26"/>
              </w:rPr>
              <w:t> </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Alkaloit của ephedra và dẫn xuất của chúng;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Alkaloids of ephedra and their derivatives; salts thereof:</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2939.41.00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Pr>
                <w:sz w:val="26"/>
                <w:szCs w:val="26"/>
              </w:rPr>
              <w:t xml:space="preserve">- - </w:t>
            </w:r>
            <w:r w:rsidRPr="006C1729">
              <w:rPr>
                <w:sz w:val="26"/>
                <w:szCs w:val="26"/>
              </w:rPr>
              <w:t>Ephedrine và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2939.41.00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Ephedrine and its salts</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2939.42.00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Pseudoephedrine (</w:t>
            </w:r>
            <w:smartTag w:uri="urn:schemas-microsoft-com:office:smarttags" w:element="place">
              <w:r w:rsidRPr="006C1729">
                <w:rPr>
                  <w:sz w:val="26"/>
                  <w:szCs w:val="26"/>
                </w:rPr>
                <w:t>INN</w:t>
              </w:r>
            </w:smartTag>
            <w:r w:rsidRPr="006C1729">
              <w:rPr>
                <w:sz w:val="26"/>
                <w:szCs w:val="26"/>
              </w:rPr>
              <w:t>) và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2939.42.00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Pseudoephedrine (</w:t>
            </w:r>
            <w:smartTag w:uri="urn:schemas-microsoft-com:office:smarttags" w:element="place">
              <w:r w:rsidRPr="006C1729">
                <w:rPr>
                  <w:sz w:val="26"/>
                  <w:szCs w:val="26"/>
                </w:rPr>
                <w:t>INN</w:t>
              </w:r>
            </w:smartTag>
            <w:r w:rsidRPr="006C1729">
              <w:rPr>
                <w:sz w:val="26"/>
                <w:szCs w:val="26"/>
              </w:rPr>
              <w:t>) and its salts</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2939.43.00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Cathine (INN) và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2939.43.00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Cathine (INN) and its salts</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2939.44.00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Norephedrine và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2939.44.00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6C1729">
              <w:rPr>
                <w:sz w:val="26"/>
                <w:szCs w:val="26"/>
              </w:rPr>
              <w:t>- - Norephedrine and its salts</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2939.45.00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AC577E">
              <w:rPr>
                <w:spacing w:val="-8"/>
                <w:sz w:val="26"/>
                <w:szCs w:val="26"/>
              </w:rPr>
              <w:t>- - Levometamfetamine, metamfetamine</w:t>
            </w:r>
            <w:r w:rsidRPr="006C1729">
              <w:rPr>
                <w:sz w:val="26"/>
                <w:szCs w:val="26"/>
              </w:rPr>
              <w:t xml:space="preserve"> (</w:t>
            </w:r>
            <w:smartTag w:uri="urn:schemas-microsoft-com:office:smarttags" w:element="place">
              <w:r w:rsidRPr="006C1729">
                <w:rPr>
                  <w:sz w:val="26"/>
                  <w:szCs w:val="26"/>
                </w:rPr>
                <w:t>INN</w:t>
              </w:r>
            </w:smartTag>
            <w:r w:rsidRPr="006C1729">
              <w:rPr>
                <w:sz w:val="26"/>
                <w:szCs w:val="26"/>
              </w:rPr>
              <w:t>), metamfetamine racemate và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rPr>
                <w:sz w:val="26"/>
                <w:szCs w:val="26"/>
              </w:rPr>
            </w:pPr>
            <w:r w:rsidRPr="006C1729">
              <w:rPr>
                <w:sz w:val="26"/>
                <w:szCs w:val="26"/>
              </w:rPr>
              <w:t>2939.45.00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40" w:lineRule="exact"/>
              <w:jc w:val="both"/>
              <w:rPr>
                <w:sz w:val="26"/>
                <w:szCs w:val="26"/>
              </w:rPr>
            </w:pPr>
            <w:r w:rsidRPr="00AC577E">
              <w:rPr>
                <w:spacing w:val="-8"/>
                <w:sz w:val="26"/>
                <w:szCs w:val="26"/>
              </w:rPr>
              <w:t>- - Levometamfetamine, metamfetamine</w:t>
            </w:r>
            <w:r w:rsidRPr="006C1729">
              <w:rPr>
                <w:sz w:val="26"/>
                <w:szCs w:val="26"/>
              </w:rPr>
              <w:t xml:space="preserve"> (</w:t>
            </w:r>
            <w:smartTag w:uri="urn:schemas-microsoft-com:office:smarttags" w:element="place">
              <w:r w:rsidRPr="006C1729">
                <w:rPr>
                  <w:sz w:val="26"/>
                  <w:szCs w:val="26"/>
                </w:rPr>
                <w:t>INN</w:t>
              </w:r>
            </w:smartTag>
            <w:r w:rsidRPr="006C1729">
              <w:rPr>
                <w:sz w:val="26"/>
                <w:szCs w:val="26"/>
              </w:rPr>
              <w:t>), metamfetamine racemate and their salts</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4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2939.49.00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rPr>
                <w:sz w:val="26"/>
                <w:szCs w:val="26"/>
              </w:rPr>
            </w:pPr>
            <w:r w:rsidRPr="006C1729">
              <w:rPr>
                <w:sz w:val="26"/>
                <w:szCs w:val="26"/>
              </w:rPr>
              <w:t>2939.49.00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330" w:lineRule="exact"/>
              <w:jc w:val="both"/>
              <w:rPr>
                <w:sz w:val="26"/>
                <w:szCs w:val="26"/>
              </w:rPr>
            </w:pPr>
            <w:r w:rsidRPr="006C1729">
              <w:rPr>
                <w:sz w:val="26"/>
                <w:szCs w:val="26"/>
              </w:rPr>
              <w:t>- - Other</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33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lastRenderedPageBreak/>
              <w:t> </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Theophylline và aminophylline (theophylline- ethylenediamine) và các dẫn xuất của chúng;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Theophylline and aminophylline (theophylline-ethylenediamine) and their derivatives; salts thereof:</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2939.51.00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Fenetylline (INN) và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2939.51.00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Fenetylline (INN) and its salts</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2939.59.00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2939.59.00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Other</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 </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Alkaloit của hạt cựa (mầm) lúa mạch (alkaloids of rye ergot) và các dẫn xuất của chúng; muối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Alkaloids of rye ergot and their derivatives; salts thereof:</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2939.61.00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Pr>
                <w:sz w:val="26"/>
                <w:szCs w:val="26"/>
              </w:rPr>
              <w:t xml:space="preserve">- - </w:t>
            </w:r>
            <w:r w:rsidRPr="006C1729">
              <w:rPr>
                <w:sz w:val="26"/>
                <w:szCs w:val="26"/>
              </w:rPr>
              <w:t>Ergometrine (INN) và các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2939.61.00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Ergometrine (INN) and its salts</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2939.62.00</w:t>
            </w:r>
          </w:p>
        </w:tc>
        <w:tc>
          <w:tcPr>
            <w:tcW w:w="4381" w:type="dxa"/>
            <w:tcBorders>
              <w:top w:val="single" w:sz="4" w:space="0" w:color="auto"/>
              <w:left w:val="nil"/>
              <w:bottom w:val="single" w:sz="4" w:space="0" w:color="auto"/>
              <w:right w:val="single" w:sz="4" w:space="0" w:color="auto"/>
            </w:tcBorders>
            <w:shd w:val="clear" w:color="auto" w:fill="auto"/>
          </w:tcPr>
          <w:p w:rsidR="001D47CC" w:rsidRPr="0059272B" w:rsidRDefault="001D47CC" w:rsidP="00C4756D">
            <w:pPr>
              <w:spacing w:before="20" w:after="20" w:line="420" w:lineRule="exact"/>
              <w:jc w:val="both"/>
              <w:rPr>
                <w:spacing w:val="-8"/>
                <w:sz w:val="26"/>
                <w:szCs w:val="26"/>
              </w:rPr>
            </w:pPr>
            <w:r>
              <w:rPr>
                <w:spacing w:val="-8"/>
                <w:sz w:val="26"/>
                <w:szCs w:val="26"/>
              </w:rPr>
              <w:t xml:space="preserve">- - </w:t>
            </w:r>
            <w:r w:rsidRPr="0059272B">
              <w:rPr>
                <w:spacing w:val="-8"/>
                <w:sz w:val="26"/>
                <w:szCs w:val="26"/>
              </w:rPr>
              <w:t>Ergotamine (</w:t>
            </w:r>
            <w:smartTag w:uri="urn:schemas-microsoft-com:office:smarttags" w:element="place">
              <w:r w:rsidRPr="0059272B">
                <w:rPr>
                  <w:spacing w:val="-8"/>
                  <w:sz w:val="26"/>
                  <w:szCs w:val="26"/>
                </w:rPr>
                <w:t>INN</w:t>
              </w:r>
            </w:smartTag>
            <w:r w:rsidRPr="0059272B">
              <w:rPr>
                <w:spacing w:val="-8"/>
                <w:sz w:val="26"/>
                <w:szCs w:val="26"/>
              </w:rPr>
              <w:t>) và các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2939.62.00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Ergotamine (</w:t>
            </w:r>
            <w:smartTag w:uri="urn:schemas-microsoft-com:office:smarttags" w:element="place">
              <w:r w:rsidRPr="006C1729">
                <w:rPr>
                  <w:sz w:val="26"/>
                  <w:szCs w:val="26"/>
                </w:rPr>
                <w:t>INN</w:t>
              </w:r>
            </w:smartTag>
            <w:r w:rsidRPr="006C1729">
              <w:rPr>
                <w:sz w:val="26"/>
                <w:szCs w:val="26"/>
              </w:rPr>
              <w:t>) and its salts</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2939.63.00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Axit lysergic và các muối của nó</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2939.63.00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Lysergic acid and its salts</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2939.69.00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2939.69.00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Other</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 </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Loại khác, có nguồn gốc thực vật:</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 </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 </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Other, of vegetal origin:</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2939.72.00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Cocaine, ecgonine; các muối, este và các dẫn xuất khác của chúng</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2939.72.00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Cocaine, ecgonine; salts, esters and other derivatives thereof</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2939.79.00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2939.79.00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 Other</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kg/liter</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lastRenderedPageBreak/>
              <w:t>2939.80.00</w:t>
            </w:r>
          </w:p>
        </w:tc>
        <w:tc>
          <w:tcPr>
            <w:tcW w:w="4381"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Loại khác</w:t>
            </w:r>
          </w:p>
        </w:tc>
        <w:tc>
          <w:tcPr>
            <w:tcW w:w="126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kg/lít</w:t>
            </w:r>
          </w:p>
        </w:tc>
        <w:tc>
          <w:tcPr>
            <w:tcW w:w="1386"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rPr>
                <w:sz w:val="26"/>
                <w:szCs w:val="26"/>
              </w:rPr>
            </w:pPr>
            <w:r w:rsidRPr="006C1729">
              <w:rPr>
                <w:sz w:val="26"/>
                <w:szCs w:val="26"/>
              </w:rPr>
              <w:t>2939.80.00</w:t>
            </w:r>
          </w:p>
        </w:tc>
        <w:tc>
          <w:tcPr>
            <w:tcW w:w="4165" w:type="dxa"/>
            <w:tcBorders>
              <w:top w:val="single" w:sz="4" w:space="0" w:color="auto"/>
              <w:left w:val="nil"/>
              <w:bottom w:val="single" w:sz="4" w:space="0" w:color="auto"/>
              <w:right w:val="single" w:sz="4" w:space="0" w:color="auto"/>
            </w:tcBorders>
            <w:shd w:val="clear" w:color="auto" w:fill="auto"/>
          </w:tcPr>
          <w:p w:rsidR="001D47CC" w:rsidRPr="006C1729" w:rsidRDefault="001D47CC" w:rsidP="00C4756D">
            <w:pPr>
              <w:spacing w:before="20" w:after="20" w:line="420" w:lineRule="exact"/>
              <w:jc w:val="both"/>
              <w:rPr>
                <w:sz w:val="26"/>
                <w:szCs w:val="26"/>
              </w:rPr>
            </w:pPr>
            <w:r w:rsidRPr="006C1729">
              <w:rPr>
                <w:sz w:val="26"/>
                <w:szCs w:val="26"/>
              </w:rPr>
              <w:t>- Other</w:t>
            </w:r>
          </w:p>
        </w:tc>
        <w:tc>
          <w:tcPr>
            <w:tcW w:w="1084" w:type="dxa"/>
            <w:tcBorders>
              <w:top w:val="single" w:sz="4" w:space="0" w:color="auto"/>
              <w:left w:val="nil"/>
              <w:bottom w:val="single" w:sz="4" w:space="0" w:color="auto"/>
              <w:right w:val="single" w:sz="4" w:space="0" w:color="auto"/>
            </w:tcBorders>
            <w:shd w:val="clear" w:color="auto" w:fill="auto"/>
            <w:noWrap/>
          </w:tcPr>
          <w:p w:rsidR="001D47CC" w:rsidRPr="006C1729" w:rsidRDefault="001D47CC" w:rsidP="00C4756D">
            <w:pPr>
              <w:spacing w:before="20" w:after="20" w:line="420" w:lineRule="exact"/>
              <w:jc w:val="center"/>
              <w:rPr>
                <w:sz w:val="26"/>
                <w:szCs w:val="26"/>
              </w:rPr>
            </w:pPr>
            <w:r w:rsidRPr="006C1729">
              <w:rPr>
                <w:sz w:val="26"/>
                <w:szCs w:val="26"/>
              </w:rPr>
              <w:t>kg/liter</w:t>
            </w:r>
          </w:p>
        </w:tc>
      </w:tr>
    </w:tbl>
    <w:p w:rsidR="001D47CC" w:rsidRDefault="001D47CC" w:rsidP="001D47CC">
      <w:pPr>
        <w:spacing w:line="20" w:lineRule="exact"/>
      </w:pPr>
    </w:p>
    <w:p w:rsidR="001D47CC" w:rsidRDefault="001D47CC" w:rsidP="001D47CC">
      <w:pPr>
        <w:spacing w:line="20" w:lineRule="exact"/>
      </w:pPr>
    </w:p>
    <w:tbl>
      <w:tblPr>
        <w:tblW w:w="0" w:type="auto"/>
        <w:tblInd w:w="108" w:type="dxa"/>
        <w:tblLayout w:type="fixed"/>
        <w:tblLook w:val="04A0" w:firstRow="1" w:lastRow="0" w:firstColumn="1" w:lastColumn="0" w:noHBand="0" w:noVBand="1"/>
      </w:tblPr>
      <w:tblGrid>
        <w:gridCol w:w="1418"/>
        <w:gridCol w:w="4381"/>
        <w:gridCol w:w="1264"/>
        <w:gridCol w:w="5551"/>
        <w:gridCol w:w="1084"/>
      </w:tblGrid>
      <w:tr w:rsidR="001D47CC" w:rsidRPr="006C1729" w:rsidTr="00C4756D">
        <w:tc>
          <w:tcPr>
            <w:tcW w:w="1418" w:type="dxa"/>
            <w:tcBorders>
              <w:top w:val="nil"/>
              <w:left w:val="nil"/>
              <w:bottom w:val="nil"/>
              <w:right w:val="nil"/>
            </w:tcBorders>
            <w:shd w:val="clear" w:color="auto" w:fill="auto"/>
          </w:tcPr>
          <w:p w:rsidR="001D47CC" w:rsidRPr="006C1729" w:rsidRDefault="001D47CC" w:rsidP="00C4756D">
            <w:pPr>
              <w:spacing w:before="20" w:after="20" w:line="330" w:lineRule="exact"/>
              <w:rPr>
                <w:b/>
                <w:bCs/>
                <w:sz w:val="26"/>
                <w:szCs w:val="26"/>
              </w:rPr>
            </w:pPr>
          </w:p>
        </w:tc>
        <w:tc>
          <w:tcPr>
            <w:tcW w:w="4381" w:type="dxa"/>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PHÂN CHƯƠNG XIII</w:t>
            </w:r>
          </w:p>
        </w:tc>
        <w:tc>
          <w:tcPr>
            <w:tcW w:w="1264" w:type="dxa"/>
            <w:tcBorders>
              <w:top w:val="nil"/>
              <w:left w:val="nil"/>
              <w:bottom w:val="nil"/>
              <w:right w:val="nil"/>
            </w:tcBorders>
            <w:shd w:val="clear" w:color="auto" w:fill="auto"/>
            <w:noWrap/>
          </w:tcPr>
          <w:p w:rsidR="001D47CC" w:rsidRPr="006C1729" w:rsidRDefault="001D47CC" w:rsidP="00C4756D">
            <w:pPr>
              <w:spacing w:before="20" w:after="20" w:line="330" w:lineRule="exact"/>
              <w:jc w:val="center"/>
              <w:rPr>
                <w:sz w:val="26"/>
                <w:szCs w:val="26"/>
              </w:rPr>
            </w:pPr>
          </w:p>
        </w:tc>
        <w:tc>
          <w:tcPr>
            <w:tcW w:w="5551" w:type="dxa"/>
            <w:vMerge w:val="restart"/>
            <w:tcBorders>
              <w:top w:val="nil"/>
              <w:left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SUB-CHAPTER XIII</w:t>
            </w:r>
          </w:p>
          <w:p w:rsidR="001D47CC" w:rsidRPr="006C1729" w:rsidRDefault="001D47CC" w:rsidP="00C4756D">
            <w:pPr>
              <w:spacing w:before="20" w:after="20" w:line="330" w:lineRule="exact"/>
              <w:jc w:val="center"/>
              <w:rPr>
                <w:b/>
                <w:bCs/>
                <w:sz w:val="26"/>
                <w:szCs w:val="26"/>
              </w:rPr>
            </w:pPr>
            <w:r w:rsidRPr="006C1729">
              <w:rPr>
                <w:b/>
                <w:bCs/>
                <w:sz w:val="26"/>
                <w:szCs w:val="26"/>
              </w:rPr>
              <w:t>OTHER ORGANIC COMPOUNDS</w:t>
            </w:r>
          </w:p>
        </w:tc>
        <w:tc>
          <w:tcPr>
            <w:tcW w:w="1084" w:type="dxa"/>
            <w:tcBorders>
              <w:top w:val="nil"/>
              <w:left w:val="nil"/>
              <w:bottom w:val="nil"/>
              <w:right w:val="nil"/>
            </w:tcBorders>
            <w:shd w:val="clear" w:color="auto" w:fill="auto"/>
            <w:noWrap/>
          </w:tcPr>
          <w:p w:rsidR="001D47CC" w:rsidRPr="006C1729" w:rsidRDefault="001D47CC" w:rsidP="00C4756D">
            <w:pPr>
              <w:spacing w:before="20" w:after="20" w:line="330" w:lineRule="exact"/>
              <w:rPr>
                <w:sz w:val="26"/>
                <w:szCs w:val="26"/>
              </w:rPr>
            </w:pPr>
          </w:p>
        </w:tc>
      </w:tr>
      <w:tr w:rsidR="001D47CC" w:rsidRPr="006C1729" w:rsidTr="00C4756D">
        <w:tc>
          <w:tcPr>
            <w:tcW w:w="1418" w:type="dxa"/>
            <w:tcBorders>
              <w:top w:val="nil"/>
              <w:left w:val="nil"/>
              <w:bottom w:val="nil"/>
              <w:right w:val="nil"/>
            </w:tcBorders>
            <w:shd w:val="clear" w:color="auto" w:fill="auto"/>
          </w:tcPr>
          <w:p w:rsidR="001D47CC" w:rsidRPr="006C1729" w:rsidRDefault="001D47CC" w:rsidP="00C4756D">
            <w:pPr>
              <w:spacing w:before="20" w:after="20" w:line="330" w:lineRule="exact"/>
              <w:rPr>
                <w:b/>
                <w:bCs/>
                <w:sz w:val="26"/>
                <w:szCs w:val="26"/>
              </w:rPr>
            </w:pPr>
          </w:p>
        </w:tc>
        <w:tc>
          <w:tcPr>
            <w:tcW w:w="4381" w:type="dxa"/>
            <w:tcBorders>
              <w:top w:val="nil"/>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r w:rsidRPr="006C1729">
              <w:rPr>
                <w:b/>
                <w:bCs/>
                <w:sz w:val="26"/>
                <w:szCs w:val="26"/>
              </w:rPr>
              <w:t>HỢP CHẤT HỮU CƠ KHÁC</w:t>
            </w:r>
          </w:p>
        </w:tc>
        <w:tc>
          <w:tcPr>
            <w:tcW w:w="1264" w:type="dxa"/>
            <w:tcBorders>
              <w:top w:val="nil"/>
              <w:left w:val="nil"/>
              <w:bottom w:val="nil"/>
              <w:right w:val="nil"/>
            </w:tcBorders>
            <w:shd w:val="clear" w:color="auto" w:fill="auto"/>
            <w:noWrap/>
          </w:tcPr>
          <w:p w:rsidR="001D47CC" w:rsidRPr="006C1729" w:rsidRDefault="001D47CC" w:rsidP="00C4756D">
            <w:pPr>
              <w:spacing w:before="20" w:after="20" w:line="330" w:lineRule="exact"/>
              <w:jc w:val="center"/>
              <w:rPr>
                <w:sz w:val="26"/>
                <w:szCs w:val="26"/>
              </w:rPr>
            </w:pPr>
          </w:p>
        </w:tc>
        <w:tc>
          <w:tcPr>
            <w:tcW w:w="5551" w:type="dxa"/>
            <w:vMerge/>
            <w:tcBorders>
              <w:left w:val="nil"/>
              <w:bottom w:val="nil"/>
              <w:right w:val="nil"/>
            </w:tcBorders>
            <w:shd w:val="clear" w:color="auto" w:fill="auto"/>
          </w:tcPr>
          <w:p w:rsidR="001D47CC" w:rsidRPr="006C1729" w:rsidRDefault="001D47CC" w:rsidP="00C4756D">
            <w:pPr>
              <w:spacing w:before="20" w:after="20" w:line="330" w:lineRule="exact"/>
              <w:jc w:val="center"/>
              <w:rPr>
                <w:b/>
                <w:bCs/>
                <w:sz w:val="26"/>
                <w:szCs w:val="26"/>
              </w:rPr>
            </w:pPr>
          </w:p>
        </w:tc>
        <w:tc>
          <w:tcPr>
            <w:tcW w:w="1084" w:type="dxa"/>
            <w:tcBorders>
              <w:top w:val="nil"/>
              <w:left w:val="nil"/>
              <w:bottom w:val="nil"/>
              <w:right w:val="nil"/>
            </w:tcBorders>
            <w:shd w:val="clear" w:color="auto" w:fill="auto"/>
            <w:noWrap/>
          </w:tcPr>
          <w:p w:rsidR="001D47CC" w:rsidRPr="006C1729" w:rsidRDefault="001D47CC" w:rsidP="00C4756D">
            <w:pPr>
              <w:spacing w:before="20" w:after="20" w:line="330" w:lineRule="exact"/>
              <w:rPr>
                <w:sz w:val="26"/>
                <w:szCs w:val="26"/>
              </w:rPr>
            </w:pPr>
          </w:p>
        </w:tc>
      </w:tr>
    </w:tbl>
    <w:p w:rsidR="001D47CC" w:rsidRDefault="001D47CC" w:rsidP="001D47CC">
      <w:pPr>
        <w:spacing w:line="330" w:lineRule="exact"/>
      </w:pPr>
    </w:p>
    <w:tbl>
      <w:tblPr>
        <w:tblW w:w="0" w:type="auto"/>
        <w:tblInd w:w="108" w:type="dxa"/>
        <w:tblLayout w:type="fixed"/>
        <w:tblLook w:val="04A0" w:firstRow="1" w:lastRow="0" w:firstColumn="1" w:lastColumn="0" w:noHBand="0" w:noVBand="1"/>
      </w:tblPr>
      <w:tblGrid>
        <w:gridCol w:w="1418"/>
        <w:gridCol w:w="4381"/>
        <w:gridCol w:w="1264"/>
        <w:gridCol w:w="1386"/>
        <w:gridCol w:w="4165"/>
        <w:gridCol w:w="1084"/>
      </w:tblGrid>
      <w:tr w:rsidR="001D47CC" w:rsidRPr="006C1729" w:rsidTr="00C4756D">
        <w:trPr>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Pr>
                <w:b/>
                <w:bCs/>
                <w:sz w:val="26"/>
                <w:szCs w:val="26"/>
              </w:rPr>
              <w:t>M</w:t>
            </w:r>
            <w:r w:rsidRPr="006C1729">
              <w:rPr>
                <w:b/>
                <w:bCs/>
                <w:sz w:val="26"/>
                <w:szCs w:val="26"/>
              </w:rPr>
              <w:t>ã hàng</w:t>
            </w:r>
          </w:p>
        </w:tc>
        <w:tc>
          <w:tcPr>
            <w:tcW w:w="4381"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Mô tả hàng hóa</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Đơn vị tính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Code</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Description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1D47CC" w:rsidRPr="006C1729" w:rsidRDefault="001D47CC" w:rsidP="00C4756D">
            <w:pPr>
              <w:spacing w:before="20" w:after="20" w:line="330" w:lineRule="exact"/>
              <w:ind w:left="-57" w:right="-57"/>
              <w:jc w:val="center"/>
              <w:rPr>
                <w:b/>
                <w:bCs/>
                <w:sz w:val="26"/>
                <w:szCs w:val="26"/>
              </w:rPr>
            </w:pPr>
            <w:r w:rsidRPr="006C1729">
              <w:rPr>
                <w:b/>
                <w:bCs/>
                <w:sz w:val="26"/>
                <w:szCs w:val="26"/>
              </w:rPr>
              <w:t>Unit of quantity</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b/>
                <w:bCs/>
                <w:sz w:val="26"/>
                <w:szCs w:val="26"/>
              </w:rPr>
            </w:pPr>
            <w:r w:rsidRPr="006C1729">
              <w:rPr>
                <w:b/>
                <w:bCs/>
                <w:sz w:val="26"/>
                <w:szCs w:val="26"/>
              </w:rPr>
              <w:t>2940.00.00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b/>
                <w:bCs/>
                <w:sz w:val="26"/>
                <w:szCs w:val="26"/>
              </w:rPr>
            </w:pPr>
            <w:r w:rsidRPr="006C1729">
              <w:rPr>
                <w:b/>
                <w:bCs/>
                <w:sz w:val="26"/>
                <w:szCs w:val="26"/>
              </w:rPr>
              <w:t>Đường, tinh khiết về mặt hóa học, trừ sucroza, lactoza, mantoza, glucoza và fructoza; ete đường, axetal đường và este đường, và muối của chúng, trừ các sản phẩm thuộc nhóm 29.37, 29.38 hoặc 29.39</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b/>
                <w:bCs/>
                <w:sz w:val="26"/>
                <w:szCs w:val="26"/>
              </w:rPr>
            </w:pPr>
            <w:r w:rsidRPr="006C1729">
              <w:rPr>
                <w:b/>
                <w:bCs/>
                <w:sz w:val="26"/>
                <w:szCs w:val="26"/>
              </w:rPr>
              <w:t>2940.00.00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b/>
                <w:bCs/>
                <w:sz w:val="26"/>
                <w:szCs w:val="26"/>
              </w:rPr>
            </w:pPr>
            <w:r w:rsidRPr="006C1729">
              <w:rPr>
                <w:b/>
                <w:bCs/>
                <w:sz w:val="26"/>
                <w:szCs w:val="26"/>
              </w:rPr>
              <w:t>Sugars, chemically pure, other than sucrose, lactose, maltose, glucose and fructose; sugar ethers, sugar acetals and sugar esters, and their salts, other than products o</w:t>
            </w:r>
            <w:r>
              <w:rPr>
                <w:b/>
                <w:bCs/>
                <w:sz w:val="26"/>
                <w:szCs w:val="26"/>
              </w:rPr>
              <w:t>f heading 29.37, 29.38 or 29.39</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b/>
                <w:bCs/>
                <w:sz w:val="26"/>
                <w:szCs w:val="26"/>
              </w:rPr>
            </w:pPr>
            <w:r w:rsidRPr="006C1729">
              <w:rPr>
                <w:b/>
                <w:bCs/>
                <w:sz w:val="26"/>
                <w:szCs w:val="26"/>
              </w:rPr>
              <w:t> </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b/>
                <w:bCs/>
                <w:sz w:val="26"/>
                <w:szCs w:val="26"/>
              </w:rPr>
            </w:pPr>
            <w:r w:rsidRPr="006C1729">
              <w:rPr>
                <w:b/>
                <w:bCs/>
                <w:sz w:val="26"/>
                <w:szCs w:val="26"/>
              </w:rPr>
              <w:t> </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b/>
                <w:bCs/>
                <w:sz w:val="26"/>
                <w:szCs w:val="26"/>
              </w:rPr>
            </w:pPr>
            <w:r w:rsidRPr="006C1729">
              <w:rPr>
                <w:b/>
                <w:bCs/>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b/>
                <w:bCs/>
                <w:sz w:val="26"/>
                <w:szCs w:val="26"/>
              </w:rPr>
            </w:pPr>
            <w:r w:rsidRPr="006C1729">
              <w:rPr>
                <w:b/>
                <w:bCs/>
                <w:sz w:val="26"/>
                <w:szCs w:val="26"/>
              </w:rPr>
              <w:t> </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b/>
                <w:bCs/>
                <w:sz w:val="26"/>
                <w:szCs w:val="26"/>
              </w:rPr>
            </w:pPr>
            <w:r w:rsidRPr="006C1729">
              <w:rPr>
                <w:b/>
                <w:bCs/>
                <w:sz w:val="26"/>
                <w:szCs w:val="26"/>
              </w:rPr>
              <w:t>29.41</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b/>
                <w:bCs/>
                <w:sz w:val="26"/>
                <w:szCs w:val="26"/>
              </w:rPr>
            </w:pPr>
            <w:r>
              <w:rPr>
                <w:b/>
                <w:bCs/>
                <w:sz w:val="26"/>
                <w:szCs w:val="26"/>
              </w:rPr>
              <w:t>Kháng sinh</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b/>
                <w:bCs/>
                <w:sz w:val="26"/>
                <w:szCs w:val="26"/>
              </w:rPr>
            </w:pPr>
            <w:r w:rsidRPr="006C1729">
              <w:rPr>
                <w:b/>
                <w:bCs/>
                <w:sz w:val="26"/>
                <w:szCs w:val="26"/>
              </w:rPr>
              <w:t>29.41</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b/>
                <w:bCs/>
                <w:sz w:val="26"/>
                <w:szCs w:val="26"/>
              </w:rPr>
            </w:pPr>
            <w:r w:rsidRPr="006C1729">
              <w:rPr>
                <w:b/>
                <w:bCs/>
                <w:sz w:val="26"/>
                <w:szCs w:val="26"/>
              </w:rPr>
              <w:t>Antibiotics</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2941.10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Các penicillin và các dẫn xuất của chúng có cấu trúc là axit penicillanic; muối của chúng:</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2941.10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Penicillins and their derivatives with a penicillanic acid structure; salts thereof:</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 </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Amoxicillin và muối của nó:</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Amoxicillin and its salts:</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2941.10.11</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xml:space="preserve">- - - Không tiệt trùng </w:t>
            </w:r>
            <w:r w:rsidRPr="006C1729">
              <w:rPr>
                <w:sz w:val="26"/>
                <w:szCs w:val="26"/>
                <w:vertAlign w:val="superscript"/>
              </w:rPr>
              <w:t>(SEN)</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2941.10.11</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 Non-sterile</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2941.10.19</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xml:space="preserve">- - - Loại khác </w:t>
            </w:r>
            <w:r w:rsidRPr="006C1729">
              <w:rPr>
                <w:sz w:val="26"/>
                <w:szCs w:val="26"/>
                <w:vertAlign w:val="superscript"/>
              </w:rPr>
              <w:t>(SEN)</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2941.10.19</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 Other</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2941.10.20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Ampicillin và muối của nó</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2941.10.20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Ampicillin and its salts</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lastRenderedPageBreak/>
              <w:t>2941.10.90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2941.10.90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 Other</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2941.20.00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Các streptomycin và dẫn xuất của chúng; muối của chúng</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2941.20.00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Streptomycins and their derivatives; salts thereof</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2941.30.00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Các tetracyline và dẫn xuất của chúng; muối của chúng</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rPr>
                <w:sz w:val="26"/>
                <w:szCs w:val="26"/>
              </w:rPr>
            </w:pPr>
            <w:r w:rsidRPr="006C1729">
              <w:rPr>
                <w:sz w:val="26"/>
                <w:szCs w:val="26"/>
              </w:rPr>
              <w:t>2941.30.00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44" w:lineRule="exact"/>
              <w:jc w:val="both"/>
              <w:rPr>
                <w:sz w:val="26"/>
                <w:szCs w:val="26"/>
              </w:rPr>
            </w:pPr>
            <w:r w:rsidRPr="006C1729">
              <w:rPr>
                <w:sz w:val="26"/>
                <w:szCs w:val="26"/>
              </w:rPr>
              <w:t>- Tetracyclines and their derivatives; salts thereof</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44" w:lineRule="exact"/>
              <w:jc w:val="center"/>
              <w:rPr>
                <w:sz w:val="26"/>
                <w:szCs w:val="26"/>
              </w:rPr>
            </w:pPr>
            <w:r w:rsidRPr="006C1729">
              <w:rPr>
                <w:sz w:val="26"/>
                <w:szCs w:val="26"/>
              </w:rPr>
              <w:t>kg</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2941.40.00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Cloramphenicol và các dẫn xuất của nó; muối của chúng</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2941.40.00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Chloramphenicol and its derivatives; salts thereof</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2941.50.00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Erythromycin và các dẫn xuất của nó; muối của chúng</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2941.50.00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Erythromycin and its derivatives; salts thereof</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2941.90.00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Loại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2941.90.00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Other</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 </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sz w:val="26"/>
                <w:szCs w:val="26"/>
              </w:rPr>
            </w:pPr>
            <w:r w:rsidRPr="006C1729">
              <w:rPr>
                <w:sz w:val="26"/>
                <w:szCs w:val="26"/>
              </w:rPr>
              <w:t>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sz w:val="26"/>
                <w:szCs w:val="26"/>
              </w:rPr>
            </w:pPr>
            <w:r w:rsidRPr="006C1729">
              <w:rPr>
                <w:sz w:val="26"/>
                <w:szCs w:val="26"/>
              </w:rPr>
              <w:t> </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 </w:t>
            </w:r>
          </w:p>
        </w:tc>
      </w:tr>
      <w:tr w:rsidR="001D47CC" w:rsidRPr="006C1729" w:rsidTr="00C4756D">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b/>
                <w:bCs/>
                <w:sz w:val="26"/>
                <w:szCs w:val="26"/>
              </w:rPr>
            </w:pPr>
            <w:r w:rsidRPr="006C1729">
              <w:rPr>
                <w:b/>
                <w:bCs/>
                <w:sz w:val="26"/>
                <w:szCs w:val="26"/>
              </w:rPr>
              <w:t>2942.00.00</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b/>
                <w:bCs/>
                <w:sz w:val="26"/>
                <w:szCs w:val="26"/>
              </w:rPr>
            </w:pPr>
            <w:r>
              <w:rPr>
                <w:b/>
                <w:bCs/>
                <w:sz w:val="26"/>
                <w:szCs w:val="26"/>
              </w:rPr>
              <w:t>Hợp chất hữu cơ khác</w:t>
            </w:r>
          </w:p>
        </w:tc>
        <w:tc>
          <w:tcPr>
            <w:tcW w:w="126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kg/lít</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rPr>
                <w:b/>
                <w:bCs/>
                <w:sz w:val="26"/>
                <w:szCs w:val="26"/>
              </w:rPr>
            </w:pPr>
            <w:r w:rsidRPr="006C1729">
              <w:rPr>
                <w:b/>
                <w:bCs/>
                <w:sz w:val="26"/>
                <w:szCs w:val="26"/>
              </w:rPr>
              <w:t>2942.00.00</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1D47CC" w:rsidRPr="006C1729" w:rsidRDefault="001D47CC" w:rsidP="00C4756D">
            <w:pPr>
              <w:spacing w:before="20" w:after="20" w:line="320" w:lineRule="exact"/>
              <w:jc w:val="both"/>
              <w:rPr>
                <w:b/>
                <w:bCs/>
                <w:sz w:val="26"/>
                <w:szCs w:val="26"/>
              </w:rPr>
            </w:pPr>
            <w:r>
              <w:rPr>
                <w:b/>
                <w:bCs/>
                <w:sz w:val="26"/>
                <w:szCs w:val="26"/>
              </w:rPr>
              <w:t>Other organic compounds</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1D47CC" w:rsidRPr="006C1729" w:rsidRDefault="001D47CC" w:rsidP="00C4756D">
            <w:pPr>
              <w:spacing w:before="20" w:after="20" w:line="320" w:lineRule="exact"/>
              <w:jc w:val="center"/>
              <w:rPr>
                <w:sz w:val="26"/>
                <w:szCs w:val="26"/>
              </w:rPr>
            </w:pPr>
            <w:r w:rsidRPr="006C1729">
              <w:rPr>
                <w:sz w:val="26"/>
                <w:szCs w:val="26"/>
              </w:rPr>
              <w:t>kg/liter</w:t>
            </w:r>
          </w:p>
        </w:tc>
      </w:tr>
      <w:tr w:rsidR="001D47CC" w:rsidRPr="006C1729" w:rsidTr="00C4756D">
        <w:tc>
          <w:tcPr>
            <w:tcW w:w="13698" w:type="dxa"/>
            <w:gridSpan w:val="6"/>
            <w:tcBorders>
              <w:top w:val="single" w:sz="4" w:space="0" w:color="auto"/>
              <w:left w:val="nil"/>
              <w:bottom w:val="nil"/>
              <w:right w:val="nil"/>
            </w:tcBorders>
            <w:shd w:val="clear" w:color="auto" w:fill="auto"/>
            <w:noWrap/>
          </w:tcPr>
          <w:p w:rsidR="001D47CC" w:rsidRPr="006C1729" w:rsidRDefault="001D47CC" w:rsidP="00C4756D">
            <w:pPr>
              <w:spacing w:before="240" w:after="20" w:line="330" w:lineRule="exact"/>
              <w:rPr>
                <w:sz w:val="26"/>
                <w:szCs w:val="26"/>
              </w:rPr>
            </w:pPr>
            <w:r w:rsidRPr="006C1729">
              <w:rPr>
                <w:sz w:val="26"/>
                <w:szCs w:val="26"/>
              </w:rPr>
              <w:t>(SEN): Tham khảo Chú giải bổ sung (SEN) của Danh mục Thuế quan hài hòa ASEAN (AHTN) 2022</w:t>
            </w:r>
          </w:p>
        </w:tc>
      </w:tr>
    </w:tbl>
    <w:p w:rsidR="00582ECE" w:rsidRPr="001D47CC" w:rsidRDefault="00582ECE" w:rsidP="001D47CC">
      <w:pPr>
        <w:rPr>
          <w:rStyle w:val="Emphasis"/>
          <w:i w:val="0"/>
          <w:iCs w:val="0"/>
        </w:rPr>
      </w:pPr>
    </w:p>
    <w:sectPr w:rsidR="00582ECE" w:rsidRPr="001D47CC" w:rsidSect="001D47CC">
      <w:headerReference w:type="even" r:id="rId8"/>
      <w:headerReference w:type="default" r:id="rId9"/>
      <w:footerReference w:type="default" r:id="rId10"/>
      <w:pgSz w:w="15819" w:h="12247" w:orient="landscape"/>
      <w:pgMar w:top="1797" w:right="1440" w:bottom="1797" w:left="1440"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3B" w:rsidRDefault="003C653B" w:rsidP="00CD0C9D">
      <w:r>
        <w:separator/>
      </w:r>
    </w:p>
  </w:endnote>
  <w:endnote w:type="continuationSeparator" w:id="0">
    <w:p w:rsidR="003C653B" w:rsidRDefault="003C653B" w:rsidP="00CD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David">
    <w:charset w:val="B1"/>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rankRuehl">
    <w:charset w:val="B1"/>
    <w:family w:val="swiss"/>
    <w:pitch w:val="variable"/>
    <w:sig w:usb0="00000803" w:usb1="00000000" w:usb2="00000000" w:usb3="00000000" w:csb0="00000021" w:csb1="00000000"/>
  </w:font>
  <w:font w:name="TimesNewRomanPSMT">
    <w:altName w:val="Times New Roman"/>
    <w:panose1 w:val="00000000000000000000"/>
    <w:charset w:val="00"/>
    <w:family w:val="roman"/>
    <w:notTrueType/>
    <w:pitch w:val="default"/>
  </w:font>
  <w:font w:name=".VnTimeH">
    <w:altName w:val="Courier New"/>
    <w:charset w:val="00"/>
    <w:family w:val="swiss"/>
    <w:pitch w:val="variable"/>
    <w:sig w:usb0="00000003" w:usb1="00000000" w:usb2="00000000" w:usb3="00000000" w:csb0="00000001" w:csb1="00000000"/>
  </w:font>
  <w:font w:name="TCVN1-Nueva-BoldExtended">
    <w:charset w:val="00"/>
    <w:family w:val="roman"/>
    <w:pitch w:val="variable"/>
    <w:sig w:usb0="00000003" w:usb1="00000000" w:usb2="00000000" w:usb3="00000000" w:csb0="00000001" w:csb1="00000000"/>
  </w:font>
  <w:font w:name="TCVN1-Slogan">
    <w:charset w:val="00"/>
    <w:family w:val="roman"/>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ItalicMT">
    <w:altName w:val="Times New Roman"/>
    <w:charset w:val="00"/>
    <w:family w:val="roman"/>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Time">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MS UI Gothic">
    <w:panose1 w:val="020B0600070205080204"/>
    <w:charset w:val="80"/>
    <w:family w:val="swiss"/>
    <w:pitch w:val="variable"/>
    <w:sig w:usb0="E00002FF" w:usb1="6AC7FDFB" w:usb2="08000012" w:usb3="00000000" w:csb0="000200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0" w:usb2="00000000" w:usb3="00000000" w:csb0="0000019F" w:csb1="00000000"/>
  </w:font>
  <w:font w:name="VNI-Times">
    <w:charset w:val="00"/>
    <w:family w:val="auto"/>
    <w:pitch w:val="variable"/>
    <w:sig w:usb0="00000003" w:usb1="00000000" w:usb2="00000000" w:usb3="00000000" w:csb0="00000001"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Malgun Gothic">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36B" w:rsidRDefault="001D036B">
    <w:pPr>
      <w:pStyle w:val="Footer"/>
    </w:pPr>
  </w:p>
  <w:p w:rsidR="00A54AC0" w:rsidRDefault="00A54A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3B" w:rsidRDefault="003C653B" w:rsidP="00CD0C9D">
      <w:r>
        <w:separator/>
      </w:r>
    </w:p>
  </w:footnote>
  <w:footnote w:type="continuationSeparator" w:id="0">
    <w:p w:rsidR="003C653B" w:rsidRDefault="003C653B" w:rsidP="00CD0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AB" w:rsidRDefault="002865AB">
    <w:pPr>
      <w:spacing w:line="1" w:lineRule="exact"/>
    </w:pPr>
  </w:p>
  <w:p w:rsidR="00A54AC0" w:rsidRDefault="00A54AC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AB" w:rsidRDefault="002865AB">
    <w:pPr>
      <w:spacing w:line="1" w:lineRule="exact"/>
    </w:pPr>
  </w:p>
  <w:p w:rsidR="00A54AC0" w:rsidRDefault="00A54A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4">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5">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9">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2">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3">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6">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8">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19">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74775A98"/>
    <w:multiLevelType w:val="multilevel"/>
    <w:tmpl w:val="A97CA6CC"/>
    <w:lvl w:ilvl="0">
      <w:start w:val="1"/>
      <w:numFmt w:val="decimal"/>
      <w:pStyle w:val="NormalInden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24">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5">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6">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20"/>
  </w:num>
  <w:num w:numId="2">
    <w:abstractNumId w:val="4"/>
  </w:num>
  <w:num w:numId="3">
    <w:abstractNumId w:val="19"/>
  </w:num>
  <w:num w:numId="4">
    <w:abstractNumId w:val="6"/>
  </w:num>
  <w:num w:numId="5">
    <w:abstractNumId w:val="25"/>
  </w:num>
  <w:num w:numId="6">
    <w:abstractNumId w:val="12"/>
  </w:num>
  <w:num w:numId="7">
    <w:abstractNumId w:val="5"/>
  </w:num>
  <w:num w:numId="8">
    <w:abstractNumId w:val="26"/>
  </w:num>
  <w:num w:numId="9">
    <w:abstractNumId w:val="24"/>
  </w:num>
  <w:num w:numId="10">
    <w:abstractNumId w:val="11"/>
  </w:num>
  <w:num w:numId="11">
    <w:abstractNumId w:val="23"/>
  </w:num>
  <w:num w:numId="12">
    <w:abstractNumId w:val="9"/>
  </w:num>
  <w:num w:numId="13">
    <w:abstractNumId w:val="15"/>
  </w:num>
  <w:num w:numId="14">
    <w:abstractNumId w:val="18"/>
  </w:num>
  <w:num w:numId="15">
    <w:abstractNumId w:val="1"/>
  </w:num>
  <w:num w:numId="16">
    <w:abstractNumId w:val="7"/>
  </w:num>
  <w:num w:numId="17">
    <w:abstractNumId w:val="17"/>
  </w:num>
  <w:num w:numId="18">
    <w:abstractNumId w:val="16"/>
  </w:num>
  <w:num w:numId="19">
    <w:abstractNumId w:val="0"/>
  </w:num>
  <w:num w:numId="20">
    <w:abstractNumId w:val="3"/>
    <w:lvlOverride w:ilvl="0">
      <w:lvl w:ilvl="0">
        <w:start w:val="1"/>
        <w:numFmt w:val="decimal"/>
        <w:lvlText w:val="%1."/>
        <w:lvlJc w:val="left"/>
        <w:pPr>
          <w:tabs>
            <w:tab w:val="num" w:pos="5016"/>
          </w:tabs>
          <w:ind w:left="5016" w:hanging="390"/>
        </w:pPr>
        <w:rPr>
          <w:rFonts w:hint="default"/>
        </w:rPr>
      </w:lvl>
    </w:lvlOverride>
  </w:num>
  <w:num w:numId="21">
    <w:abstractNumId w:val="14"/>
  </w:num>
  <w:num w:numId="22">
    <w:abstractNumId w:val="13"/>
  </w:num>
  <w:num w:numId="23">
    <w:abstractNumId w:val="8"/>
  </w:num>
  <w:num w:numId="24">
    <w:abstractNumId w:val="2"/>
  </w:num>
  <w:num w:numId="25">
    <w:abstractNumId w:val="21"/>
  </w:num>
  <w:num w:numId="26">
    <w:abstractNumId w:val="10"/>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B4"/>
    <w:rsid w:val="00000CF3"/>
    <w:rsid w:val="00002E34"/>
    <w:rsid w:val="00002E6E"/>
    <w:rsid w:val="000051FD"/>
    <w:rsid w:val="000054EE"/>
    <w:rsid w:val="00005713"/>
    <w:rsid w:val="00005CC0"/>
    <w:rsid w:val="000063C7"/>
    <w:rsid w:val="0000651B"/>
    <w:rsid w:val="00006B95"/>
    <w:rsid w:val="00006E9B"/>
    <w:rsid w:val="00007F11"/>
    <w:rsid w:val="000125B3"/>
    <w:rsid w:val="000142C5"/>
    <w:rsid w:val="00016DDE"/>
    <w:rsid w:val="000200E6"/>
    <w:rsid w:val="00020B25"/>
    <w:rsid w:val="00021ACE"/>
    <w:rsid w:val="00021F4A"/>
    <w:rsid w:val="00022769"/>
    <w:rsid w:val="000265CD"/>
    <w:rsid w:val="00026B2E"/>
    <w:rsid w:val="000277A7"/>
    <w:rsid w:val="0003135E"/>
    <w:rsid w:val="0003169E"/>
    <w:rsid w:val="00033078"/>
    <w:rsid w:val="000339AD"/>
    <w:rsid w:val="0003692A"/>
    <w:rsid w:val="00036E34"/>
    <w:rsid w:val="000373C2"/>
    <w:rsid w:val="00037930"/>
    <w:rsid w:val="000450DB"/>
    <w:rsid w:val="00046A0D"/>
    <w:rsid w:val="00047445"/>
    <w:rsid w:val="000475A9"/>
    <w:rsid w:val="00052C9F"/>
    <w:rsid w:val="000551A7"/>
    <w:rsid w:val="00055359"/>
    <w:rsid w:val="0005638B"/>
    <w:rsid w:val="000563BD"/>
    <w:rsid w:val="000563EB"/>
    <w:rsid w:val="00057D92"/>
    <w:rsid w:val="000604D8"/>
    <w:rsid w:val="000618A8"/>
    <w:rsid w:val="00063724"/>
    <w:rsid w:val="000656C0"/>
    <w:rsid w:val="00066229"/>
    <w:rsid w:val="000663B5"/>
    <w:rsid w:val="000668EA"/>
    <w:rsid w:val="00071068"/>
    <w:rsid w:val="00073CE8"/>
    <w:rsid w:val="000749EC"/>
    <w:rsid w:val="00074B76"/>
    <w:rsid w:val="000758D4"/>
    <w:rsid w:val="0007673A"/>
    <w:rsid w:val="00080111"/>
    <w:rsid w:val="00080D35"/>
    <w:rsid w:val="00082EF4"/>
    <w:rsid w:val="00083DFC"/>
    <w:rsid w:val="00085BE7"/>
    <w:rsid w:val="00086EB7"/>
    <w:rsid w:val="0008788D"/>
    <w:rsid w:val="00087E28"/>
    <w:rsid w:val="0009044B"/>
    <w:rsid w:val="00091020"/>
    <w:rsid w:val="00091CE2"/>
    <w:rsid w:val="00095274"/>
    <w:rsid w:val="000953A8"/>
    <w:rsid w:val="000963E2"/>
    <w:rsid w:val="000A3F7B"/>
    <w:rsid w:val="000A5083"/>
    <w:rsid w:val="000A5310"/>
    <w:rsid w:val="000A5C7D"/>
    <w:rsid w:val="000A61DF"/>
    <w:rsid w:val="000A683B"/>
    <w:rsid w:val="000B07B5"/>
    <w:rsid w:val="000B09FB"/>
    <w:rsid w:val="000B2C79"/>
    <w:rsid w:val="000B2CBA"/>
    <w:rsid w:val="000B3895"/>
    <w:rsid w:val="000B457D"/>
    <w:rsid w:val="000B6625"/>
    <w:rsid w:val="000B7AEA"/>
    <w:rsid w:val="000C0E6A"/>
    <w:rsid w:val="000C2445"/>
    <w:rsid w:val="000C2BD4"/>
    <w:rsid w:val="000C5DC4"/>
    <w:rsid w:val="000D19BA"/>
    <w:rsid w:val="000D793A"/>
    <w:rsid w:val="000E0EB5"/>
    <w:rsid w:val="000E19F9"/>
    <w:rsid w:val="000E2F82"/>
    <w:rsid w:val="000E2FEF"/>
    <w:rsid w:val="000E5FEB"/>
    <w:rsid w:val="000F4095"/>
    <w:rsid w:val="000F72C1"/>
    <w:rsid w:val="000F72F3"/>
    <w:rsid w:val="0010054E"/>
    <w:rsid w:val="00100FEC"/>
    <w:rsid w:val="0010173D"/>
    <w:rsid w:val="00105649"/>
    <w:rsid w:val="00105AED"/>
    <w:rsid w:val="00105D59"/>
    <w:rsid w:val="00107598"/>
    <w:rsid w:val="00107C93"/>
    <w:rsid w:val="00110577"/>
    <w:rsid w:val="00110A02"/>
    <w:rsid w:val="00112B0C"/>
    <w:rsid w:val="001136F0"/>
    <w:rsid w:val="00113B87"/>
    <w:rsid w:val="001141B5"/>
    <w:rsid w:val="0012035D"/>
    <w:rsid w:val="00120828"/>
    <w:rsid w:val="0012223F"/>
    <w:rsid w:val="0012284F"/>
    <w:rsid w:val="00122AD7"/>
    <w:rsid w:val="00122FAE"/>
    <w:rsid w:val="0012307D"/>
    <w:rsid w:val="0012315A"/>
    <w:rsid w:val="001239C3"/>
    <w:rsid w:val="001260E3"/>
    <w:rsid w:val="00126254"/>
    <w:rsid w:val="0012722A"/>
    <w:rsid w:val="00127B6A"/>
    <w:rsid w:val="001318BB"/>
    <w:rsid w:val="00137F87"/>
    <w:rsid w:val="0014113C"/>
    <w:rsid w:val="00142381"/>
    <w:rsid w:val="00142AF1"/>
    <w:rsid w:val="00143D30"/>
    <w:rsid w:val="00146F6E"/>
    <w:rsid w:val="001513E1"/>
    <w:rsid w:val="00151B2E"/>
    <w:rsid w:val="00152956"/>
    <w:rsid w:val="001541DB"/>
    <w:rsid w:val="00154332"/>
    <w:rsid w:val="001558D7"/>
    <w:rsid w:val="001563EF"/>
    <w:rsid w:val="00156A98"/>
    <w:rsid w:val="001573EC"/>
    <w:rsid w:val="00161744"/>
    <w:rsid w:val="001625FF"/>
    <w:rsid w:val="001629A2"/>
    <w:rsid w:val="0016597B"/>
    <w:rsid w:val="001661EC"/>
    <w:rsid w:val="0016671D"/>
    <w:rsid w:val="00167259"/>
    <w:rsid w:val="00170410"/>
    <w:rsid w:val="0017115E"/>
    <w:rsid w:val="00171380"/>
    <w:rsid w:val="00171D47"/>
    <w:rsid w:val="00172298"/>
    <w:rsid w:val="0017324A"/>
    <w:rsid w:val="00173B20"/>
    <w:rsid w:val="0017554D"/>
    <w:rsid w:val="00176583"/>
    <w:rsid w:val="00176D20"/>
    <w:rsid w:val="001770E3"/>
    <w:rsid w:val="00180941"/>
    <w:rsid w:val="00186461"/>
    <w:rsid w:val="00187374"/>
    <w:rsid w:val="001902BA"/>
    <w:rsid w:val="001930EB"/>
    <w:rsid w:val="00193852"/>
    <w:rsid w:val="00194305"/>
    <w:rsid w:val="00197D8C"/>
    <w:rsid w:val="001A00CD"/>
    <w:rsid w:val="001A0212"/>
    <w:rsid w:val="001A05FF"/>
    <w:rsid w:val="001A1A99"/>
    <w:rsid w:val="001A1E0D"/>
    <w:rsid w:val="001A44E8"/>
    <w:rsid w:val="001A79D6"/>
    <w:rsid w:val="001B23CF"/>
    <w:rsid w:val="001B5E61"/>
    <w:rsid w:val="001B6564"/>
    <w:rsid w:val="001B7EEE"/>
    <w:rsid w:val="001C6271"/>
    <w:rsid w:val="001D036B"/>
    <w:rsid w:val="001D0C1A"/>
    <w:rsid w:val="001D368C"/>
    <w:rsid w:val="001D47CC"/>
    <w:rsid w:val="001E0526"/>
    <w:rsid w:val="001E24D3"/>
    <w:rsid w:val="001E252E"/>
    <w:rsid w:val="001E7893"/>
    <w:rsid w:val="001E7A87"/>
    <w:rsid w:val="001F03CB"/>
    <w:rsid w:val="001F7A0F"/>
    <w:rsid w:val="00200AC7"/>
    <w:rsid w:val="00202E6A"/>
    <w:rsid w:val="00203088"/>
    <w:rsid w:val="00203A64"/>
    <w:rsid w:val="00203B83"/>
    <w:rsid w:val="00205AB1"/>
    <w:rsid w:val="0020607B"/>
    <w:rsid w:val="0020609A"/>
    <w:rsid w:val="00207E2B"/>
    <w:rsid w:val="00210669"/>
    <w:rsid w:val="0021198E"/>
    <w:rsid w:val="00212389"/>
    <w:rsid w:val="002126D8"/>
    <w:rsid w:val="00213507"/>
    <w:rsid w:val="0021671D"/>
    <w:rsid w:val="00217F22"/>
    <w:rsid w:val="00220DF4"/>
    <w:rsid w:val="0022174E"/>
    <w:rsid w:val="00226F01"/>
    <w:rsid w:val="00231FD0"/>
    <w:rsid w:val="00233A8A"/>
    <w:rsid w:val="00233CB5"/>
    <w:rsid w:val="002374D4"/>
    <w:rsid w:val="002415B3"/>
    <w:rsid w:val="00242A29"/>
    <w:rsid w:val="00242E03"/>
    <w:rsid w:val="00246DE3"/>
    <w:rsid w:val="0024744F"/>
    <w:rsid w:val="00247ACB"/>
    <w:rsid w:val="00251595"/>
    <w:rsid w:val="002522E9"/>
    <w:rsid w:val="002542E1"/>
    <w:rsid w:val="00254F87"/>
    <w:rsid w:val="00255782"/>
    <w:rsid w:val="002568E2"/>
    <w:rsid w:val="00260998"/>
    <w:rsid w:val="00264948"/>
    <w:rsid w:val="00265BC7"/>
    <w:rsid w:val="00266308"/>
    <w:rsid w:val="00267658"/>
    <w:rsid w:val="00273E2E"/>
    <w:rsid w:val="00275547"/>
    <w:rsid w:val="00277CFB"/>
    <w:rsid w:val="002801C1"/>
    <w:rsid w:val="0028086B"/>
    <w:rsid w:val="00282129"/>
    <w:rsid w:val="00282B09"/>
    <w:rsid w:val="00284EAE"/>
    <w:rsid w:val="002865AB"/>
    <w:rsid w:val="00290157"/>
    <w:rsid w:val="0029427B"/>
    <w:rsid w:val="00295E83"/>
    <w:rsid w:val="00296C13"/>
    <w:rsid w:val="002A038B"/>
    <w:rsid w:val="002A216B"/>
    <w:rsid w:val="002A2C33"/>
    <w:rsid w:val="002A576A"/>
    <w:rsid w:val="002A5A8A"/>
    <w:rsid w:val="002A755F"/>
    <w:rsid w:val="002A7B9E"/>
    <w:rsid w:val="002B0357"/>
    <w:rsid w:val="002B0D39"/>
    <w:rsid w:val="002B18EF"/>
    <w:rsid w:val="002B2DF5"/>
    <w:rsid w:val="002B344B"/>
    <w:rsid w:val="002B3652"/>
    <w:rsid w:val="002B6FC1"/>
    <w:rsid w:val="002C0148"/>
    <w:rsid w:val="002C2564"/>
    <w:rsid w:val="002C38B2"/>
    <w:rsid w:val="002C604F"/>
    <w:rsid w:val="002C6740"/>
    <w:rsid w:val="002D05E7"/>
    <w:rsid w:val="002D17E1"/>
    <w:rsid w:val="002D1F80"/>
    <w:rsid w:val="002D2CF5"/>
    <w:rsid w:val="002D5033"/>
    <w:rsid w:val="002D507E"/>
    <w:rsid w:val="002D5FEA"/>
    <w:rsid w:val="002D6B10"/>
    <w:rsid w:val="002E029C"/>
    <w:rsid w:val="002E055E"/>
    <w:rsid w:val="002E0967"/>
    <w:rsid w:val="002E0C46"/>
    <w:rsid w:val="002E12BA"/>
    <w:rsid w:val="002E3B08"/>
    <w:rsid w:val="002E44AA"/>
    <w:rsid w:val="002E4843"/>
    <w:rsid w:val="002F0539"/>
    <w:rsid w:val="002F0758"/>
    <w:rsid w:val="002F140D"/>
    <w:rsid w:val="002F2BE8"/>
    <w:rsid w:val="002F53BA"/>
    <w:rsid w:val="002F6F1D"/>
    <w:rsid w:val="002F7A41"/>
    <w:rsid w:val="003006E9"/>
    <w:rsid w:val="003008B0"/>
    <w:rsid w:val="00303646"/>
    <w:rsid w:val="00305A3F"/>
    <w:rsid w:val="00305A99"/>
    <w:rsid w:val="00305EDB"/>
    <w:rsid w:val="00312A9E"/>
    <w:rsid w:val="003131BA"/>
    <w:rsid w:val="00315BA6"/>
    <w:rsid w:val="003168A1"/>
    <w:rsid w:val="00316C1B"/>
    <w:rsid w:val="00317515"/>
    <w:rsid w:val="00320115"/>
    <w:rsid w:val="00322437"/>
    <w:rsid w:val="0032248D"/>
    <w:rsid w:val="003230BC"/>
    <w:rsid w:val="003241AA"/>
    <w:rsid w:val="00324FAA"/>
    <w:rsid w:val="0032712A"/>
    <w:rsid w:val="00327179"/>
    <w:rsid w:val="00332341"/>
    <w:rsid w:val="00334C08"/>
    <w:rsid w:val="00335E4B"/>
    <w:rsid w:val="003361CB"/>
    <w:rsid w:val="0034112A"/>
    <w:rsid w:val="0034201F"/>
    <w:rsid w:val="00346489"/>
    <w:rsid w:val="00350443"/>
    <w:rsid w:val="00351810"/>
    <w:rsid w:val="0035245B"/>
    <w:rsid w:val="003537DA"/>
    <w:rsid w:val="00353BDC"/>
    <w:rsid w:val="00354D85"/>
    <w:rsid w:val="00355BC2"/>
    <w:rsid w:val="00361C2E"/>
    <w:rsid w:val="00363B3D"/>
    <w:rsid w:val="00364EBC"/>
    <w:rsid w:val="00365F54"/>
    <w:rsid w:val="00367FE6"/>
    <w:rsid w:val="00370579"/>
    <w:rsid w:val="00370AF9"/>
    <w:rsid w:val="00370B9D"/>
    <w:rsid w:val="00371FE3"/>
    <w:rsid w:val="003748AA"/>
    <w:rsid w:val="0037503F"/>
    <w:rsid w:val="003753F0"/>
    <w:rsid w:val="00376939"/>
    <w:rsid w:val="00381C49"/>
    <w:rsid w:val="003844B7"/>
    <w:rsid w:val="00386D53"/>
    <w:rsid w:val="00386DE5"/>
    <w:rsid w:val="003879FB"/>
    <w:rsid w:val="0039320B"/>
    <w:rsid w:val="00394E3E"/>
    <w:rsid w:val="0039646D"/>
    <w:rsid w:val="00396BA0"/>
    <w:rsid w:val="00397412"/>
    <w:rsid w:val="0039744C"/>
    <w:rsid w:val="003A49AD"/>
    <w:rsid w:val="003A50AF"/>
    <w:rsid w:val="003A5557"/>
    <w:rsid w:val="003A5D4C"/>
    <w:rsid w:val="003A667A"/>
    <w:rsid w:val="003B12A1"/>
    <w:rsid w:val="003B3943"/>
    <w:rsid w:val="003B3E85"/>
    <w:rsid w:val="003B44CD"/>
    <w:rsid w:val="003B4B8E"/>
    <w:rsid w:val="003B5EDF"/>
    <w:rsid w:val="003B7152"/>
    <w:rsid w:val="003C0DE2"/>
    <w:rsid w:val="003C1784"/>
    <w:rsid w:val="003C2B48"/>
    <w:rsid w:val="003C35F9"/>
    <w:rsid w:val="003C572B"/>
    <w:rsid w:val="003C653B"/>
    <w:rsid w:val="003D0EAA"/>
    <w:rsid w:val="003D1E63"/>
    <w:rsid w:val="003D295C"/>
    <w:rsid w:val="003D3D38"/>
    <w:rsid w:val="003D4A48"/>
    <w:rsid w:val="003D5FCA"/>
    <w:rsid w:val="003D63CD"/>
    <w:rsid w:val="003D7851"/>
    <w:rsid w:val="003E1576"/>
    <w:rsid w:val="003E1784"/>
    <w:rsid w:val="003E3354"/>
    <w:rsid w:val="003E44E5"/>
    <w:rsid w:val="003E6C80"/>
    <w:rsid w:val="003E72B1"/>
    <w:rsid w:val="003F02CC"/>
    <w:rsid w:val="003F0C35"/>
    <w:rsid w:val="003F186E"/>
    <w:rsid w:val="003F26A5"/>
    <w:rsid w:val="003F2B19"/>
    <w:rsid w:val="003F493C"/>
    <w:rsid w:val="003F4E91"/>
    <w:rsid w:val="003F4FF7"/>
    <w:rsid w:val="004005C6"/>
    <w:rsid w:val="004022CE"/>
    <w:rsid w:val="00405092"/>
    <w:rsid w:val="0040642A"/>
    <w:rsid w:val="00406AE5"/>
    <w:rsid w:val="00407056"/>
    <w:rsid w:val="004119A9"/>
    <w:rsid w:val="00412667"/>
    <w:rsid w:val="00415189"/>
    <w:rsid w:val="00415A41"/>
    <w:rsid w:val="00415E91"/>
    <w:rsid w:val="004162CB"/>
    <w:rsid w:val="004169B0"/>
    <w:rsid w:val="00423B7A"/>
    <w:rsid w:val="004255CA"/>
    <w:rsid w:val="00431261"/>
    <w:rsid w:val="00431343"/>
    <w:rsid w:val="004327EB"/>
    <w:rsid w:val="0043657F"/>
    <w:rsid w:val="00444B3C"/>
    <w:rsid w:val="00446FD1"/>
    <w:rsid w:val="00447E1D"/>
    <w:rsid w:val="00450B4C"/>
    <w:rsid w:val="00451A58"/>
    <w:rsid w:val="00453907"/>
    <w:rsid w:val="00456DB9"/>
    <w:rsid w:val="004625EB"/>
    <w:rsid w:val="00462969"/>
    <w:rsid w:val="00462F32"/>
    <w:rsid w:val="00463374"/>
    <w:rsid w:val="0046355D"/>
    <w:rsid w:val="00463732"/>
    <w:rsid w:val="00463EB6"/>
    <w:rsid w:val="00464BED"/>
    <w:rsid w:val="00464C31"/>
    <w:rsid w:val="004654F5"/>
    <w:rsid w:val="00465D7F"/>
    <w:rsid w:val="00466EE2"/>
    <w:rsid w:val="00470245"/>
    <w:rsid w:val="00471F15"/>
    <w:rsid w:val="0047700D"/>
    <w:rsid w:val="0048007A"/>
    <w:rsid w:val="004823B1"/>
    <w:rsid w:val="00482D8D"/>
    <w:rsid w:val="004837EC"/>
    <w:rsid w:val="004861B9"/>
    <w:rsid w:val="004908CB"/>
    <w:rsid w:val="004B24F4"/>
    <w:rsid w:val="004B3843"/>
    <w:rsid w:val="004B4C54"/>
    <w:rsid w:val="004B58D6"/>
    <w:rsid w:val="004B5BDD"/>
    <w:rsid w:val="004B755D"/>
    <w:rsid w:val="004C01FB"/>
    <w:rsid w:val="004C1F66"/>
    <w:rsid w:val="004C5295"/>
    <w:rsid w:val="004D0A91"/>
    <w:rsid w:val="004D2DBF"/>
    <w:rsid w:val="004D618B"/>
    <w:rsid w:val="004D6A7E"/>
    <w:rsid w:val="004D6D0E"/>
    <w:rsid w:val="004D763B"/>
    <w:rsid w:val="004E0A9B"/>
    <w:rsid w:val="004E0AC1"/>
    <w:rsid w:val="004E1C3B"/>
    <w:rsid w:val="004E1FC3"/>
    <w:rsid w:val="004E3635"/>
    <w:rsid w:val="004E3DF2"/>
    <w:rsid w:val="004E539A"/>
    <w:rsid w:val="004E6084"/>
    <w:rsid w:val="004E7286"/>
    <w:rsid w:val="004E7E13"/>
    <w:rsid w:val="004F0C76"/>
    <w:rsid w:val="004F19BF"/>
    <w:rsid w:val="004F2761"/>
    <w:rsid w:val="004F50BD"/>
    <w:rsid w:val="004F6ADF"/>
    <w:rsid w:val="004F6DC1"/>
    <w:rsid w:val="005027A9"/>
    <w:rsid w:val="00502F90"/>
    <w:rsid w:val="005030B6"/>
    <w:rsid w:val="005042B7"/>
    <w:rsid w:val="005064C9"/>
    <w:rsid w:val="0051070C"/>
    <w:rsid w:val="00511C6B"/>
    <w:rsid w:val="00511CE4"/>
    <w:rsid w:val="0051343A"/>
    <w:rsid w:val="00514D69"/>
    <w:rsid w:val="00514DB1"/>
    <w:rsid w:val="00520AE9"/>
    <w:rsid w:val="00523F7D"/>
    <w:rsid w:val="00525138"/>
    <w:rsid w:val="00530C5B"/>
    <w:rsid w:val="00530DC6"/>
    <w:rsid w:val="005311CA"/>
    <w:rsid w:val="00531493"/>
    <w:rsid w:val="005319FE"/>
    <w:rsid w:val="00532186"/>
    <w:rsid w:val="00533CE6"/>
    <w:rsid w:val="005355F0"/>
    <w:rsid w:val="00537513"/>
    <w:rsid w:val="00540135"/>
    <w:rsid w:val="0054066A"/>
    <w:rsid w:val="00542DA3"/>
    <w:rsid w:val="00544864"/>
    <w:rsid w:val="00544C44"/>
    <w:rsid w:val="0054568D"/>
    <w:rsid w:val="0054648C"/>
    <w:rsid w:val="0054693E"/>
    <w:rsid w:val="00546954"/>
    <w:rsid w:val="0054759B"/>
    <w:rsid w:val="00547EE4"/>
    <w:rsid w:val="00550193"/>
    <w:rsid w:val="0055033C"/>
    <w:rsid w:val="00550447"/>
    <w:rsid w:val="0055084A"/>
    <w:rsid w:val="00552594"/>
    <w:rsid w:val="00552991"/>
    <w:rsid w:val="00552DEF"/>
    <w:rsid w:val="00555184"/>
    <w:rsid w:val="005551B3"/>
    <w:rsid w:val="00555FF7"/>
    <w:rsid w:val="0055705A"/>
    <w:rsid w:val="00557E1F"/>
    <w:rsid w:val="00560A8D"/>
    <w:rsid w:val="00561645"/>
    <w:rsid w:val="005628AE"/>
    <w:rsid w:val="005702FA"/>
    <w:rsid w:val="00570F61"/>
    <w:rsid w:val="005714D9"/>
    <w:rsid w:val="0057768C"/>
    <w:rsid w:val="0058008D"/>
    <w:rsid w:val="0058204D"/>
    <w:rsid w:val="00582632"/>
    <w:rsid w:val="00582ECE"/>
    <w:rsid w:val="00585F73"/>
    <w:rsid w:val="00586C2B"/>
    <w:rsid w:val="005872A7"/>
    <w:rsid w:val="005931A3"/>
    <w:rsid w:val="00593CDD"/>
    <w:rsid w:val="0059410C"/>
    <w:rsid w:val="00595367"/>
    <w:rsid w:val="00595464"/>
    <w:rsid w:val="00595A50"/>
    <w:rsid w:val="005977CA"/>
    <w:rsid w:val="005A1037"/>
    <w:rsid w:val="005A1637"/>
    <w:rsid w:val="005A2989"/>
    <w:rsid w:val="005A4FEA"/>
    <w:rsid w:val="005B12E2"/>
    <w:rsid w:val="005B2136"/>
    <w:rsid w:val="005B2BF1"/>
    <w:rsid w:val="005B5AED"/>
    <w:rsid w:val="005B661D"/>
    <w:rsid w:val="005B6C99"/>
    <w:rsid w:val="005B6FDC"/>
    <w:rsid w:val="005B7D77"/>
    <w:rsid w:val="005C00AD"/>
    <w:rsid w:val="005C0CFB"/>
    <w:rsid w:val="005C3457"/>
    <w:rsid w:val="005C41F2"/>
    <w:rsid w:val="005D01F7"/>
    <w:rsid w:val="005D07E7"/>
    <w:rsid w:val="005D080D"/>
    <w:rsid w:val="005D18FD"/>
    <w:rsid w:val="005D1DD1"/>
    <w:rsid w:val="005D2BF8"/>
    <w:rsid w:val="005D420A"/>
    <w:rsid w:val="005D57FD"/>
    <w:rsid w:val="005D6CE9"/>
    <w:rsid w:val="005E0209"/>
    <w:rsid w:val="005E1B56"/>
    <w:rsid w:val="005E77DF"/>
    <w:rsid w:val="005F106F"/>
    <w:rsid w:val="005F21CD"/>
    <w:rsid w:val="005F32BE"/>
    <w:rsid w:val="005F4239"/>
    <w:rsid w:val="005F643A"/>
    <w:rsid w:val="00601F4F"/>
    <w:rsid w:val="006039C2"/>
    <w:rsid w:val="00603C3E"/>
    <w:rsid w:val="00606584"/>
    <w:rsid w:val="00606CEF"/>
    <w:rsid w:val="00606E11"/>
    <w:rsid w:val="00607E40"/>
    <w:rsid w:val="00613559"/>
    <w:rsid w:val="00613706"/>
    <w:rsid w:val="0061741E"/>
    <w:rsid w:val="00617D32"/>
    <w:rsid w:val="0062026B"/>
    <w:rsid w:val="006211E6"/>
    <w:rsid w:val="0063033C"/>
    <w:rsid w:val="00630A8E"/>
    <w:rsid w:val="00632261"/>
    <w:rsid w:val="00635082"/>
    <w:rsid w:val="0063620C"/>
    <w:rsid w:val="00637DE0"/>
    <w:rsid w:val="00641087"/>
    <w:rsid w:val="00642D93"/>
    <w:rsid w:val="00643596"/>
    <w:rsid w:val="0064431D"/>
    <w:rsid w:val="00651733"/>
    <w:rsid w:val="00652862"/>
    <w:rsid w:val="006528F2"/>
    <w:rsid w:val="00653B13"/>
    <w:rsid w:val="0065465C"/>
    <w:rsid w:val="00655921"/>
    <w:rsid w:val="0065648C"/>
    <w:rsid w:val="006577E1"/>
    <w:rsid w:val="006607E4"/>
    <w:rsid w:val="00661345"/>
    <w:rsid w:val="00662BFC"/>
    <w:rsid w:val="00662F58"/>
    <w:rsid w:val="00663D07"/>
    <w:rsid w:val="00664E2E"/>
    <w:rsid w:val="00666314"/>
    <w:rsid w:val="00671E71"/>
    <w:rsid w:val="006752AC"/>
    <w:rsid w:val="006759A2"/>
    <w:rsid w:val="00681B5A"/>
    <w:rsid w:val="00682E0D"/>
    <w:rsid w:val="00684FAD"/>
    <w:rsid w:val="0068728E"/>
    <w:rsid w:val="006879D7"/>
    <w:rsid w:val="00692AB1"/>
    <w:rsid w:val="00693FA2"/>
    <w:rsid w:val="00695003"/>
    <w:rsid w:val="00695E87"/>
    <w:rsid w:val="006A0765"/>
    <w:rsid w:val="006A07D0"/>
    <w:rsid w:val="006A2506"/>
    <w:rsid w:val="006A4BE2"/>
    <w:rsid w:val="006A4F3D"/>
    <w:rsid w:val="006A54E4"/>
    <w:rsid w:val="006A7BB6"/>
    <w:rsid w:val="006A7F3A"/>
    <w:rsid w:val="006B0B4A"/>
    <w:rsid w:val="006B3143"/>
    <w:rsid w:val="006B378C"/>
    <w:rsid w:val="006B4D96"/>
    <w:rsid w:val="006B5458"/>
    <w:rsid w:val="006B5BA6"/>
    <w:rsid w:val="006B682B"/>
    <w:rsid w:val="006C1ECC"/>
    <w:rsid w:val="006C200B"/>
    <w:rsid w:val="006C21F6"/>
    <w:rsid w:val="006C5A3C"/>
    <w:rsid w:val="006C6E5F"/>
    <w:rsid w:val="006D107E"/>
    <w:rsid w:val="006D26B5"/>
    <w:rsid w:val="006D3119"/>
    <w:rsid w:val="006D46FC"/>
    <w:rsid w:val="006D6A49"/>
    <w:rsid w:val="006E1CC0"/>
    <w:rsid w:val="006E1CCF"/>
    <w:rsid w:val="006E28FE"/>
    <w:rsid w:val="006E4983"/>
    <w:rsid w:val="006E5228"/>
    <w:rsid w:val="006F09EE"/>
    <w:rsid w:val="006F0FF4"/>
    <w:rsid w:val="006F4B2D"/>
    <w:rsid w:val="006F4C4A"/>
    <w:rsid w:val="006F5416"/>
    <w:rsid w:val="006F5778"/>
    <w:rsid w:val="00701A28"/>
    <w:rsid w:val="00703775"/>
    <w:rsid w:val="00703923"/>
    <w:rsid w:val="00704EDA"/>
    <w:rsid w:val="00706033"/>
    <w:rsid w:val="00706766"/>
    <w:rsid w:val="00706789"/>
    <w:rsid w:val="0071003E"/>
    <w:rsid w:val="00711439"/>
    <w:rsid w:val="00713483"/>
    <w:rsid w:val="00713E2B"/>
    <w:rsid w:val="00714405"/>
    <w:rsid w:val="00720BB7"/>
    <w:rsid w:val="00723A6A"/>
    <w:rsid w:val="00725E97"/>
    <w:rsid w:val="00726B18"/>
    <w:rsid w:val="00730A06"/>
    <w:rsid w:val="007321C1"/>
    <w:rsid w:val="007329FC"/>
    <w:rsid w:val="0073332E"/>
    <w:rsid w:val="007343D5"/>
    <w:rsid w:val="0073560B"/>
    <w:rsid w:val="00735E2A"/>
    <w:rsid w:val="00736834"/>
    <w:rsid w:val="007403FC"/>
    <w:rsid w:val="00740976"/>
    <w:rsid w:val="007467D2"/>
    <w:rsid w:val="00747218"/>
    <w:rsid w:val="0074737A"/>
    <w:rsid w:val="00753D84"/>
    <w:rsid w:val="00753F5E"/>
    <w:rsid w:val="007543E3"/>
    <w:rsid w:val="00755089"/>
    <w:rsid w:val="00757A14"/>
    <w:rsid w:val="00764E34"/>
    <w:rsid w:val="0077126E"/>
    <w:rsid w:val="00771C5D"/>
    <w:rsid w:val="0077220D"/>
    <w:rsid w:val="007730E7"/>
    <w:rsid w:val="00773843"/>
    <w:rsid w:val="0077469B"/>
    <w:rsid w:val="007815AA"/>
    <w:rsid w:val="00781A56"/>
    <w:rsid w:val="00783B0E"/>
    <w:rsid w:val="00784E0A"/>
    <w:rsid w:val="00785EAB"/>
    <w:rsid w:val="0079144B"/>
    <w:rsid w:val="0079281F"/>
    <w:rsid w:val="00792B0C"/>
    <w:rsid w:val="0079311C"/>
    <w:rsid w:val="00793B8F"/>
    <w:rsid w:val="00794EC0"/>
    <w:rsid w:val="00795526"/>
    <w:rsid w:val="00796E0F"/>
    <w:rsid w:val="0079738F"/>
    <w:rsid w:val="007974F6"/>
    <w:rsid w:val="007A5473"/>
    <w:rsid w:val="007A5558"/>
    <w:rsid w:val="007B3897"/>
    <w:rsid w:val="007B3F3F"/>
    <w:rsid w:val="007B4DDF"/>
    <w:rsid w:val="007C1A17"/>
    <w:rsid w:val="007C3178"/>
    <w:rsid w:val="007C4E8A"/>
    <w:rsid w:val="007C5566"/>
    <w:rsid w:val="007C5B4F"/>
    <w:rsid w:val="007D14FD"/>
    <w:rsid w:val="007D2B6F"/>
    <w:rsid w:val="007D34CA"/>
    <w:rsid w:val="007D369F"/>
    <w:rsid w:val="007D3B70"/>
    <w:rsid w:val="007D7111"/>
    <w:rsid w:val="007D7C6E"/>
    <w:rsid w:val="007E064F"/>
    <w:rsid w:val="007E074B"/>
    <w:rsid w:val="007E08EB"/>
    <w:rsid w:val="007E1571"/>
    <w:rsid w:val="007E17E0"/>
    <w:rsid w:val="007E19AB"/>
    <w:rsid w:val="007E378A"/>
    <w:rsid w:val="007E48F0"/>
    <w:rsid w:val="007E6FFA"/>
    <w:rsid w:val="007F0F3C"/>
    <w:rsid w:val="007F513E"/>
    <w:rsid w:val="007F6106"/>
    <w:rsid w:val="008008E2"/>
    <w:rsid w:val="00800C64"/>
    <w:rsid w:val="00800E8E"/>
    <w:rsid w:val="00800EDD"/>
    <w:rsid w:val="00801474"/>
    <w:rsid w:val="00801DD4"/>
    <w:rsid w:val="00802889"/>
    <w:rsid w:val="00803033"/>
    <w:rsid w:val="008049EB"/>
    <w:rsid w:val="008051DA"/>
    <w:rsid w:val="0080652C"/>
    <w:rsid w:val="00811F6E"/>
    <w:rsid w:val="00812266"/>
    <w:rsid w:val="00812E41"/>
    <w:rsid w:val="00815F67"/>
    <w:rsid w:val="00816D68"/>
    <w:rsid w:val="0081732D"/>
    <w:rsid w:val="00820B32"/>
    <w:rsid w:val="00823D1F"/>
    <w:rsid w:val="008277F5"/>
    <w:rsid w:val="00830679"/>
    <w:rsid w:val="00832008"/>
    <w:rsid w:val="00835C0C"/>
    <w:rsid w:val="00835EBA"/>
    <w:rsid w:val="00837B70"/>
    <w:rsid w:val="008405C9"/>
    <w:rsid w:val="008405F8"/>
    <w:rsid w:val="00843E6E"/>
    <w:rsid w:val="008442B1"/>
    <w:rsid w:val="008443FC"/>
    <w:rsid w:val="0084663C"/>
    <w:rsid w:val="008471E6"/>
    <w:rsid w:val="00850C8E"/>
    <w:rsid w:val="008522BF"/>
    <w:rsid w:val="008528EA"/>
    <w:rsid w:val="00856BD1"/>
    <w:rsid w:val="00857876"/>
    <w:rsid w:val="0086326C"/>
    <w:rsid w:val="00863486"/>
    <w:rsid w:val="008657E9"/>
    <w:rsid w:val="00867D29"/>
    <w:rsid w:val="008716FD"/>
    <w:rsid w:val="008738BC"/>
    <w:rsid w:val="0087466F"/>
    <w:rsid w:val="00875279"/>
    <w:rsid w:val="0087683A"/>
    <w:rsid w:val="00881076"/>
    <w:rsid w:val="00881A33"/>
    <w:rsid w:val="00881A96"/>
    <w:rsid w:val="00890B7F"/>
    <w:rsid w:val="00891746"/>
    <w:rsid w:val="0089406A"/>
    <w:rsid w:val="008953AA"/>
    <w:rsid w:val="00895E73"/>
    <w:rsid w:val="008A01C1"/>
    <w:rsid w:val="008A0602"/>
    <w:rsid w:val="008A26D8"/>
    <w:rsid w:val="008A3F76"/>
    <w:rsid w:val="008A5519"/>
    <w:rsid w:val="008A5DEF"/>
    <w:rsid w:val="008A70C9"/>
    <w:rsid w:val="008B2C54"/>
    <w:rsid w:val="008B2D9A"/>
    <w:rsid w:val="008B3C80"/>
    <w:rsid w:val="008B46BF"/>
    <w:rsid w:val="008B7F0C"/>
    <w:rsid w:val="008C224D"/>
    <w:rsid w:val="008C2993"/>
    <w:rsid w:val="008C3D95"/>
    <w:rsid w:val="008C5CC5"/>
    <w:rsid w:val="008C5F5C"/>
    <w:rsid w:val="008C6829"/>
    <w:rsid w:val="008C76D0"/>
    <w:rsid w:val="008D2051"/>
    <w:rsid w:val="008D2395"/>
    <w:rsid w:val="008D36C8"/>
    <w:rsid w:val="008D596A"/>
    <w:rsid w:val="008D5ECE"/>
    <w:rsid w:val="008D62AC"/>
    <w:rsid w:val="008E01DC"/>
    <w:rsid w:val="008E120A"/>
    <w:rsid w:val="008E14F3"/>
    <w:rsid w:val="008E3114"/>
    <w:rsid w:val="008E3C75"/>
    <w:rsid w:val="008E67CB"/>
    <w:rsid w:val="008E6EB7"/>
    <w:rsid w:val="008F0B64"/>
    <w:rsid w:val="008F237E"/>
    <w:rsid w:val="008F2545"/>
    <w:rsid w:val="008F4D96"/>
    <w:rsid w:val="00901332"/>
    <w:rsid w:val="00901C7C"/>
    <w:rsid w:val="009041FB"/>
    <w:rsid w:val="00904EA8"/>
    <w:rsid w:val="00907137"/>
    <w:rsid w:val="00907C34"/>
    <w:rsid w:val="0091091F"/>
    <w:rsid w:val="0091155F"/>
    <w:rsid w:val="009140FC"/>
    <w:rsid w:val="00915B61"/>
    <w:rsid w:val="0092190A"/>
    <w:rsid w:val="009219E1"/>
    <w:rsid w:val="00921F73"/>
    <w:rsid w:val="00922150"/>
    <w:rsid w:val="00922847"/>
    <w:rsid w:val="0092316B"/>
    <w:rsid w:val="009233CC"/>
    <w:rsid w:val="009334FF"/>
    <w:rsid w:val="00934699"/>
    <w:rsid w:val="00940B55"/>
    <w:rsid w:val="00941480"/>
    <w:rsid w:val="009422B4"/>
    <w:rsid w:val="009462A7"/>
    <w:rsid w:val="00947D2E"/>
    <w:rsid w:val="00950307"/>
    <w:rsid w:val="00951945"/>
    <w:rsid w:val="00951A18"/>
    <w:rsid w:val="0095290C"/>
    <w:rsid w:val="00954174"/>
    <w:rsid w:val="00954A47"/>
    <w:rsid w:val="00954AAB"/>
    <w:rsid w:val="00955647"/>
    <w:rsid w:val="00956DBD"/>
    <w:rsid w:val="0095724F"/>
    <w:rsid w:val="0096013C"/>
    <w:rsid w:val="00961259"/>
    <w:rsid w:val="00961FAD"/>
    <w:rsid w:val="0096417C"/>
    <w:rsid w:val="00965886"/>
    <w:rsid w:val="00966034"/>
    <w:rsid w:val="009666A2"/>
    <w:rsid w:val="00966E79"/>
    <w:rsid w:val="00967C16"/>
    <w:rsid w:val="00970F7F"/>
    <w:rsid w:val="009713DB"/>
    <w:rsid w:val="00971813"/>
    <w:rsid w:val="00973EBB"/>
    <w:rsid w:val="00974F6C"/>
    <w:rsid w:val="00977C58"/>
    <w:rsid w:val="009865B3"/>
    <w:rsid w:val="00986710"/>
    <w:rsid w:val="00986900"/>
    <w:rsid w:val="00986C11"/>
    <w:rsid w:val="009919EC"/>
    <w:rsid w:val="00992CCC"/>
    <w:rsid w:val="009945AC"/>
    <w:rsid w:val="0099479E"/>
    <w:rsid w:val="00995C19"/>
    <w:rsid w:val="00996093"/>
    <w:rsid w:val="00997237"/>
    <w:rsid w:val="009979E5"/>
    <w:rsid w:val="009A2EBF"/>
    <w:rsid w:val="009A3726"/>
    <w:rsid w:val="009A5364"/>
    <w:rsid w:val="009A5FD5"/>
    <w:rsid w:val="009A6935"/>
    <w:rsid w:val="009A6BB0"/>
    <w:rsid w:val="009A7006"/>
    <w:rsid w:val="009A7B76"/>
    <w:rsid w:val="009B5BE8"/>
    <w:rsid w:val="009B7873"/>
    <w:rsid w:val="009C02CE"/>
    <w:rsid w:val="009C1ABA"/>
    <w:rsid w:val="009C1BE9"/>
    <w:rsid w:val="009C1E04"/>
    <w:rsid w:val="009C3FAF"/>
    <w:rsid w:val="009C5069"/>
    <w:rsid w:val="009C61A5"/>
    <w:rsid w:val="009D248A"/>
    <w:rsid w:val="009D4EEF"/>
    <w:rsid w:val="009D50D9"/>
    <w:rsid w:val="009D5F2E"/>
    <w:rsid w:val="009E003E"/>
    <w:rsid w:val="009E0902"/>
    <w:rsid w:val="009E1B36"/>
    <w:rsid w:val="009E350D"/>
    <w:rsid w:val="009E42D4"/>
    <w:rsid w:val="009E501C"/>
    <w:rsid w:val="009E53C6"/>
    <w:rsid w:val="009E5A94"/>
    <w:rsid w:val="009E5BD1"/>
    <w:rsid w:val="009F2AC7"/>
    <w:rsid w:val="009F4D4E"/>
    <w:rsid w:val="009F5EEF"/>
    <w:rsid w:val="009F6912"/>
    <w:rsid w:val="009F7792"/>
    <w:rsid w:val="009F7CAC"/>
    <w:rsid w:val="00A00917"/>
    <w:rsid w:val="00A016D0"/>
    <w:rsid w:val="00A0540E"/>
    <w:rsid w:val="00A061C5"/>
    <w:rsid w:val="00A1099D"/>
    <w:rsid w:val="00A10F48"/>
    <w:rsid w:val="00A110DB"/>
    <w:rsid w:val="00A13140"/>
    <w:rsid w:val="00A13337"/>
    <w:rsid w:val="00A13D6F"/>
    <w:rsid w:val="00A144AF"/>
    <w:rsid w:val="00A17ECE"/>
    <w:rsid w:val="00A22DC4"/>
    <w:rsid w:val="00A2366E"/>
    <w:rsid w:val="00A25832"/>
    <w:rsid w:val="00A26311"/>
    <w:rsid w:val="00A27E4F"/>
    <w:rsid w:val="00A301E9"/>
    <w:rsid w:val="00A32F89"/>
    <w:rsid w:val="00A33945"/>
    <w:rsid w:val="00A3529F"/>
    <w:rsid w:val="00A40938"/>
    <w:rsid w:val="00A412BD"/>
    <w:rsid w:val="00A4148A"/>
    <w:rsid w:val="00A43AA1"/>
    <w:rsid w:val="00A44B22"/>
    <w:rsid w:val="00A44B91"/>
    <w:rsid w:val="00A44DAC"/>
    <w:rsid w:val="00A54AC0"/>
    <w:rsid w:val="00A62473"/>
    <w:rsid w:val="00A64E38"/>
    <w:rsid w:val="00A64EE7"/>
    <w:rsid w:val="00A6624E"/>
    <w:rsid w:val="00A66B2C"/>
    <w:rsid w:val="00A67668"/>
    <w:rsid w:val="00A70459"/>
    <w:rsid w:val="00A7049D"/>
    <w:rsid w:val="00A72ADE"/>
    <w:rsid w:val="00A72E50"/>
    <w:rsid w:val="00A74CB6"/>
    <w:rsid w:val="00A75AE1"/>
    <w:rsid w:val="00A75C09"/>
    <w:rsid w:val="00A8310A"/>
    <w:rsid w:val="00A86A82"/>
    <w:rsid w:val="00A87D7B"/>
    <w:rsid w:val="00A9005F"/>
    <w:rsid w:val="00A909F6"/>
    <w:rsid w:val="00A90E68"/>
    <w:rsid w:val="00A92156"/>
    <w:rsid w:val="00A96301"/>
    <w:rsid w:val="00A967E3"/>
    <w:rsid w:val="00AA04D9"/>
    <w:rsid w:val="00AA3214"/>
    <w:rsid w:val="00AA47DE"/>
    <w:rsid w:val="00AA564A"/>
    <w:rsid w:val="00AA59FC"/>
    <w:rsid w:val="00AB4157"/>
    <w:rsid w:val="00AB42CA"/>
    <w:rsid w:val="00AB66AB"/>
    <w:rsid w:val="00AB7124"/>
    <w:rsid w:val="00AB7C03"/>
    <w:rsid w:val="00AC1198"/>
    <w:rsid w:val="00AC3256"/>
    <w:rsid w:val="00AC5ABD"/>
    <w:rsid w:val="00AC60EA"/>
    <w:rsid w:val="00AD0181"/>
    <w:rsid w:val="00AD34B6"/>
    <w:rsid w:val="00AD6BA3"/>
    <w:rsid w:val="00AD76CD"/>
    <w:rsid w:val="00AD7CD1"/>
    <w:rsid w:val="00AD7DDB"/>
    <w:rsid w:val="00AD7E70"/>
    <w:rsid w:val="00AE04FB"/>
    <w:rsid w:val="00AE106D"/>
    <w:rsid w:val="00AE23D6"/>
    <w:rsid w:val="00AE3708"/>
    <w:rsid w:val="00AE409B"/>
    <w:rsid w:val="00AE55F7"/>
    <w:rsid w:val="00AE6ADE"/>
    <w:rsid w:val="00AE762C"/>
    <w:rsid w:val="00AF06B1"/>
    <w:rsid w:val="00AF391B"/>
    <w:rsid w:val="00AF4768"/>
    <w:rsid w:val="00B0188F"/>
    <w:rsid w:val="00B06838"/>
    <w:rsid w:val="00B10A80"/>
    <w:rsid w:val="00B11A85"/>
    <w:rsid w:val="00B140A4"/>
    <w:rsid w:val="00B150C1"/>
    <w:rsid w:val="00B17120"/>
    <w:rsid w:val="00B17780"/>
    <w:rsid w:val="00B25B3B"/>
    <w:rsid w:val="00B277B4"/>
    <w:rsid w:val="00B3122E"/>
    <w:rsid w:val="00B32E3B"/>
    <w:rsid w:val="00B33BBA"/>
    <w:rsid w:val="00B363A0"/>
    <w:rsid w:val="00B3697E"/>
    <w:rsid w:val="00B41330"/>
    <w:rsid w:val="00B42C8A"/>
    <w:rsid w:val="00B44D5C"/>
    <w:rsid w:val="00B44DB2"/>
    <w:rsid w:val="00B4585C"/>
    <w:rsid w:val="00B512FE"/>
    <w:rsid w:val="00B51EA4"/>
    <w:rsid w:val="00B53E66"/>
    <w:rsid w:val="00B546A5"/>
    <w:rsid w:val="00B561A0"/>
    <w:rsid w:val="00B57CFC"/>
    <w:rsid w:val="00B63368"/>
    <w:rsid w:val="00B6338B"/>
    <w:rsid w:val="00B635C0"/>
    <w:rsid w:val="00B63AB0"/>
    <w:rsid w:val="00B63FE1"/>
    <w:rsid w:val="00B648A3"/>
    <w:rsid w:val="00B66600"/>
    <w:rsid w:val="00B6668E"/>
    <w:rsid w:val="00B71A5D"/>
    <w:rsid w:val="00B72A14"/>
    <w:rsid w:val="00B749AA"/>
    <w:rsid w:val="00B74AE8"/>
    <w:rsid w:val="00B75F03"/>
    <w:rsid w:val="00B777A5"/>
    <w:rsid w:val="00B8004A"/>
    <w:rsid w:val="00B853B3"/>
    <w:rsid w:val="00B8546F"/>
    <w:rsid w:val="00B85C0B"/>
    <w:rsid w:val="00B907E2"/>
    <w:rsid w:val="00B95FB7"/>
    <w:rsid w:val="00B96F6B"/>
    <w:rsid w:val="00B97516"/>
    <w:rsid w:val="00BA159D"/>
    <w:rsid w:val="00BA30F0"/>
    <w:rsid w:val="00BA3EB4"/>
    <w:rsid w:val="00BA3FC1"/>
    <w:rsid w:val="00BA486F"/>
    <w:rsid w:val="00BA5777"/>
    <w:rsid w:val="00BA5974"/>
    <w:rsid w:val="00BA79F2"/>
    <w:rsid w:val="00BB0948"/>
    <w:rsid w:val="00BB30C2"/>
    <w:rsid w:val="00BB373F"/>
    <w:rsid w:val="00BB37DB"/>
    <w:rsid w:val="00BB64B4"/>
    <w:rsid w:val="00BB7276"/>
    <w:rsid w:val="00BC1797"/>
    <w:rsid w:val="00BC1877"/>
    <w:rsid w:val="00BC7C45"/>
    <w:rsid w:val="00BD0BFA"/>
    <w:rsid w:val="00BD37BE"/>
    <w:rsid w:val="00BD6544"/>
    <w:rsid w:val="00BD770D"/>
    <w:rsid w:val="00BE17E0"/>
    <w:rsid w:val="00BE1E16"/>
    <w:rsid w:val="00BE3430"/>
    <w:rsid w:val="00BE408A"/>
    <w:rsid w:val="00BE4453"/>
    <w:rsid w:val="00BE4E80"/>
    <w:rsid w:val="00BE586B"/>
    <w:rsid w:val="00BE5D02"/>
    <w:rsid w:val="00BF18B7"/>
    <w:rsid w:val="00BF3A2E"/>
    <w:rsid w:val="00BF410A"/>
    <w:rsid w:val="00BF5BA5"/>
    <w:rsid w:val="00BF7115"/>
    <w:rsid w:val="00BF72CD"/>
    <w:rsid w:val="00C002DE"/>
    <w:rsid w:val="00C007F6"/>
    <w:rsid w:val="00C01CF5"/>
    <w:rsid w:val="00C024C7"/>
    <w:rsid w:val="00C025A1"/>
    <w:rsid w:val="00C0390B"/>
    <w:rsid w:val="00C11765"/>
    <w:rsid w:val="00C22A72"/>
    <w:rsid w:val="00C22C06"/>
    <w:rsid w:val="00C23701"/>
    <w:rsid w:val="00C25A9E"/>
    <w:rsid w:val="00C2759C"/>
    <w:rsid w:val="00C32B0A"/>
    <w:rsid w:val="00C32E96"/>
    <w:rsid w:val="00C3368F"/>
    <w:rsid w:val="00C34AB9"/>
    <w:rsid w:val="00C36919"/>
    <w:rsid w:val="00C36C64"/>
    <w:rsid w:val="00C37D92"/>
    <w:rsid w:val="00C43CB2"/>
    <w:rsid w:val="00C44D01"/>
    <w:rsid w:val="00C450DE"/>
    <w:rsid w:val="00C4533B"/>
    <w:rsid w:val="00C46610"/>
    <w:rsid w:val="00C46DD9"/>
    <w:rsid w:val="00C47304"/>
    <w:rsid w:val="00C513E3"/>
    <w:rsid w:val="00C51814"/>
    <w:rsid w:val="00C528BA"/>
    <w:rsid w:val="00C53864"/>
    <w:rsid w:val="00C54C3A"/>
    <w:rsid w:val="00C55ECB"/>
    <w:rsid w:val="00C575DA"/>
    <w:rsid w:val="00C61081"/>
    <w:rsid w:val="00C612B1"/>
    <w:rsid w:val="00C61374"/>
    <w:rsid w:val="00C62CD7"/>
    <w:rsid w:val="00C63C10"/>
    <w:rsid w:val="00C65428"/>
    <w:rsid w:val="00C654E1"/>
    <w:rsid w:val="00C71951"/>
    <w:rsid w:val="00C72E84"/>
    <w:rsid w:val="00C735B6"/>
    <w:rsid w:val="00C748D2"/>
    <w:rsid w:val="00C74E3C"/>
    <w:rsid w:val="00C76A30"/>
    <w:rsid w:val="00C80009"/>
    <w:rsid w:val="00C82A10"/>
    <w:rsid w:val="00C83227"/>
    <w:rsid w:val="00C85007"/>
    <w:rsid w:val="00C91DF7"/>
    <w:rsid w:val="00C93792"/>
    <w:rsid w:val="00C94D2D"/>
    <w:rsid w:val="00C95AB7"/>
    <w:rsid w:val="00C96590"/>
    <w:rsid w:val="00C96E91"/>
    <w:rsid w:val="00CA04A9"/>
    <w:rsid w:val="00CA1478"/>
    <w:rsid w:val="00CA304A"/>
    <w:rsid w:val="00CA34AE"/>
    <w:rsid w:val="00CA3EE7"/>
    <w:rsid w:val="00CA4034"/>
    <w:rsid w:val="00CA6E48"/>
    <w:rsid w:val="00CA7F47"/>
    <w:rsid w:val="00CB2533"/>
    <w:rsid w:val="00CB2ABA"/>
    <w:rsid w:val="00CB3490"/>
    <w:rsid w:val="00CB377C"/>
    <w:rsid w:val="00CB494B"/>
    <w:rsid w:val="00CB5581"/>
    <w:rsid w:val="00CB5C88"/>
    <w:rsid w:val="00CB6BE4"/>
    <w:rsid w:val="00CC21A3"/>
    <w:rsid w:val="00CC3C86"/>
    <w:rsid w:val="00CC3E8C"/>
    <w:rsid w:val="00CC54FD"/>
    <w:rsid w:val="00CC56CD"/>
    <w:rsid w:val="00CC5896"/>
    <w:rsid w:val="00CC7939"/>
    <w:rsid w:val="00CD025E"/>
    <w:rsid w:val="00CD0C9D"/>
    <w:rsid w:val="00CD0F89"/>
    <w:rsid w:val="00CD24BC"/>
    <w:rsid w:val="00CD3653"/>
    <w:rsid w:val="00CD5244"/>
    <w:rsid w:val="00CD55E0"/>
    <w:rsid w:val="00CD5F47"/>
    <w:rsid w:val="00CE0E38"/>
    <w:rsid w:val="00CE2280"/>
    <w:rsid w:val="00CE3204"/>
    <w:rsid w:val="00CE49CB"/>
    <w:rsid w:val="00CE5747"/>
    <w:rsid w:val="00CE5CCA"/>
    <w:rsid w:val="00CF116F"/>
    <w:rsid w:val="00CF32B5"/>
    <w:rsid w:val="00CF4244"/>
    <w:rsid w:val="00CF4EB6"/>
    <w:rsid w:val="00CF67EE"/>
    <w:rsid w:val="00CF6F5C"/>
    <w:rsid w:val="00D0140D"/>
    <w:rsid w:val="00D10363"/>
    <w:rsid w:val="00D11A7A"/>
    <w:rsid w:val="00D13847"/>
    <w:rsid w:val="00D13ED7"/>
    <w:rsid w:val="00D15D00"/>
    <w:rsid w:val="00D15EFD"/>
    <w:rsid w:val="00D161FB"/>
    <w:rsid w:val="00D17EEA"/>
    <w:rsid w:val="00D207C1"/>
    <w:rsid w:val="00D20B04"/>
    <w:rsid w:val="00D219B4"/>
    <w:rsid w:val="00D223D2"/>
    <w:rsid w:val="00D24699"/>
    <w:rsid w:val="00D27882"/>
    <w:rsid w:val="00D31133"/>
    <w:rsid w:val="00D32008"/>
    <w:rsid w:val="00D343B7"/>
    <w:rsid w:val="00D34451"/>
    <w:rsid w:val="00D35EF6"/>
    <w:rsid w:val="00D36EA9"/>
    <w:rsid w:val="00D40240"/>
    <w:rsid w:val="00D40549"/>
    <w:rsid w:val="00D4073E"/>
    <w:rsid w:val="00D41811"/>
    <w:rsid w:val="00D4479A"/>
    <w:rsid w:val="00D447C9"/>
    <w:rsid w:val="00D44BEC"/>
    <w:rsid w:val="00D466E7"/>
    <w:rsid w:val="00D50A53"/>
    <w:rsid w:val="00D534E2"/>
    <w:rsid w:val="00D53932"/>
    <w:rsid w:val="00D551C1"/>
    <w:rsid w:val="00D5535B"/>
    <w:rsid w:val="00D55509"/>
    <w:rsid w:val="00D5613E"/>
    <w:rsid w:val="00D56456"/>
    <w:rsid w:val="00D577D5"/>
    <w:rsid w:val="00D579DB"/>
    <w:rsid w:val="00D601B6"/>
    <w:rsid w:val="00D60ABF"/>
    <w:rsid w:val="00D61486"/>
    <w:rsid w:val="00D642E1"/>
    <w:rsid w:val="00D66F2B"/>
    <w:rsid w:val="00D72193"/>
    <w:rsid w:val="00D72E01"/>
    <w:rsid w:val="00D73465"/>
    <w:rsid w:val="00D7769C"/>
    <w:rsid w:val="00D819CA"/>
    <w:rsid w:val="00D826A8"/>
    <w:rsid w:val="00D82C1E"/>
    <w:rsid w:val="00D84412"/>
    <w:rsid w:val="00D908C4"/>
    <w:rsid w:val="00D918D7"/>
    <w:rsid w:val="00D928BA"/>
    <w:rsid w:val="00D94E89"/>
    <w:rsid w:val="00D95218"/>
    <w:rsid w:val="00D952D7"/>
    <w:rsid w:val="00D96F78"/>
    <w:rsid w:val="00DA1A48"/>
    <w:rsid w:val="00DA1B2F"/>
    <w:rsid w:val="00DA20C1"/>
    <w:rsid w:val="00DA2E85"/>
    <w:rsid w:val="00DA38E5"/>
    <w:rsid w:val="00DA38F6"/>
    <w:rsid w:val="00DB328F"/>
    <w:rsid w:val="00DB34D8"/>
    <w:rsid w:val="00DB4A2F"/>
    <w:rsid w:val="00DB68EA"/>
    <w:rsid w:val="00DB69F2"/>
    <w:rsid w:val="00DB7404"/>
    <w:rsid w:val="00DC0DBC"/>
    <w:rsid w:val="00DC42AC"/>
    <w:rsid w:val="00DC553D"/>
    <w:rsid w:val="00DC765A"/>
    <w:rsid w:val="00DC7924"/>
    <w:rsid w:val="00DD1066"/>
    <w:rsid w:val="00DD435A"/>
    <w:rsid w:val="00DD4534"/>
    <w:rsid w:val="00DD5698"/>
    <w:rsid w:val="00DD5A2A"/>
    <w:rsid w:val="00DD7DE8"/>
    <w:rsid w:val="00DE10AE"/>
    <w:rsid w:val="00DE3217"/>
    <w:rsid w:val="00DE4E79"/>
    <w:rsid w:val="00DF7B9E"/>
    <w:rsid w:val="00DF7C58"/>
    <w:rsid w:val="00E01379"/>
    <w:rsid w:val="00E03F85"/>
    <w:rsid w:val="00E042BF"/>
    <w:rsid w:val="00E04E03"/>
    <w:rsid w:val="00E0517D"/>
    <w:rsid w:val="00E12719"/>
    <w:rsid w:val="00E129BB"/>
    <w:rsid w:val="00E134B7"/>
    <w:rsid w:val="00E14571"/>
    <w:rsid w:val="00E14ED6"/>
    <w:rsid w:val="00E16A65"/>
    <w:rsid w:val="00E16A71"/>
    <w:rsid w:val="00E179B5"/>
    <w:rsid w:val="00E26AE9"/>
    <w:rsid w:val="00E26C42"/>
    <w:rsid w:val="00E27EEB"/>
    <w:rsid w:val="00E3092F"/>
    <w:rsid w:val="00E31B43"/>
    <w:rsid w:val="00E3252B"/>
    <w:rsid w:val="00E32B5C"/>
    <w:rsid w:val="00E33892"/>
    <w:rsid w:val="00E34927"/>
    <w:rsid w:val="00E3639B"/>
    <w:rsid w:val="00E374B4"/>
    <w:rsid w:val="00E40828"/>
    <w:rsid w:val="00E40EAD"/>
    <w:rsid w:val="00E43FD2"/>
    <w:rsid w:val="00E4460B"/>
    <w:rsid w:val="00E446B9"/>
    <w:rsid w:val="00E46C60"/>
    <w:rsid w:val="00E47F88"/>
    <w:rsid w:val="00E534A9"/>
    <w:rsid w:val="00E53D7C"/>
    <w:rsid w:val="00E54983"/>
    <w:rsid w:val="00E549DC"/>
    <w:rsid w:val="00E5679F"/>
    <w:rsid w:val="00E5728F"/>
    <w:rsid w:val="00E601A2"/>
    <w:rsid w:val="00E624F7"/>
    <w:rsid w:val="00E66071"/>
    <w:rsid w:val="00E6629E"/>
    <w:rsid w:val="00E66D0B"/>
    <w:rsid w:val="00E6754D"/>
    <w:rsid w:val="00E71971"/>
    <w:rsid w:val="00E71FC7"/>
    <w:rsid w:val="00E734AD"/>
    <w:rsid w:val="00E74941"/>
    <w:rsid w:val="00E75CFB"/>
    <w:rsid w:val="00E7646A"/>
    <w:rsid w:val="00E820BF"/>
    <w:rsid w:val="00E82CA0"/>
    <w:rsid w:val="00E870C7"/>
    <w:rsid w:val="00E87747"/>
    <w:rsid w:val="00E87A69"/>
    <w:rsid w:val="00E87D05"/>
    <w:rsid w:val="00E91817"/>
    <w:rsid w:val="00E920CA"/>
    <w:rsid w:val="00E9268C"/>
    <w:rsid w:val="00E92A95"/>
    <w:rsid w:val="00E951C1"/>
    <w:rsid w:val="00E97CB0"/>
    <w:rsid w:val="00EA05B8"/>
    <w:rsid w:val="00EA4A25"/>
    <w:rsid w:val="00EA5FFC"/>
    <w:rsid w:val="00EB1AD5"/>
    <w:rsid w:val="00EB2A96"/>
    <w:rsid w:val="00EB5A9A"/>
    <w:rsid w:val="00EC2BC4"/>
    <w:rsid w:val="00EC3EB6"/>
    <w:rsid w:val="00EC4A82"/>
    <w:rsid w:val="00EC7B55"/>
    <w:rsid w:val="00ED2091"/>
    <w:rsid w:val="00ED3EDB"/>
    <w:rsid w:val="00ED5A22"/>
    <w:rsid w:val="00EE12BC"/>
    <w:rsid w:val="00EE5EB7"/>
    <w:rsid w:val="00EE6FBF"/>
    <w:rsid w:val="00EF1514"/>
    <w:rsid w:val="00EF1C7C"/>
    <w:rsid w:val="00EF46F0"/>
    <w:rsid w:val="00EF7B7D"/>
    <w:rsid w:val="00F05694"/>
    <w:rsid w:val="00F061F4"/>
    <w:rsid w:val="00F11E8D"/>
    <w:rsid w:val="00F1597C"/>
    <w:rsid w:val="00F17945"/>
    <w:rsid w:val="00F21A46"/>
    <w:rsid w:val="00F2329B"/>
    <w:rsid w:val="00F276C8"/>
    <w:rsid w:val="00F27EA3"/>
    <w:rsid w:val="00F33637"/>
    <w:rsid w:val="00F341EF"/>
    <w:rsid w:val="00F35266"/>
    <w:rsid w:val="00F35CEB"/>
    <w:rsid w:val="00F400C7"/>
    <w:rsid w:val="00F40A4D"/>
    <w:rsid w:val="00F41E47"/>
    <w:rsid w:val="00F429A4"/>
    <w:rsid w:val="00F42ADD"/>
    <w:rsid w:val="00F4492F"/>
    <w:rsid w:val="00F44CA1"/>
    <w:rsid w:val="00F46168"/>
    <w:rsid w:val="00F46D8D"/>
    <w:rsid w:val="00F47BF5"/>
    <w:rsid w:val="00F50E6C"/>
    <w:rsid w:val="00F50F09"/>
    <w:rsid w:val="00F50F64"/>
    <w:rsid w:val="00F51058"/>
    <w:rsid w:val="00F51D41"/>
    <w:rsid w:val="00F539C9"/>
    <w:rsid w:val="00F53F85"/>
    <w:rsid w:val="00F54927"/>
    <w:rsid w:val="00F56357"/>
    <w:rsid w:val="00F5643A"/>
    <w:rsid w:val="00F565EC"/>
    <w:rsid w:val="00F57AB2"/>
    <w:rsid w:val="00F60FF6"/>
    <w:rsid w:val="00F61BD1"/>
    <w:rsid w:val="00F6375F"/>
    <w:rsid w:val="00F647F4"/>
    <w:rsid w:val="00F64941"/>
    <w:rsid w:val="00F66D1F"/>
    <w:rsid w:val="00F6732F"/>
    <w:rsid w:val="00F71957"/>
    <w:rsid w:val="00F739DB"/>
    <w:rsid w:val="00F752D3"/>
    <w:rsid w:val="00F7568C"/>
    <w:rsid w:val="00F75BB8"/>
    <w:rsid w:val="00F76315"/>
    <w:rsid w:val="00F779A8"/>
    <w:rsid w:val="00F81CAE"/>
    <w:rsid w:val="00F91121"/>
    <w:rsid w:val="00F95700"/>
    <w:rsid w:val="00F95D30"/>
    <w:rsid w:val="00FA0EE6"/>
    <w:rsid w:val="00FA3599"/>
    <w:rsid w:val="00FA6CAA"/>
    <w:rsid w:val="00FB0997"/>
    <w:rsid w:val="00FB1B79"/>
    <w:rsid w:val="00FB2786"/>
    <w:rsid w:val="00FB3084"/>
    <w:rsid w:val="00FB52E4"/>
    <w:rsid w:val="00FB5CC4"/>
    <w:rsid w:val="00FC0EF0"/>
    <w:rsid w:val="00FC237D"/>
    <w:rsid w:val="00FC2AA8"/>
    <w:rsid w:val="00FC2C9D"/>
    <w:rsid w:val="00FC6271"/>
    <w:rsid w:val="00FD1BAF"/>
    <w:rsid w:val="00FD31DA"/>
    <w:rsid w:val="00FD4BC7"/>
    <w:rsid w:val="00FD60F8"/>
    <w:rsid w:val="00FD7C80"/>
    <w:rsid w:val="00FD7E9A"/>
    <w:rsid w:val="00FE2DA5"/>
    <w:rsid w:val="00FE49FA"/>
    <w:rsid w:val="00FF08C5"/>
    <w:rsid w:val="00FF3CFB"/>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chartTrackingRefBased/>
  <w15:docId w15:val="{142ED37D-0842-4035-8332-10DFEA9E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47"/>
    <w:pPr>
      <w:spacing w:after="0" w:line="240" w:lineRule="auto"/>
    </w:pPr>
    <w:rPr>
      <w:rFonts w:ascii="Times New Roman" w:hAnsi="Times New Roman" w:cs="Times New Roman"/>
      <w:sz w:val="24"/>
      <w:szCs w:val="24"/>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qFormat/>
    <w:rsid w:val="00C63C10"/>
    <w:pPr>
      <w:keepNext/>
      <w:keepLines/>
      <w:numPr>
        <w:numId w:val="14"/>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hina2,?? 2,Title-sub1,Section,Chapter Title,Heading 2 Char1,Heading 2 Char Char1,Chapter Headings Char Char,Heading 2 Char Char Char Char1,Heading 2 Char Char Char1,Heading 2 Char Char Char Char Char1,Heading 2 Char Char Char Char Char Char"/>
    <w:basedOn w:val="Normal"/>
    <w:next w:val="Normal"/>
    <w:link w:val="Heading2Char"/>
    <w:unhideWhenUsed/>
    <w:qFormat/>
    <w:rsid w:val="00264948"/>
    <w:pPr>
      <w:keepNext/>
      <w:keepLines/>
      <w:numPr>
        <w:ilvl w:val="1"/>
        <w:numId w:val="14"/>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Sub-heading,Section Headings,Heading 3 Char1,Heading 3 Char Char,Heading 3 Char2 Char,Heading 3 Char1 Char Char,Heading 3 Char Char Char Char,Heading 3 Char Char1 Char,h3,HeadC,Head3,3 Heading 3"/>
    <w:next w:val="Normal"/>
    <w:link w:val="Heading3Char"/>
    <w:qFormat/>
    <w:rsid w:val="00171D47"/>
    <w:pPr>
      <w:numPr>
        <w:ilvl w:val="2"/>
        <w:numId w:val="14"/>
      </w:numPr>
      <w:spacing w:before="100" w:beforeAutospacing="1" w:after="100" w:afterAutospacing="1" w:line="240" w:lineRule="auto"/>
      <w:outlineLvl w:val="2"/>
    </w:pPr>
    <w:rPr>
      <w:rFonts w:ascii="SimSun" w:hAnsi="SimSun" w:cs="Times New Roman" w:hint="eastAsia"/>
      <w:b/>
      <w:bCs/>
      <w:sz w:val="27"/>
      <w:szCs w:val="27"/>
      <w:lang w:eastAsia="zh-CN"/>
    </w:rPr>
  </w:style>
  <w:style w:type="paragraph" w:styleId="Heading4">
    <w:name w:val="heading 4"/>
    <w:aliases w:val=" Char1,Level 2 - a,Level 2 - a1,Level 2 - a2,Level 2 - a11,Level 2 - a3,Level 2 - a4,Level 2 - a5,Level 2 - a6,Level 2 - a12,Level 2 - a21,Level 2 - a31,Level 2 - a41,Level 2 - a51,Level 2 - a7,Level 2 - a13,Level 2 - a22,Level 2 - a32"/>
    <w:basedOn w:val="Normal"/>
    <w:next w:val="Normal"/>
    <w:link w:val="Heading4Char"/>
    <w:unhideWhenUsed/>
    <w:qFormat/>
    <w:rsid w:val="00BE4453"/>
    <w:pPr>
      <w:keepNext/>
      <w:keepLines/>
      <w:widowControl w:val="0"/>
      <w:numPr>
        <w:ilvl w:val="3"/>
        <w:numId w:val="14"/>
      </w:numPr>
      <w:spacing w:before="80" w:after="40"/>
      <w:outlineLvl w:val="3"/>
    </w:pPr>
    <w:rPr>
      <w:rFonts w:ascii="Tahoma" w:eastAsiaTheme="majorEastAsia" w:hAnsi="Tahoma" w:cstheme="majorBidi"/>
      <w:i/>
      <w:iCs/>
      <w:color w:val="2E74B5" w:themeColor="accent1" w:themeShade="BF"/>
      <w:lang w:val="vi-VN" w:eastAsia="vi-VN"/>
    </w:rPr>
  </w:style>
  <w:style w:type="paragraph" w:styleId="Heading50">
    <w:name w:val="heading 5"/>
    <w:aliases w:val=" Char"/>
    <w:basedOn w:val="Normal"/>
    <w:next w:val="Normal"/>
    <w:link w:val="Heading5Char"/>
    <w:unhideWhenUsed/>
    <w:qFormat/>
    <w:rsid w:val="00BE4453"/>
    <w:pPr>
      <w:keepNext/>
      <w:keepLines/>
      <w:widowControl w:val="0"/>
      <w:numPr>
        <w:ilvl w:val="4"/>
        <w:numId w:val="14"/>
      </w:numPr>
      <w:spacing w:before="80" w:after="40"/>
      <w:outlineLvl w:val="4"/>
    </w:pPr>
    <w:rPr>
      <w:rFonts w:ascii="Tahoma" w:eastAsiaTheme="majorEastAsia" w:hAnsi="Tahoma" w:cstheme="majorBidi"/>
      <w:color w:val="2E74B5" w:themeColor="accent1" w:themeShade="BF"/>
      <w:lang w:val="vi-VN" w:eastAsia="vi-VN"/>
    </w:rPr>
  </w:style>
  <w:style w:type="paragraph" w:styleId="Heading6">
    <w:name w:val="heading 6"/>
    <w:aliases w:val="Heading 6 Char Char Char,HINH,Bullet"/>
    <w:basedOn w:val="Normal"/>
    <w:next w:val="Normal"/>
    <w:link w:val="Heading6Char"/>
    <w:unhideWhenUsed/>
    <w:qFormat/>
    <w:rsid w:val="00BE4453"/>
    <w:pPr>
      <w:keepNext/>
      <w:keepLines/>
      <w:widowControl w:val="0"/>
      <w:numPr>
        <w:ilvl w:val="5"/>
        <w:numId w:val="14"/>
      </w:numPr>
      <w:spacing w:before="40"/>
      <w:outlineLvl w:val="5"/>
    </w:pPr>
    <w:rPr>
      <w:rFonts w:ascii="Tahoma" w:eastAsiaTheme="majorEastAsia" w:hAnsi="Tahoma" w:cstheme="majorBidi"/>
      <w:i/>
      <w:iCs/>
      <w:color w:val="595959" w:themeColor="text1" w:themeTint="A6"/>
      <w:lang w:val="vi-VN" w:eastAsia="vi-VN"/>
    </w:rPr>
  </w:style>
  <w:style w:type="paragraph" w:styleId="Heading7">
    <w:name w:val="heading 7"/>
    <w:basedOn w:val="Normal"/>
    <w:next w:val="Normal"/>
    <w:link w:val="Heading7Char"/>
    <w:unhideWhenUsed/>
    <w:qFormat/>
    <w:rsid w:val="00BE4453"/>
    <w:pPr>
      <w:keepNext/>
      <w:keepLines/>
      <w:widowControl w:val="0"/>
      <w:numPr>
        <w:ilvl w:val="6"/>
        <w:numId w:val="14"/>
      </w:numPr>
      <w:spacing w:before="40"/>
      <w:outlineLvl w:val="6"/>
    </w:pPr>
    <w:rPr>
      <w:rFonts w:ascii="Tahoma" w:eastAsiaTheme="majorEastAsia" w:hAnsi="Tahoma" w:cstheme="majorBidi"/>
      <w:color w:val="595959" w:themeColor="text1" w:themeTint="A6"/>
      <w:lang w:val="vi-VN" w:eastAsia="vi-VN"/>
    </w:rPr>
  </w:style>
  <w:style w:type="paragraph" w:styleId="Heading8">
    <w:name w:val="heading 8"/>
    <w:basedOn w:val="Normal"/>
    <w:next w:val="Normal"/>
    <w:link w:val="Heading8Char"/>
    <w:unhideWhenUsed/>
    <w:qFormat/>
    <w:rsid w:val="00BE4453"/>
    <w:pPr>
      <w:keepNext/>
      <w:keepLines/>
      <w:widowControl w:val="0"/>
      <w:numPr>
        <w:ilvl w:val="7"/>
        <w:numId w:val="14"/>
      </w:numPr>
      <w:outlineLvl w:val="7"/>
    </w:pPr>
    <w:rPr>
      <w:rFonts w:ascii="Tahoma" w:eastAsiaTheme="majorEastAsia" w:hAnsi="Tahoma" w:cstheme="majorBidi"/>
      <w:i/>
      <w:iCs/>
      <w:color w:val="272727" w:themeColor="text1" w:themeTint="D8"/>
      <w:lang w:val="vi-VN" w:eastAsia="vi-VN"/>
    </w:rPr>
  </w:style>
  <w:style w:type="paragraph" w:styleId="Heading9">
    <w:name w:val="heading 9"/>
    <w:basedOn w:val="Normal"/>
    <w:next w:val="Normal"/>
    <w:link w:val="Heading9Char"/>
    <w:unhideWhenUsed/>
    <w:qFormat/>
    <w:rsid w:val="00BE4453"/>
    <w:pPr>
      <w:keepNext/>
      <w:keepLines/>
      <w:widowControl w:val="0"/>
      <w:numPr>
        <w:ilvl w:val="8"/>
        <w:numId w:val="14"/>
      </w:numPr>
      <w:outlineLvl w:val="8"/>
    </w:pPr>
    <w:rPr>
      <w:rFonts w:ascii="Tahoma" w:eastAsiaTheme="majorEastAsia" w:hAnsi="Tahoma" w:cstheme="majorBidi"/>
      <w:color w:val="272727" w:themeColor="text1" w:themeTint="D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171D47"/>
    <w:rPr>
      <w:rFonts w:ascii="SimSun" w:hAnsi="SimSun" w:cs="Times New Roman"/>
      <w:b/>
      <w:bCs/>
      <w:sz w:val="27"/>
      <w:szCs w:val="27"/>
      <w:lang w:eastAsia="zh-CN"/>
    </w:rPr>
  </w:style>
  <w:style w:type="paragraph" w:styleId="NormalWeb">
    <w:name w:val="Normal (Web)"/>
    <w:aliases w:val="Char Char Char,Normal (Web) Char Char Char Char Char,Normal (Web) Char Char Char Char,Char Char,Geneva 9,webb,Обычный (веб)1,Обычный (веб) Знак,Обычный (веб) Знак1,Обычный (веб) Знак Знак,Char Char Char Char Char Char Char Char Char Char,1"/>
    <w:link w:val="NormalWebChar"/>
    <w:unhideWhenUsed/>
    <w:qFormat/>
    <w:rsid w:val="00171D47"/>
    <w:pPr>
      <w:spacing w:before="100" w:beforeAutospacing="1" w:after="100" w:afterAutospacing="1" w:line="240" w:lineRule="auto"/>
    </w:pPr>
    <w:rPr>
      <w:rFonts w:ascii="Times New Roman" w:hAnsi="Times New Roman" w:cs="Times New Roman"/>
      <w:sz w:val="24"/>
      <w:szCs w:val="24"/>
      <w:lang w:eastAsia="zh-CN"/>
    </w:rPr>
  </w:style>
  <w:style w:type="character" w:styleId="Strong">
    <w:name w:val="Strong"/>
    <w:basedOn w:val="DefaultParagraphFont"/>
    <w:qFormat/>
    <w:rsid w:val="00171D47"/>
    <w:rPr>
      <w:b/>
      <w:bCs/>
    </w:rPr>
  </w:style>
  <w:style w:type="paragraph" w:styleId="Header">
    <w:name w:val="header"/>
    <w:aliases w:val="MyHeader Char,MyHeader,Left Header,Header Char1 Char,Header Char Char Char,Header Char2 Char1 Char Char,Header Char Char1 Char1 Char Char, Char1 Char Char1 Char1 Char Char,Header Char Char Char Char1 Char Char,Header Char1 Char Char1 Char Char"/>
    <w:basedOn w:val="Normal"/>
    <w:link w:val="HeaderChar"/>
    <w:unhideWhenUsed/>
    <w:rsid w:val="00CD0C9D"/>
    <w:pPr>
      <w:tabs>
        <w:tab w:val="center" w:pos="4680"/>
        <w:tab w:val="right" w:pos="9360"/>
      </w:tabs>
    </w:pPr>
  </w:style>
  <w:style w:type="character" w:customStyle="1" w:styleId="HeaderChar">
    <w:name w:val="Header Char"/>
    <w:aliases w:val="MyHeader Char Char,MyHeader Char1"/>
    <w:basedOn w:val="DefaultParagraphFont"/>
    <w:link w:val="Header"/>
    <w:rsid w:val="00CD0C9D"/>
    <w:rPr>
      <w:rFonts w:ascii="Times New Roman" w:eastAsia="SimSun" w:hAnsi="Times New Roman" w:cs="Times New Roman"/>
      <w:sz w:val="24"/>
      <w:szCs w:val="24"/>
    </w:rPr>
  </w:style>
  <w:style w:type="paragraph" w:styleId="Footer">
    <w:name w:val="footer"/>
    <w:aliases w:val="Footer-Even"/>
    <w:basedOn w:val="Normal"/>
    <w:link w:val="FooterChar"/>
    <w:unhideWhenUsed/>
    <w:rsid w:val="00CD0C9D"/>
    <w:pPr>
      <w:tabs>
        <w:tab w:val="center" w:pos="4680"/>
        <w:tab w:val="right" w:pos="9360"/>
      </w:tabs>
    </w:pPr>
  </w:style>
  <w:style w:type="character" w:customStyle="1" w:styleId="FooterChar">
    <w:name w:val="Footer Char"/>
    <w:basedOn w:val="DefaultParagraphFont"/>
    <w:link w:val="Footer"/>
    <w:rsid w:val="00CD0C9D"/>
    <w:rPr>
      <w:rFonts w:ascii="Times New Roman" w:eastAsia="SimSun" w:hAnsi="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B74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bullet 1,List Paragraph1,List Paragraph11,List Paragraph12,List Paragraph2,Thang2,VNA - List Paragraph,1.,Table Sequence,List Paragraph111,Colorful List - Accent 11,Nội dung,chữ trong bảng,hình,List Paragraph (numbered (a)),CAP 2"/>
    <w:basedOn w:val="Normal"/>
    <w:link w:val="ListParagraphChar"/>
    <w:qFormat/>
    <w:rsid w:val="008E14F3"/>
    <w:pPr>
      <w:ind w:left="720"/>
      <w:contextualSpacing/>
    </w:pPr>
  </w:style>
  <w:style w:type="character" w:styleId="Hyperlink">
    <w:name w:val="Hyperlink"/>
    <w:basedOn w:val="DefaultParagraphFont"/>
    <w:unhideWhenUsed/>
    <w:rsid w:val="001A1A99"/>
    <w:rPr>
      <w:color w:val="0000FF"/>
      <w:u w:val="single"/>
    </w:rPr>
  </w:style>
  <w:style w:type="character" w:styleId="Emphasis">
    <w:name w:val="Emphasis"/>
    <w:basedOn w:val="DefaultParagraphFont"/>
    <w:qFormat/>
    <w:rsid w:val="00242A29"/>
    <w:rPr>
      <w:i/>
      <w:iCs/>
    </w:rPr>
  </w:style>
  <w:style w:type="paragraph" w:customStyle="1" w:styleId="has-text-align-center">
    <w:name w:val="has-text-align-center"/>
    <w:basedOn w:val="Normal"/>
    <w:rsid w:val="00242A29"/>
    <w:pPr>
      <w:spacing w:before="100" w:beforeAutospacing="1" w:after="100" w:afterAutospacing="1"/>
    </w:pPr>
    <w:rPr>
      <w:rFonts w:eastAsia="Times New Roman"/>
    </w:rPr>
  </w:style>
  <w:style w:type="character" w:customStyle="1" w:styleId="Heading2Char">
    <w:name w:val="Heading 2 Char"/>
    <w:aliases w:val="China2 Char,?? 2 Char,Title-sub1 Char,chung trinh hoc phan Char,Heading 2 Char Char Char"/>
    <w:basedOn w:val="DefaultParagraphFont"/>
    <w:link w:val="Heading2"/>
    <w:rsid w:val="00264948"/>
    <w:rPr>
      <w:rFonts w:asciiTheme="majorHAnsi" w:eastAsiaTheme="majorEastAsia" w:hAnsiTheme="majorHAnsi" w:cstheme="majorBidi"/>
      <w:color w:val="2E74B5" w:themeColor="accent1" w:themeShade="BF"/>
      <w:sz w:val="26"/>
      <w:szCs w:val="26"/>
    </w:rPr>
  </w:style>
  <w:style w:type="character" w:customStyle="1" w:styleId="Vnbnnidung">
    <w:name w:val="Văn bản nội dung_"/>
    <w:link w:val="Vnbnnidung0"/>
    <w:locked/>
    <w:rsid w:val="006D26B5"/>
    <w:rPr>
      <w:sz w:val="28"/>
      <w:szCs w:val="28"/>
    </w:rPr>
  </w:style>
  <w:style w:type="paragraph" w:customStyle="1" w:styleId="Vnbnnidung0">
    <w:name w:val="Văn bản nội dung"/>
    <w:basedOn w:val="Normal"/>
    <w:link w:val="Vnbnnidung"/>
    <w:rsid w:val="006D26B5"/>
    <w:pPr>
      <w:widowControl w:val="0"/>
      <w:spacing w:after="80"/>
      <w:ind w:firstLine="400"/>
    </w:pPr>
    <w:rPr>
      <w:rFonts w:asciiTheme="minorHAnsi" w:eastAsiaTheme="minorHAnsi" w:hAnsiTheme="minorHAnsi" w:cstheme="minorBidi"/>
      <w:sz w:val="28"/>
      <w:szCs w:val="28"/>
    </w:rPr>
  </w:style>
  <w:style w:type="character" w:customStyle="1" w:styleId="Other">
    <w:name w:val="Other_"/>
    <w:link w:val="Other0"/>
    <w:uiPriority w:val="99"/>
    <w:locked/>
    <w:rsid w:val="00A72E50"/>
    <w:rPr>
      <w:sz w:val="26"/>
      <w:szCs w:val="26"/>
      <w:shd w:val="clear" w:color="auto" w:fill="FFFFFF"/>
    </w:rPr>
  </w:style>
  <w:style w:type="paragraph" w:customStyle="1" w:styleId="Other0">
    <w:name w:val="Other"/>
    <w:basedOn w:val="Normal"/>
    <w:link w:val="Other"/>
    <w:uiPriority w:val="99"/>
    <w:rsid w:val="00A72E50"/>
    <w:pPr>
      <w:widowControl w:val="0"/>
      <w:shd w:val="clear" w:color="auto" w:fill="FFFFFF"/>
      <w:spacing w:after="100" w:line="285" w:lineRule="auto"/>
      <w:ind w:firstLine="400"/>
    </w:pPr>
    <w:rPr>
      <w:rFonts w:asciiTheme="minorHAnsi" w:eastAsiaTheme="minorHAnsi" w:hAnsiTheme="minorHAnsi" w:cstheme="minorBidi"/>
      <w:sz w:val="26"/>
      <w:szCs w:val="26"/>
    </w:rPr>
  </w:style>
  <w:style w:type="character" w:customStyle="1" w:styleId="Vnbnnidung5">
    <w:name w:val="Văn bản nội dung (5)_"/>
    <w:link w:val="Vnbnnidung50"/>
    <w:uiPriority w:val="99"/>
    <w:locked/>
    <w:rsid w:val="009334FF"/>
    <w:rPr>
      <w:rFonts w:ascii="Times New Roman" w:hAnsi="Times New Roman" w:cs="Times New Roman"/>
      <w:sz w:val="20"/>
      <w:szCs w:val="20"/>
    </w:rPr>
  </w:style>
  <w:style w:type="paragraph" w:customStyle="1" w:styleId="Vnbnnidung50">
    <w:name w:val="Văn bản nội dung (5)"/>
    <w:basedOn w:val="Normal"/>
    <w:link w:val="Vnbnnidung5"/>
    <w:uiPriority w:val="99"/>
    <w:rsid w:val="009334FF"/>
    <w:pPr>
      <w:widowControl w:val="0"/>
    </w:pPr>
    <w:rPr>
      <w:rFonts w:eastAsiaTheme="minorHAnsi"/>
      <w:sz w:val="20"/>
      <w:szCs w:val="20"/>
    </w:rPr>
  </w:style>
  <w:style w:type="character" w:customStyle="1" w:styleId="Headerorfooter2">
    <w:name w:val="Header or footer (2)_"/>
    <w:link w:val="Headerorfooter20"/>
    <w:locked/>
    <w:rsid w:val="00D10363"/>
    <w:rPr>
      <w:rFonts w:ascii="Times New Roman" w:hAnsi="Times New Roman" w:cs="Times New Roman"/>
      <w:sz w:val="20"/>
      <w:szCs w:val="20"/>
    </w:rPr>
  </w:style>
  <w:style w:type="paragraph" w:customStyle="1" w:styleId="Headerorfooter20">
    <w:name w:val="Header or footer (2)"/>
    <w:basedOn w:val="Normal"/>
    <w:link w:val="Headerorfooter2"/>
    <w:rsid w:val="00D10363"/>
    <w:pPr>
      <w:widowControl w:val="0"/>
    </w:pPr>
    <w:rPr>
      <w:rFonts w:eastAsiaTheme="minorHAnsi"/>
      <w:sz w:val="20"/>
      <w:szCs w:val="20"/>
    </w:rPr>
  </w:style>
  <w:style w:type="character" w:customStyle="1" w:styleId="Heading1Char">
    <w:name w:val="Heading 1 Char"/>
    <w:basedOn w:val="DefaultParagraphFont"/>
    <w:link w:val="Heading1"/>
    <w:rsid w:val="00C63C10"/>
    <w:rPr>
      <w:rFonts w:asciiTheme="majorHAnsi" w:eastAsiaTheme="majorEastAsia" w:hAnsiTheme="majorHAnsi" w:cstheme="majorBidi"/>
      <w:color w:val="2E74B5" w:themeColor="accent1" w:themeShade="BF"/>
      <w:sz w:val="32"/>
      <w:szCs w:val="32"/>
    </w:rPr>
  </w:style>
  <w:style w:type="paragraph" w:styleId="BodyText">
    <w:name w:val="Body Text"/>
    <w:aliases w:val="Body Text - Level 2,heading3,block,Body Text Char Char Char Char Char Char,Body Text Char Char Char Char Char,Body Text Char Char Char,1tenchuong,Body Text Char Char,bt"/>
    <w:basedOn w:val="Normal"/>
    <w:link w:val="BodyTextChar"/>
    <w:qFormat/>
    <w:rsid w:val="00C63C10"/>
    <w:pPr>
      <w:widowControl w:val="0"/>
      <w:autoSpaceDE w:val="0"/>
      <w:autoSpaceDN w:val="0"/>
    </w:pPr>
    <w:rPr>
      <w:rFonts w:eastAsia="Times New Roman"/>
      <w:sz w:val="28"/>
      <w:szCs w:val="28"/>
      <w:lang w:val="vi"/>
    </w:rPr>
  </w:style>
  <w:style w:type="character" w:customStyle="1" w:styleId="BodyTextChar">
    <w:name w:val="Body Text Char"/>
    <w:aliases w:val="Body Text - Level 2 Char,heading3 Char,block Char,Body Text Char Char Char1"/>
    <w:basedOn w:val="DefaultParagraphFont"/>
    <w:link w:val="BodyText"/>
    <w:rsid w:val="00C63C10"/>
    <w:rPr>
      <w:rFonts w:ascii="Times New Roman" w:eastAsia="Times New Roman" w:hAnsi="Times New Roman" w:cs="Times New Roman"/>
      <w:sz w:val="28"/>
      <w:szCs w:val="28"/>
      <w:lang w:val="vi"/>
    </w:rPr>
  </w:style>
  <w:style w:type="paragraph" w:customStyle="1" w:styleId="TableParagraph">
    <w:name w:val="Table Paragraph"/>
    <w:basedOn w:val="Normal"/>
    <w:qFormat/>
    <w:rsid w:val="000E2F82"/>
    <w:pPr>
      <w:widowControl w:val="0"/>
      <w:autoSpaceDE w:val="0"/>
      <w:autoSpaceDN w:val="0"/>
    </w:pPr>
    <w:rPr>
      <w:rFonts w:eastAsia="Times New Roman"/>
      <w:sz w:val="22"/>
      <w:szCs w:val="22"/>
      <w:lang w:val="vi"/>
    </w:rPr>
  </w:style>
  <w:style w:type="paragraph" w:styleId="FootnoteText">
    <w:name w:val="footnote text"/>
    <w:aliases w:val="Footnote Text Char Char Char Char Char,Footnote Text Char Char Char Char Char Char Ch,Footnote Text Char Char Char Char Char Char Ch Char Char Char,single space,fn,footnote text,FOOTNOTES,C, Char Char Char Char Char Char Char,Char Char Ch"/>
    <w:basedOn w:val="Normal"/>
    <w:link w:val="FootnoteTextChar"/>
    <w:unhideWhenUsed/>
    <w:qFormat/>
    <w:rsid w:val="00F35266"/>
    <w:pPr>
      <w:spacing w:after="160" w:line="259" w:lineRule="auto"/>
    </w:pPr>
    <w:rPr>
      <w:rFonts w:eastAsia="Calibri"/>
      <w:iCs/>
      <w:kern w:val="2"/>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fn Char,footnote text Char,FOOTNOTES Char,C Char"/>
    <w:basedOn w:val="DefaultParagraphFont"/>
    <w:link w:val="FootnoteText"/>
    <w:qFormat/>
    <w:rsid w:val="00F35266"/>
    <w:rPr>
      <w:rFonts w:ascii="Times New Roman" w:eastAsia="Calibri" w:hAnsi="Times New Roman" w:cs="Times New Roman"/>
      <w:iCs/>
      <w:kern w:val="2"/>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Black,Footnote Text11"/>
    <w:link w:val="4GCharCharChar"/>
    <w:unhideWhenUsed/>
    <w:qFormat/>
    <w:rsid w:val="00F35266"/>
    <w:rPr>
      <w:vertAlign w:val="superscript"/>
    </w:rPr>
  </w:style>
  <w:style w:type="character" w:customStyle="1" w:styleId="google-anno-t">
    <w:name w:val="google-anno-t"/>
    <w:basedOn w:val="DefaultParagraphFont"/>
    <w:rsid w:val="0051070C"/>
  </w:style>
  <w:style w:type="character" w:styleId="FollowedHyperlink">
    <w:name w:val="FollowedHyperlink"/>
    <w:basedOn w:val="DefaultParagraphFont"/>
    <w:unhideWhenUsed/>
    <w:rsid w:val="00431261"/>
    <w:rPr>
      <w:color w:val="954F72" w:themeColor="followedHyperlink"/>
      <w:u w:val="single"/>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nhideWhenUsed/>
    <w:rsid w:val="00F95700"/>
    <w:rPr>
      <w:rFonts w:ascii="Segoe UI" w:hAnsi="Segoe UI" w:cs="Segoe UI"/>
      <w:sz w:val="18"/>
      <w:szCs w:val="18"/>
    </w:rPr>
  </w:style>
  <w:style w:type="character" w:customStyle="1" w:styleId="BalloonTextChar">
    <w:name w:val="Balloon Text Char"/>
    <w:basedOn w:val="DefaultParagraphFont"/>
    <w:link w:val="BalloonText"/>
    <w:rsid w:val="00F95700"/>
    <w:rPr>
      <w:rFonts w:ascii="Segoe UI" w:eastAsia="SimSun" w:hAnsi="Segoe UI" w:cs="Segoe UI"/>
      <w:sz w:val="18"/>
      <w:szCs w:val="18"/>
    </w:rPr>
  </w:style>
  <w:style w:type="paragraph" w:customStyle="1" w:styleId="has-text-align-right">
    <w:name w:val="has-text-align-right"/>
    <w:basedOn w:val="Normal"/>
    <w:rsid w:val="006752AC"/>
    <w:pPr>
      <w:spacing w:before="100" w:beforeAutospacing="1" w:after="100" w:afterAutospacing="1"/>
    </w:pPr>
    <w:rPr>
      <w:rFonts w:eastAsia="Times New Roman"/>
    </w:rPr>
  </w:style>
  <w:style w:type="character" w:customStyle="1" w:styleId="Heading4Char">
    <w:name w:val="Heading 4 Char"/>
    <w:aliases w:val=" Char1 Char,Level 2 - a Char,Level 2 - a1 Char,Level 2 - a2 Char,Level 2 - a11 Char,Level 2 - a3 Char,Level 2 - a4 Char,Level 2 - a5 Char,Level 2 - a6 Char,Level 2 - a12 Char,Level 2 - a21 Char,Level 2 - a31 Char,Level 2 - a41 Char"/>
    <w:basedOn w:val="DefaultParagraphFont"/>
    <w:link w:val="Heading4"/>
    <w:rsid w:val="00BE4453"/>
    <w:rPr>
      <w:rFonts w:ascii="Tahoma" w:eastAsiaTheme="majorEastAsia" w:hAnsi="Tahoma" w:cstheme="majorBidi"/>
      <w:i/>
      <w:iCs/>
      <w:color w:val="2E74B5" w:themeColor="accent1" w:themeShade="BF"/>
      <w:sz w:val="24"/>
      <w:szCs w:val="24"/>
      <w:lang w:val="vi-VN" w:eastAsia="vi-VN"/>
    </w:rPr>
  </w:style>
  <w:style w:type="character" w:customStyle="1" w:styleId="Heading5Char">
    <w:name w:val="Heading 5 Char"/>
    <w:basedOn w:val="DefaultParagraphFont"/>
    <w:link w:val="Heading50"/>
    <w:rsid w:val="00BE4453"/>
    <w:rPr>
      <w:rFonts w:ascii="Tahoma" w:eastAsiaTheme="majorEastAsia" w:hAnsi="Tahoma" w:cstheme="majorBidi"/>
      <w:color w:val="2E74B5" w:themeColor="accent1" w:themeShade="BF"/>
      <w:sz w:val="24"/>
      <w:szCs w:val="24"/>
      <w:lang w:val="vi-VN" w:eastAsia="vi-VN"/>
    </w:rPr>
  </w:style>
  <w:style w:type="character" w:customStyle="1" w:styleId="Heading6Char">
    <w:name w:val="Heading 6 Char"/>
    <w:aliases w:val="Heading 6 Char Char Char Char"/>
    <w:basedOn w:val="DefaultParagraphFont"/>
    <w:link w:val="Heading6"/>
    <w:rsid w:val="00BE4453"/>
    <w:rPr>
      <w:rFonts w:ascii="Tahoma" w:eastAsiaTheme="majorEastAsia" w:hAnsi="Tahoma" w:cstheme="majorBidi"/>
      <w:i/>
      <w:iCs/>
      <w:color w:val="595959" w:themeColor="text1" w:themeTint="A6"/>
      <w:sz w:val="24"/>
      <w:szCs w:val="24"/>
      <w:lang w:val="vi-VN" w:eastAsia="vi-VN"/>
    </w:rPr>
  </w:style>
  <w:style w:type="character" w:customStyle="1" w:styleId="Heading7Char">
    <w:name w:val="Heading 7 Char"/>
    <w:basedOn w:val="DefaultParagraphFont"/>
    <w:link w:val="Heading7"/>
    <w:rsid w:val="00BE4453"/>
    <w:rPr>
      <w:rFonts w:ascii="Tahoma" w:eastAsiaTheme="majorEastAsia" w:hAnsi="Tahoma" w:cstheme="majorBidi"/>
      <w:color w:val="595959" w:themeColor="text1" w:themeTint="A6"/>
      <w:sz w:val="24"/>
      <w:szCs w:val="24"/>
      <w:lang w:val="vi-VN" w:eastAsia="vi-VN"/>
    </w:rPr>
  </w:style>
  <w:style w:type="character" w:customStyle="1" w:styleId="Heading8Char">
    <w:name w:val="Heading 8 Char"/>
    <w:basedOn w:val="DefaultParagraphFont"/>
    <w:link w:val="Heading8"/>
    <w:rsid w:val="00BE4453"/>
    <w:rPr>
      <w:rFonts w:ascii="Tahoma" w:eastAsiaTheme="majorEastAsia" w:hAnsi="Tahoma" w:cstheme="majorBidi"/>
      <w:i/>
      <w:iCs/>
      <w:color w:val="272727" w:themeColor="text1" w:themeTint="D8"/>
      <w:sz w:val="24"/>
      <w:szCs w:val="24"/>
      <w:lang w:val="vi-VN" w:eastAsia="vi-VN"/>
    </w:rPr>
  </w:style>
  <w:style w:type="character" w:customStyle="1" w:styleId="Heading9Char">
    <w:name w:val="Heading 9 Char"/>
    <w:basedOn w:val="DefaultParagraphFont"/>
    <w:link w:val="Heading9"/>
    <w:rsid w:val="00BE4453"/>
    <w:rPr>
      <w:rFonts w:ascii="Tahoma" w:eastAsiaTheme="majorEastAsia" w:hAnsi="Tahoma" w:cstheme="majorBidi"/>
      <w:color w:val="272727" w:themeColor="text1" w:themeTint="D8"/>
      <w:sz w:val="24"/>
      <w:szCs w:val="24"/>
      <w:lang w:val="vi-VN" w:eastAsia="vi-VN"/>
    </w:rPr>
  </w:style>
  <w:style w:type="paragraph" w:styleId="Title">
    <w:name w:val="Title"/>
    <w:aliases w:val="Title Char Char,TITLE,Title Char Char Char Char,Title Char Char Char Char Char Char Char Char,Report Title"/>
    <w:basedOn w:val="Normal"/>
    <w:next w:val="Normal"/>
    <w:link w:val="TitleChar"/>
    <w:qFormat/>
    <w:rsid w:val="00BE4453"/>
    <w:pPr>
      <w:widowControl w:val="0"/>
      <w:spacing w:after="80"/>
      <w:contextualSpacing/>
    </w:pPr>
    <w:rPr>
      <w:rFonts w:asciiTheme="majorHAnsi" w:eastAsiaTheme="majorEastAsia" w:hAnsiTheme="majorHAnsi" w:cstheme="majorBidi"/>
      <w:color w:val="000000"/>
      <w:spacing w:val="-10"/>
      <w:kern w:val="28"/>
      <w:sz w:val="56"/>
      <w:szCs w:val="56"/>
      <w:lang w:val="vi-VN" w:eastAsia="vi-VN"/>
    </w:rPr>
  </w:style>
  <w:style w:type="character" w:customStyle="1" w:styleId="TitleChar">
    <w:name w:val="Title Char"/>
    <w:basedOn w:val="DefaultParagraphFont"/>
    <w:link w:val="Title"/>
    <w:uiPriority w:val="10"/>
    <w:rsid w:val="00BE4453"/>
    <w:rPr>
      <w:rFonts w:asciiTheme="majorHAnsi" w:eastAsiaTheme="majorEastAsia" w:hAnsiTheme="majorHAnsi" w:cstheme="majorBidi"/>
      <w:color w:val="000000"/>
      <w:spacing w:val="-10"/>
      <w:kern w:val="28"/>
      <w:sz w:val="56"/>
      <w:szCs w:val="56"/>
      <w:lang w:val="vi-VN" w:eastAsia="vi-VN"/>
    </w:rPr>
  </w:style>
  <w:style w:type="paragraph" w:styleId="Subtitle">
    <w:name w:val="Subtitle"/>
    <w:basedOn w:val="Normal"/>
    <w:next w:val="Normal"/>
    <w:link w:val="SubtitleChar"/>
    <w:qFormat/>
    <w:rsid w:val="00BE4453"/>
    <w:pPr>
      <w:widowControl w:val="0"/>
      <w:numPr>
        <w:ilvl w:val="1"/>
      </w:numPr>
    </w:pPr>
    <w:rPr>
      <w:rFonts w:ascii="Tahoma" w:eastAsiaTheme="majorEastAsia" w:hAnsi="Tahoma" w:cstheme="majorBidi"/>
      <w:color w:val="595959" w:themeColor="text1" w:themeTint="A6"/>
      <w:spacing w:val="15"/>
      <w:sz w:val="28"/>
      <w:szCs w:val="28"/>
      <w:lang w:val="vi-VN" w:eastAsia="vi-VN"/>
    </w:rPr>
  </w:style>
  <w:style w:type="character" w:customStyle="1" w:styleId="SubtitleChar">
    <w:name w:val="Subtitle Char"/>
    <w:basedOn w:val="DefaultParagraphFont"/>
    <w:link w:val="Subtitle"/>
    <w:rsid w:val="00BE4453"/>
    <w:rPr>
      <w:rFonts w:ascii="Tahoma" w:eastAsiaTheme="majorEastAsia" w:hAnsi="Tahoma" w:cstheme="majorBidi"/>
      <w:color w:val="595959" w:themeColor="text1" w:themeTint="A6"/>
      <w:spacing w:val="15"/>
      <w:sz w:val="28"/>
      <w:szCs w:val="28"/>
      <w:lang w:val="vi-VN" w:eastAsia="vi-VN"/>
    </w:rPr>
  </w:style>
  <w:style w:type="paragraph" w:styleId="Quote">
    <w:name w:val="Quote"/>
    <w:basedOn w:val="Normal"/>
    <w:next w:val="Normal"/>
    <w:link w:val="QuoteChar"/>
    <w:qFormat/>
    <w:rsid w:val="00BE4453"/>
    <w:pPr>
      <w:widowControl w:val="0"/>
      <w:spacing w:before="160"/>
      <w:jc w:val="center"/>
    </w:pPr>
    <w:rPr>
      <w:rFonts w:ascii="Tahoma" w:eastAsia="Tahoma" w:hAnsi="Tahoma" w:cs="Tahoma"/>
      <w:i/>
      <w:iCs/>
      <w:color w:val="404040" w:themeColor="text1" w:themeTint="BF"/>
      <w:lang w:val="vi-VN" w:eastAsia="vi-VN"/>
    </w:rPr>
  </w:style>
  <w:style w:type="character" w:customStyle="1" w:styleId="QuoteChar">
    <w:name w:val="Quote Char"/>
    <w:basedOn w:val="DefaultParagraphFont"/>
    <w:link w:val="Quote"/>
    <w:rsid w:val="00BE4453"/>
    <w:rPr>
      <w:rFonts w:ascii="Tahoma" w:eastAsia="Tahoma" w:hAnsi="Tahoma" w:cs="Tahoma"/>
      <w:i/>
      <w:iCs/>
      <w:color w:val="404040" w:themeColor="text1" w:themeTint="BF"/>
      <w:sz w:val="24"/>
      <w:szCs w:val="24"/>
      <w:lang w:val="vi-VN" w:eastAsia="vi-VN"/>
    </w:rPr>
  </w:style>
  <w:style w:type="character" w:styleId="IntenseEmphasis">
    <w:name w:val="Intense Emphasis"/>
    <w:basedOn w:val="DefaultParagraphFont"/>
    <w:qFormat/>
    <w:rsid w:val="00BE4453"/>
    <w:rPr>
      <w:i/>
      <w:iCs/>
      <w:color w:val="2E74B5" w:themeColor="accent1" w:themeShade="BF"/>
    </w:rPr>
  </w:style>
  <w:style w:type="paragraph" w:styleId="IntenseQuote">
    <w:name w:val="Intense Quote"/>
    <w:basedOn w:val="Normal"/>
    <w:next w:val="Normal"/>
    <w:link w:val="IntenseQuoteChar"/>
    <w:qFormat/>
    <w:rsid w:val="00BE4453"/>
    <w:pPr>
      <w:widowControl w:val="0"/>
      <w:pBdr>
        <w:top w:val="single" w:sz="4" w:space="10" w:color="2E74B5" w:themeColor="accent1" w:themeShade="BF"/>
        <w:bottom w:val="single" w:sz="4" w:space="10" w:color="2E74B5" w:themeColor="accent1" w:themeShade="BF"/>
      </w:pBdr>
      <w:spacing w:before="360" w:after="360"/>
      <w:ind w:left="864" w:right="864"/>
      <w:jc w:val="center"/>
    </w:pPr>
    <w:rPr>
      <w:rFonts w:ascii="Tahoma" w:eastAsia="Tahoma" w:hAnsi="Tahoma" w:cs="Tahoma"/>
      <w:i/>
      <w:iCs/>
      <w:color w:val="2E74B5" w:themeColor="accent1" w:themeShade="BF"/>
      <w:lang w:val="vi-VN" w:eastAsia="vi-VN"/>
    </w:rPr>
  </w:style>
  <w:style w:type="character" w:customStyle="1" w:styleId="IntenseQuoteChar">
    <w:name w:val="Intense Quote Char"/>
    <w:basedOn w:val="DefaultParagraphFont"/>
    <w:link w:val="IntenseQuote"/>
    <w:rsid w:val="00BE4453"/>
    <w:rPr>
      <w:rFonts w:ascii="Tahoma" w:eastAsia="Tahoma" w:hAnsi="Tahoma" w:cs="Tahoma"/>
      <w:i/>
      <w:iCs/>
      <w:color w:val="2E74B5" w:themeColor="accent1" w:themeShade="BF"/>
      <w:sz w:val="24"/>
      <w:szCs w:val="24"/>
      <w:lang w:val="vi-VN" w:eastAsia="vi-VN"/>
    </w:rPr>
  </w:style>
  <w:style w:type="character" w:styleId="IntenseReference">
    <w:name w:val="Intense Reference"/>
    <w:basedOn w:val="DefaultParagraphFont"/>
    <w:qFormat/>
    <w:rsid w:val="00BE4453"/>
    <w:rPr>
      <w:b/>
      <w:bCs/>
      <w:smallCaps/>
      <w:color w:val="2E74B5" w:themeColor="accent1" w:themeShade="BF"/>
      <w:spacing w:val="5"/>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ident,Body Text Indent Char1"/>
    <w:basedOn w:val="Normal"/>
    <w:link w:val="BodyTextIndentChar"/>
    <w:rsid w:val="00BE4453"/>
    <w:pPr>
      <w:spacing w:after="120"/>
      <w:ind w:left="360"/>
    </w:pPr>
    <w:rPr>
      <w:rFonts w:ascii=".VnTime" w:eastAsia="Times New Roman" w:hAnsi=".VnTime"/>
      <w:sz w:val="28"/>
      <w:szCs w:val="20"/>
      <w:lang w:val="x-none" w:eastAsia="x-none"/>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rsid w:val="00BE4453"/>
    <w:rPr>
      <w:rFonts w:ascii=".VnTime" w:eastAsia="Times New Roman" w:hAnsi=".VnTime" w:cs="Times New Roman"/>
      <w:sz w:val="28"/>
      <w:szCs w:val="20"/>
      <w:lang w:val="x-none" w:eastAsia="x-none"/>
    </w:rPr>
  </w:style>
  <w:style w:type="character" w:customStyle="1" w:styleId="Bodytext7">
    <w:name w:val="Body text (7)_"/>
    <w:link w:val="Bodytext71"/>
    <w:rsid w:val="00BE4453"/>
    <w:rPr>
      <w:rFonts w:ascii="Times New Roman" w:hAnsi="Times New Roman" w:cs="Times New Roman"/>
      <w:b/>
      <w:bCs/>
      <w:i/>
      <w:iCs/>
      <w:spacing w:val="-10"/>
      <w:sz w:val="64"/>
      <w:szCs w:val="64"/>
      <w:shd w:val="clear" w:color="auto" w:fill="FFFFFF"/>
    </w:rPr>
  </w:style>
  <w:style w:type="character" w:customStyle="1" w:styleId="Bodytext70">
    <w:name w:val="Body text (7)"/>
    <w:rsid w:val="00BE4453"/>
    <w:rPr>
      <w:rFonts w:ascii="Times New Roman" w:hAnsi="Times New Roman" w:cs="Times New Roman"/>
      <w:b/>
      <w:bCs/>
      <w:i/>
      <w:iCs/>
      <w:spacing w:val="-10"/>
      <w:sz w:val="64"/>
      <w:szCs w:val="64"/>
      <w:u w:val="single"/>
      <w:lang w:val="en-US" w:eastAsia="en-US"/>
    </w:rPr>
  </w:style>
  <w:style w:type="character" w:customStyle="1" w:styleId="Bodytext8">
    <w:name w:val="Body text (8)_"/>
    <w:link w:val="Bodytext80"/>
    <w:rsid w:val="00BE4453"/>
    <w:rPr>
      <w:rFonts w:ascii="Georgia" w:hAnsi="Georgia" w:cs="Georgia"/>
      <w:b/>
      <w:bCs/>
      <w:i/>
      <w:iCs/>
      <w:sz w:val="34"/>
      <w:szCs w:val="34"/>
      <w:shd w:val="clear" w:color="auto" w:fill="FFFFFF"/>
    </w:rPr>
  </w:style>
  <w:style w:type="character" w:customStyle="1" w:styleId="Bodytext8SmallCaps">
    <w:name w:val="Body text (8) + Small Caps"/>
    <w:rsid w:val="00BE4453"/>
    <w:rPr>
      <w:rFonts w:ascii="Georgia" w:hAnsi="Georgia" w:cs="Georgia"/>
      <w:b/>
      <w:bCs/>
      <w:i/>
      <w:iCs/>
      <w:smallCaps/>
      <w:spacing w:val="0"/>
      <w:sz w:val="34"/>
      <w:szCs w:val="34"/>
      <w:u w:val="none"/>
    </w:rPr>
  </w:style>
  <w:style w:type="character" w:customStyle="1" w:styleId="Bodytext2">
    <w:name w:val="Body text (2)"/>
    <w:rsid w:val="00BE4453"/>
    <w:rPr>
      <w:rFonts w:ascii="Times New Roman" w:hAnsi="Times New Roman" w:cs="Times New Roman"/>
      <w:sz w:val="28"/>
      <w:szCs w:val="28"/>
      <w:u w:val="none"/>
    </w:rPr>
  </w:style>
  <w:style w:type="character" w:customStyle="1" w:styleId="Bodytext3">
    <w:name w:val="Body text (3)_"/>
    <w:link w:val="Bodytext30"/>
    <w:rsid w:val="00BE4453"/>
    <w:rPr>
      <w:b/>
      <w:bCs/>
      <w:sz w:val="9"/>
      <w:szCs w:val="9"/>
      <w:shd w:val="clear" w:color="auto" w:fill="FFFFFF"/>
    </w:rPr>
  </w:style>
  <w:style w:type="character" w:customStyle="1" w:styleId="Bodytext355pt">
    <w:name w:val="Body text (3) + 5.5 pt"/>
    <w:aliases w:val="Not Bold,Body text (4) + 20 pt,Spacing 0 pt4,Body text (2) + Tahoma5,10 pt1,Body text (5) + 4 pt,Body text (5) + 13 pt,Body text + Trebuchet MS1,Body text + 13 pt1"/>
    <w:rsid w:val="00BE4453"/>
    <w:rPr>
      <w:b/>
      <w:bCs/>
      <w:sz w:val="11"/>
      <w:szCs w:val="11"/>
      <w:u w:val="none"/>
    </w:rPr>
  </w:style>
  <w:style w:type="character" w:customStyle="1" w:styleId="Heading40">
    <w:name w:val="Heading #4_"/>
    <w:link w:val="Heading41"/>
    <w:rsid w:val="00BE4453"/>
    <w:rPr>
      <w:rFonts w:ascii="Times New Roman" w:hAnsi="Times New Roman" w:cs="Times New Roman"/>
      <w:b/>
      <w:bCs/>
      <w:sz w:val="28"/>
      <w:szCs w:val="28"/>
      <w:shd w:val="clear" w:color="auto" w:fill="FFFFFF"/>
    </w:rPr>
  </w:style>
  <w:style w:type="character" w:customStyle="1" w:styleId="Bodytext4">
    <w:name w:val="Body text (4)_"/>
    <w:link w:val="Bodytext40"/>
    <w:rsid w:val="00BE4453"/>
    <w:rPr>
      <w:rFonts w:ascii="Times New Roman" w:hAnsi="Times New Roman" w:cs="Times New Roman"/>
      <w:b/>
      <w:bCs/>
      <w:sz w:val="28"/>
      <w:szCs w:val="28"/>
      <w:shd w:val="clear" w:color="auto" w:fill="FFFFFF"/>
    </w:rPr>
  </w:style>
  <w:style w:type="character" w:customStyle="1" w:styleId="Bodytext5">
    <w:name w:val="Body text (5)_"/>
    <w:link w:val="Bodytext50"/>
    <w:rsid w:val="00BE4453"/>
    <w:rPr>
      <w:rFonts w:ascii="Times New Roman" w:hAnsi="Times New Roman" w:cs="Times New Roman"/>
      <w:i/>
      <w:iCs/>
      <w:sz w:val="28"/>
      <w:szCs w:val="28"/>
      <w:shd w:val="clear" w:color="auto" w:fill="FFFFFF"/>
    </w:rPr>
  </w:style>
  <w:style w:type="character" w:customStyle="1" w:styleId="Bodytext6">
    <w:name w:val="Body text (6)_"/>
    <w:link w:val="Bodytext61"/>
    <w:rsid w:val="00BE4453"/>
    <w:rPr>
      <w:w w:val="70"/>
      <w:sz w:val="17"/>
      <w:szCs w:val="17"/>
      <w:shd w:val="clear" w:color="auto" w:fill="FFFFFF"/>
    </w:rPr>
  </w:style>
  <w:style w:type="character" w:customStyle="1" w:styleId="Bodytext60">
    <w:name w:val="Body text (6)"/>
    <w:rsid w:val="00BE4453"/>
    <w:rPr>
      <w:w w:val="70"/>
      <w:sz w:val="17"/>
      <w:szCs w:val="17"/>
      <w:u w:val="single"/>
    </w:rPr>
  </w:style>
  <w:style w:type="character" w:customStyle="1" w:styleId="Bodytext20">
    <w:name w:val="Body text (2)_"/>
    <w:link w:val="Bodytext21"/>
    <w:rsid w:val="00BE4453"/>
    <w:rPr>
      <w:rFonts w:ascii="Times New Roman" w:hAnsi="Times New Roman" w:cs="Times New Roman"/>
      <w:sz w:val="28"/>
      <w:szCs w:val="28"/>
      <w:shd w:val="clear" w:color="auto" w:fill="FFFFFF"/>
    </w:rPr>
  </w:style>
  <w:style w:type="character" w:customStyle="1" w:styleId="Bodytext2Bold">
    <w:name w:val="Body text (2) + Bold"/>
    <w:rsid w:val="00BE4453"/>
    <w:rPr>
      <w:rFonts w:ascii="Times New Roman" w:hAnsi="Times New Roman" w:cs="Times New Roman"/>
      <w:b/>
      <w:bCs/>
      <w:sz w:val="28"/>
      <w:szCs w:val="28"/>
      <w:u w:val="none"/>
    </w:rPr>
  </w:style>
  <w:style w:type="character" w:customStyle="1" w:styleId="Bodytext4Tahoma">
    <w:name w:val="Body text (4) + Tahoma"/>
    <w:aliases w:val="8.5 pt,Not Bold2,Scale 70%,Body text (29) + Times New Roman,25 pt,Scale 60%,Body text (2) + 12 pt,Table caption (8) + Segoe UI,Not Bold4,Spacing 0 pt8,Body text (53) + 8.5 pt,Body text + 10 pt,Body text + Tahoma"/>
    <w:rsid w:val="00BE4453"/>
    <w:rPr>
      <w:rFonts w:ascii="Tahoma" w:hAnsi="Tahoma" w:cs="Tahoma"/>
      <w:b/>
      <w:bCs/>
      <w:w w:val="70"/>
      <w:sz w:val="17"/>
      <w:szCs w:val="17"/>
      <w:u w:val="single"/>
    </w:rPr>
  </w:style>
  <w:style w:type="character" w:customStyle="1" w:styleId="Bodytext4NotBold">
    <w:name w:val="Body text (4) + Not Bold"/>
    <w:aliases w:val="Italic,Italic14,Spacing 0 pt11,Body text + 4 pt11,Body text + 6 pt8"/>
    <w:rsid w:val="00BE4453"/>
    <w:rPr>
      <w:rFonts w:ascii="Times New Roman" w:hAnsi="Times New Roman" w:cs="Times New Roman"/>
      <w:b/>
      <w:bCs/>
      <w:i/>
      <w:iCs/>
      <w:sz w:val="28"/>
      <w:szCs w:val="28"/>
      <w:u w:val="single"/>
    </w:rPr>
  </w:style>
  <w:style w:type="character" w:customStyle="1" w:styleId="Heading32">
    <w:name w:val="Heading #3 (2)_"/>
    <w:link w:val="Heading320"/>
    <w:rsid w:val="00BE4453"/>
    <w:rPr>
      <w:rFonts w:ascii="Times New Roman" w:hAnsi="Times New Roman" w:cs="Times New Roman"/>
      <w:b/>
      <w:bCs/>
      <w:sz w:val="30"/>
      <w:szCs w:val="30"/>
      <w:shd w:val="clear" w:color="auto" w:fill="FFFFFF"/>
    </w:rPr>
  </w:style>
  <w:style w:type="character" w:customStyle="1" w:styleId="Bodytext219pt">
    <w:name w:val="Body text (2) + 19 pt"/>
    <w:aliases w:val="Bold,Spacing 0 pt,Body text (31) + 10 pt,Spacing 0 pt10,Body text + 11.5 pt13,Small Caps3"/>
    <w:rsid w:val="00BE4453"/>
    <w:rPr>
      <w:rFonts w:ascii="Times New Roman" w:hAnsi="Times New Roman" w:cs="Times New Roman"/>
      <w:b/>
      <w:bCs/>
      <w:spacing w:val="-10"/>
      <w:sz w:val="38"/>
      <w:szCs w:val="38"/>
      <w:u w:val="none"/>
    </w:rPr>
  </w:style>
  <w:style w:type="character" w:customStyle="1" w:styleId="Bodytext4NotBold2">
    <w:name w:val="Body text (4) + Not Bold2"/>
    <w:aliases w:val="Italic1,Body text (2) + 5 pt,Body text + 4 pt1"/>
    <w:rsid w:val="00BE4453"/>
    <w:rPr>
      <w:rFonts w:ascii="Times New Roman" w:hAnsi="Times New Roman" w:cs="Times New Roman"/>
      <w:b/>
      <w:bCs/>
      <w:i/>
      <w:iCs/>
      <w:sz w:val="28"/>
      <w:szCs w:val="28"/>
      <w:u w:val="none"/>
    </w:rPr>
  </w:style>
  <w:style w:type="character" w:customStyle="1" w:styleId="Heading33">
    <w:name w:val="Heading #3 (3)_"/>
    <w:link w:val="Heading330"/>
    <w:rsid w:val="00BE4453"/>
    <w:rPr>
      <w:rFonts w:ascii="Times New Roman" w:hAnsi="Times New Roman" w:cs="Times New Roman"/>
      <w:b/>
      <w:bCs/>
      <w:sz w:val="28"/>
      <w:szCs w:val="28"/>
      <w:shd w:val="clear" w:color="auto" w:fill="FFFFFF"/>
    </w:rPr>
  </w:style>
  <w:style w:type="character" w:customStyle="1" w:styleId="Bodytext22">
    <w:name w:val="Body text (2)2"/>
    <w:rsid w:val="00BE4453"/>
    <w:rPr>
      <w:rFonts w:ascii="Times New Roman" w:hAnsi="Times New Roman" w:cs="Times New Roman"/>
      <w:sz w:val="28"/>
      <w:szCs w:val="28"/>
      <w:u w:val="single"/>
    </w:rPr>
  </w:style>
  <w:style w:type="character" w:customStyle="1" w:styleId="Heading34">
    <w:name w:val="Heading #3 (4)_"/>
    <w:link w:val="Heading340"/>
    <w:rsid w:val="00BE4453"/>
    <w:rPr>
      <w:rFonts w:ascii="Arial Narrow" w:hAnsi="Arial Narrow" w:cs="Arial Narrow"/>
      <w:b/>
      <w:bCs/>
      <w:sz w:val="26"/>
      <w:szCs w:val="26"/>
      <w:shd w:val="clear" w:color="auto" w:fill="FFFFFF"/>
    </w:rPr>
  </w:style>
  <w:style w:type="character" w:customStyle="1" w:styleId="Heading30">
    <w:name w:val="Heading #3_"/>
    <w:link w:val="Heading31"/>
    <w:rsid w:val="00BE4453"/>
    <w:rPr>
      <w:rFonts w:ascii="Times New Roman" w:hAnsi="Times New Roman" w:cs="Times New Roman"/>
      <w:sz w:val="28"/>
      <w:szCs w:val="28"/>
      <w:shd w:val="clear" w:color="auto" w:fill="FFFFFF"/>
    </w:rPr>
  </w:style>
  <w:style w:type="character" w:customStyle="1" w:styleId="Heading35">
    <w:name w:val="Heading #3 (5)_"/>
    <w:link w:val="Heading350"/>
    <w:rsid w:val="00BE4453"/>
    <w:rPr>
      <w:rFonts w:ascii="Times New Roman" w:hAnsi="Times New Roman" w:cs="Times New Roman"/>
      <w:sz w:val="26"/>
      <w:szCs w:val="26"/>
      <w:shd w:val="clear" w:color="auto" w:fill="FFFFFF"/>
    </w:rPr>
  </w:style>
  <w:style w:type="character" w:customStyle="1" w:styleId="Bodytext9">
    <w:name w:val="Body text (9)_"/>
    <w:link w:val="Bodytext90"/>
    <w:rsid w:val="00BE4453"/>
    <w:rPr>
      <w:rFonts w:ascii="Times New Roman" w:hAnsi="Times New Roman" w:cs="Times New Roman"/>
      <w:sz w:val="28"/>
      <w:szCs w:val="28"/>
      <w:shd w:val="clear" w:color="auto" w:fill="FFFFFF"/>
    </w:rPr>
  </w:style>
  <w:style w:type="character" w:customStyle="1" w:styleId="Bodytext2Italic">
    <w:name w:val="Body text (2) + Italic"/>
    <w:aliases w:val="Spacing 1 pt,Body text (2) + 10.5 pt,Body text + 11 pt5"/>
    <w:rsid w:val="00BE4453"/>
    <w:rPr>
      <w:rFonts w:ascii="Times New Roman" w:hAnsi="Times New Roman" w:cs="Times New Roman"/>
      <w:i/>
      <w:iCs/>
      <w:spacing w:val="0"/>
      <w:sz w:val="28"/>
      <w:szCs w:val="28"/>
      <w:u w:val="none"/>
    </w:rPr>
  </w:style>
  <w:style w:type="character" w:customStyle="1" w:styleId="Bodytext10">
    <w:name w:val="Body text (10)_"/>
    <w:link w:val="Bodytext100"/>
    <w:rsid w:val="00BE4453"/>
    <w:rPr>
      <w:rFonts w:ascii="Times New Roman" w:hAnsi="Times New Roman" w:cs="Times New Roman"/>
      <w:b/>
      <w:bCs/>
      <w:spacing w:val="-10"/>
      <w:sz w:val="28"/>
      <w:szCs w:val="28"/>
      <w:shd w:val="clear" w:color="auto" w:fill="FFFFFF"/>
    </w:rPr>
  </w:style>
  <w:style w:type="character" w:customStyle="1" w:styleId="Heading36">
    <w:name w:val="Heading #3 (6)_"/>
    <w:link w:val="Heading360"/>
    <w:rsid w:val="00BE4453"/>
    <w:rPr>
      <w:rFonts w:ascii="Microsoft Sans Serif" w:hAnsi="Microsoft Sans Serif" w:cs="Microsoft Sans Serif"/>
      <w:b/>
      <w:bCs/>
      <w:sz w:val="26"/>
      <w:szCs w:val="26"/>
      <w:shd w:val="clear" w:color="auto" w:fill="FFFFFF"/>
    </w:rPr>
  </w:style>
  <w:style w:type="character" w:customStyle="1" w:styleId="Bodytext11">
    <w:name w:val="Body text (11)_"/>
    <w:link w:val="Bodytext110"/>
    <w:rsid w:val="00BE4453"/>
    <w:rPr>
      <w:rFonts w:ascii="Times New Roman" w:hAnsi="Times New Roman" w:cs="Times New Roman"/>
      <w:b/>
      <w:bCs/>
      <w:sz w:val="28"/>
      <w:szCs w:val="28"/>
      <w:shd w:val="clear" w:color="auto" w:fill="FFFFFF"/>
    </w:rPr>
  </w:style>
  <w:style w:type="character" w:customStyle="1" w:styleId="Headingnumber4">
    <w:name w:val="Heading number #4_"/>
    <w:link w:val="Headingnumber40"/>
    <w:rsid w:val="00BE4453"/>
    <w:rPr>
      <w:rFonts w:ascii="Times New Roman" w:hAnsi="Times New Roman" w:cs="Times New Roman"/>
      <w:b/>
      <w:bCs/>
      <w:sz w:val="28"/>
      <w:szCs w:val="28"/>
      <w:shd w:val="clear" w:color="auto" w:fill="FFFFFF"/>
    </w:rPr>
  </w:style>
  <w:style w:type="character" w:customStyle="1" w:styleId="Bodytext4NotBold1">
    <w:name w:val="Body text (4) + Not Bold1"/>
    <w:basedOn w:val="Bodytext4"/>
    <w:rsid w:val="00BE4453"/>
    <w:rPr>
      <w:rFonts w:ascii="Times New Roman" w:hAnsi="Times New Roman" w:cs="Times New Roman"/>
      <w:b/>
      <w:bCs/>
      <w:sz w:val="28"/>
      <w:szCs w:val="28"/>
      <w:shd w:val="clear" w:color="auto" w:fill="FFFFFF"/>
    </w:rPr>
  </w:style>
  <w:style w:type="character" w:customStyle="1" w:styleId="Bodytext12">
    <w:name w:val="Body text (12)_"/>
    <w:link w:val="Bodytext120"/>
    <w:rsid w:val="00BE4453"/>
    <w:rPr>
      <w:rFonts w:ascii="Times New Roman" w:hAnsi="Times New Roman" w:cs="Times New Roman"/>
      <w:b/>
      <w:bCs/>
      <w:sz w:val="38"/>
      <w:szCs w:val="38"/>
      <w:shd w:val="clear" w:color="auto" w:fill="FFFFFF"/>
    </w:rPr>
  </w:style>
  <w:style w:type="character" w:customStyle="1" w:styleId="Bodytext1214pt">
    <w:name w:val="Body text (12) + 14 pt"/>
    <w:aliases w:val="Not Bold1,Body text (18) + 11 pt"/>
    <w:rsid w:val="00BE4453"/>
    <w:rPr>
      <w:rFonts w:ascii="Times New Roman" w:hAnsi="Times New Roman" w:cs="Times New Roman"/>
      <w:b/>
      <w:bCs/>
      <w:spacing w:val="0"/>
      <w:sz w:val="28"/>
      <w:szCs w:val="28"/>
      <w:u w:val="none"/>
    </w:rPr>
  </w:style>
  <w:style w:type="character" w:customStyle="1" w:styleId="Heading4NotBold">
    <w:name w:val="Heading #4 + Not Bold"/>
    <w:basedOn w:val="Heading40"/>
    <w:rsid w:val="00BE4453"/>
    <w:rPr>
      <w:rFonts w:ascii="Times New Roman" w:hAnsi="Times New Roman" w:cs="Times New Roman"/>
      <w:b/>
      <w:bCs/>
      <w:sz w:val="28"/>
      <w:szCs w:val="28"/>
      <w:shd w:val="clear" w:color="auto" w:fill="FFFFFF"/>
    </w:rPr>
  </w:style>
  <w:style w:type="paragraph" w:customStyle="1" w:styleId="Bodytext71">
    <w:name w:val="Body text (7)1"/>
    <w:basedOn w:val="Normal"/>
    <w:link w:val="Bodytext7"/>
    <w:rsid w:val="00BE4453"/>
    <w:pPr>
      <w:widowControl w:val="0"/>
      <w:shd w:val="clear" w:color="auto" w:fill="FFFFFF"/>
      <w:spacing w:line="240" w:lineRule="atLeast"/>
    </w:pPr>
    <w:rPr>
      <w:b/>
      <w:bCs/>
      <w:i/>
      <w:iCs/>
      <w:spacing w:val="-10"/>
      <w:sz w:val="64"/>
      <w:szCs w:val="64"/>
    </w:rPr>
  </w:style>
  <w:style w:type="paragraph" w:customStyle="1" w:styleId="Bodytext80">
    <w:name w:val="Body text (8)"/>
    <w:basedOn w:val="Normal"/>
    <w:link w:val="Bodytext8"/>
    <w:rsid w:val="00BE4453"/>
    <w:pPr>
      <w:widowControl w:val="0"/>
      <w:shd w:val="clear" w:color="auto" w:fill="FFFFFF"/>
      <w:spacing w:line="240" w:lineRule="atLeast"/>
    </w:pPr>
    <w:rPr>
      <w:rFonts w:ascii="Georgia" w:hAnsi="Georgia" w:cs="Georgia"/>
      <w:b/>
      <w:bCs/>
      <w:i/>
      <w:iCs/>
      <w:sz w:val="34"/>
      <w:szCs w:val="34"/>
    </w:rPr>
  </w:style>
  <w:style w:type="paragraph" w:customStyle="1" w:styleId="Bodytext21">
    <w:name w:val="Body text (2)1"/>
    <w:basedOn w:val="Normal"/>
    <w:link w:val="Bodytext20"/>
    <w:rsid w:val="00BE4453"/>
    <w:pPr>
      <w:widowControl w:val="0"/>
      <w:shd w:val="clear" w:color="auto" w:fill="FFFFFF"/>
      <w:spacing w:line="327" w:lineRule="exact"/>
      <w:jc w:val="both"/>
    </w:pPr>
    <w:rPr>
      <w:sz w:val="28"/>
      <w:szCs w:val="28"/>
    </w:rPr>
  </w:style>
  <w:style w:type="paragraph" w:customStyle="1" w:styleId="Bodytext30">
    <w:name w:val="Body text (3)"/>
    <w:basedOn w:val="Normal"/>
    <w:link w:val="Bodytext3"/>
    <w:rsid w:val="00BE4453"/>
    <w:pPr>
      <w:widowControl w:val="0"/>
      <w:shd w:val="clear" w:color="auto" w:fill="FFFFFF"/>
      <w:spacing w:line="116" w:lineRule="exact"/>
    </w:pPr>
    <w:rPr>
      <w:rFonts w:asciiTheme="minorHAnsi" w:hAnsiTheme="minorHAnsi" w:cstheme="minorBidi"/>
      <w:b/>
      <w:bCs/>
      <w:sz w:val="9"/>
      <w:szCs w:val="9"/>
    </w:rPr>
  </w:style>
  <w:style w:type="paragraph" w:customStyle="1" w:styleId="Heading41">
    <w:name w:val="Heading #4"/>
    <w:basedOn w:val="Normal"/>
    <w:link w:val="Heading40"/>
    <w:rsid w:val="00BE4453"/>
    <w:pPr>
      <w:widowControl w:val="0"/>
      <w:shd w:val="clear" w:color="auto" w:fill="FFFFFF"/>
      <w:spacing w:line="316" w:lineRule="exact"/>
      <w:ind w:hanging="1320"/>
      <w:jc w:val="both"/>
      <w:outlineLvl w:val="3"/>
    </w:pPr>
    <w:rPr>
      <w:b/>
      <w:bCs/>
      <w:sz w:val="28"/>
      <w:szCs w:val="28"/>
    </w:rPr>
  </w:style>
  <w:style w:type="paragraph" w:customStyle="1" w:styleId="Bodytext40">
    <w:name w:val="Body text (4)"/>
    <w:basedOn w:val="Normal"/>
    <w:link w:val="Bodytext4"/>
    <w:rsid w:val="00BE4453"/>
    <w:pPr>
      <w:widowControl w:val="0"/>
      <w:shd w:val="clear" w:color="auto" w:fill="FFFFFF"/>
      <w:spacing w:line="316" w:lineRule="exact"/>
      <w:jc w:val="both"/>
    </w:pPr>
    <w:rPr>
      <w:b/>
      <w:bCs/>
      <w:sz w:val="28"/>
      <w:szCs w:val="28"/>
    </w:rPr>
  </w:style>
  <w:style w:type="paragraph" w:customStyle="1" w:styleId="Bodytext50">
    <w:name w:val="Body text (5)"/>
    <w:basedOn w:val="Normal"/>
    <w:link w:val="Bodytext5"/>
    <w:rsid w:val="00BE4453"/>
    <w:pPr>
      <w:widowControl w:val="0"/>
      <w:shd w:val="clear" w:color="auto" w:fill="FFFFFF"/>
      <w:spacing w:line="240" w:lineRule="atLeast"/>
      <w:jc w:val="both"/>
    </w:pPr>
    <w:rPr>
      <w:i/>
      <w:iCs/>
      <w:sz w:val="28"/>
      <w:szCs w:val="28"/>
    </w:rPr>
  </w:style>
  <w:style w:type="paragraph" w:customStyle="1" w:styleId="Bodytext61">
    <w:name w:val="Body text (6)1"/>
    <w:basedOn w:val="Normal"/>
    <w:link w:val="Bodytext6"/>
    <w:rsid w:val="00BE4453"/>
    <w:pPr>
      <w:widowControl w:val="0"/>
      <w:shd w:val="clear" w:color="auto" w:fill="FFFFFF"/>
      <w:spacing w:line="240" w:lineRule="atLeast"/>
    </w:pPr>
    <w:rPr>
      <w:rFonts w:asciiTheme="minorHAnsi" w:hAnsiTheme="minorHAnsi" w:cstheme="minorBidi"/>
      <w:w w:val="70"/>
      <w:sz w:val="17"/>
      <w:szCs w:val="17"/>
    </w:rPr>
  </w:style>
  <w:style w:type="paragraph" w:customStyle="1" w:styleId="Heading320">
    <w:name w:val="Heading #3 (2)"/>
    <w:basedOn w:val="Normal"/>
    <w:link w:val="Heading32"/>
    <w:rsid w:val="00BE4453"/>
    <w:pPr>
      <w:widowControl w:val="0"/>
      <w:shd w:val="clear" w:color="auto" w:fill="FFFFFF"/>
      <w:spacing w:line="240" w:lineRule="atLeast"/>
      <w:jc w:val="center"/>
      <w:outlineLvl w:val="2"/>
    </w:pPr>
    <w:rPr>
      <w:b/>
      <w:bCs/>
      <w:sz w:val="30"/>
      <w:szCs w:val="30"/>
    </w:rPr>
  </w:style>
  <w:style w:type="paragraph" w:customStyle="1" w:styleId="Heading330">
    <w:name w:val="Heading #3 (3)"/>
    <w:basedOn w:val="Normal"/>
    <w:link w:val="Heading33"/>
    <w:rsid w:val="00BE4453"/>
    <w:pPr>
      <w:widowControl w:val="0"/>
      <w:shd w:val="clear" w:color="auto" w:fill="FFFFFF"/>
      <w:spacing w:line="240" w:lineRule="atLeast"/>
      <w:outlineLvl w:val="2"/>
    </w:pPr>
    <w:rPr>
      <w:b/>
      <w:bCs/>
      <w:sz w:val="28"/>
      <w:szCs w:val="28"/>
    </w:rPr>
  </w:style>
  <w:style w:type="paragraph" w:customStyle="1" w:styleId="Heading340">
    <w:name w:val="Heading #3 (4)"/>
    <w:basedOn w:val="Normal"/>
    <w:link w:val="Heading34"/>
    <w:rsid w:val="00BE4453"/>
    <w:pPr>
      <w:widowControl w:val="0"/>
      <w:shd w:val="clear" w:color="auto" w:fill="FFFFFF"/>
      <w:spacing w:line="240" w:lineRule="atLeast"/>
      <w:outlineLvl w:val="2"/>
    </w:pPr>
    <w:rPr>
      <w:rFonts w:ascii="Arial Narrow" w:hAnsi="Arial Narrow" w:cs="Arial Narrow"/>
      <w:b/>
      <w:bCs/>
      <w:sz w:val="26"/>
      <w:szCs w:val="26"/>
    </w:rPr>
  </w:style>
  <w:style w:type="paragraph" w:customStyle="1" w:styleId="Heading31">
    <w:name w:val="Heading #3"/>
    <w:basedOn w:val="Normal"/>
    <w:link w:val="Heading30"/>
    <w:rsid w:val="00BE4453"/>
    <w:pPr>
      <w:widowControl w:val="0"/>
      <w:shd w:val="clear" w:color="auto" w:fill="FFFFFF"/>
      <w:spacing w:line="240" w:lineRule="atLeast"/>
      <w:outlineLvl w:val="2"/>
    </w:pPr>
    <w:rPr>
      <w:sz w:val="28"/>
      <w:szCs w:val="28"/>
    </w:rPr>
  </w:style>
  <w:style w:type="paragraph" w:customStyle="1" w:styleId="Heading350">
    <w:name w:val="Heading #3 (5)"/>
    <w:basedOn w:val="Normal"/>
    <w:link w:val="Heading35"/>
    <w:rsid w:val="00BE4453"/>
    <w:pPr>
      <w:widowControl w:val="0"/>
      <w:shd w:val="clear" w:color="auto" w:fill="FFFFFF"/>
      <w:spacing w:line="240" w:lineRule="atLeast"/>
      <w:outlineLvl w:val="2"/>
    </w:pPr>
    <w:rPr>
      <w:sz w:val="26"/>
      <w:szCs w:val="26"/>
    </w:rPr>
  </w:style>
  <w:style w:type="paragraph" w:customStyle="1" w:styleId="Bodytext90">
    <w:name w:val="Body text (9)"/>
    <w:basedOn w:val="Normal"/>
    <w:link w:val="Bodytext9"/>
    <w:rsid w:val="00BE4453"/>
    <w:pPr>
      <w:widowControl w:val="0"/>
      <w:shd w:val="clear" w:color="auto" w:fill="FFFFFF"/>
      <w:spacing w:line="240" w:lineRule="atLeast"/>
    </w:pPr>
    <w:rPr>
      <w:sz w:val="28"/>
      <w:szCs w:val="28"/>
    </w:rPr>
  </w:style>
  <w:style w:type="paragraph" w:customStyle="1" w:styleId="Bodytext100">
    <w:name w:val="Body text (10)"/>
    <w:basedOn w:val="Normal"/>
    <w:link w:val="Bodytext10"/>
    <w:rsid w:val="00BE4453"/>
    <w:pPr>
      <w:widowControl w:val="0"/>
      <w:shd w:val="clear" w:color="auto" w:fill="FFFFFF"/>
      <w:spacing w:line="240" w:lineRule="atLeast"/>
    </w:pPr>
    <w:rPr>
      <w:b/>
      <w:bCs/>
      <w:spacing w:val="-10"/>
      <w:sz w:val="28"/>
      <w:szCs w:val="28"/>
    </w:rPr>
  </w:style>
  <w:style w:type="paragraph" w:customStyle="1" w:styleId="Heading360">
    <w:name w:val="Heading #3 (6)"/>
    <w:basedOn w:val="Normal"/>
    <w:link w:val="Heading36"/>
    <w:rsid w:val="00BE4453"/>
    <w:pPr>
      <w:widowControl w:val="0"/>
      <w:shd w:val="clear" w:color="auto" w:fill="FFFFFF"/>
      <w:spacing w:line="240" w:lineRule="atLeast"/>
      <w:outlineLvl w:val="2"/>
    </w:pPr>
    <w:rPr>
      <w:rFonts w:ascii="Microsoft Sans Serif" w:hAnsi="Microsoft Sans Serif" w:cs="Microsoft Sans Serif"/>
      <w:b/>
      <w:bCs/>
      <w:sz w:val="26"/>
      <w:szCs w:val="26"/>
    </w:rPr>
  </w:style>
  <w:style w:type="paragraph" w:customStyle="1" w:styleId="Bodytext110">
    <w:name w:val="Body text (11)"/>
    <w:basedOn w:val="Normal"/>
    <w:link w:val="Bodytext11"/>
    <w:rsid w:val="00BE4453"/>
    <w:pPr>
      <w:widowControl w:val="0"/>
      <w:shd w:val="clear" w:color="auto" w:fill="FFFFFF"/>
      <w:spacing w:line="240" w:lineRule="atLeast"/>
    </w:pPr>
    <w:rPr>
      <w:b/>
      <w:bCs/>
      <w:sz w:val="28"/>
      <w:szCs w:val="28"/>
    </w:rPr>
  </w:style>
  <w:style w:type="paragraph" w:customStyle="1" w:styleId="Headingnumber40">
    <w:name w:val="Heading number #4"/>
    <w:basedOn w:val="Normal"/>
    <w:link w:val="Headingnumber4"/>
    <w:rsid w:val="00BE4453"/>
    <w:pPr>
      <w:widowControl w:val="0"/>
      <w:shd w:val="clear" w:color="auto" w:fill="FFFFFF"/>
      <w:spacing w:line="240" w:lineRule="atLeast"/>
    </w:pPr>
    <w:rPr>
      <w:b/>
      <w:bCs/>
      <w:sz w:val="28"/>
      <w:szCs w:val="28"/>
    </w:rPr>
  </w:style>
  <w:style w:type="paragraph" w:customStyle="1" w:styleId="Bodytext120">
    <w:name w:val="Body text (12)"/>
    <w:basedOn w:val="Normal"/>
    <w:link w:val="Bodytext12"/>
    <w:rsid w:val="00BE4453"/>
    <w:pPr>
      <w:widowControl w:val="0"/>
      <w:shd w:val="clear" w:color="auto" w:fill="FFFFFF"/>
      <w:spacing w:line="240" w:lineRule="atLeast"/>
    </w:pPr>
    <w:rPr>
      <w:b/>
      <w:bCs/>
      <w:sz w:val="38"/>
      <w:szCs w:val="38"/>
    </w:rPr>
  </w:style>
  <w:style w:type="paragraph" w:customStyle="1" w:styleId="DefaultParagraphFontParaCharCharCharCharChar">
    <w:name w:val="Default Paragraph Font Para Char Char Char Char Char"/>
    <w:autoRedefine/>
    <w:rsid w:val="00BE4453"/>
    <w:pPr>
      <w:tabs>
        <w:tab w:val="left" w:pos="1152"/>
      </w:tabs>
      <w:spacing w:before="120" w:after="120" w:line="312" w:lineRule="auto"/>
    </w:pPr>
    <w:rPr>
      <w:rFonts w:ascii="Arial" w:eastAsia="Times New Roman" w:hAnsi="Arial" w:cs="Arial"/>
      <w:sz w:val="26"/>
      <w:szCs w:val="26"/>
    </w:rPr>
  </w:style>
  <w:style w:type="paragraph" w:customStyle="1" w:styleId="ConfidentialPageDate">
    <w:name w:val="Confidential  Page #  Date"/>
    <w:rsid w:val="00BE4453"/>
    <w:pPr>
      <w:spacing w:after="0" w:line="240" w:lineRule="auto"/>
    </w:pPr>
    <w:rPr>
      <w:rFonts w:ascii="Times New Roman" w:eastAsia="Times New Roman" w:hAnsi="Times New Roman" w:cs="Times New Roman"/>
      <w:sz w:val="24"/>
      <w:szCs w:val="24"/>
    </w:rPr>
  </w:style>
  <w:style w:type="character" w:customStyle="1" w:styleId="Bodytext14">
    <w:name w:val="Body text (14)_"/>
    <w:link w:val="Bodytext140"/>
    <w:rsid w:val="00BE4453"/>
    <w:rPr>
      <w:rFonts w:ascii="Century Gothic" w:hAnsi="Century Gothic"/>
      <w:sz w:val="14"/>
      <w:szCs w:val="14"/>
      <w:shd w:val="clear" w:color="auto" w:fill="FFFFFF"/>
    </w:rPr>
  </w:style>
  <w:style w:type="character" w:customStyle="1" w:styleId="Heading419pt">
    <w:name w:val="Heading #4 + 19 pt"/>
    <w:rsid w:val="00BE4453"/>
    <w:rPr>
      <w:rFonts w:ascii="Times New Roman" w:hAnsi="Times New Roman" w:cs="Times New Roman"/>
      <w:b/>
      <w:bCs/>
      <w:spacing w:val="0"/>
      <w:sz w:val="38"/>
      <w:szCs w:val="38"/>
      <w:u w:val="none"/>
    </w:rPr>
  </w:style>
  <w:style w:type="character" w:customStyle="1" w:styleId="Bodytext13">
    <w:name w:val="Body text (13)_"/>
    <w:link w:val="Bodytext130"/>
    <w:rsid w:val="00BE4453"/>
    <w:rPr>
      <w:rFonts w:ascii="Consolas" w:hAnsi="Consolas"/>
      <w:sz w:val="10"/>
      <w:szCs w:val="10"/>
      <w:shd w:val="clear" w:color="auto" w:fill="FFFFFF"/>
    </w:rPr>
  </w:style>
  <w:style w:type="character" w:customStyle="1" w:styleId="Bodytext15">
    <w:name w:val="Body text (15)_"/>
    <w:link w:val="Bodytext150"/>
    <w:rsid w:val="00BE4453"/>
    <w:rPr>
      <w:b/>
      <w:bCs/>
      <w:sz w:val="26"/>
      <w:szCs w:val="26"/>
      <w:shd w:val="clear" w:color="auto" w:fill="FFFFFF"/>
    </w:rPr>
  </w:style>
  <w:style w:type="character" w:customStyle="1" w:styleId="Bodytext16">
    <w:name w:val="Body text (16)_"/>
    <w:link w:val="Bodytext160"/>
    <w:rsid w:val="00BE4453"/>
    <w:rPr>
      <w:rFonts w:ascii="Garamond" w:hAnsi="Garamond"/>
      <w:b/>
      <w:bCs/>
      <w:sz w:val="28"/>
      <w:szCs w:val="28"/>
      <w:shd w:val="clear" w:color="auto" w:fill="FFFFFF"/>
    </w:rPr>
  </w:style>
  <w:style w:type="character" w:customStyle="1" w:styleId="Heading37">
    <w:name w:val="Heading #3 (7)_"/>
    <w:link w:val="Heading370"/>
    <w:rsid w:val="00BE4453"/>
    <w:rPr>
      <w:sz w:val="28"/>
      <w:szCs w:val="28"/>
      <w:shd w:val="clear" w:color="auto" w:fill="FFFFFF"/>
    </w:rPr>
  </w:style>
  <w:style w:type="character" w:customStyle="1" w:styleId="Bodytext17">
    <w:name w:val="Body text (17)_"/>
    <w:link w:val="Bodytext170"/>
    <w:rsid w:val="00BE4453"/>
    <w:rPr>
      <w:b/>
      <w:bCs/>
      <w:i/>
      <w:iCs/>
      <w:shd w:val="clear" w:color="auto" w:fill="FFFFFF"/>
    </w:rPr>
  </w:style>
  <w:style w:type="character" w:customStyle="1" w:styleId="Bodytext18">
    <w:name w:val="Body text (18)_"/>
    <w:link w:val="Bodytext180"/>
    <w:rsid w:val="00BE4453"/>
    <w:rPr>
      <w:b/>
      <w:bCs/>
      <w:shd w:val="clear" w:color="auto" w:fill="FFFFFF"/>
    </w:rPr>
  </w:style>
  <w:style w:type="character" w:customStyle="1" w:styleId="Bodytext5Bold">
    <w:name w:val="Body text (5) + Bold"/>
    <w:aliases w:val="Not Italic,Not Italic9,Body text (3) + 12 pt"/>
    <w:rsid w:val="00BE4453"/>
    <w:rPr>
      <w:rFonts w:ascii="Times New Roman" w:hAnsi="Times New Roman" w:cs="Times New Roman"/>
      <w:b/>
      <w:bCs/>
      <w:i/>
      <w:iCs/>
      <w:sz w:val="28"/>
      <w:szCs w:val="28"/>
      <w:u w:val="none"/>
    </w:rPr>
  </w:style>
  <w:style w:type="character" w:customStyle="1" w:styleId="Heading38">
    <w:name w:val="Heading #3 (8)_"/>
    <w:link w:val="Heading380"/>
    <w:rsid w:val="00BE4453"/>
    <w:rPr>
      <w:b/>
      <w:bCs/>
      <w:sz w:val="30"/>
      <w:szCs w:val="30"/>
      <w:shd w:val="clear" w:color="auto" w:fill="FFFFFF"/>
    </w:rPr>
  </w:style>
  <w:style w:type="character" w:customStyle="1" w:styleId="Bodytext19">
    <w:name w:val="Body text (19)_"/>
    <w:link w:val="Bodytext190"/>
    <w:rsid w:val="00BE4453"/>
    <w:rPr>
      <w:b/>
      <w:bCs/>
      <w:sz w:val="28"/>
      <w:szCs w:val="28"/>
      <w:shd w:val="clear" w:color="auto" w:fill="FFFFFF"/>
    </w:rPr>
  </w:style>
  <w:style w:type="character" w:customStyle="1" w:styleId="Heading39">
    <w:name w:val="Heading #3 (9)_"/>
    <w:link w:val="Heading390"/>
    <w:rsid w:val="00BE4453"/>
    <w:rPr>
      <w:b/>
      <w:bCs/>
      <w:sz w:val="28"/>
      <w:szCs w:val="28"/>
      <w:shd w:val="clear" w:color="auto" w:fill="FFFFFF"/>
    </w:rPr>
  </w:style>
  <w:style w:type="character" w:customStyle="1" w:styleId="Bodytext220pt">
    <w:name w:val="Body text (2) + 20 pt"/>
    <w:aliases w:val="Spacing 0 pt5,Bold10,Spacing 0 pt14,Body text (2) + Tahoma7,15 pt2,Bold6,Body text + 17.5 pt1,Body text + 11.5 pt8,Body text + 6 pt2"/>
    <w:rsid w:val="00BE4453"/>
    <w:rPr>
      <w:rFonts w:ascii="Times New Roman" w:hAnsi="Times New Roman" w:cs="Times New Roman"/>
      <w:spacing w:val="-10"/>
      <w:sz w:val="40"/>
      <w:szCs w:val="40"/>
      <w:u w:val="none"/>
    </w:rPr>
  </w:style>
  <w:style w:type="character" w:customStyle="1" w:styleId="Bodytext200">
    <w:name w:val="Body text (20)_"/>
    <w:link w:val="Bodytext201"/>
    <w:rsid w:val="00BE4453"/>
    <w:rPr>
      <w:b/>
      <w:bCs/>
      <w:sz w:val="28"/>
      <w:szCs w:val="28"/>
      <w:shd w:val="clear" w:color="auto" w:fill="FFFFFF"/>
    </w:rPr>
  </w:style>
  <w:style w:type="character" w:customStyle="1" w:styleId="Picturecaption2">
    <w:name w:val="Picture caption (2)_"/>
    <w:link w:val="Picturecaption20"/>
    <w:rsid w:val="00BE4453"/>
    <w:rPr>
      <w:b/>
      <w:bCs/>
      <w:spacing w:val="-10"/>
      <w:sz w:val="28"/>
      <w:szCs w:val="28"/>
      <w:shd w:val="clear" w:color="auto" w:fill="FFFFFF"/>
    </w:rPr>
  </w:style>
  <w:style w:type="character" w:customStyle="1" w:styleId="Picturecaption">
    <w:name w:val="Picture caption_"/>
    <w:link w:val="Picturecaption0"/>
    <w:rsid w:val="00BE4453"/>
    <w:rPr>
      <w:sz w:val="28"/>
      <w:szCs w:val="28"/>
      <w:shd w:val="clear" w:color="auto" w:fill="FFFFFF"/>
    </w:rPr>
  </w:style>
  <w:style w:type="character" w:customStyle="1" w:styleId="Bodytext210">
    <w:name w:val="Body text (21)_"/>
    <w:link w:val="Bodytext211"/>
    <w:rsid w:val="00BE4453"/>
    <w:rPr>
      <w:b/>
      <w:bCs/>
      <w:spacing w:val="-10"/>
      <w:sz w:val="28"/>
      <w:szCs w:val="28"/>
      <w:shd w:val="clear" w:color="auto" w:fill="FFFFFF"/>
    </w:rPr>
  </w:style>
  <w:style w:type="character" w:customStyle="1" w:styleId="Bodytext220">
    <w:name w:val="Body text (22)_"/>
    <w:link w:val="Bodytext221"/>
    <w:rsid w:val="00BE4453"/>
    <w:rPr>
      <w:b/>
      <w:bCs/>
      <w:sz w:val="28"/>
      <w:szCs w:val="28"/>
      <w:shd w:val="clear" w:color="auto" w:fill="FFFFFF"/>
    </w:rPr>
  </w:style>
  <w:style w:type="character" w:customStyle="1" w:styleId="Picturecaption3">
    <w:name w:val="Picture caption (3)"/>
    <w:rsid w:val="00BE4453"/>
    <w:rPr>
      <w:rFonts w:ascii="Times New Roman" w:hAnsi="Times New Roman" w:cs="Times New Roman"/>
      <w:b/>
      <w:bCs/>
      <w:sz w:val="28"/>
      <w:szCs w:val="28"/>
      <w:u w:val="none"/>
    </w:rPr>
  </w:style>
  <w:style w:type="character" w:customStyle="1" w:styleId="Bodytext23">
    <w:name w:val="Body text (23)"/>
    <w:rsid w:val="00BE4453"/>
    <w:rPr>
      <w:rFonts w:ascii="Times New Roman" w:hAnsi="Times New Roman" w:cs="Times New Roman"/>
      <w:i/>
      <w:iCs/>
      <w:spacing w:val="-20"/>
      <w:sz w:val="28"/>
      <w:szCs w:val="28"/>
      <w:u w:val="none"/>
      <w:lang w:val="en-US" w:eastAsia="en-US"/>
    </w:rPr>
  </w:style>
  <w:style w:type="character" w:customStyle="1" w:styleId="Bodytext2Italic2">
    <w:name w:val="Body text (2) + Italic2"/>
    <w:aliases w:val="Spacing 1 pt2,Spacing -2 pt1,Body text + 10 pt1"/>
    <w:rsid w:val="00BE4453"/>
    <w:rPr>
      <w:rFonts w:ascii="Times New Roman" w:hAnsi="Times New Roman" w:cs="Times New Roman"/>
      <w:i/>
      <w:iCs/>
      <w:spacing w:val="20"/>
      <w:sz w:val="28"/>
      <w:szCs w:val="28"/>
      <w:u w:val="none"/>
    </w:rPr>
  </w:style>
  <w:style w:type="character" w:customStyle="1" w:styleId="Bodytext5Bold2">
    <w:name w:val="Body text (5) + Bold2"/>
    <w:aliases w:val="Not Italic2,Body text (17) + 11.5 pt1"/>
    <w:rsid w:val="00BE4453"/>
    <w:rPr>
      <w:rFonts w:ascii="Times New Roman" w:hAnsi="Times New Roman" w:cs="Times New Roman"/>
      <w:b/>
      <w:bCs/>
      <w:i/>
      <w:iCs/>
      <w:sz w:val="28"/>
      <w:szCs w:val="28"/>
      <w:u w:val="none"/>
    </w:rPr>
  </w:style>
  <w:style w:type="character" w:customStyle="1" w:styleId="Bodytext25">
    <w:name w:val="Body text (25)_"/>
    <w:link w:val="Bodytext250"/>
    <w:rsid w:val="00BE4453"/>
    <w:rPr>
      <w:b/>
      <w:bCs/>
      <w:i/>
      <w:iCs/>
      <w:sz w:val="8"/>
      <w:szCs w:val="8"/>
      <w:shd w:val="clear" w:color="auto" w:fill="FFFFFF"/>
    </w:rPr>
  </w:style>
  <w:style w:type="character" w:customStyle="1" w:styleId="Picturecaption5">
    <w:name w:val="Picture caption (5)_"/>
    <w:link w:val="Picturecaption50"/>
    <w:rsid w:val="00BE4453"/>
    <w:rPr>
      <w:b/>
      <w:bCs/>
      <w:shd w:val="clear" w:color="auto" w:fill="FFFFFF"/>
    </w:rPr>
  </w:style>
  <w:style w:type="character" w:customStyle="1" w:styleId="Bodytext420pt1">
    <w:name w:val="Body text (4) + 20 pt1"/>
    <w:rsid w:val="00BE4453"/>
    <w:rPr>
      <w:rFonts w:ascii="Times New Roman" w:hAnsi="Times New Roman" w:cs="Times New Roman"/>
      <w:b/>
      <w:bCs/>
      <w:sz w:val="40"/>
      <w:szCs w:val="40"/>
      <w:u w:val="none"/>
    </w:rPr>
  </w:style>
  <w:style w:type="character" w:customStyle="1" w:styleId="Bodytext5Spacing-1pt">
    <w:name w:val="Body text (5) + Spacing -1 pt"/>
    <w:rsid w:val="00BE4453"/>
    <w:rPr>
      <w:rFonts w:ascii="Times New Roman" w:hAnsi="Times New Roman" w:cs="Times New Roman"/>
      <w:i/>
      <w:iCs/>
      <w:spacing w:val="-20"/>
      <w:sz w:val="28"/>
      <w:szCs w:val="28"/>
      <w:u w:val="none"/>
    </w:rPr>
  </w:style>
  <w:style w:type="character" w:customStyle="1" w:styleId="Heading310">
    <w:name w:val="Heading #3 (10)_"/>
    <w:link w:val="Heading3100"/>
    <w:rsid w:val="00BE4453"/>
    <w:rPr>
      <w:b/>
      <w:bCs/>
      <w:sz w:val="28"/>
      <w:szCs w:val="28"/>
      <w:shd w:val="clear" w:color="auto" w:fill="FFFFFF"/>
    </w:rPr>
  </w:style>
  <w:style w:type="character" w:customStyle="1" w:styleId="Bodytext24">
    <w:name w:val="Body text (24)_"/>
    <w:link w:val="Bodytext240"/>
    <w:rsid w:val="00BE4453"/>
    <w:rPr>
      <w:b/>
      <w:bCs/>
      <w:sz w:val="28"/>
      <w:szCs w:val="28"/>
      <w:shd w:val="clear" w:color="auto" w:fill="FFFFFF"/>
    </w:rPr>
  </w:style>
  <w:style w:type="character" w:customStyle="1" w:styleId="Bodytext52">
    <w:name w:val="Body text (5)2"/>
    <w:rsid w:val="00BE4453"/>
    <w:rPr>
      <w:rFonts w:ascii="Times New Roman" w:hAnsi="Times New Roman" w:cs="Times New Roman"/>
      <w:i/>
      <w:iCs/>
      <w:sz w:val="28"/>
      <w:szCs w:val="28"/>
      <w:u w:val="single"/>
    </w:rPr>
  </w:style>
  <w:style w:type="character" w:customStyle="1" w:styleId="Bodytext2Tahoma">
    <w:name w:val="Body text (2) + Tahoma"/>
    <w:aliases w:val="7.5 pt"/>
    <w:rsid w:val="00BE4453"/>
    <w:rPr>
      <w:rFonts w:ascii="Tahoma" w:hAnsi="Tahoma" w:cs="Tahoma"/>
      <w:w w:val="100"/>
      <w:sz w:val="15"/>
      <w:szCs w:val="15"/>
      <w:u w:val="none"/>
    </w:rPr>
  </w:style>
  <w:style w:type="character" w:customStyle="1" w:styleId="Bodytext2Garamond">
    <w:name w:val="Body text (2) + Garamond"/>
    <w:aliases w:val="10 pt,Spacing 4 pt,Body text (2) + CordiaUPC,Body text + Arial Black8"/>
    <w:rsid w:val="00BE4453"/>
    <w:rPr>
      <w:rFonts w:ascii="Garamond" w:hAnsi="Garamond" w:cs="Garamond"/>
      <w:spacing w:val="80"/>
      <w:sz w:val="20"/>
      <w:szCs w:val="20"/>
      <w:u w:val="none"/>
    </w:rPr>
  </w:style>
  <w:style w:type="character" w:customStyle="1" w:styleId="Bodytext2Tahoma2">
    <w:name w:val="Body text (2) + Tahoma2"/>
    <w:aliases w:val="15 pt,Spacing -1 pt,Body text (2) + 6.5 pt,Italic13,Heading #4 (4) + Tahoma,Not Bold3,Scale 90%,4 pt1,Body text + 4 pt10,Body text + Tahoma2"/>
    <w:rsid w:val="00BE4453"/>
    <w:rPr>
      <w:rFonts w:ascii="Tahoma" w:hAnsi="Tahoma" w:cs="Tahoma"/>
      <w:spacing w:val="-20"/>
      <w:sz w:val="30"/>
      <w:szCs w:val="30"/>
      <w:u w:val="none"/>
      <w:lang w:val="en-US" w:eastAsia="en-US"/>
    </w:rPr>
  </w:style>
  <w:style w:type="character" w:customStyle="1" w:styleId="Bodytext2Tahoma1">
    <w:name w:val="Body text (2) + Tahoma1"/>
    <w:aliases w:val="15 pt1,Small Caps,Spacing -1 pt1,Body text (28) + 19 pt,Body text + Italic8"/>
    <w:rsid w:val="00BE4453"/>
    <w:rPr>
      <w:rFonts w:ascii="Tahoma" w:hAnsi="Tahoma" w:cs="Tahoma"/>
      <w:smallCaps/>
      <w:spacing w:val="-20"/>
      <w:sz w:val="30"/>
      <w:szCs w:val="30"/>
      <w:u w:val="none"/>
    </w:rPr>
  </w:style>
  <w:style w:type="character" w:customStyle="1" w:styleId="Picturecaption4">
    <w:name w:val="Picture caption (4)_"/>
    <w:link w:val="Picturecaption40"/>
    <w:rsid w:val="00BE4453"/>
    <w:rPr>
      <w:b/>
      <w:bCs/>
      <w:sz w:val="28"/>
      <w:szCs w:val="28"/>
      <w:shd w:val="clear" w:color="auto" w:fill="FFFFFF"/>
    </w:rPr>
  </w:style>
  <w:style w:type="character" w:customStyle="1" w:styleId="Tablecaption">
    <w:name w:val="Table caption_"/>
    <w:link w:val="Tablecaption0"/>
    <w:rsid w:val="00BE4453"/>
    <w:rPr>
      <w:sz w:val="28"/>
      <w:szCs w:val="28"/>
      <w:shd w:val="clear" w:color="auto" w:fill="FFFFFF"/>
    </w:rPr>
  </w:style>
  <w:style w:type="character" w:customStyle="1" w:styleId="Tablecaption12pt">
    <w:name w:val="Table caption + 12 pt"/>
    <w:aliases w:val="Bold5,Body text (2) + CordiaUPC1,19 pt,Body text + 11.5 pt5"/>
    <w:rsid w:val="00BE4453"/>
    <w:rPr>
      <w:rFonts w:ascii="Times New Roman" w:hAnsi="Times New Roman" w:cs="Times New Roman"/>
      <w:b/>
      <w:bCs/>
      <w:spacing w:val="0"/>
      <w:sz w:val="24"/>
      <w:szCs w:val="24"/>
      <w:u w:val="none"/>
    </w:rPr>
  </w:style>
  <w:style w:type="character" w:customStyle="1" w:styleId="Tablecaption2">
    <w:name w:val="Table caption (2)_"/>
    <w:link w:val="Tablecaption20"/>
    <w:rsid w:val="00BE4453"/>
    <w:rPr>
      <w:i/>
      <w:iCs/>
      <w:sz w:val="28"/>
      <w:szCs w:val="28"/>
      <w:shd w:val="clear" w:color="auto" w:fill="FFFFFF"/>
    </w:rPr>
  </w:style>
  <w:style w:type="character" w:customStyle="1" w:styleId="Bodytext26">
    <w:name w:val="Body text (26)_"/>
    <w:link w:val="Bodytext260"/>
    <w:rsid w:val="00BE4453"/>
    <w:rPr>
      <w:b/>
      <w:bCs/>
      <w:sz w:val="28"/>
      <w:szCs w:val="28"/>
      <w:shd w:val="clear" w:color="auto" w:fill="FFFFFF"/>
    </w:rPr>
  </w:style>
  <w:style w:type="character" w:customStyle="1" w:styleId="Bodytext27">
    <w:name w:val="Body text (27)_"/>
    <w:link w:val="Bodytext270"/>
    <w:rsid w:val="00BE4453"/>
    <w:rPr>
      <w:b/>
      <w:bCs/>
      <w:shd w:val="clear" w:color="auto" w:fill="FFFFFF"/>
    </w:rPr>
  </w:style>
  <w:style w:type="character" w:customStyle="1" w:styleId="Bodytext32">
    <w:name w:val="Body text (32)_"/>
    <w:link w:val="Bodytext320"/>
    <w:rsid w:val="00BE4453"/>
    <w:rPr>
      <w:rFonts w:ascii="Impact" w:hAnsi="Impact"/>
      <w:sz w:val="30"/>
      <w:szCs w:val="30"/>
      <w:shd w:val="clear" w:color="auto" w:fill="FFFFFF"/>
    </w:rPr>
  </w:style>
  <w:style w:type="character" w:customStyle="1" w:styleId="Bodytext32CordiaUPC">
    <w:name w:val="Body text (32) + CordiaUPC"/>
    <w:aliases w:val="20 pt,Bold4,Body text (31) + 9.5 pt,Body text + Tahoma4,13.5 pt"/>
    <w:rsid w:val="00BE4453"/>
    <w:rPr>
      <w:rFonts w:ascii="CordiaUPC" w:hAnsi="CordiaUPC" w:cs="CordiaUPC"/>
      <w:b/>
      <w:bCs/>
      <w:sz w:val="40"/>
      <w:szCs w:val="40"/>
      <w:u w:val="none"/>
      <w:lang w:val="en-US" w:eastAsia="en-US"/>
    </w:rPr>
  </w:style>
  <w:style w:type="character" w:customStyle="1" w:styleId="Bodytext33">
    <w:name w:val="Body text (33)_"/>
    <w:link w:val="Bodytext330"/>
    <w:rsid w:val="00BE4453"/>
    <w:rPr>
      <w:sz w:val="28"/>
      <w:szCs w:val="28"/>
      <w:shd w:val="clear" w:color="auto" w:fill="FFFFFF"/>
    </w:rPr>
  </w:style>
  <w:style w:type="character" w:customStyle="1" w:styleId="Tablecaption3">
    <w:name w:val="Table caption (3)_"/>
    <w:link w:val="Tablecaption30"/>
    <w:rsid w:val="00BE4453"/>
    <w:rPr>
      <w:b/>
      <w:bCs/>
      <w:sz w:val="28"/>
      <w:szCs w:val="28"/>
      <w:shd w:val="clear" w:color="auto" w:fill="FFFFFF"/>
    </w:rPr>
  </w:style>
  <w:style w:type="character" w:customStyle="1" w:styleId="Bodytext2Bold2">
    <w:name w:val="Body text (2) + Bold2"/>
    <w:rsid w:val="00BE4453"/>
    <w:rPr>
      <w:rFonts w:ascii="Times New Roman" w:hAnsi="Times New Roman" w:cs="Times New Roman"/>
      <w:b/>
      <w:bCs/>
      <w:sz w:val="28"/>
      <w:szCs w:val="28"/>
      <w:u w:val="none"/>
    </w:rPr>
  </w:style>
  <w:style w:type="character" w:customStyle="1" w:styleId="Heading311">
    <w:name w:val="Heading #3 (11)_"/>
    <w:link w:val="Heading3110"/>
    <w:rsid w:val="00BE4453"/>
    <w:rPr>
      <w:b/>
      <w:bCs/>
      <w:sz w:val="28"/>
      <w:szCs w:val="28"/>
      <w:shd w:val="clear" w:color="auto" w:fill="FFFFFF"/>
    </w:rPr>
  </w:style>
  <w:style w:type="character" w:customStyle="1" w:styleId="Bodytext28">
    <w:name w:val="Body text (28)_"/>
    <w:link w:val="Bodytext280"/>
    <w:rsid w:val="00BE4453"/>
    <w:rPr>
      <w:b/>
      <w:bCs/>
      <w:sz w:val="28"/>
      <w:szCs w:val="28"/>
      <w:shd w:val="clear" w:color="auto" w:fill="FFFFFF"/>
    </w:rPr>
  </w:style>
  <w:style w:type="character" w:customStyle="1" w:styleId="Heading42">
    <w:name w:val="Heading #4 (2)_"/>
    <w:link w:val="Heading420"/>
    <w:rsid w:val="00BE4453"/>
    <w:rPr>
      <w:b/>
      <w:bCs/>
      <w:spacing w:val="-10"/>
      <w:sz w:val="28"/>
      <w:szCs w:val="28"/>
      <w:shd w:val="clear" w:color="auto" w:fill="FFFFFF"/>
    </w:rPr>
  </w:style>
  <w:style w:type="character" w:customStyle="1" w:styleId="Heading43">
    <w:name w:val="Heading #4 (3)_"/>
    <w:link w:val="Heading430"/>
    <w:rsid w:val="00BE4453"/>
    <w:rPr>
      <w:sz w:val="28"/>
      <w:szCs w:val="28"/>
      <w:shd w:val="clear" w:color="auto" w:fill="FFFFFF"/>
    </w:rPr>
  </w:style>
  <w:style w:type="character" w:customStyle="1" w:styleId="Bodytext42">
    <w:name w:val="Body text (4)2"/>
    <w:rsid w:val="00BE4453"/>
    <w:rPr>
      <w:rFonts w:ascii="Times New Roman" w:hAnsi="Times New Roman" w:cs="Times New Roman"/>
      <w:b/>
      <w:bCs/>
      <w:spacing w:val="0"/>
      <w:sz w:val="28"/>
      <w:szCs w:val="28"/>
      <w:u w:val="none"/>
    </w:rPr>
  </w:style>
  <w:style w:type="character" w:customStyle="1" w:styleId="Bodytext29">
    <w:name w:val="Body text (29)_"/>
    <w:link w:val="Bodytext290"/>
    <w:rsid w:val="00BE4453"/>
    <w:rPr>
      <w:b/>
      <w:bCs/>
      <w:shd w:val="clear" w:color="auto" w:fill="FFFFFF"/>
    </w:rPr>
  </w:style>
  <w:style w:type="character" w:customStyle="1" w:styleId="Bodytext300">
    <w:name w:val="Body text (30)_"/>
    <w:link w:val="Bodytext301"/>
    <w:rsid w:val="00BE4453"/>
    <w:rPr>
      <w:b/>
      <w:bCs/>
      <w:sz w:val="19"/>
      <w:szCs w:val="19"/>
      <w:shd w:val="clear" w:color="auto" w:fill="FFFFFF"/>
    </w:rPr>
  </w:style>
  <w:style w:type="character" w:customStyle="1" w:styleId="Bodytext30TimesNewRoman">
    <w:name w:val="Body text (30) + Times New Roman"/>
    <w:aliases w:val="14 pt,Heading #4 (4) + Tahoma1,Scale 100%"/>
    <w:rsid w:val="00BE4453"/>
    <w:rPr>
      <w:rFonts w:ascii="Times New Roman" w:hAnsi="Times New Roman" w:cs="Times New Roman"/>
      <w:b/>
      <w:bCs/>
      <w:sz w:val="28"/>
      <w:szCs w:val="28"/>
      <w:u w:val="none"/>
    </w:rPr>
  </w:style>
  <w:style w:type="character" w:customStyle="1" w:styleId="Bodytext230">
    <w:name w:val="Body text (23)_"/>
    <w:link w:val="Bodytext231"/>
    <w:rsid w:val="00BE4453"/>
    <w:rPr>
      <w:i/>
      <w:iCs/>
      <w:spacing w:val="-20"/>
      <w:sz w:val="28"/>
      <w:szCs w:val="28"/>
      <w:shd w:val="clear" w:color="auto" w:fill="FFFFFF"/>
    </w:rPr>
  </w:style>
  <w:style w:type="character" w:customStyle="1" w:styleId="Bodytext23NotItalic">
    <w:name w:val="Body text (23) + Not Italic"/>
    <w:aliases w:val="Spacing 0 pt3,Spacing 0 pt15,Body text (2) + Tahoma4,13 pt2,Body text + 11.5 pt16,Body text + 10 pt3"/>
    <w:rsid w:val="00BE4453"/>
    <w:rPr>
      <w:rFonts w:ascii="Times New Roman" w:hAnsi="Times New Roman" w:cs="Times New Roman"/>
      <w:i/>
      <w:iCs/>
      <w:spacing w:val="0"/>
      <w:sz w:val="28"/>
      <w:szCs w:val="28"/>
      <w:u w:val="none"/>
    </w:rPr>
  </w:style>
  <w:style w:type="character" w:customStyle="1" w:styleId="Bodytext23Spacing0pt">
    <w:name w:val="Body text (23) + Spacing 0 pt"/>
    <w:rsid w:val="00BE4453"/>
    <w:rPr>
      <w:rFonts w:ascii="Times New Roman" w:hAnsi="Times New Roman" w:cs="Times New Roman"/>
      <w:i/>
      <w:iCs/>
      <w:spacing w:val="-10"/>
      <w:sz w:val="28"/>
      <w:szCs w:val="28"/>
      <w:u w:val="none"/>
    </w:rPr>
  </w:style>
  <w:style w:type="character" w:customStyle="1" w:styleId="Bodytext31">
    <w:name w:val="Body text (31)_"/>
    <w:link w:val="Bodytext310"/>
    <w:rsid w:val="00BE4453"/>
    <w:rPr>
      <w:i/>
      <w:iCs/>
      <w:shd w:val="clear" w:color="auto" w:fill="FFFFFF"/>
    </w:rPr>
  </w:style>
  <w:style w:type="character" w:customStyle="1" w:styleId="Heading312">
    <w:name w:val="Heading #3 (12)_"/>
    <w:link w:val="Heading3120"/>
    <w:rsid w:val="00BE4453"/>
    <w:rPr>
      <w:rFonts w:ascii="Impact" w:hAnsi="Impact"/>
      <w:sz w:val="24"/>
      <w:szCs w:val="24"/>
      <w:shd w:val="clear" w:color="auto" w:fill="FFFFFF"/>
    </w:rPr>
  </w:style>
  <w:style w:type="character" w:customStyle="1" w:styleId="Bodytext219pt1">
    <w:name w:val="Body text (2) + 19 pt1"/>
    <w:aliases w:val="Bold3,Spacing 0 pt2,Body text (23) + 10 pt,Body text + 6 pt3,Body text + 6.5 pt"/>
    <w:rsid w:val="00BE4453"/>
    <w:rPr>
      <w:rFonts w:ascii="Times New Roman" w:hAnsi="Times New Roman" w:cs="Times New Roman"/>
      <w:b/>
      <w:bCs/>
      <w:spacing w:val="-10"/>
      <w:sz w:val="38"/>
      <w:szCs w:val="38"/>
      <w:u w:val="none"/>
    </w:rPr>
  </w:style>
  <w:style w:type="character" w:customStyle="1" w:styleId="Bodytext5Spacing0pt">
    <w:name w:val="Body text (5) + Spacing 0 pt"/>
    <w:rsid w:val="00BE4453"/>
    <w:rPr>
      <w:rFonts w:ascii="Times New Roman" w:hAnsi="Times New Roman" w:cs="Times New Roman"/>
      <w:i/>
      <w:iCs/>
      <w:spacing w:val="-10"/>
      <w:sz w:val="28"/>
      <w:szCs w:val="28"/>
      <w:u w:val="none"/>
    </w:rPr>
  </w:style>
  <w:style w:type="character" w:customStyle="1" w:styleId="Bodytext5Bold1">
    <w:name w:val="Body text (5) + Bold1"/>
    <w:aliases w:val="Not Italic1,Not Italic3"/>
    <w:rsid w:val="00BE4453"/>
    <w:rPr>
      <w:rFonts w:ascii="Times New Roman" w:hAnsi="Times New Roman" w:cs="Times New Roman"/>
      <w:b/>
      <w:bCs/>
      <w:i/>
      <w:iCs/>
      <w:spacing w:val="0"/>
      <w:sz w:val="28"/>
      <w:szCs w:val="28"/>
      <w:u w:val="none"/>
    </w:rPr>
  </w:style>
  <w:style w:type="character" w:customStyle="1" w:styleId="Bodytext2SmallCaps">
    <w:name w:val="Body text (2) + Small Caps"/>
    <w:rsid w:val="00BE4453"/>
    <w:rPr>
      <w:rFonts w:ascii="Times New Roman" w:hAnsi="Times New Roman" w:cs="Times New Roman"/>
      <w:smallCaps/>
      <w:sz w:val="28"/>
      <w:szCs w:val="28"/>
      <w:u w:val="none"/>
    </w:rPr>
  </w:style>
  <w:style w:type="character" w:customStyle="1" w:styleId="Bodytext2Italic1">
    <w:name w:val="Body text (2) + Italic1"/>
    <w:aliases w:val="Spacing 0 pt1,Body text + 11.5 pt3"/>
    <w:rsid w:val="00BE4453"/>
    <w:rPr>
      <w:rFonts w:ascii="Times New Roman" w:hAnsi="Times New Roman" w:cs="Times New Roman"/>
      <w:i/>
      <w:iCs/>
      <w:spacing w:val="-10"/>
      <w:sz w:val="28"/>
      <w:szCs w:val="28"/>
      <w:u w:val="none"/>
    </w:rPr>
  </w:style>
  <w:style w:type="character" w:customStyle="1" w:styleId="Picturecaption30">
    <w:name w:val="Picture caption (3)_"/>
    <w:link w:val="Picturecaption31"/>
    <w:rsid w:val="00BE4453"/>
    <w:rPr>
      <w:b/>
      <w:bCs/>
      <w:sz w:val="28"/>
      <w:szCs w:val="28"/>
      <w:shd w:val="clear" w:color="auto" w:fill="FFFFFF"/>
    </w:rPr>
  </w:style>
  <w:style w:type="character" w:customStyle="1" w:styleId="Picturecaption32">
    <w:name w:val="Picture caption (3)2"/>
    <w:rsid w:val="00BE4453"/>
    <w:rPr>
      <w:rFonts w:ascii="Times New Roman" w:hAnsi="Times New Roman" w:cs="Times New Roman"/>
      <w:b/>
      <w:bCs/>
      <w:spacing w:val="0"/>
      <w:sz w:val="28"/>
      <w:szCs w:val="28"/>
      <w:u w:val="none"/>
    </w:rPr>
  </w:style>
  <w:style w:type="character" w:customStyle="1" w:styleId="Heading313">
    <w:name w:val="Heading #3 (13)_"/>
    <w:link w:val="Heading3130"/>
    <w:rsid w:val="00BE4453"/>
    <w:rPr>
      <w:sz w:val="26"/>
      <w:szCs w:val="26"/>
      <w:shd w:val="clear" w:color="auto" w:fill="FFFFFF"/>
    </w:rPr>
  </w:style>
  <w:style w:type="character" w:customStyle="1" w:styleId="Tablecaption4">
    <w:name w:val="Table caption (4)_"/>
    <w:link w:val="Tablecaption40"/>
    <w:rsid w:val="00BE4453"/>
    <w:rPr>
      <w:sz w:val="18"/>
      <w:szCs w:val="18"/>
      <w:shd w:val="clear" w:color="auto" w:fill="FFFFFF"/>
    </w:rPr>
  </w:style>
  <w:style w:type="character" w:customStyle="1" w:styleId="Bodytext29pt">
    <w:name w:val="Body text (2) + 9 pt"/>
    <w:rsid w:val="00BE4453"/>
    <w:rPr>
      <w:rFonts w:ascii="Times New Roman" w:hAnsi="Times New Roman" w:cs="Times New Roman"/>
      <w:sz w:val="18"/>
      <w:szCs w:val="18"/>
      <w:u w:val="none"/>
    </w:rPr>
  </w:style>
  <w:style w:type="character" w:customStyle="1" w:styleId="Bodytext2115pt">
    <w:name w:val="Body text (2) + 11.5 pt"/>
    <w:aliases w:val="Bold2,Body text + 9 pt1"/>
    <w:rsid w:val="00BE4453"/>
    <w:rPr>
      <w:rFonts w:ascii="Times New Roman" w:hAnsi="Times New Roman" w:cs="Times New Roman"/>
      <w:b/>
      <w:bCs/>
      <w:spacing w:val="0"/>
      <w:sz w:val="23"/>
      <w:szCs w:val="23"/>
      <w:u w:val="none"/>
    </w:rPr>
  </w:style>
  <w:style w:type="character" w:customStyle="1" w:styleId="Bodytext2Bold1">
    <w:name w:val="Body text (2) + Bold1"/>
    <w:rsid w:val="00BE4453"/>
    <w:rPr>
      <w:rFonts w:ascii="Times New Roman" w:hAnsi="Times New Roman" w:cs="Times New Roman"/>
      <w:b/>
      <w:bCs/>
      <w:spacing w:val="0"/>
      <w:sz w:val="28"/>
      <w:szCs w:val="28"/>
      <w:u w:val="none"/>
    </w:rPr>
  </w:style>
  <w:style w:type="character" w:customStyle="1" w:styleId="Bodytext2115pt1">
    <w:name w:val="Body text (2) + 11.5 pt1"/>
    <w:aliases w:val="Bold1,Spacing 1 pt1,Body text (62) + Times New Roman,13 pt1,Body text + 6 pt1,Body text + 11 pt1"/>
    <w:rsid w:val="00BE4453"/>
    <w:rPr>
      <w:rFonts w:ascii="Times New Roman" w:hAnsi="Times New Roman" w:cs="Times New Roman"/>
      <w:b/>
      <w:bCs/>
      <w:spacing w:val="20"/>
      <w:sz w:val="23"/>
      <w:szCs w:val="23"/>
      <w:u w:val="none"/>
    </w:rPr>
  </w:style>
  <w:style w:type="paragraph" w:customStyle="1" w:styleId="Bodytext140">
    <w:name w:val="Body text (14)"/>
    <w:basedOn w:val="Normal"/>
    <w:link w:val="Bodytext14"/>
    <w:rsid w:val="00BE4453"/>
    <w:pPr>
      <w:widowControl w:val="0"/>
      <w:shd w:val="clear" w:color="auto" w:fill="FFFFFF"/>
      <w:spacing w:line="240" w:lineRule="atLeast"/>
    </w:pPr>
    <w:rPr>
      <w:rFonts w:ascii="Century Gothic" w:hAnsi="Century Gothic" w:cstheme="minorBidi"/>
      <w:sz w:val="14"/>
      <w:szCs w:val="14"/>
    </w:rPr>
  </w:style>
  <w:style w:type="paragraph" w:customStyle="1" w:styleId="Bodytext41">
    <w:name w:val="Body text (4)1"/>
    <w:basedOn w:val="Normal"/>
    <w:rsid w:val="00BE4453"/>
    <w:pPr>
      <w:widowControl w:val="0"/>
      <w:shd w:val="clear" w:color="auto" w:fill="FFFFFF"/>
      <w:spacing w:line="316" w:lineRule="exact"/>
      <w:jc w:val="both"/>
    </w:pPr>
    <w:rPr>
      <w:rFonts w:eastAsia="Tahoma"/>
      <w:b/>
      <w:bCs/>
      <w:sz w:val="28"/>
      <w:szCs w:val="28"/>
      <w:lang w:val="vi-VN"/>
    </w:rPr>
  </w:style>
  <w:style w:type="paragraph" w:customStyle="1" w:styleId="Bodytext130">
    <w:name w:val="Body text (13)"/>
    <w:basedOn w:val="Normal"/>
    <w:link w:val="Bodytext13"/>
    <w:rsid w:val="00BE4453"/>
    <w:pPr>
      <w:widowControl w:val="0"/>
      <w:shd w:val="clear" w:color="auto" w:fill="FFFFFF"/>
      <w:spacing w:line="240" w:lineRule="atLeast"/>
    </w:pPr>
    <w:rPr>
      <w:rFonts w:ascii="Consolas" w:hAnsi="Consolas" w:cstheme="minorBidi"/>
      <w:sz w:val="10"/>
      <w:szCs w:val="10"/>
    </w:rPr>
  </w:style>
  <w:style w:type="paragraph" w:customStyle="1" w:styleId="Bodytext150">
    <w:name w:val="Body text (15)"/>
    <w:basedOn w:val="Normal"/>
    <w:link w:val="Bodytext15"/>
    <w:rsid w:val="00BE4453"/>
    <w:pPr>
      <w:widowControl w:val="0"/>
      <w:shd w:val="clear" w:color="auto" w:fill="FFFFFF"/>
      <w:spacing w:line="240" w:lineRule="atLeast"/>
      <w:jc w:val="center"/>
    </w:pPr>
    <w:rPr>
      <w:rFonts w:asciiTheme="minorHAnsi" w:hAnsiTheme="minorHAnsi" w:cstheme="minorBidi"/>
      <w:b/>
      <w:bCs/>
      <w:sz w:val="26"/>
      <w:szCs w:val="26"/>
    </w:rPr>
  </w:style>
  <w:style w:type="paragraph" w:customStyle="1" w:styleId="Bodytext160">
    <w:name w:val="Body text (16)"/>
    <w:basedOn w:val="Normal"/>
    <w:link w:val="Bodytext16"/>
    <w:rsid w:val="00BE4453"/>
    <w:pPr>
      <w:widowControl w:val="0"/>
      <w:shd w:val="clear" w:color="auto" w:fill="FFFFFF"/>
      <w:spacing w:line="240" w:lineRule="atLeast"/>
      <w:jc w:val="center"/>
    </w:pPr>
    <w:rPr>
      <w:rFonts w:ascii="Garamond" w:hAnsi="Garamond" w:cstheme="minorBidi"/>
      <w:b/>
      <w:bCs/>
      <w:sz w:val="28"/>
      <w:szCs w:val="28"/>
    </w:rPr>
  </w:style>
  <w:style w:type="paragraph" w:customStyle="1" w:styleId="Heading370">
    <w:name w:val="Heading #3 (7)"/>
    <w:basedOn w:val="Normal"/>
    <w:link w:val="Heading37"/>
    <w:rsid w:val="00BE4453"/>
    <w:pPr>
      <w:widowControl w:val="0"/>
      <w:shd w:val="clear" w:color="auto" w:fill="FFFFFF"/>
      <w:spacing w:line="240" w:lineRule="atLeast"/>
      <w:outlineLvl w:val="2"/>
    </w:pPr>
    <w:rPr>
      <w:rFonts w:asciiTheme="minorHAnsi" w:hAnsiTheme="minorHAnsi" w:cstheme="minorBidi"/>
      <w:sz w:val="28"/>
      <w:szCs w:val="28"/>
    </w:rPr>
  </w:style>
  <w:style w:type="paragraph" w:customStyle="1" w:styleId="Bodytext170">
    <w:name w:val="Body text (17)"/>
    <w:basedOn w:val="Normal"/>
    <w:link w:val="Bodytext17"/>
    <w:rsid w:val="00BE4453"/>
    <w:pPr>
      <w:widowControl w:val="0"/>
      <w:shd w:val="clear" w:color="auto" w:fill="FFFFFF"/>
      <w:spacing w:line="249" w:lineRule="exact"/>
      <w:jc w:val="both"/>
    </w:pPr>
    <w:rPr>
      <w:rFonts w:asciiTheme="minorHAnsi" w:hAnsiTheme="minorHAnsi" w:cstheme="minorBidi"/>
      <w:b/>
      <w:bCs/>
      <w:i/>
      <w:iCs/>
      <w:sz w:val="22"/>
      <w:szCs w:val="22"/>
    </w:rPr>
  </w:style>
  <w:style w:type="paragraph" w:customStyle="1" w:styleId="Bodytext180">
    <w:name w:val="Body text (18)"/>
    <w:basedOn w:val="Normal"/>
    <w:link w:val="Bodytext18"/>
    <w:rsid w:val="00BE4453"/>
    <w:pPr>
      <w:widowControl w:val="0"/>
      <w:shd w:val="clear" w:color="auto" w:fill="FFFFFF"/>
      <w:spacing w:line="249" w:lineRule="exact"/>
      <w:ind w:hanging="120"/>
      <w:jc w:val="both"/>
    </w:pPr>
    <w:rPr>
      <w:rFonts w:asciiTheme="minorHAnsi" w:hAnsiTheme="minorHAnsi" w:cstheme="minorBidi"/>
      <w:b/>
      <w:bCs/>
      <w:sz w:val="22"/>
      <w:szCs w:val="22"/>
    </w:rPr>
  </w:style>
  <w:style w:type="paragraph" w:customStyle="1" w:styleId="Bodytext51">
    <w:name w:val="Body text (5)1"/>
    <w:basedOn w:val="Normal"/>
    <w:rsid w:val="00BE4453"/>
    <w:pPr>
      <w:widowControl w:val="0"/>
      <w:shd w:val="clear" w:color="auto" w:fill="FFFFFF"/>
      <w:spacing w:line="240" w:lineRule="atLeast"/>
      <w:jc w:val="both"/>
    </w:pPr>
    <w:rPr>
      <w:rFonts w:eastAsia="Tahoma"/>
      <w:i/>
      <w:iCs/>
      <w:sz w:val="28"/>
      <w:szCs w:val="28"/>
      <w:lang w:val="vi-VN"/>
    </w:rPr>
  </w:style>
  <w:style w:type="paragraph" w:customStyle="1" w:styleId="Heading380">
    <w:name w:val="Heading #3 (8)"/>
    <w:basedOn w:val="Normal"/>
    <w:link w:val="Heading38"/>
    <w:rsid w:val="00BE4453"/>
    <w:pPr>
      <w:widowControl w:val="0"/>
      <w:shd w:val="clear" w:color="auto" w:fill="FFFFFF"/>
      <w:spacing w:line="240" w:lineRule="atLeast"/>
      <w:outlineLvl w:val="2"/>
    </w:pPr>
    <w:rPr>
      <w:rFonts w:asciiTheme="minorHAnsi" w:hAnsiTheme="minorHAnsi" w:cstheme="minorBidi"/>
      <w:b/>
      <w:bCs/>
      <w:sz w:val="30"/>
      <w:szCs w:val="30"/>
    </w:rPr>
  </w:style>
  <w:style w:type="paragraph" w:customStyle="1" w:styleId="Bodytext190">
    <w:name w:val="Body text (19)"/>
    <w:basedOn w:val="Normal"/>
    <w:link w:val="Bodytext19"/>
    <w:rsid w:val="00BE4453"/>
    <w:pPr>
      <w:widowControl w:val="0"/>
      <w:shd w:val="clear" w:color="auto" w:fill="FFFFFF"/>
      <w:spacing w:line="316" w:lineRule="exact"/>
    </w:pPr>
    <w:rPr>
      <w:rFonts w:asciiTheme="minorHAnsi" w:hAnsiTheme="minorHAnsi" w:cstheme="minorBidi"/>
      <w:b/>
      <w:bCs/>
      <w:sz w:val="28"/>
      <w:szCs w:val="28"/>
    </w:rPr>
  </w:style>
  <w:style w:type="paragraph" w:customStyle="1" w:styleId="Heading390">
    <w:name w:val="Heading #3 (9)"/>
    <w:basedOn w:val="Normal"/>
    <w:link w:val="Heading39"/>
    <w:rsid w:val="00BE4453"/>
    <w:pPr>
      <w:widowControl w:val="0"/>
      <w:shd w:val="clear" w:color="auto" w:fill="FFFFFF"/>
      <w:spacing w:line="240" w:lineRule="atLeast"/>
      <w:outlineLvl w:val="2"/>
    </w:pPr>
    <w:rPr>
      <w:rFonts w:asciiTheme="minorHAnsi" w:hAnsiTheme="minorHAnsi" w:cstheme="minorBidi"/>
      <w:b/>
      <w:bCs/>
      <w:sz w:val="28"/>
      <w:szCs w:val="28"/>
    </w:rPr>
  </w:style>
  <w:style w:type="paragraph" w:customStyle="1" w:styleId="Bodytext201">
    <w:name w:val="Body text (20)"/>
    <w:basedOn w:val="Normal"/>
    <w:link w:val="Bodytext20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Picturecaption20">
    <w:name w:val="Picture caption (2)"/>
    <w:basedOn w:val="Normal"/>
    <w:link w:val="Picturecaption2"/>
    <w:rsid w:val="00BE4453"/>
    <w:pPr>
      <w:widowControl w:val="0"/>
      <w:shd w:val="clear" w:color="auto" w:fill="FFFFFF"/>
      <w:spacing w:line="240" w:lineRule="atLeast"/>
    </w:pPr>
    <w:rPr>
      <w:rFonts w:asciiTheme="minorHAnsi" w:hAnsiTheme="minorHAnsi" w:cstheme="minorBidi"/>
      <w:b/>
      <w:bCs/>
      <w:spacing w:val="-10"/>
      <w:sz w:val="28"/>
      <w:szCs w:val="28"/>
    </w:rPr>
  </w:style>
  <w:style w:type="paragraph" w:customStyle="1" w:styleId="Picturecaption0">
    <w:name w:val="Picture caption"/>
    <w:basedOn w:val="Normal"/>
    <w:link w:val="Picturecaption"/>
    <w:rsid w:val="00BE4453"/>
    <w:pPr>
      <w:widowControl w:val="0"/>
      <w:shd w:val="clear" w:color="auto" w:fill="FFFFFF"/>
      <w:spacing w:line="240" w:lineRule="atLeast"/>
      <w:jc w:val="both"/>
    </w:pPr>
    <w:rPr>
      <w:rFonts w:asciiTheme="minorHAnsi" w:hAnsiTheme="minorHAnsi" w:cstheme="minorBidi"/>
      <w:sz w:val="28"/>
      <w:szCs w:val="28"/>
    </w:rPr>
  </w:style>
  <w:style w:type="paragraph" w:customStyle="1" w:styleId="Bodytext211">
    <w:name w:val="Body text (21)"/>
    <w:basedOn w:val="Normal"/>
    <w:link w:val="Bodytext210"/>
    <w:rsid w:val="00BE4453"/>
    <w:pPr>
      <w:widowControl w:val="0"/>
      <w:shd w:val="clear" w:color="auto" w:fill="FFFFFF"/>
      <w:spacing w:line="240" w:lineRule="atLeast"/>
    </w:pPr>
    <w:rPr>
      <w:rFonts w:asciiTheme="minorHAnsi" w:hAnsiTheme="minorHAnsi" w:cstheme="minorBidi"/>
      <w:b/>
      <w:bCs/>
      <w:spacing w:val="-10"/>
      <w:sz w:val="28"/>
      <w:szCs w:val="28"/>
    </w:rPr>
  </w:style>
  <w:style w:type="paragraph" w:customStyle="1" w:styleId="Bodytext221">
    <w:name w:val="Body text (22)"/>
    <w:basedOn w:val="Normal"/>
    <w:link w:val="Bodytext220"/>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Picturecaption31">
    <w:name w:val="Picture caption (3)1"/>
    <w:basedOn w:val="Normal"/>
    <w:link w:val="Picturecaption3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Bodytext231">
    <w:name w:val="Body text (23)1"/>
    <w:basedOn w:val="Normal"/>
    <w:link w:val="Bodytext230"/>
    <w:rsid w:val="00BE4453"/>
    <w:pPr>
      <w:widowControl w:val="0"/>
      <w:shd w:val="clear" w:color="auto" w:fill="FFFFFF"/>
      <w:spacing w:line="240" w:lineRule="atLeast"/>
    </w:pPr>
    <w:rPr>
      <w:rFonts w:asciiTheme="minorHAnsi" w:hAnsiTheme="minorHAnsi" w:cstheme="minorBidi"/>
      <w:i/>
      <w:iCs/>
      <w:spacing w:val="-20"/>
      <w:sz w:val="28"/>
      <w:szCs w:val="28"/>
    </w:rPr>
  </w:style>
  <w:style w:type="paragraph" w:customStyle="1" w:styleId="Bodytext250">
    <w:name w:val="Body text (25)"/>
    <w:basedOn w:val="Normal"/>
    <w:link w:val="Bodytext25"/>
    <w:rsid w:val="00BE4453"/>
    <w:pPr>
      <w:widowControl w:val="0"/>
      <w:shd w:val="clear" w:color="auto" w:fill="FFFFFF"/>
      <w:spacing w:line="240" w:lineRule="atLeast"/>
    </w:pPr>
    <w:rPr>
      <w:rFonts w:asciiTheme="minorHAnsi" w:hAnsiTheme="minorHAnsi" w:cstheme="minorBidi"/>
      <w:b/>
      <w:bCs/>
      <w:i/>
      <w:iCs/>
      <w:sz w:val="8"/>
      <w:szCs w:val="8"/>
    </w:rPr>
  </w:style>
  <w:style w:type="paragraph" w:customStyle="1" w:styleId="Picturecaption50">
    <w:name w:val="Picture caption (5)"/>
    <w:basedOn w:val="Normal"/>
    <w:link w:val="Picturecaption5"/>
    <w:rsid w:val="00BE4453"/>
    <w:pPr>
      <w:widowControl w:val="0"/>
      <w:shd w:val="clear" w:color="auto" w:fill="FFFFFF"/>
      <w:spacing w:line="240" w:lineRule="atLeast"/>
    </w:pPr>
    <w:rPr>
      <w:rFonts w:asciiTheme="minorHAnsi" w:hAnsiTheme="minorHAnsi" w:cstheme="minorBidi"/>
      <w:b/>
      <w:bCs/>
      <w:sz w:val="22"/>
      <w:szCs w:val="22"/>
    </w:rPr>
  </w:style>
  <w:style w:type="paragraph" w:customStyle="1" w:styleId="Heading3100">
    <w:name w:val="Heading #3 (10)"/>
    <w:basedOn w:val="Normal"/>
    <w:link w:val="Heading310"/>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Bodytext240">
    <w:name w:val="Body text (24)"/>
    <w:basedOn w:val="Normal"/>
    <w:link w:val="Bodytext24"/>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Picturecaption40">
    <w:name w:val="Picture caption (4)"/>
    <w:basedOn w:val="Normal"/>
    <w:link w:val="Picturecaption4"/>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Tablecaption0">
    <w:name w:val="Table caption"/>
    <w:basedOn w:val="Normal"/>
    <w:link w:val="Tablecaption"/>
    <w:rsid w:val="00BE4453"/>
    <w:pPr>
      <w:widowControl w:val="0"/>
      <w:shd w:val="clear" w:color="auto" w:fill="FFFFFF"/>
      <w:spacing w:line="316" w:lineRule="exact"/>
    </w:pPr>
    <w:rPr>
      <w:rFonts w:asciiTheme="minorHAnsi" w:hAnsiTheme="minorHAnsi" w:cstheme="minorBidi"/>
      <w:sz w:val="28"/>
      <w:szCs w:val="28"/>
    </w:rPr>
  </w:style>
  <w:style w:type="paragraph" w:customStyle="1" w:styleId="Tablecaption20">
    <w:name w:val="Table caption (2)"/>
    <w:basedOn w:val="Normal"/>
    <w:link w:val="Tablecaption2"/>
    <w:rsid w:val="00BE4453"/>
    <w:pPr>
      <w:widowControl w:val="0"/>
      <w:shd w:val="clear" w:color="auto" w:fill="FFFFFF"/>
      <w:spacing w:line="316" w:lineRule="exact"/>
      <w:jc w:val="right"/>
    </w:pPr>
    <w:rPr>
      <w:rFonts w:asciiTheme="minorHAnsi" w:hAnsiTheme="minorHAnsi" w:cstheme="minorBidi"/>
      <w:i/>
      <w:iCs/>
      <w:sz w:val="28"/>
      <w:szCs w:val="28"/>
    </w:rPr>
  </w:style>
  <w:style w:type="paragraph" w:customStyle="1" w:styleId="Bodytext260">
    <w:name w:val="Body text (26)"/>
    <w:basedOn w:val="Normal"/>
    <w:link w:val="Bodytext26"/>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Bodytext270">
    <w:name w:val="Body text (27)"/>
    <w:basedOn w:val="Normal"/>
    <w:link w:val="Bodytext27"/>
    <w:rsid w:val="00BE4453"/>
    <w:pPr>
      <w:widowControl w:val="0"/>
      <w:shd w:val="clear" w:color="auto" w:fill="FFFFFF"/>
      <w:spacing w:line="240" w:lineRule="atLeast"/>
    </w:pPr>
    <w:rPr>
      <w:rFonts w:asciiTheme="minorHAnsi" w:hAnsiTheme="minorHAnsi" w:cstheme="minorBidi"/>
      <w:b/>
      <w:bCs/>
      <w:sz w:val="22"/>
      <w:szCs w:val="22"/>
    </w:rPr>
  </w:style>
  <w:style w:type="paragraph" w:customStyle="1" w:styleId="Bodytext320">
    <w:name w:val="Body text (32)"/>
    <w:basedOn w:val="Normal"/>
    <w:link w:val="Bodytext32"/>
    <w:rsid w:val="00BE4453"/>
    <w:pPr>
      <w:widowControl w:val="0"/>
      <w:shd w:val="clear" w:color="auto" w:fill="FFFFFF"/>
      <w:spacing w:line="240" w:lineRule="atLeast"/>
    </w:pPr>
    <w:rPr>
      <w:rFonts w:ascii="Impact" w:hAnsi="Impact" w:cstheme="minorBidi"/>
      <w:sz w:val="30"/>
      <w:szCs w:val="30"/>
    </w:rPr>
  </w:style>
  <w:style w:type="paragraph" w:customStyle="1" w:styleId="Bodytext330">
    <w:name w:val="Body text (33)"/>
    <w:basedOn w:val="Normal"/>
    <w:link w:val="Bodytext33"/>
    <w:rsid w:val="00BE4453"/>
    <w:pPr>
      <w:widowControl w:val="0"/>
      <w:shd w:val="clear" w:color="auto" w:fill="FFFFFF"/>
      <w:spacing w:line="240" w:lineRule="atLeast"/>
    </w:pPr>
    <w:rPr>
      <w:rFonts w:asciiTheme="minorHAnsi" w:hAnsiTheme="minorHAnsi" w:cstheme="minorBidi"/>
      <w:sz w:val="28"/>
      <w:szCs w:val="28"/>
    </w:rPr>
  </w:style>
  <w:style w:type="paragraph" w:customStyle="1" w:styleId="Tablecaption30">
    <w:name w:val="Table caption (3)"/>
    <w:basedOn w:val="Normal"/>
    <w:link w:val="Tablecaption3"/>
    <w:rsid w:val="00BE4453"/>
    <w:pPr>
      <w:widowControl w:val="0"/>
      <w:shd w:val="clear" w:color="auto" w:fill="FFFFFF"/>
      <w:spacing w:line="240" w:lineRule="atLeast"/>
      <w:jc w:val="both"/>
    </w:pPr>
    <w:rPr>
      <w:rFonts w:asciiTheme="minorHAnsi" w:hAnsiTheme="minorHAnsi" w:cstheme="minorBidi"/>
      <w:b/>
      <w:bCs/>
      <w:sz w:val="28"/>
      <w:szCs w:val="28"/>
    </w:rPr>
  </w:style>
  <w:style w:type="paragraph" w:customStyle="1" w:styleId="Heading3110">
    <w:name w:val="Heading #3 (11)"/>
    <w:basedOn w:val="Normal"/>
    <w:link w:val="Heading311"/>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Bodytext280">
    <w:name w:val="Body text (28)"/>
    <w:basedOn w:val="Normal"/>
    <w:link w:val="Bodytext28"/>
    <w:rsid w:val="00BE4453"/>
    <w:pPr>
      <w:widowControl w:val="0"/>
      <w:shd w:val="clear" w:color="auto" w:fill="FFFFFF"/>
      <w:spacing w:line="240" w:lineRule="atLeast"/>
      <w:jc w:val="right"/>
    </w:pPr>
    <w:rPr>
      <w:rFonts w:asciiTheme="minorHAnsi" w:hAnsiTheme="minorHAnsi" w:cstheme="minorBidi"/>
      <w:b/>
      <w:bCs/>
      <w:sz w:val="28"/>
      <w:szCs w:val="28"/>
    </w:rPr>
  </w:style>
  <w:style w:type="paragraph" w:customStyle="1" w:styleId="Heading420">
    <w:name w:val="Heading #4 (2)"/>
    <w:basedOn w:val="Normal"/>
    <w:link w:val="Heading42"/>
    <w:rsid w:val="00BE4453"/>
    <w:pPr>
      <w:widowControl w:val="0"/>
      <w:shd w:val="clear" w:color="auto" w:fill="FFFFFF"/>
      <w:spacing w:line="240" w:lineRule="atLeast"/>
      <w:jc w:val="both"/>
      <w:outlineLvl w:val="3"/>
    </w:pPr>
    <w:rPr>
      <w:rFonts w:asciiTheme="minorHAnsi" w:hAnsiTheme="minorHAnsi" w:cstheme="minorBidi"/>
      <w:b/>
      <w:bCs/>
      <w:spacing w:val="-10"/>
      <w:sz w:val="28"/>
      <w:szCs w:val="28"/>
    </w:rPr>
  </w:style>
  <w:style w:type="paragraph" w:customStyle="1" w:styleId="Heading430">
    <w:name w:val="Heading #4 (3)"/>
    <w:basedOn w:val="Normal"/>
    <w:link w:val="Heading43"/>
    <w:rsid w:val="00BE4453"/>
    <w:pPr>
      <w:widowControl w:val="0"/>
      <w:shd w:val="clear" w:color="auto" w:fill="FFFFFF"/>
      <w:spacing w:line="240" w:lineRule="atLeast"/>
      <w:jc w:val="both"/>
      <w:outlineLvl w:val="3"/>
    </w:pPr>
    <w:rPr>
      <w:rFonts w:asciiTheme="minorHAnsi" w:hAnsiTheme="minorHAnsi" w:cstheme="minorBidi"/>
      <w:sz w:val="28"/>
      <w:szCs w:val="28"/>
    </w:rPr>
  </w:style>
  <w:style w:type="paragraph" w:customStyle="1" w:styleId="Bodytext290">
    <w:name w:val="Body text (29)"/>
    <w:basedOn w:val="Normal"/>
    <w:link w:val="Bodytext29"/>
    <w:rsid w:val="00BE4453"/>
    <w:pPr>
      <w:widowControl w:val="0"/>
      <w:shd w:val="clear" w:color="auto" w:fill="FFFFFF"/>
      <w:spacing w:line="371" w:lineRule="exact"/>
      <w:jc w:val="both"/>
    </w:pPr>
    <w:rPr>
      <w:rFonts w:asciiTheme="minorHAnsi" w:hAnsiTheme="minorHAnsi" w:cstheme="minorBidi"/>
      <w:b/>
      <w:bCs/>
      <w:sz w:val="22"/>
      <w:szCs w:val="22"/>
    </w:rPr>
  </w:style>
  <w:style w:type="paragraph" w:customStyle="1" w:styleId="Bodytext301">
    <w:name w:val="Body text (30)"/>
    <w:basedOn w:val="Normal"/>
    <w:link w:val="Bodytext300"/>
    <w:rsid w:val="00BE4453"/>
    <w:pPr>
      <w:widowControl w:val="0"/>
      <w:shd w:val="clear" w:color="auto" w:fill="FFFFFF"/>
      <w:spacing w:line="371" w:lineRule="exact"/>
      <w:jc w:val="both"/>
    </w:pPr>
    <w:rPr>
      <w:rFonts w:asciiTheme="minorHAnsi" w:hAnsiTheme="minorHAnsi" w:cstheme="minorBidi"/>
      <w:b/>
      <w:bCs/>
      <w:sz w:val="19"/>
      <w:szCs w:val="19"/>
    </w:rPr>
  </w:style>
  <w:style w:type="paragraph" w:customStyle="1" w:styleId="Bodytext310">
    <w:name w:val="Body text (31)"/>
    <w:basedOn w:val="Normal"/>
    <w:link w:val="Bodytext31"/>
    <w:rsid w:val="00BE4453"/>
    <w:pPr>
      <w:widowControl w:val="0"/>
      <w:shd w:val="clear" w:color="auto" w:fill="FFFFFF"/>
      <w:spacing w:line="249" w:lineRule="exact"/>
      <w:jc w:val="both"/>
    </w:pPr>
    <w:rPr>
      <w:rFonts w:asciiTheme="minorHAnsi" w:hAnsiTheme="minorHAnsi" w:cstheme="minorBidi"/>
      <w:i/>
      <w:iCs/>
      <w:sz w:val="22"/>
      <w:szCs w:val="22"/>
    </w:rPr>
  </w:style>
  <w:style w:type="paragraph" w:customStyle="1" w:styleId="Heading3120">
    <w:name w:val="Heading #3 (12)"/>
    <w:basedOn w:val="Normal"/>
    <w:link w:val="Heading312"/>
    <w:rsid w:val="00BE4453"/>
    <w:pPr>
      <w:widowControl w:val="0"/>
      <w:shd w:val="clear" w:color="auto" w:fill="FFFFFF"/>
      <w:spacing w:line="240" w:lineRule="atLeast"/>
      <w:jc w:val="center"/>
      <w:outlineLvl w:val="2"/>
    </w:pPr>
    <w:rPr>
      <w:rFonts w:ascii="Impact" w:hAnsi="Impact" w:cstheme="minorBidi"/>
    </w:rPr>
  </w:style>
  <w:style w:type="paragraph" w:customStyle="1" w:styleId="Heading3130">
    <w:name w:val="Heading #3 (13)"/>
    <w:basedOn w:val="Normal"/>
    <w:link w:val="Heading313"/>
    <w:rsid w:val="00BE4453"/>
    <w:pPr>
      <w:widowControl w:val="0"/>
      <w:shd w:val="clear" w:color="auto" w:fill="FFFFFF"/>
      <w:spacing w:line="240" w:lineRule="atLeast"/>
      <w:jc w:val="center"/>
      <w:outlineLvl w:val="2"/>
    </w:pPr>
    <w:rPr>
      <w:rFonts w:asciiTheme="minorHAnsi" w:hAnsiTheme="minorHAnsi" w:cstheme="minorBidi"/>
      <w:sz w:val="26"/>
      <w:szCs w:val="26"/>
    </w:rPr>
  </w:style>
  <w:style w:type="paragraph" w:customStyle="1" w:styleId="Tablecaption40">
    <w:name w:val="Table caption (4)"/>
    <w:basedOn w:val="Normal"/>
    <w:link w:val="Tablecaption4"/>
    <w:rsid w:val="00BE4453"/>
    <w:pPr>
      <w:widowControl w:val="0"/>
      <w:shd w:val="clear" w:color="auto" w:fill="FFFFFF"/>
      <w:spacing w:line="240" w:lineRule="atLeast"/>
      <w:jc w:val="center"/>
    </w:pPr>
    <w:rPr>
      <w:rFonts w:asciiTheme="minorHAnsi" w:hAnsiTheme="minorHAnsi" w:cstheme="minorBidi"/>
      <w:sz w:val="18"/>
      <w:szCs w:val="18"/>
    </w:rPr>
  </w:style>
  <w:style w:type="character" w:customStyle="1" w:styleId="Bodytext43">
    <w:name w:val="Body text (4)3"/>
    <w:rsid w:val="00BE4453"/>
    <w:rPr>
      <w:rFonts w:ascii="Times New Roman" w:hAnsi="Times New Roman" w:cs="Times New Roman"/>
      <w:b/>
      <w:bCs/>
      <w:color w:val="000000"/>
      <w:spacing w:val="0"/>
      <w:w w:val="100"/>
      <w:position w:val="0"/>
      <w:sz w:val="28"/>
      <w:szCs w:val="28"/>
      <w:u w:val="none"/>
      <w:lang w:val="en-US" w:eastAsia="en-US"/>
    </w:rPr>
  </w:style>
  <w:style w:type="character" w:customStyle="1" w:styleId="Bodytext36">
    <w:name w:val="Body text (36)_"/>
    <w:link w:val="Bodytext360"/>
    <w:rsid w:val="00BE4453"/>
    <w:rPr>
      <w:rFonts w:ascii="CordiaUPC" w:hAnsi="CordiaUPC"/>
      <w:b/>
      <w:bCs/>
      <w:sz w:val="44"/>
      <w:szCs w:val="44"/>
      <w:shd w:val="clear" w:color="auto" w:fill="FFFFFF"/>
    </w:rPr>
  </w:style>
  <w:style w:type="character" w:customStyle="1" w:styleId="Bodytext36TimesNewRoman">
    <w:name w:val="Body text (36) + Times New Roman"/>
    <w:aliases w:val="13 pt"/>
    <w:rsid w:val="00BE4453"/>
    <w:rPr>
      <w:rFonts w:ascii="Times New Roman" w:hAnsi="Times New Roman" w:cs="Times New Roman"/>
      <w:b/>
      <w:bCs/>
      <w:sz w:val="26"/>
      <w:szCs w:val="26"/>
      <w:lang w:val="en-US" w:eastAsia="en-US" w:bidi="ar-SA"/>
    </w:rPr>
  </w:style>
  <w:style w:type="character" w:customStyle="1" w:styleId="Bodytext3114pt">
    <w:name w:val="Body text (31) + 14 pt"/>
    <w:aliases w:val="Not Italic10"/>
    <w:rsid w:val="00BE4453"/>
    <w:rPr>
      <w:rFonts w:ascii="Times New Roman" w:hAnsi="Times New Roman" w:cs="Times New Roman"/>
      <w:i w:val="0"/>
      <w:iCs w:val="0"/>
      <w:sz w:val="28"/>
      <w:szCs w:val="28"/>
      <w:u w:val="none"/>
      <w:lang w:bidi="ar-SA"/>
    </w:rPr>
  </w:style>
  <w:style w:type="character" w:customStyle="1" w:styleId="Bodytext34">
    <w:name w:val="Body text (34)_"/>
    <w:link w:val="Bodytext340"/>
    <w:rsid w:val="00BE4453"/>
    <w:rPr>
      <w:b/>
      <w:bCs/>
      <w:sz w:val="23"/>
      <w:szCs w:val="23"/>
      <w:shd w:val="clear" w:color="auto" w:fill="FFFFFF"/>
    </w:rPr>
  </w:style>
  <w:style w:type="character" w:customStyle="1" w:styleId="Bodytext35">
    <w:name w:val="Body text (35)_"/>
    <w:link w:val="Bodytext350"/>
    <w:rsid w:val="00BE4453"/>
    <w:rPr>
      <w:rFonts w:ascii="CordiaUPC" w:hAnsi="CordiaUPC"/>
      <w:b/>
      <w:bCs/>
      <w:sz w:val="40"/>
      <w:szCs w:val="40"/>
      <w:shd w:val="clear" w:color="auto" w:fill="FFFFFF"/>
    </w:rPr>
  </w:style>
  <w:style w:type="character" w:customStyle="1" w:styleId="Bodytext35Tahoma">
    <w:name w:val="Body text (35) + Tahoma"/>
    <w:aliases w:val="12 pt,Not Bold5"/>
    <w:rsid w:val="00BE4453"/>
    <w:rPr>
      <w:rFonts w:ascii="Tahoma" w:hAnsi="Tahoma" w:cs="Tahoma"/>
      <w:b/>
      <w:bCs/>
      <w:sz w:val="24"/>
      <w:szCs w:val="24"/>
      <w:lang w:bidi="ar-SA"/>
    </w:rPr>
  </w:style>
  <w:style w:type="character" w:customStyle="1" w:styleId="Bodytext17115pt">
    <w:name w:val="Body text (17) + 11.5 pt"/>
    <w:aliases w:val="Not Italic8"/>
    <w:rsid w:val="00BE4453"/>
    <w:rPr>
      <w:rFonts w:ascii="Times New Roman" w:hAnsi="Times New Roman" w:cs="Times New Roman"/>
      <w:b w:val="0"/>
      <w:bCs w:val="0"/>
      <w:i w:val="0"/>
      <w:iCs w:val="0"/>
      <w:spacing w:val="0"/>
      <w:sz w:val="23"/>
      <w:szCs w:val="23"/>
      <w:u w:val="none"/>
      <w:lang w:bidi="ar-SA"/>
    </w:rPr>
  </w:style>
  <w:style w:type="character" w:customStyle="1" w:styleId="Bodytext37">
    <w:name w:val="Body text (37)_"/>
    <w:link w:val="Bodytext371"/>
    <w:rsid w:val="00BE4453"/>
    <w:rPr>
      <w:sz w:val="19"/>
      <w:szCs w:val="19"/>
      <w:shd w:val="clear" w:color="auto" w:fill="FFFFFF"/>
    </w:rPr>
  </w:style>
  <w:style w:type="character" w:customStyle="1" w:styleId="Bodytext3713pt">
    <w:name w:val="Body text (37) + 13 pt"/>
    <w:aliases w:val="Italic16,Spacing 0 pt13,Body text + 4.5 pt,Body text + 4 pt12,Scale 200%"/>
    <w:rsid w:val="00BE4453"/>
    <w:rPr>
      <w:i/>
      <w:iCs/>
      <w:spacing w:val="-10"/>
      <w:sz w:val="26"/>
      <w:szCs w:val="26"/>
      <w:lang w:bidi="ar-SA"/>
    </w:rPr>
  </w:style>
  <w:style w:type="character" w:customStyle="1" w:styleId="Bodytext38">
    <w:name w:val="Body text (38)_"/>
    <w:link w:val="Bodytext380"/>
    <w:rsid w:val="00BE4453"/>
    <w:rPr>
      <w:i/>
      <w:iCs/>
      <w:spacing w:val="-10"/>
      <w:sz w:val="26"/>
      <w:szCs w:val="26"/>
      <w:shd w:val="clear" w:color="auto" w:fill="FFFFFF"/>
    </w:rPr>
  </w:style>
  <w:style w:type="character" w:customStyle="1" w:styleId="Bodytext3895pt">
    <w:name w:val="Body text (38) + 9.5 pt"/>
    <w:aliases w:val="Not Italic7,Spacing 0 pt12,Body text + 11.5 pt14"/>
    <w:rsid w:val="00BE4453"/>
    <w:rPr>
      <w:i/>
      <w:iCs/>
      <w:spacing w:val="0"/>
      <w:sz w:val="19"/>
      <w:szCs w:val="19"/>
      <w:lang w:bidi="ar-SA"/>
    </w:rPr>
  </w:style>
  <w:style w:type="character" w:customStyle="1" w:styleId="Bodytext38Spacing2pt">
    <w:name w:val="Body text (38) + Spacing 2 pt"/>
    <w:rsid w:val="00BE4453"/>
    <w:rPr>
      <w:i/>
      <w:iCs/>
      <w:spacing w:val="40"/>
      <w:sz w:val="26"/>
      <w:szCs w:val="26"/>
      <w:lang w:bidi="ar-SA"/>
    </w:rPr>
  </w:style>
  <w:style w:type="character" w:customStyle="1" w:styleId="Heading314">
    <w:name w:val="Heading #3 (14)_"/>
    <w:link w:val="Heading3140"/>
    <w:rsid w:val="00BE4453"/>
    <w:rPr>
      <w:b/>
      <w:bCs/>
      <w:spacing w:val="-10"/>
      <w:sz w:val="28"/>
      <w:szCs w:val="28"/>
      <w:shd w:val="clear" w:color="auto" w:fill="FFFFFF"/>
    </w:rPr>
  </w:style>
  <w:style w:type="character" w:customStyle="1" w:styleId="Bodytext1913pt">
    <w:name w:val="Body text (19) + 13 pt"/>
    <w:aliases w:val="Italic15,Body text + 5 pt"/>
    <w:rsid w:val="00BE4453"/>
    <w:rPr>
      <w:rFonts w:ascii="Times New Roman" w:hAnsi="Times New Roman" w:cs="Times New Roman"/>
      <w:b w:val="0"/>
      <w:bCs w:val="0"/>
      <w:i/>
      <w:iCs/>
      <w:sz w:val="26"/>
      <w:szCs w:val="26"/>
      <w:u w:val="none"/>
      <w:lang w:bidi="ar-SA"/>
    </w:rPr>
  </w:style>
  <w:style w:type="character" w:customStyle="1" w:styleId="Bodytext5NotItalic">
    <w:name w:val="Body text (5) + Not Italic"/>
    <w:basedOn w:val="Bodytext5"/>
    <w:rsid w:val="00BE4453"/>
    <w:rPr>
      <w:rFonts w:ascii="Times New Roman" w:hAnsi="Times New Roman" w:cs="Times New Roman"/>
      <w:i/>
      <w:iCs/>
      <w:sz w:val="28"/>
      <w:szCs w:val="28"/>
      <w:shd w:val="clear" w:color="auto" w:fill="FFFFFF"/>
    </w:rPr>
  </w:style>
  <w:style w:type="character" w:customStyle="1" w:styleId="Bodytext510pt">
    <w:name w:val="Body text (5) + 10 pt"/>
    <w:aliases w:val="Bold9,Not Italic6,Body text + 11 pt3"/>
    <w:rsid w:val="00BE4453"/>
    <w:rPr>
      <w:rFonts w:ascii="Times New Roman" w:hAnsi="Times New Roman" w:cs="Times New Roman"/>
      <w:b/>
      <w:bCs/>
      <w:i/>
      <w:iCs/>
      <w:sz w:val="20"/>
      <w:szCs w:val="20"/>
      <w:u w:val="none"/>
    </w:rPr>
  </w:style>
  <w:style w:type="character" w:customStyle="1" w:styleId="Bodytext39">
    <w:name w:val="Body text (39)_"/>
    <w:link w:val="Bodytext390"/>
    <w:rsid w:val="00BE4453"/>
    <w:rPr>
      <w:sz w:val="28"/>
      <w:szCs w:val="28"/>
      <w:shd w:val="clear" w:color="auto" w:fill="FFFFFF"/>
    </w:rPr>
  </w:style>
  <w:style w:type="character" w:customStyle="1" w:styleId="Bodytext400">
    <w:name w:val="Body text (40)_"/>
    <w:link w:val="Bodytext401"/>
    <w:rsid w:val="00BE4453"/>
    <w:rPr>
      <w:b/>
      <w:bCs/>
      <w:i/>
      <w:iCs/>
      <w:sz w:val="26"/>
      <w:szCs w:val="26"/>
      <w:shd w:val="clear" w:color="auto" w:fill="FFFFFF"/>
    </w:rPr>
  </w:style>
  <w:style w:type="character" w:customStyle="1" w:styleId="Bodytext4014pt">
    <w:name w:val="Body text (40) + 14 pt"/>
    <w:aliases w:val="Not Italic5"/>
    <w:rsid w:val="00BE4453"/>
    <w:rPr>
      <w:b/>
      <w:bCs/>
      <w:i/>
      <w:iCs/>
      <w:sz w:val="28"/>
      <w:szCs w:val="28"/>
      <w:lang w:bidi="ar-SA"/>
    </w:rPr>
  </w:style>
  <w:style w:type="character" w:customStyle="1" w:styleId="Bodytext4014pt1">
    <w:name w:val="Body text (40) + 14 pt1"/>
    <w:aliases w:val="Not Italic4"/>
    <w:rsid w:val="00BE4453"/>
    <w:rPr>
      <w:b/>
      <w:bCs/>
      <w:i/>
      <w:iCs/>
      <w:spacing w:val="0"/>
      <w:sz w:val="28"/>
      <w:szCs w:val="28"/>
      <w:lang w:bidi="ar-SA"/>
    </w:rPr>
  </w:style>
  <w:style w:type="character" w:customStyle="1" w:styleId="Heading315">
    <w:name w:val="Heading #3 (15)_"/>
    <w:link w:val="Heading3150"/>
    <w:rsid w:val="00BE4453"/>
    <w:rPr>
      <w:b/>
      <w:bCs/>
      <w:spacing w:val="-10"/>
      <w:sz w:val="28"/>
      <w:szCs w:val="28"/>
      <w:shd w:val="clear" w:color="auto" w:fill="FFFFFF"/>
    </w:rPr>
  </w:style>
  <w:style w:type="character" w:customStyle="1" w:styleId="Bodytext23Spacing0pt3">
    <w:name w:val="Body text (23) + Spacing 0 pt3"/>
    <w:rsid w:val="00BE4453"/>
    <w:rPr>
      <w:rFonts w:ascii="Times New Roman" w:hAnsi="Times New Roman" w:cs="Times New Roman"/>
      <w:i w:val="0"/>
      <w:iCs w:val="0"/>
      <w:spacing w:val="-10"/>
      <w:sz w:val="28"/>
      <w:szCs w:val="28"/>
      <w:u w:val="none"/>
      <w:lang w:bidi="ar-SA"/>
    </w:rPr>
  </w:style>
  <w:style w:type="character" w:customStyle="1" w:styleId="Bodytext28pt">
    <w:name w:val="Body text (2) + 8 pt"/>
    <w:rsid w:val="00BE4453"/>
    <w:rPr>
      <w:rFonts w:ascii="Times New Roman" w:hAnsi="Times New Roman" w:cs="Times New Roman"/>
      <w:sz w:val="16"/>
      <w:szCs w:val="16"/>
      <w:u w:val="none"/>
    </w:rPr>
  </w:style>
  <w:style w:type="character" w:customStyle="1" w:styleId="Bodytext24pt">
    <w:name w:val="Body text (2) + 4 pt"/>
    <w:aliases w:val="Italic12,Body text + Arial Black5,4 pt11"/>
    <w:rsid w:val="00BE4453"/>
    <w:rPr>
      <w:rFonts w:ascii="Times New Roman" w:hAnsi="Times New Roman" w:cs="Times New Roman"/>
      <w:i/>
      <w:iCs/>
      <w:sz w:val="8"/>
      <w:szCs w:val="8"/>
      <w:u w:val="none"/>
    </w:rPr>
  </w:style>
  <w:style w:type="character" w:customStyle="1" w:styleId="Picturecaption6">
    <w:name w:val="Picture caption (6)_"/>
    <w:link w:val="Picturecaption60"/>
    <w:rsid w:val="00BE4453"/>
    <w:rPr>
      <w:b/>
      <w:bCs/>
      <w:sz w:val="9"/>
      <w:szCs w:val="9"/>
      <w:shd w:val="clear" w:color="auto" w:fill="FFFFFF"/>
    </w:rPr>
  </w:style>
  <w:style w:type="character" w:customStyle="1" w:styleId="Tablecaption5">
    <w:name w:val="Table caption (5)_"/>
    <w:link w:val="Tablecaption51"/>
    <w:rsid w:val="00BE4453"/>
    <w:rPr>
      <w:b/>
      <w:bCs/>
      <w:sz w:val="28"/>
      <w:szCs w:val="28"/>
      <w:shd w:val="clear" w:color="auto" w:fill="FFFFFF"/>
    </w:rPr>
  </w:style>
  <w:style w:type="character" w:customStyle="1" w:styleId="Tablecaption50">
    <w:name w:val="Table caption (5)"/>
    <w:rsid w:val="00BE4453"/>
    <w:rPr>
      <w:b/>
      <w:bCs/>
      <w:spacing w:val="0"/>
      <w:sz w:val="28"/>
      <w:szCs w:val="28"/>
      <w:lang w:bidi="ar-SA"/>
    </w:rPr>
  </w:style>
  <w:style w:type="character" w:customStyle="1" w:styleId="Bodytext2Bold3">
    <w:name w:val="Body text (2) + Bold3"/>
    <w:rsid w:val="00BE4453"/>
    <w:rPr>
      <w:rFonts w:ascii="Times New Roman" w:hAnsi="Times New Roman" w:cs="Times New Roman"/>
      <w:b/>
      <w:bCs/>
      <w:spacing w:val="0"/>
      <w:sz w:val="28"/>
      <w:szCs w:val="28"/>
      <w:u w:val="none"/>
    </w:rPr>
  </w:style>
  <w:style w:type="character" w:customStyle="1" w:styleId="Bodytext2Tahoma10">
    <w:name w:val="Body text (2) + Tahoma10"/>
    <w:aliases w:val="4 pt,Scale 300%,Body text + Arial"/>
    <w:rsid w:val="00BE4453"/>
    <w:rPr>
      <w:rFonts w:ascii="Tahoma" w:hAnsi="Tahoma" w:cs="Tahoma"/>
      <w:spacing w:val="0"/>
      <w:w w:val="300"/>
      <w:sz w:val="8"/>
      <w:szCs w:val="8"/>
      <w:u w:val="none"/>
    </w:rPr>
  </w:style>
  <w:style w:type="character" w:customStyle="1" w:styleId="Bodytext220pt1">
    <w:name w:val="Body text (2) + 20 pt1"/>
    <w:aliases w:val="Spacing -1 pt5"/>
    <w:rsid w:val="00BE4453"/>
    <w:rPr>
      <w:rFonts w:ascii="Times New Roman" w:hAnsi="Times New Roman" w:cs="Times New Roman"/>
      <w:spacing w:val="-20"/>
      <w:sz w:val="40"/>
      <w:szCs w:val="40"/>
      <w:u w:val="none"/>
    </w:rPr>
  </w:style>
  <w:style w:type="character" w:customStyle="1" w:styleId="Tablecaption20pt">
    <w:name w:val="Table caption + 20 pt"/>
    <w:aliases w:val="Spacing -1 pt4"/>
    <w:rsid w:val="00BE4453"/>
    <w:rPr>
      <w:rFonts w:ascii="Times New Roman" w:hAnsi="Times New Roman" w:cs="Times New Roman"/>
      <w:spacing w:val="-20"/>
      <w:sz w:val="40"/>
      <w:szCs w:val="40"/>
      <w:u w:val="none"/>
      <w:lang w:bidi="ar-SA"/>
    </w:rPr>
  </w:style>
  <w:style w:type="character" w:customStyle="1" w:styleId="Tablecaption6">
    <w:name w:val="Table caption (6)_"/>
    <w:link w:val="Tablecaption60"/>
    <w:rsid w:val="00BE4453"/>
    <w:rPr>
      <w:i/>
      <w:iCs/>
      <w:spacing w:val="-10"/>
      <w:sz w:val="28"/>
      <w:szCs w:val="28"/>
      <w:shd w:val="clear" w:color="auto" w:fill="FFFFFF"/>
    </w:rPr>
  </w:style>
  <w:style w:type="character" w:customStyle="1" w:styleId="Tablecaption6NotItalic">
    <w:name w:val="Table caption (6) + Not Italic"/>
    <w:aliases w:val="Spacing 0 pt9,Body text + 13 pt2"/>
    <w:rsid w:val="00BE4453"/>
    <w:rPr>
      <w:i/>
      <w:iCs/>
      <w:spacing w:val="0"/>
      <w:sz w:val="28"/>
      <w:szCs w:val="28"/>
      <w:lang w:bidi="ar-SA"/>
    </w:rPr>
  </w:style>
  <w:style w:type="character" w:customStyle="1" w:styleId="Tablecaption7">
    <w:name w:val="Table caption (7)_"/>
    <w:link w:val="Tablecaption70"/>
    <w:rsid w:val="00BE4453"/>
    <w:rPr>
      <w:sz w:val="26"/>
      <w:szCs w:val="26"/>
      <w:shd w:val="clear" w:color="auto" w:fill="FFFFFF"/>
    </w:rPr>
  </w:style>
  <w:style w:type="character" w:customStyle="1" w:styleId="Tablecaption8">
    <w:name w:val="Table caption (8)_"/>
    <w:link w:val="Tablecaption80"/>
    <w:rsid w:val="00BE4453"/>
    <w:rPr>
      <w:b/>
      <w:bCs/>
      <w:sz w:val="18"/>
      <w:szCs w:val="18"/>
      <w:shd w:val="clear" w:color="auto" w:fill="FFFFFF"/>
    </w:rPr>
  </w:style>
  <w:style w:type="character" w:customStyle="1" w:styleId="Heading316">
    <w:name w:val="Heading #3 (16)_"/>
    <w:link w:val="Heading3160"/>
    <w:rsid w:val="00BE4453"/>
    <w:rPr>
      <w:b/>
      <w:bCs/>
      <w:sz w:val="28"/>
      <w:szCs w:val="28"/>
      <w:shd w:val="clear" w:color="auto" w:fill="FFFFFF"/>
    </w:rPr>
  </w:style>
  <w:style w:type="character" w:customStyle="1" w:styleId="Heading44">
    <w:name w:val="Heading #4 (4)_"/>
    <w:link w:val="Heading440"/>
    <w:rsid w:val="00BE4453"/>
    <w:rPr>
      <w:b/>
      <w:bCs/>
      <w:w w:val="66"/>
      <w:sz w:val="26"/>
      <w:szCs w:val="26"/>
      <w:shd w:val="clear" w:color="auto" w:fill="FFFFFF"/>
    </w:rPr>
  </w:style>
  <w:style w:type="character" w:customStyle="1" w:styleId="Bodytext410">
    <w:name w:val="Body text (41)_"/>
    <w:link w:val="Bodytext411"/>
    <w:rsid w:val="00BE4453"/>
    <w:rPr>
      <w:sz w:val="15"/>
      <w:szCs w:val="15"/>
      <w:shd w:val="clear" w:color="auto" w:fill="FFFFFF"/>
    </w:rPr>
  </w:style>
  <w:style w:type="character" w:customStyle="1" w:styleId="Bodytext41TimesNewRoman">
    <w:name w:val="Body text (41) + Times New Roman"/>
    <w:aliases w:val="8 pt"/>
    <w:rsid w:val="00BE4453"/>
    <w:rPr>
      <w:rFonts w:ascii="Times New Roman" w:hAnsi="Times New Roman" w:cs="Times New Roman"/>
      <w:sz w:val="16"/>
      <w:szCs w:val="16"/>
      <w:lang w:bidi="ar-SA"/>
    </w:rPr>
  </w:style>
  <w:style w:type="character" w:customStyle="1" w:styleId="Bodytext420">
    <w:name w:val="Body text (42)_"/>
    <w:link w:val="Bodytext421"/>
    <w:rsid w:val="00BE4453"/>
    <w:rPr>
      <w:sz w:val="26"/>
      <w:szCs w:val="26"/>
      <w:shd w:val="clear" w:color="auto" w:fill="FFFFFF"/>
    </w:rPr>
  </w:style>
  <w:style w:type="character" w:customStyle="1" w:styleId="Bodytext430">
    <w:name w:val="Body text (43)_"/>
    <w:link w:val="Bodytext431"/>
    <w:rsid w:val="00BE4453"/>
    <w:rPr>
      <w:rFonts w:ascii="CordiaUPC" w:hAnsi="CordiaUPC"/>
      <w:sz w:val="74"/>
      <w:szCs w:val="74"/>
      <w:shd w:val="clear" w:color="auto" w:fill="FFFFFF"/>
    </w:rPr>
  </w:style>
  <w:style w:type="character" w:customStyle="1" w:styleId="Bodytext44">
    <w:name w:val="Body text (44)_"/>
    <w:link w:val="Bodytext440"/>
    <w:rsid w:val="00BE4453"/>
    <w:rPr>
      <w:rFonts w:ascii="Segoe UI" w:hAnsi="Segoe UI"/>
      <w:i/>
      <w:iCs/>
      <w:spacing w:val="60"/>
      <w:sz w:val="34"/>
      <w:szCs w:val="34"/>
      <w:shd w:val="clear" w:color="auto" w:fill="FFFFFF"/>
    </w:rPr>
  </w:style>
  <w:style w:type="character" w:customStyle="1" w:styleId="Bodytext4218pt">
    <w:name w:val="Body text (42) + 18 pt"/>
    <w:aliases w:val="Italic11,Body text + 4.5 pt10"/>
    <w:rsid w:val="00BE4453"/>
    <w:rPr>
      <w:i/>
      <w:iCs/>
      <w:sz w:val="36"/>
      <w:szCs w:val="36"/>
      <w:lang w:bidi="ar-SA"/>
    </w:rPr>
  </w:style>
  <w:style w:type="character" w:customStyle="1" w:styleId="Bodytext45">
    <w:name w:val="Body text (45)_"/>
    <w:link w:val="Bodytext450"/>
    <w:rsid w:val="00BE4453"/>
    <w:rPr>
      <w:spacing w:val="-10"/>
      <w:sz w:val="14"/>
      <w:szCs w:val="14"/>
      <w:shd w:val="clear" w:color="auto" w:fill="FFFFFF"/>
    </w:rPr>
  </w:style>
  <w:style w:type="character" w:customStyle="1" w:styleId="Bodytext46">
    <w:name w:val="Body text (46)_"/>
    <w:link w:val="Bodytext460"/>
    <w:rsid w:val="00BE4453"/>
    <w:rPr>
      <w:i/>
      <w:iCs/>
      <w:sz w:val="38"/>
      <w:szCs w:val="38"/>
      <w:shd w:val="clear" w:color="auto" w:fill="FFFFFF"/>
    </w:rPr>
  </w:style>
  <w:style w:type="character" w:customStyle="1" w:styleId="Bodytext47">
    <w:name w:val="Body text (47)_"/>
    <w:link w:val="Bodytext470"/>
    <w:rsid w:val="00BE4453"/>
    <w:rPr>
      <w:w w:val="70"/>
      <w:shd w:val="clear" w:color="auto" w:fill="FFFFFF"/>
    </w:rPr>
  </w:style>
  <w:style w:type="character" w:customStyle="1" w:styleId="Bodytext412">
    <w:name w:val="Body text (41)"/>
    <w:rsid w:val="00BE4453"/>
    <w:rPr>
      <w:w w:val="100"/>
      <w:sz w:val="15"/>
      <w:szCs w:val="15"/>
      <w:u w:val="none"/>
    </w:rPr>
  </w:style>
  <w:style w:type="character" w:customStyle="1" w:styleId="Bodytext41TimesNewRoman1">
    <w:name w:val="Body text (41) + Times New Roman1"/>
    <w:aliases w:val="12 pt1,Scale 70%1"/>
    <w:rsid w:val="00BE4453"/>
    <w:rPr>
      <w:rFonts w:ascii="Times New Roman" w:hAnsi="Times New Roman" w:cs="Times New Roman"/>
      <w:w w:val="70"/>
      <w:sz w:val="24"/>
      <w:szCs w:val="24"/>
      <w:lang w:bidi="ar-SA"/>
    </w:rPr>
  </w:style>
  <w:style w:type="character" w:customStyle="1" w:styleId="Bodytext2Tahoma9">
    <w:name w:val="Body text (2) + Tahoma9"/>
    <w:aliases w:val="18 pt,Spacing -2 pt,Body text + Italic"/>
    <w:rsid w:val="00BE4453"/>
    <w:rPr>
      <w:rFonts w:ascii="Tahoma" w:hAnsi="Tahoma" w:cs="Tahoma"/>
      <w:spacing w:val="-50"/>
      <w:w w:val="100"/>
      <w:sz w:val="36"/>
      <w:szCs w:val="36"/>
      <w:u w:val="none"/>
    </w:rPr>
  </w:style>
  <w:style w:type="character" w:customStyle="1" w:styleId="Bodytext212pt1">
    <w:name w:val="Body text (2) + 12 pt1"/>
    <w:aliases w:val="Bold8"/>
    <w:rsid w:val="00BE4453"/>
    <w:rPr>
      <w:rFonts w:ascii="Times New Roman" w:hAnsi="Times New Roman" w:cs="Times New Roman"/>
      <w:b/>
      <w:bCs/>
      <w:sz w:val="24"/>
      <w:szCs w:val="24"/>
      <w:u w:val="none"/>
    </w:rPr>
  </w:style>
  <w:style w:type="character" w:customStyle="1" w:styleId="Bodytext2David">
    <w:name w:val="Body text (2) + David"/>
    <w:aliases w:val="30 pt,Italic10,Body text + 4.5 pt8"/>
    <w:rsid w:val="00BE4453"/>
    <w:rPr>
      <w:rFonts w:ascii="David" w:hAnsi="David" w:cs="David"/>
      <w:i/>
      <w:iCs/>
      <w:sz w:val="60"/>
      <w:szCs w:val="60"/>
      <w:u w:val="none"/>
    </w:rPr>
  </w:style>
  <w:style w:type="character" w:customStyle="1" w:styleId="Bodytext48">
    <w:name w:val="Body text (48)"/>
    <w:rsid w:val="00BE4453"/>
    <w:rPr>
      <w:rFonts w:ascii="Times New Roman" w:hAnsi="Times New Roman" w:cs="Times New Roman"/>
      <w:b/>
      <w:bCs/>
      <w:sz w:val="26"/>
      <w:szCs w:val="26"/>
      <w:u w:val="none"/>
    </w:rPr>
  </w:style>
  <w:style w:type="character" w:customStyle="1" w:styleId="Bodytext510">
    <w:name w:val="Body text (51)"/>
    <w:rsid w:val="00BE4453"/>
    <w:rPr>
      <w:rFonts w:ascii="Times New Roman" w:hAnsi="Times New Roman" w:cs="Times New Roman"/>
      <w:b/>
      <w:bCs/>
      <w:u w:val="none"/>
    </w:rPr>
  </w:style>
  <w:style w:type="character" w:customStyle="1" w:styleId="Bodytext520">
    <w:name w:val="Body text (52)_"/>
    <w:link w:val="Bodytext521"/>
    <w:rsid w:val="00BE4453"/>
    <w:rPr>
      <w:sz w:val="18"/>
      <w:szCs w:val="18"/>
      <w:shd w:val="clear" w:color="auto" w:fill="FFFFFF"/>
    </w:rPr>
  </w:style>
  <w:style w:type="character" w:customStyle="1" w:styleId="Bodytext23NotItalic1">
    <w:name w:val="Body text (23) + Not Italic1"/>
    <w:aliases w:val="Spacing 0 pt7,Body text + 10 pt5"/>
    <w:rsid w:val="00BE4453"/>
    <w:rPr>
      <w:rFonts w:ascii="Times New Roman" w:hAnsi="Times New Roman" w:cs="Times New Roman"/>
      <w:i w:val="0"/>
      <w:iCs w:val="0"/>
      <w:spacing w:val="0"/>
      <w:sz w:val="28"/>
      <w:szCs w:val="28"/>
      <w:u w:val="none"/>
      <w:lang w:bidi="ar-SA"/>
    </w:rPr>
  </w:style>
  <w:style w:type="character" w:customStyle="1" w:styleId="Bodytext53">
    <w:name w:val="Body text (53)_"/>
    <w:link w:val="Bodytext530"/>
    <w:rsid w:val="00BE4453"/>
    <w:rPr>
      <w:b/>
      <w:bCs/>
      <w:sz w:val="14"/>
      <w:szCs w:val="14"/>
      <w:shd w:val="clear" w:color="auto" w:fill="FFFFFF"/>
    </w:rPr>
  </w:style>
  <w:style w:type="character" w:customStyle="1" w:styleId="Bodytext49">
    <w:name w:val="Body text (49)_"/>
    <w:link w:val="Bodytext490"/>
    <w:rsid w:val="00BE4453"/>
    <w:rPr>
      <w:rFonts w:ascii="CordiaUPC" w:hAnsi="CordiaUPC"/>
      <w:b/>
      <w:bCs/>
      <w:sz w:val="26"/>
      <w:szCs w:val="26"/>
      <w:shd w:val="clear" w:color="auto" w:fill="FFFFFF"/>
    </w:rPr>
  </w:style>
  <w:style w:type="character" w:customStyle="1" w:styleId="Bodytext49NotBold">
    <w:name w:val="Body text (49) + Not Bold"/>
    <w:basedOn w:val="Bodytext49"/>
    <w:rsid w:val="00BE4453"/>
    <w:rPr>
      <w:rFonts w:ascii="CordiaUPC" w:hAnsi="CordiaUPC"/>
      <w:b/>
      <w:bCs/>
      <w:sz w:val="26"/>
      <w:szCs w:val="26"/>
      <w:shd w:val="clear" w:color="auto" w:fill="FFFFFF"/>
    </w:rPr>
  </w:style>
  <w:style w:type="character" w:customStyle="1" w:styleId="Bodytext500">
    <w:name w:val="Body text (50)_"/>
    <w:link w:val="Bodytext501"/>
    <w:rsid w:val="00BE4453"/>
    <w:rPr>
      <w:rFonts w:ascii="Impact" w:hAnsi="Impact"/>
      <w:shd w:val="clear" w:color="auto" w:fill="FFFFFF"/>
    </w:rPr>
  </w:style>
  <w:style w:type="character" w:customStyle="1" w:styleId="Bodytext50Tahoma">
    <w:name w:val="Body text (50) + Tahoma"/>
    <w:aliases w:val="9 pt"/>
    <w:rsid w:val="00BE4453"/>
    <w:rPr>
      <w:rFonts w:ascii="Tahoma" w:hAnsi="Tahoma" w:cs="Tahoma"/>
      <w:sz w:val="18"/>
      <w:szCs w:val="18"/>
      <w:lang w:bidi="ar-SA"/>
    </w:rPr>
  </w:style>
  <w:style w:type="character" w:customStyle="1" w:styleId="Bodytext2Tahoma8">
    <w:name w:val="Body text (2) + Tahoma8"/>
    <w:aliases w:val="10 pt2,Italic9,Spacing -1 pt3,Body text + 4 pt7"/>
    <w:rsid w:val="00BE4453"/>
    <w:rPr>
      <w:rFonts w:ascii="Tahoma" w:hAnsi="Tahoma" w:cs="Tahoma"/>
      <w:i/>
      <w:iCs/>
      <w:spacing w:val="-20"/>
      <w:sz w:val="20"/>
      <w:szCs w:val="20"/>
      <w:u w:val="none"/>
    </w:rPr>
  </w:style>
  <w:style w:type="character" w:customStyle="1" w:styleId="TablecaptionTahoma">
    <w:name w:val="Table caption + Tahoma"/>
    <w:aliases w:val="15 pt3,Bold7,Spacing 0 pt6,Body text + 6 pt6,Bold12,Body text + 7.5 pt,Scale 10%"/>
    <w:rsid w:val="00BE4453"/>
    <w:rPr>
      <w:rFonts w:ascii="Tahoma" w:hAnsi="Tahoma" w:cs="Tahoma"/>
      <w:b/>
      <w:bCs/>
      <w:spacing w:val="-10"/>
      <w:sz w:val="30"/>
      <w:szCs w:val="30"/>
      <w:u w:val="none"/>
      <w:lang w:bidi="ar-SA"/>
    </w:rPr>
  </w:style>
  <w:style w:type="character" w:customStyle="1" w:styleId="Picturecaption7">
    <w:name w:val="Picture caption (7)_"/>
    <w:link w:val="Picturecaption70"/>
    <w:rsid w:val="00BE4453"/>
    <w:rPr>
      <w:sz w:val="16"/>
      <w:szCs w:val="16"/>
      <w:shd w:val="clear" w:color="auto" w:fill="FFFFFF"/>
    </w:rPr>
  </w:style>
  <w:style w:type="character" w:customStyle="1" w:styleId="Tablecaption9">
    <w:name w:val="Table caption (9)_"/>
    <w:link w:val="Tablecaption90"/>
    <w:rsid w:val="00BE4453"/>
    <w:rPr>
      <w:sz w:val="15"/>
      <w:szCs w:val="15"/>
      <w:shd w:val="clear" w:color="auto" w:fill="FFFFFF"/>
    </w:rPr>
  </w:style>
  <w:style w:type="character" w:customStyle="1" w:styleId="Bodytext2Tahoma6">
    <w:name w:val="Body text (2) + Tahoma6"/>
    <w:aliases w:val="7.5 pt1"/>
    <w:rsid w:val="00BE4453"/>
    <w:rPr>
      <w:rFonts w:ascii="Tahoma" w:hAnsi="Tahoma" w:cs="Tahoma"/>
      <w:spacing w:val="0"/>
      <w:w w:val="100"/>
      <w:sz w:val="15"/>
      <w:szCs w:val="15"/>
      <w:u w:val="none"/>
    </w:rPr>
  </w:style>
  <w:style w:type="character" w:customStyle="1" w:styleId="Bodytext28pt1">
    <w:name w:val="Body text (2) + 8 pt1"/>
    <w:rsid w:val="00BE4453"/>
    <w:rPr>
      <w:rFonts w:ascii="Times New Roman" w:hAnsi="Times New Roman" w:cs="Times New Roman"/>
      <w:spacing w:val="0"/>
      <w:sz w:val="16"/>
      <w:szCs w:val="16"/>
      <w:u w:val="none"/>
    </w:rPr>
  </w:style>
  <w:style w:type="character" w:customStyle="1" w:styleId="Bodytext54">
    <w:name w:val="Body text (54)_"/>
    <w:link w:val="Bodytext540"/>
    <w:rsid w:val="00BE4453"/>
    <w:rPr>
      <w:rFonts w:ascii="Consolas" w:hAnsi="Consolas"/>
      <w:sz w:val="9"/>
      <w:szCs w:val="9"/>
      <w:shd w:val="clear" w:color="auto" w:fill="FFFFFF"/>
    </w:rPr>
  </w:style>
  <w:style w:type="character" w:customStyle="1" w:styleId="Bodytext544pt">
    <w:name w:val="Body text (54) + 4 pt"/>
    <w:aliases w:val="Italic8,Body text + 5 pt4"/>
    <w:rsid w:val="00BE4453"/>
    <w:rPr>
      <w:rFonts w:ascii="Consolas" w:hAnsi="Consolas"/>
      <w:i/>
      <w:iCs/>
      <w:sz w:val="8"/>
      <w:szCs w:val="8"/>
      <w:lang w:bidi="ar-SA"/>
    </w:rPr>
  </w:style>
  <w:style w:type="character" w:customStyle="1" w:styleId="Bodytext413">
    <w:name w:val="Body text (41)3"/>
    <w:rsid w:val="00BE4453"/>
    <w:rPr>
      <w:spacing w:val="0"/>
      <w:sz w:val="15"/>
      <w:szCs w:val="15"/>
      <w:lang w:bidi="ar-SA"/>
    </w:rPr>
  </w:style>
  <w:style w:type="character" w:customStyle="1" w:styleId="Bodytext370">
    <w:name w:val="Body text (37)"/>
    <w:rsid w:val="00BE4453"/>
    <w:rPr>
      <w:rFonts w:ascii="Times New Roman" w:hAnsi="Times New Roman" w:cs="Times New Roman"/>
      <w:sz w:val="19"/>
      <w:szCs w:val="19"/>
      <w:u w:val="none"/>
      <w:lang w:val="en-US" w:eastAsia="en-US"/>
    </w:rPr>
  </w:style>
  <w:style w:type="character" w:customStyle="1" w:styleId="Bodytext295pt">
    <w:name w:val="Body text (2) + 9.5 pt"/>
    <w:rsid w:val="00BE4453"/>
    <w:rPr>
      <w:rFonts w:ascii="Times New Roman" w:hAnsi="Times New Roman" w:cs="Times New Roman"/>
      <w:sz w:val="19"/>
      <w:szCs w:val="19"/>
      <w:u w:val="none"/>
    </w:rPr>
  </w:style>
  <w:style w:type="character" w:customStyle="1" w:styleId="Bodytext2CordiaUPC2">
    <w:name w:val="Body text (2) + CordiaUPC2"/>
    <w:aliases w:val="37 pt"/>
    <w:rsid w:val="00BE4453"/>
    <w:rPr>
      <w:rFonts w:ascii="CordiaUPC" w:hAnsi="CordiaUPC" w:cs="CordiaUPC"/>
      <w:sz w:val="74"/>
      <w:szCs w:val="74"/>
      <w:u w:val="none"/>
    </w:rPr>
  </w:style>
  <w:style w:type="character" w:customStyle="1" w:styleId="Bodytext217pt">
    <w:name w:val="Body text (2) + 17 pt"/>
    <w:aliases w:val="Italic7,Body text + Arial Black1,4.5 pt"/>
    <w:rsid w:val="00BE4453"/>
    <w:rPr>
      <w:rFonts w:ascii="Times New Roman" w:hAnsi="Times New Roman" w:cs="Times New Roman"/>
      <w:i/>
      <w:iCs/>
      <w:w w:val="100"/>
      <w:sz w:val="34"/>
      <w:szCs w:val="34"/>
      <w:u w:val="none"/>
    </w:rPr>
  </w:style>
  <w:style w:type="character" w:customStyle="1" w:styleId="Bodytext213pt">
    <w:name w:val="Body text (2) + 13 pt"/>
    <w:aliases w:val="Italic6,Body text + Verdana1,4 pt6"/>
    <w:rsid w:val="00BE4453"/>
    <w:rPr>
      <w:rFonts w:ascii="Times New Roman" w:hAnsi="Times New Roman" w:cs="Times New Roman"/>
      <w:i/>
      <w:iCs/>
      <w:sz w:val="26"/>
      <w:szCs w:val="26"/>
      <w:u w:val="none"/>
    </w:rPr>
  </w:style>
  <w:style w:type="character" w:customStyle="1" w:styleId="Bodytext213pt1">
    <w:name w:val="Body text (2) + 13 pt1"/>
    <w:aliases w:val="Italic5,Spacing -1 pt2,Body text + Italic5,Table caption (6) + 5 pt"/>
    <w:rsid w:val="00BE4453"/>
    <w:rPr>
      <w:rFonts w:ascii="Times New Roman" w:hAnsi="Times New Roman" w:cs="Times New Roman"/>
      <w:i/>
      <w:iCs/>
      <w:spacing w:val="-30"/>
      <w:sz w:val="26"/>
      <w:szCs w:val="26"/>
      <w:u w:val="none"/>
    </w:rPr>
  </w:style>
  <w:style w:type="character" w:customStyle="1" w:styleId="Bodytext2BookmanOldStyle">
    <w:name w:val="Body text (2) + Bookman Old Style"/>
    <w:aliases w:val="8 pt1,Italic4,Body text + 5 pt2"/>
    <w:rsid w:val="00BE4453"/>
    <w:rPr>
      <w:rFonts w:ascii="Bookman Old Style" w:hAnsi="Bookman Old Style" w:cs="Bookman Old Style"/>
      <w:i/>
      <w:iCs/>
      <w:sz w:val="16"/>
      <w:szCs w:val="16"/>
      <w:u w:val="none"/>
    </w:rPr>
  </w:style>
  <w:style w:type="character" w:customStyle="1" w:styleId="Heading10">
    <w:name w:val="Heading #1_"/>
    <w:link w:val="Heading11"/>
    <w:rsid w:val="00BE4453"/>
    <w:rPr>
      <w:spacing w:val="-20"/>
      <w:sz w:val="36"/>
      <w:szCs w:val="36"/>
      <w:shd w:val="clear" w:color="auto" w:fill="FFFFFF"/>
    </w:rPr>
  </w:style>
  <w:style w:type="character" w:customStyle="1" w:styleId="Bodytext217pt1">
    <w:name w:val="Body text (2) + 17 pt1"/>
    <w:rsid w:val="00BE4453"/>
    <w:rPr>
      <w:rFonts w:ascii="Times New Roman" w:hAnsi="Times New Roman" w:cs="Times New Roman"/>
      <w:sz w:val="34"/>
      <w:szCs w:val="34"/>
      <w:u w:val="none"/>
    </w:rPr>
  </w:style>
  <w:style w:type="character" w:customStyle="1" w:styleId="Bodytext55">
    <w:name w:val="Body text (55)_"/>
    <w:link w:val="Bodytext550"/>
    <w:rsid w:val="00BE4453"/>
    <w:rPr>
      <w:spacing w:val="-30"/>
      <w:shd w:val="clear" w:color="auto" w:fill="FFFFFF"/>
    </w:rPr>
  </w:style>
  <w:style w:type="character" w:customStyle="1" w:styleId="Bodytext56">
    <w:name w:val="Body text (56)_"/>
    <w:link w:val="Bodytext561"/>
    <w:rsid w:val="00BE4453"/>
    <w:rPr>
      <w:rFonts w:ascii="Lucida Sans Unicode" w:hAnsi="Lucida Sans Unicode"/>
      <w:sz w:val="14"/>
      <w:szCs w:val="14"/>
      <w:shd w:val="clear" w:color="auto" w:fill="FFFFFF"/>
    </w:rPr>
  </w:style>
  <w:style w:type="character" w:customStyle="1" w:styleId="Bodytext560">
    <w:name w:val="Body text (56)"/>
    <w:rsid w:val="00BE4453"/>
    <w:rPr>
      <w:rFonts w:ascii="Lucida Sans Unicode" w:hAnsi="Lucida Sans Unicode"/>
      <w:sz w:val="14"/>
      <w:szCs w:val="14"/>
      <w:u w:val="single"/>
      <w:lang w:val="en-US" w:eastAsia="en-US" w:bidi="ar-SA"/>
    </w:rPr>
  </w:style>
  <w:style w:type="character" w:customStyle="1" w:styleId="Bodytext4120">
    <w:name w:val="Body text (41)2"/>
    <w:rsid w:val="00BE4453"/>
    <w:rPr>
      <w:spacing w:val="0"/>
      <w:sz w:val="15"/>
      <w:szCs w:val="15"/>
      <w:lang w:bidi="ar-SA"/>
    </w:rPr>
  </w:style>
  <w:style w:type="character" w:customStyle="1" w:styleId="Bodytext23Spacing-2pt">
    <w:name w:val="Body text (23) + Spacing -2 pt"/>
    <w:rsid w:val="00BE4453"/>
    <w:rPr>
      <w:rFonts w:ascii="Times New Roman" w:hAnsi="Times New Roman" w:cs="Times New Roman"/>
      <w:i w:val="0"/>
      <w:iCs w:val="0"/>
      <w:spacing w:val="-50"/>
      <w:sz w:val="28"/>
      <w:szCs w:val="28"/>
      <w:u w:val="none"/>
      <w:lang w:val="en-US" w:eastAsia="en-US" w:bidi="ar-SA"/>
    </w:rPr>
  </w:style>
  <w:style w:type="character" w:customStyle="1" w:styleId="Bodytext57">
    <w:name w:val="Body text (57)_"/>
    <w:link w:val="Bodytext570"/>
    <w:rsid w:val="00BE4453"/>
    <w:rPr>
      <w:rFonts w:ascii="FrankRuehl" w:hAnsi="FrankRuehl"/>
      <w:i/>
      <w:iCs/>
      <w:sz w:val="52"/>
      <w:szCs w:val="52"/>
      <w:shd w:val="clear" w:color="auto" w:fill="FFFFFF"/>
    </w:rPr>
  </w:style>
  <w:style w:type="character" w:customStyle="1" w:styleId="Bodytext23Spacing0pt2">
    <w:name w:val="Body text (23) + Spacing 0 pt2"/>
    <w:rsid w:val="00BE4453"/>
    <w:rPr>
      <w:rFonts w:ascii="Times New Roman" w:hAnsi="Times New Roman" w:cs="Times New Roman"/>
      <w:i w:val="0"/>
      <w:iCs w:val="0"/>
      <w:spacing w:val="0"/>
      <w:sz w:val="28"/>
      <w:szCs w:val="28"/>
      <w:u w:val="none"/>
      <w:lang w:bidi="ar-SA"/>
    </w:rPr>
  </w:style>
  <w:style w:type="character" w:customStyle="1" w:styleId="Bodytext511">
    <w:name w:val="Body text (51)_"/>
    <w:link w:val="Bodytext5110"/>
    <w:rsid w:val="00BE4453"/>
    <w:rPr>
      <w:b/>
      <w:bCs/>
      <w:shd w:val="clear" w:color="auto" w:fill="FFFFFF"/>
    </w:rPr>
  </w:style>
  <w:style w:type="character" w:customStyle="1" w:styleId="Bodytext512">
    <w:name w:val="Body text (51)2"/>
    <w:rsid w:val="00BE4453"/>
    <w:rPr>
      <w:b/>
      <w:bCs/>
      <w:spacing w:val="0"/>
      <w:lang w:bidi="ar-SA"/>
    </w:rPr>
  </w:style>
  <w:style w:type="character" w:customStyle="1" w:styleId="Bodytext58">
    <w:name w:val="Body text (58)_"/>
    <w:link w:val="Bodytext580"/>
    <w:rsid w:val="00BE4453"/>
    <w:rPr>
      <w:w w:val="300"/>
      <w:sz w:val="8"/>
      <w:szCs w:val="8"/>
      <w:shd w:val="clear" w:color="auto" w:fill="FFFFFF"/>
    </w:rPr>
  </w:style>
  <w:style w:type="character" w:customStyle="1" w:styleId="Bodytext23Spacing0pt1">
    <w:name w:val="Body text (23) + Spacing 0 pt1"/>
    <w:rsid w:val="00BE4453"/>
    <w:rPr>
      <w:rFonts w:ascii="Times New Roman" w:hAnsi="Times New Roman" w:cs="Times New Roman"/>
      <w:i w:val="0"/>
      <w:iCs w:val="0"/>
      <w:spacing w:val="0"/>
      <w:sz w:val="28"/>
      <w:szCs w:val="28"/>
      <w:u w:val="none"/>
      <w:lang w:bidi="ar-SA"/>
    </w:rPr>
  </w:style>
  <w:style w:type="character" w:customStyle="1" w:styleId="Bodytext59">
    <w:name w:val="Body text (59)_"/>
    <w:link w:val="Bodytext590"/>
    <w:rsid w:val="00BE4453"/>
    <w:rPr>
      <w:shd w:val="clear" w:color="auto" w:fill="FFFFFF"/>
    </w:rPr>
  </w:style>
  <w:style w:type="character" w:customStyle="1" w:styleId="Bodytext2Tahoma3">
    <w:name w:val="Body text (2) + Tahoma3"/>
    <w:aliases w:val="4 pt2,Scale 300%1,Body text + Tahoma3"/>
    <w:rsid w:val="00BE4453"/>
    <w:rPr>
      <w:rFonts w:ascii="Tahoma" w:hAnsi="Tahoma" w:cs="Tahoma"/>
      <w:spacing w:val="0"/>
      <w:w w:val="300"/>
      <w:sz w:val="8"/>
      <w:szCs w:val="8"/>
      <w:u w:val="none"/>
    </w:rPr>
  </w:style>
  <w:style w:type="character" w:customStyle="1" w:styleId="Bodytext192">
    <w:name w:val="Body text (19)2"/>
    <w:rsid w:val="00BE4453"/>
    <w:rPr>
      <w:rFonts w:ascii="Times New Roman" w:hAnsi="Times New Roman" w:cs="Times New Roman"/>
      <w:b w:val="0"/>
      <w:bCs w:val="0"/>
      <w:spacing w:val="0"/>
      <w:sz w:val="28"/>
      <w:szCs w:val="28"/>
      <w:u w:val="none"/>
      <w:lang w:bidi="ar-SA"/>
    </w:rPr>
  </w:style>
  <w:style w:type="character" w:customStyle="1" w:styleId="Tablecaption10">
    <w:name w:val="Table caption (10)_"/>
    <w:link w:val="Tablecaption100"/>
    <w:rsid w:val="00BE4453"/>
    <w:rPr>
      <w:b/>
      <w:bCs/>
      <w:sz w:val="28"/>
      <w:szCs w:val="28"/>
      <w:shd w:val="clear" w:color="auto" w:fill="FFFFFF"/>
    </w:rPr>
  </w:style>
  <w:style w:type="character" w:customStyle="1" w:styleId="Heading20">
    <w:name w:val="Heading #2_"/>
    <w:link w:val="Heading21"/>
    <w:rsid w:val="00BE4453"/>
    <w:rPr>
      <w:sz w:val="28"/>
      <w:szCs w:val="28"/>
      <w:shd w:val="clear" w:color="auto" w:fill="FFFFFF"/>
    </w:rPr>
  </w:style>
  <w:style w:type="character" w:customStyle="1" w:styleId="Bodytext600">
    <w:name w:val="Body text (60)_"/>
    <w:link w:val="Bodytext601"/>
    <w:rsid w:val="00BE4453"/>
    <w:rPr>
      <w:rFonts w:ascii="CordiaUPC" w:hAnsi="CordiaUPC"/>
      <w:b/>
      <w:bCs/>
      <w:sz w:val="48"/>
      <w:szCs w:val="48"/>
      <w:shd w:val="clear" w:color="auto" w:fill="FFFFFF"/>
    </w:rPr>
  </w:style>
  <w:style w:type="character" w:customStyle="1" w:styleId="Bodytext602">
    <w:name w:val="Body text (60)"/>
    <w:rsid w:val="00BE4453"/>
    <w:rPr>
      <w:rFonts w:ascii="CordiaUPC" w:hAnsi="CordiaUPC"/>
      <w:b/>
      <w:bCs/>
      <w:sz w:val="48"/>
      <w:szCs w:val="48"/>
      <w:u w:val="single"/>
      <w:lang w:bidi="ar-SA"/>
    </w:rPr>
  </w:style>
  <w:style w:type="character" w:customStyle="1" w:styleId="Bodytext60TimesNewRoman">
    <w:name w:val="Body text (60) + Times New Roman"/>
    <w:aliases w:val="14 pt1"/>
    <w:rsid w:val="00BE4453"/>
    <w:rPr>
      <w:rFonts w:ascii="Times New Roman" w:hAnsi="Times New Roman" w:cs="Times New Roman"/>
      <w:b/>
      <w:bCs/>
      <w:sz w:val="28"/>
      <w:szCs w:val="28"/>
      <w:u w:val="single"/>
      <w:lang w:bidi="ar-SA"/>
    </w:rPr>
  </w:style>
  <w:style w:type="character" w:customStyle="1" w:styleId="Bodytext28Spacing0pt">
    <w:name w:val="Body text (28) + Spacing 0 pt"/>
    <w:rsid w:val="00BE4453"/>
    <w:rPr>
      <w:rFonts w:ascii="Times New Roman" w:hAnsi="Times New Roman" w:cs="Times New Roman"/>
      <w:b w:val="0"/>
      <w:bCs w:val="0"/>
      <w:spacing w:val="-10"/>
      <w:sz w:val="28"/>
      <w:szCs w:val="28"/>
      <w:u w:val="none"/>
      <w:lang w:bidi="ar-SA"/>
    </w:rPr>
  </w:style>
  <w:style w:type="character" w:customStyle="1" w:styleId="Bodytext480">
    <w:name w:val="Body text (48)_"/>
    <w:link w:val="Bodytext481"/>
    <w:rsid w:val="00BE4453"/>
    <w:rPr>
      <w:b/>
      <w:bCs/>
      <w:sz w:val="26"/>
      <w:szCs w:val="26"/>
      <w:shd w:val="clear" w:color="auto" w:fill="FFFFFF"/>
    </w:rPr>
  </w:style>
  <w:style w:type="character" w:customStyle="1" w:styleId="Bodytext482">
    <w:name w:val="Body text (48)2"/>
    <w:rsid w:val="00BE4453"/>
    <w:rPr>
      <w:b/>
      <w:bCs/>
      <w:spacing w:val="0"/>
      <w:sz w:val="26"/>
      <w:szCs w:val="26"/>
      <w:lang w:bidi="ar-SA"/>
    </w:rPr>
  </w:style>
  <w:style w:type="character" w:customStyle="1" w:styleId="Bodytext2813pt">
    <w:name w:val="Body text (28) + 13 pt"/>
    <w:aliases w:val="Italic3,Body text + 4.5 pt5"/>
    <w:rsid w:val="00BE4453"/>
    <w:rPr>
      <w:rFonts w:ascii="Times New Roman" w:hAnsi="Times New Roman" w:cs="Times New Roman"/>
      <w:b w:val="0"/>
      <w:bCs w:val="0"/>
      <w:i/>
      <w:iCs/>
      <w:sz w:val="26"/>
      <w:szCs w:val="26"/>
      <w:u w:val="none"/>
      <w:lang w:bidi="ar-SA"/>
    </w:rPr>
  </w:style>
  <w:style w:type="character" w:customStyle="1" w:styleId="Headingnumber42">
    <w:name w:val="Heading number #4 (2)_"/>
    <w:link w:val="Headingnumber420"/>
    <w:rsid w:val="00BE4453"/>
    <w:rPr>
      <w:sz w:val="28"/>
      <w:szCs w:val="28"/>
      <w:shd w:val="clear" w:color="auto" w:fill="FFFFFF"/>
    </w:rPr>
  </w:style>
  <w:style w:type="character" w:customStyle="1" w:styleId="Bodytext211pt">
    <w:name w:val="Body text (2) + 11 pt"/>
    <w:aliases w:val="Italic2,Body text + Courier New,4 pt3"/>
    <w:rsid w:val="00BE4453"/>
    <w:rPr>
      <w:rFonts w:ascii="Times New Roman" w:hAnsi="Times New Roman" w:cs="Times New Roman"/>
      <w:i/>
      <w:iCs/>
      <w:sz w:val="22"/>
      <w:szCs w:val="22"/>
      <w:u w:val="none"/>
      <w:lang w:val="en-US" w:eastAsia="en-US"/>
    </w:rPr>
  </w:style>
  <w:style w:type="character" w:customStyle="1" w:styleId="Bodytext610">
    <w:name w:val="Body text (61)_"/>
    <w:link w:val="Bodytext611"/>
    <w:rsid w:val="00BE4453"/>
    <w:rPr>
      <w:sz w:val="21"/>
      <w:szCs w:val="21"/>
      <w:shd w:val="clear" w:color="auto" w:fill="FFFFFF"/>
    </w:rPr>
  </w:style>
  <w:style w:type="character" w:customStyle="1" w:styleId="Bodytext6110pt">
    <w:name w:val="Body text (61) + 10 pt"/>
    <w:rsid w:val="00BE4453"/>
    <w:rPr>
      <w:sz w:val="20"/>
      <w:szCs w:val="20"/>
      <w:lang w:bidi="ar-SA"/>
    </w:rPr>
  </w:style>
  <w:style w:type="character" w:customStyle="1" w:styleId="Bodytext12Spacing0pt">
    <w:name w:val="Body text (12) + Spacing 0 pt"/>
    <w:rsid w:val="00BE4453"/>
    <w:rPr>
      <w:rFonts w:ascii="Times New Roman" w:hAnsi="Times New Roman" w:cs="Times New Roman"/>
      <w:b/>
      <w:bCs/>
      <w:spacing w:val="-10"/>
      <w:sz w:val="38"/>
      <w:szCs w:val="38"/>
      <w:u w:val="none"/>
    </w:rPr>
  </w:style>
  <w:style w:type="character" w:customStyle="1" w:styleId="Bodytext62">
    <w:name w:val="Body text (62)_"/>
    <w:link w:val="Bodytext620"/>
    <w:rsid w:val="00BE4453"/>
    <w:rPr>
      <w:sz w:val="24"/>
      <w:szCs w:val="24"/>
      <w:shd w:val="clear" w:color="auto" w:fill="FFFFFF"/>
    </w:rPr>
  </w:style>
  <w:style w:type="character" w:customStyle="1" w:styleId="Heading317">
    <w:name w:val="Heading #3 (17)_"/>
    <w:link w:val="Heading3170"/>
    <w:rsid w:val="00BE4453"/>
    <w:rPr>
      <w:b/>
      <w:bCs/>
      <w:sz w:val="28"/>
      <w:szCs w:val="28"/>
      <w:shd w:val="clear" w:color="auto" w:fill="FFFFFF"/>
    </w:rPr>
  </w:style>
  <w:style w:type="paragraph" w:customStyle="1" w:styleId="Bodytext311">
    <w:name w:val="Body text (31)1"/>
    <w:basedOn w:val="Normal"/>
    <w:rsid w:val="00BE4453"/>
    <w:pPr>
      <w:widowControl w:val="0"/>
      <w:shd w:val="clear" w:color="auto" w:fill="FFFFFF"/>
      <w:spacing w:line="249" w:lineRule="exact"/>
      <w:jc w:val="both"/>
    </w:pPr>
    <w:rPr>
      <w:rFonts w:eastAsia="Tahoma"/>
      <w:i/>
      <w:iCs/>
      <w:sz w:val="22"/>
      <w:szCs w:val="22"/>
      <w:lang w:val="vi-VN"/>
    </w:rPr>
  </w:style>
  <w:style w:type="paragraph" w:customStyle="1" w:styleId="Bodytext360">
    <w:name w:val="Body text (36)"/>
    <w:basedOn w:val="Normal"/>
    <w:link w:val="Bodytext36"/>
    <w:rsid w:val="00BE4453"/>
    <w:pPr>
      <w:widowControl w:val="0"/>
      <w:shd w:val="clear" w:color="auto" w:fill="FFFFFF"/>
      <w:spacing w:line="240" w:lineRule="atLeast"/>
    </w:pPr>
    <w:rPr>
      <w:rFonts w:ascii="CordiaUPC" w:hAnsi="CordiaUPC" w:cstheme="minorBidi"/>
      <w:b/>
      <w:bCs/>
      <w:sz w:val="44"/>
      <w:szCs w:val="44"/>
    </w:rPr>
  </w:style>
  <w:style w:type="paragraph" w:customStyle="1" w:styleId="Bodytext191">
    <w:name w:val="Body text (19)1"/>
    <w:basedOn w:val="Normal"/>
    <w:rsid w:val="00BE4453"/>
    <w:pPr>
      <w:widowControl w:val="0"/>
      <w:shd w:val="clear" w:color="auto" w:fill="FFFFFF"/>
      <w:spacing w:line="316" w:lineRule="exact"/>
    </w:pPr>
    <w:rPr>
      <w:rFonts w:eastAsia="Tahoma"/>
      <w:b/>
      <w:bCs/>
      <w:sz w:val="28"/>
      <w:szCs w:val="28"/>
      <w:lang w:val="vi-VN"/>
    </w:rPr>
  </w:style>
  <w:style w:type="paragraph" w:customStyle="1" w:styleId="Bodytext340">
    <w:name w:val="Body text (34)"/>
    <w:basedOn w:val="Normal"/>
    <w:link w:val="Bodytext34"/>
    <w:rsid w:val="00BE4453"/>
    <w:pPr>
      <w:widowControl w:val="0"/>
      <w:shd w:val="clear" w:color="auto" w:fill="FFFFFF"/>
      <w:spacing w:line="240" w:lineRule="atLeast"/>
      <w:jc w:val="both"/>
    </w:pPr>
    <w:rPr>
      <w:rFonts w:asciiTheme="minorHAnsi" w:hAnsiTheme="minorHAnsi" w:cstheme="minorBidi"/>
      <w:b/>
      <w:bCs/>
      <w:sz w:val="23"/>
      <w:szCs w:val="23"/>
    </w:rPr>
  </w:style>
  <w:style w:type="paragraph" w:customStyle="1" w:styleId="Heading371">
    <w:name w:val="Heading #3 (7)1"/>
    <w:basedOn w:val="Normal"/>
    <w:rsid w:val="00BE4453"/>
    <w:pPr>
      <w:widowControl w:val="0"/>
      <w:shd w:val="clear" w:color="auto" w:fill="FFFFFF"/>
      <w:spacing w:line="240" w:lineRule="atLeast"/>
      <w:outlineLvl w:val="2"/>
    </w:pPr>
    <w:rPr>
      <w:rFonts w:eastAsia="Tahoma"/>
      <w:sz w:val="28"/>
      <w:szCs w:val="28"/>
    </w:rPr>
  </w:style>
  <w:style w:type="paragraph" w:customStyle="1" w:styleId="Bodytext350">
    <w:name w:val="Body text (35)"/>
    <w:basedOn w:val="Normal"/>
    <w:link w:val="Bodytext35"/>
    <w:rsid w:val="00BE4453"/>
    <w:pPr>
      <w:widowControl w:val="0"/>
      <w:shd w:val="clear" w:color="auto" w:fill="FFFFFF"/>
      <w:spacing w:line="240" w:lineRule="atLeast"/>
      <w:jc w:val="both"/>
    </w:pPr>
    <w:rPr>
      <w:rFonts w:ascii="CordiaUPC" w:hAnsi="CordiaUPC" w:cstheme="minorBidi"/>
      <w:b/>
      <w:bCs/>
      <w:sz w:val="40"/>
      <w:szCs w:val="40"/>
    </w:rPr>
  </w:style>
  <w:style w:type="paragraph" w:customStyle="1" w:styleId="Bodytext371">
    <w:name w:val="Body text (37)1"/>
    <w:basedOn w:val="Normal"/>
    <w:link w:val="Bodytext37"/>
    <w:rsid w:val="00BE4453"/>
    <w:pPr>
      <w:widowControl w:val="0"/>
      <w:shd w:val="clear" w:color="auto" w:fill="FFFFFF"/>
      <w:spacing w:line="240" w:lineRule="atLeast"/>
      <w:jc w:val="both"/>
    </w:pPr>
    <w:rPr>
      <w:rFonts w:asciiTheme="minorHAnsi" w:hAnsiTheme="minorHAnsi" w:cstheme="minorBidi"/>
      <w:sz w:val="19"/>
      <w:szCs w:val="19"/>
    </w:rPr>
  </w:style>
  <w:style w:type="paragraph" w:customStyle="1" w:styleId="Bodytext380">
    <w:name w:val="Body text (38)"/>
    <w:basedOn w:val="Normal"/>
    <w:link w:val="Bodytext38"/>
    <w:rsid w:val="00BE4453"/>
    <w:pPr>
      <w:widowControl w:val="0"/>
      <w:shd w:val="clear" w:color="auto" w:fill="FFFFFF"/>
      <w:spacing w:line="321" w:lineRule="exact"/>
      <w:jc w:val="both"/>
    </w:pPr>
    <w:rPr>
      <w:rFonts w:asciiTheme="minorHAnsi" w:hAnsiTheme="minorHAnsi" w:cstheme="minorBidi"/>
      <w:i/>
      <w:iCs/>
      <w:spacing w:val="-10"/>
      <w:sz w:val="26"/>
      <w:szCs w:val="26"/>
    </w:rPr>
  </w:style>
  <w:style w:type="paragraph" w:customStyle="1" w:styleId="Heading3140">
    <w:name w:val="Heading #3 (14)"/>
    <w:basedOn w:val="Normal"/>
    <w:link w:val="Heading314"/>
    <w:rsid w:val="00BE4453"/>
    <w:pPr>
      <w:widowControl w:val="0"/>
      <w:shd w:val="clear" w:color="auto" w:fill="FFFFFF"/>
      <w:spacing w:line="240" w:lineRule="atLeast"/>
      <w:jc w:val="center"/>
      <w:outlineLvl w:val="2"/>
    </w:pPr>
    <w:rPr>
      <w:rFonts w:asciiTheme="minorHAnsi" w:hAnsiTheme="minorHAnsi" w:cstheme="minorBidi"/>
      <w:b/>
      <w:bCs/>
      <w:spacing w:val="-10"/>
      <w:sz w:val="28"/>
      <w:szCs w:val="28"/>
    </w:rPr>
  </w:style>
  <w:style w:type="paragraph" w:customStyle="1" w:styleId="Bodytext390">
    <w:name w:val="Body text (39)"/>
    <w:basedOn w:val="Normal"/>
    <w:link w:val="Bodytext39"/>
    <w:rsid w:val="00BE4453"/>
    <w:pPr>
      <w:widowControl w:val="0"/>
      <w:shd w:val="clear" w:color="auto" w:fill="FFFFFF"/>
      <w:spacing w:line="240" w:lineRule="atLeast"/>
      <w:jc w:val="both"/>
    </w:pPr>
    <w:rPr>
      <w:rFonts w:asciiTheme="minorHAnsi" w:hAnsiTheme="minorHAnsi" w:cstheme="minorBidi"/>
      <w:sz w:val="28"/>
      <w:szCs w:val="28"/>
    </w:rPr>
  </w:style>
  <w:style w:type="paragraph" w:customStyle="1" w:styleId="Bodytext401">
    <w:name w:val="Body text (40)"/>
    <w:basedOn w:val="Normal"/>
    <w:link w:val="Bodytext400"/>
    <w:rsid w:val="00BE4453"/>
    <w:pPr>
      <w:widowControl w:val="0"/>
      <w:shd w:val="clear" w:color="auto" w:fill="FFFFFF"/>
      <w:spacing w:line="316" w:lineRule="exact"/>
      <w:jc w:val="both"/>
    </w:pPr>
    <w:rPr>
      <w:rFonts w:asciiTheme="minorHAnsi" w:hAnsiTheme="minorHAnsi" w:cstheme="minorBidi"/>
      <w:b/>
      <w:bCs/>
      <w:i/>
      <w:iCs/>
      <w:sz w:val="26"/>
      <w:szCs w:val="26"/>
    </w:rPr>
  </w:style>
  <w:style w:type="paragraph" w:customStyle="1" w:styleId="Heading3150">
    <w:name w:val="Heading #3 (15)"/>
    <w:basedOn w:val="Normal"/>
    <w:link w:val="Heading315"/>
    <w:rsid w:val="00BE4453"/>
    <w:pPr>
      <w:widowControl w:val="0"/>
      <w:shd w:val="clear" w:color="auto" w:fill="FFFFFF"/>
      <w:spacing w:line="240" w:lineRule="atLeast"/>
      <w:jc w:val="center"/>
      <w:outlineLvl w:val="2"/>
    </w:pPr>
    <w:rPr>
      <w:rFonts w:asciiTheme="minorHAnsi" w:hAnsiTheme="minorHAnsi" w:cstheme="minorBidi"/>
      <w:b/>
      <w:bCs/>
      <w:spacing w:val="-10"/>
      <w:sz w:val="28"/>
      <w:szCs w:val="28"/>
    </w:rPr>
  </w:style>
  <w:style w:type="paragraph" w:customStyle="1" w:styleId="Picturecaption60">
    <w:name w:val="Picture caption (6)"/>
    <w:basedOn w:val="Normal"/>
    <w:link w:val="Picturecaption6"/>
    <w:rsid w:val="00BE4453"/>
    <w:pPr>
      <w:widowControl w:val="0"/>
      <w:shd w:val="clear" w:color="auto" w:fill="FFFFFF"/>
      <w:spacing w:line="240" w:lineRule="atLeast"/>
    </w:pPr>
    <w:rPr>
      <w:rFonts w:asciiTheme="minorHAnsi" w:hAnsiTheme="minorHAnsi" w:cstheme="minorBidi"/>
      <w:b/>
      <w:bCs/>
      <w:sz w:val="9"/>
      <w:szCs w:val="9"/>
    </w:rPr>
  </w:style>
  <w:style w:type="paragraph" w:customStyle="1" w:styleId="Tablecaption51">
    <w:name w:val="Table caption (5)1"/>
    <w:basedOn w:val="Normal"/>
    <w:link w:val="Tablecaption5"/>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Tablecaption60">
    <w:name w:val="Table caption (6)"/>
    <w:basedOn w:val="Normal"/>
    <w:link w:val="Tablecaption6"/>
    <w:rsid w:val="00BE4453"/>
    <w:pPr>
      <w:widowControl w:val="0"/>
      <w:shd w:val="clear" w:color="auto" w:fill="FFFFFF"/>
      <w:spacing w:line="240" w:lineRule="atLeast"/>
      <w:jc w:val="both"/>
    </w:pPr>
    <w:rPr>
      <w:rFonts w:asciiTheme="minorHAnsi" w:hAnsiTheme="minorHAnsi" w:cstheme="minorBidi"/>
      <w:i/>
      <w:iCs/>
      <w:spacing w:val="-10"/>
      <w:sz w:val="28"/>
      <w:szCs w:val="28"/>
    </w:rPr>
  </w:style>
  <w:style w:type="paragraph" w:customStyle="1" w:styleId="Tablecaption70">
    <w:name w:val="Table caption (7)"/>
    <w:basedOn w:val="Normal"/>
    <w:link w:val="Tablecaption7"/>
    <w:rsid w:val="00BE4453"/>
    <w:pPr>
      <w:widowControl w:val="0"/>
      <w:shd w:val="clear" w:color="auto" w:fill="FFFFFF"/>
      <w:spacing w:line="240" w:lineRule="atLeast"/>
      <w:jc w:val="center"/>
    </w:pPr>
    <w:rPr>
      <w:rFonts w:asciiTheme="minorHAnsi" w:hAnsiTheme="minorHAnsi" w:cstheme="minorBidi"/>
      <w:sz w:val="26"/>
      <w:szCs w:val="26"/>
    </w:rPr>
  </w:style>
  <w:style w:type="paragraph" w:customStyle="1" w:styleId="Tablecaption80">
    <w:name w:val="Table caption (8)"/>
    <w:basedOn w:val="Normal"/>
    <w:link w:val="Tablecaption8"/>
    <w:rsid w:val="00BE4453"/>
    <w:pPr>
      <w:widowControl w:val="0"/>
      <w:shd w:val="clear" w:color="auto" w:fill="FFFFFF"/>
      <w:spacing w:line="240" w:lineRule="atLeast"/>
      <w:jc w:val="center"/>
    </w:pPr>
    <w:rPr>
      <w:rFonts w:asciiTheme="minorHAnsi" w:hAnsiTheme="minorHAnsi" w:cstheme="minorBidi"/>
      <w:b/>
      <w:bCs/>
      <w:sz w:val="18"/>
      <w:szCs w:val="18"/>
    </w:rPr>
  </w:style>
  <w:style w:type="paragraph" w:customStyle="1" w:styleId="Heading3160">
    <w:name w:val="Heading #3 (16)"/>
    <w:basedOn w:val="Normal"/>
    <w:link w:val="Heading316"/>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Heading440">
    <w:name w:val="Heading #4 (4)"/>
    <w:basedOn w:val="Normal"/>
    <w:link w:val="Heading44"/>
    <w:rsid w:val="00BE4453"/>
    <w:pPr>
      <w:widowControl w:val="0"/>
      <w:shd w:val="clear" w:color="auto" w:fill="FFFFFF"/>
      <w:spacing w:line="240" w:lineRule="atLeast"/>
      <w:jc w:val="center"/>
      <w:outlineLvl w:val="3"/>
    </w:pPr>
    <w:rPr>
      <w:rFonts w:asciiTheme="minorHAnsi" w:hAnsiTheme="minorHAnsi" w:cstheme="minorBidi"/>
      <w:b/>
      <w:bCs/>
      <w:w w:val="66"/>
      <w:sz w:val="26"/>
      <w:szCs w:val="26"/>
    </w:rPr>
  </w:style>
  <w:style w:type="paragraph" w:customStyle="1" w:styleId="Bodytext411">
    <w:name w:val="Body text (41)1"/>
    <w:basedOn w:val="Normal"/>
    <w:link w:val="Bodytext410"/>
    <w:rsid w:val="00BE4453"/>
    <w:pPr>
      <w:widowControl w:val="0"/>
      <w:shd w:val="clear" w:color="auto" w:fill="FFFFFF"/>
      <w:spacing w:line="255" w:lineRule="exact"/>
    </w:pPr>
    <w:rPr>
      <w:rFonts w:asciiTheme="minorHAnsi" w:hAnsiTheme="minorHAnsi" w:cstheme="minorBidi"/>
      <w:sz w:val="15"/>
      <w:szCs w:val="15"/>
    </w:rPr>
  </w:style>
  <w:style w:type="paragraph" w:customStyle="1" w:styleId="Bodytext421">
    <w:name w:val="Body text (42)"/>
    <w:basedOn w:val="Normal"/>
    <w:link w:val="Bodytext420"/>
    <w:rsid w:val="00BE4453"/>
    <w:pPr>
      <w:widowControl w:val="0"/>
      <w:shd w:val="clear" w:color="auto" w:fill="FFFFFF"/>
      <w:spacing w:line="240" w:lineRule="atLeast"/>
    </w:pPr>
    <w:rPr>
      <w:rFonts w:asciiTheme="minorHAnsi" w:hAnsiTheme="minorHAnsi" w:cstheme="minorBidi"/>
      <w:sz w:val="26"/>
      <w:szCs w:val="26"/>
    </w:rPr>
  </w:style>
  <w:style w:type="paragraph" w:customStyle="1" w:styleId="Bodytext431">
    <w:name w:val="Body text (43)"/>
    <w:basedOn w:val="Normal"/>
    <w:link w:val="Bodytext430"/>
    <w:rsid w:val="00BE4453"/>
    <w:pPr>
      <w:widowControl w:val="0"/>
      <w:shd w:val="clear" w:color="auto" w:fill="FFFFFF"/>
      <w:spacing w:line="240" w:lineRule="atLeast"/>
    </w:pPr>
    <w:rPr>
      <w:rFonts w:ascii="CordiaUPC" w:hAnsi="CordiaUPC" w:cstheme="minorBidi"/>
      <w:sz w:val="74"/>
      <w:szCs w:val="74"/>
    </w:rPr>
  </w:style>
  <w:style w:type="paragraph" w:customStyle="1" w:styleId="Bodytext440">
    <w:name w:val="Body text (44)"/>
    <w:basedOn w:val="Normal"/>
    <w:link w:val="Bodytext44"/>
    <w:rsid w:val="00BE4453"/>
    <w:pPr>
      <w:widowControl w:val="0"/>
      <w:shd w:val="clear" w:color="auto" w:fill="FFFFFF"/>
      <w:spacing w:line="240" w:lineRule="atLeast"/>
    </w:pPr>
    <w:rPr>
      <w:rFonts w:ascii="Segoe UI" w:hAnsi="Segoe UI" w:cstheme="minorBidi"/>
      <w:i/>
      <w:iCs/>
      <w:spacing w:val="60"/>
      <w:sz w:val="34"/>
      <w:szCs w:val="34"/>
    </w:rPr>
  </w:style>
  <w:style w:type="paragraph" w:customStyle="1" w:styleId="Bodytext450">
    <w:name w:val="Body text (45)"/>
    <w:basedOn w:val="Normal"/>
    <w:link w:val="Bodytext45"/>
    <w:rsid w:val="00BE4453"/>
    <w:pPr>
      <w:widowControl w:val="0"/>
      <w:shd w:val="clear" w:color="auto" w:fill="FFFFFF"/>
      <w:spacing w:line="240" w:lineRule="atLeast"/>
    </w:pPr>
    <w:rPr>
      <w:rFonts w:asciiTheme="minorHAnsi" w:hAnsiTheme="minorHAnsi" w:cstheme="minorBidi"/>
      <w:spacing w:val="-10"/>
      <w:sz w:val="14"/>
      <w:szCs w:val="14"/>
    </w:rPr>
  </w:style>
  <w:style w:type="paragraph" w:customStyle="1" w:styleId="Bodytext460">
    <w:name w:val="Body text (46)"/>
    <w:basedOn w:val="Normal"/>
    <w:link w:val="Bodytext46"/>
    <w:rsid w:val="00BE4453"/>
    <w:pPr>
      <w:widowControl w:val="0"/>
      <w:shd w:val="clear" w:color="auto" w:fill="FFFFFF"/>
      <w:spacing w:line="240" w:lineRule="atLeast"/>
    </w:pPr>
    <w:rPr>
      <w:rFonts w:asciiTheme="minorHAnsi" w:hAnsiTheme="minorHAnsi" w:cstheme="minorBidi"/>
      <w:i/>
      <w:iCs/>
      <w:sz w:val="38"/>
      <w:szCs w:val="38"/>
    </w:rPr>
  </w:style>
  <w:style w:type="paragraph" w:customStyle="1" w:styleId="Bodytext470">
    <w:name w:val="Body text (47)"/>
    <w:basedOn w:val="Normal"/>
    <w:link w:val="Bodytext47"/>
    <w:rsid w:val="00BE4453"/>
    <w:pPr>
      <w:widowControl w:val="0"/>
      <w:shd w:val="clear" w:color="auto" w:fill="FFFFFF"/>
      <w:spacing w:line="240" w:lineRule="atLeast"/>
    </w:pPr>
    <w:rPr>
      <w:rFonts w:asciiTheme="minorHAnsi" w:hAnsiTheme="minorHAnsi" w:cstheme="minorBidi"/>
      <w:w w:val="70"/>
      <w:sz w:val="22"/>
      <w:szCs w:val="22"/>
    </w:rPr>
  </w:style>
  <w:style w:type="paragraph" w:customStyle="1" w:styleId="Bodytext481">
    <w:name w:val="Body text (48)1"/>
    <w:basedOn w:val="Normal"/>
    <w:link w:val="Bodytext480"/>
    <w:rsid w:val="00BE4453"/>
    <w:pPr>
      <w:widowControl w:val="0"/>
      <w:shd w:val="clear" w:color="auto" w:fill="FFFFFF"/>
      <w:spacing w:line="240" w:lineRule="atLeast"/>
    </w:pPr>
    <w:rPr>
      <w:rFonts w:asciiTheme="minorHAnsi" w:hAnsiTheme="minorHAnsi" w:cstheme="minorBidi"/>
      <w:b/>
      <w:bCs/>
      <w:sz w:val="26"/>
      <w:szCs w:val="26"/>
    </w:rPr>
  </w:style>
  <w:style w:type="paragraph" w:customStyle="1" w:styleId="Bodytext5110">
    <w:name w:val="Body text (51)1"/>
    <w:basedOn w:val="Normal"/>
    <w:link w:val="Bodytext511"/>
    <w:rsid w:val="00BE4453"/>
    <w:pPr>
      <w:widowControl w:val="0"/>
      <w:shd w:val="clear" w:color="auto" w:fill="FFFFFF"/>
      <w:spacing w:line="271" w:lineRule="exact"/>
      <w:jc w:val="center"/>
    </w:pPr>
    <w:rPr>
      <w:rFonts w:asciiTheme="minorHAnsi" w:hAnsiTheme="minorHAnsi" w:cstheme="minorBidi"/>
      <w:b/>
      <w:bCs/>
      <w:sz w:val="22"/>
      <w:szCs w:val="22"/>
    </w:rPr>
  </w:style>
  <w:style w:type="paragraph" w:customStyle="1" w:styleId="Bodytext521">
    <w:name w:val="Body text (52)"/>
    <w:basedOn w:val="Normal"/>
    <w:link w:val="Bodytext520"/>
    <w:rsid w:val="00BE4453"/>
    <w:pPr>
      <w:widowControl w:val="0"/>
      <w:shd w:val="clear" w:color="auto" w:fill="FFFFFF"/>
      <w:spacing w:line="240" w:lineRule="atLeast"/>
      <w:jc w:val="center"/>
    </w:pPr>
    <w:rPr>
      <w:rFonts w:asciiTheme="minorHAnsi" w:hAnsiTheme="minorHAnsi" w:cstheme="minorBidi"/>
      <w:sz w:val="18"/>
      <w:szCs w:val="18"/>
    </w:rPr>
  </w:style>
  <w:style w:type="paragraph" w:customStyle="1" w:styleId="Bodytext530">
    <w:name w:val="Body text (53)"/>
    <w:basedOn w:val="Normal"/>
    <w:link w:val="Bodytext53"/>
    <w:rsid w:val="00BE4453"/>
    <w:pPr>
      <w:widowControl w:val="0"/>
      <w:shd w:val="clear" w:color="auto" w:fill="FFFFFF"/>
      <w:spacing w:line="240" w:lineRule="atLeast"/>
      <w:jc w:val="both"/>
    </w:pPr>
    <w:rPr>
      <w:rFonts w:asciiTheme="minorHAnsi" w:hAnsiTheme="minorHAnsi" w:cstheme="minorBidi"/>
      <w:b/>
      <w:bCs/>
      <w:sz w:val="14"/>
      <w:szCs w:val="14"/>
    </w:rPr>
  </w:style>
  <w:style w:type="paragraph" w:customStyle="1" w:styleId="Bodytext490">
    <w:name w:val="Body text (49)"/>
    <w:basedOn w:val="Normal"/>
    <w:link w:val="Bodytext49"/>
    <w:rsid w:val="00BE4453"/>
    <w:pPr>
      <w:widowControl w:val="0"/>
      <w:shd w:val="clear" w:color="auto" w:fill="FFFFFF"/>
      <w:spacing w:line="240" w:lineRule="atLeast"/>
    </w:pPr>
    <w:rPr>
      <w:rFonts w:ascii="CordiaUPC" w:hAnsi="CordiaUPC" w:cstheme="minorBidi"/>
      <w:b/>
      <w:bCs/>
      <w:sz w:val="26"/>
      <w:szCs w:val="26"/>
    </w:rPr>
  </w:style>
  <w:style w:type="paragraph" w:customStyle="1" w:styleId="Bodytext501">
    <w:name w:val="Body text (50)"/>
    <w:basedOn w:val="Normal"/>
    <w:link w:val="Bodytext500"/>
    <w:rsid w:val="00BE4453"/>
    <w:pPr>
      <w:widowControl w:val="0"/>
      <w:shd w:val="clear" w:color="auto" w:fill="FFFFFF"/>
      <w:spacing w:line="240" w:lineRule="atLeast"/>
    </w:pPr>
    <w:rPr>
      <w:rFonts w:ascii="Impact" w:hAnsi="Impact" w:cstheme="minorBidi"/>
      <w:sz w:val="22"/>
      <w:szCs w:val="22"/>
    </w:rPr>
  </w:style>
  <w:style w:type="paragraph" w:customStyle="1" w:styleId="Picturecaption70">
    <w:name w:val="Picture caption (7)"/>
    <w:basedOn w:val="Normal"/>
    <w:link w:val="Picturecaption7"/>
    <w:rsid w:val="00BE4453"/>
    <w:pPr>
      <w:widowControl w:val="0"/>
      <w:shd w:val="clear" w:color="auto" w:fill="FFFFFF"/>
      <w:spacing w:line="240" w:lineRule="atLeast"/>
    </w:pPr>
    <w:rPr>
      <w:rFonts w:asciiTheme="minorHAnsi" w:hAnsiTheme="minorHAnsi" w:cstheme="minorBidi"/>
      <w:sz w:val="16"/>
      <w:szCs w:val="16"/>
    </w:rPr>
  </w:style>
  <w:style w:type="paragraph" w:customStyle="1" w:styleId="Tablecaption90">
    <w:name w:val="Table caption (9)"/>
    <w:basedOn w:val="Normal"/>
    <w:link w:val="Tablecaption9"/>
    <w:rsid w:val="00BE4453"/>
    <w:pPr>
      <w:widowControl w:val="0"/>
      <w:shd w:val="clear" w:color="auto" w:fill="FFFFFF"/>
      <w:spacing w:line="240" w:lineRule="atLeast"/>
    </w:pPr>
    <w:rPr>
      <w:rFonts w:asciiTheme="minorHAnsi" w:hAnsiTheme="minorHAnsi" w:cstheme="minorBidi"/>
      <w:sz w:val="15"/>
      <w:szCs w:val="15"/>
    </w:rPr>
  </w:style>
  <w:style w:type="paragraph" w:customStyle="1" w:styleId="Bodytext540">
    <w:name w:val="Body text (54)"/>
    <w:basedOn w:val="Normal"/>
    <w:link w:val="Bodytext54"/>
    <w:rsid w:val="00BE4453"/>
    <w:pPr>
      <w:widowControl w:val="0"/>
      <w:shd w:val="clear" w:color="auto" w:fill="FFFFFF"/>
      <w:spacing w:line="240" w:lineRule="atLeast"/>
      <w:jc w:val="both"/>
    </w:pPr>
    <w:rPr>
      <w:rFonts w:ascii="Consolas" w:hAnsi="Consolas" w:cstheme="minorBidi"/>
      <w:sz w:val="9"/>
      <w:szCs w:val="9"/>
    </w:rPr>
  </w:style>
  <w:style w:type="paragraph" w:customStyle="1" w:styleId="Heading11">
    <w:name w:val="Heading #1"/>
    <w:basedOn w:val="Normal"/>
    <w:link w:val="Heading10"/>
    <w:rsid w:val="00BE4453"/>
    <w:pPr>
      <w:widowControl w:val="0"/>
      <w:shd w:val="clear" w:color="auto" w:fill="FFFFFF"/>
      <w:spacing w:line="240" w:lineRule="atLeast"/>
      <w:outlineLvl w:val="0"/>
    </w:pPr>
    <w:rPr>
      <w:rFonts w:asciiTheme="minorHAnsi" w:hAnsiTheme="minorHAnsi" w:cstheme="minorBidi"/>
      <w:spacing w:val="-20"/>
      <w:sz w:val="36"/>
      <w:szCs w:val="36"/>
    </w:rPr>
  </w:style>
  <w:style w:type="paragraph" w:customStyle="1" w:styleId="Bodytext550">
    <w:name w:val="Body text (55)"/>
    <w:basedOn w:val="Normal"/>
    <w:link w:val="Bodytext55"/>
    <w:rsid w:val="00BE4453"/>
    <w:pPr>
      <w:widowControl w:val="0"/>
      <w:shd w:val="clear" w:color="auto" w:fill="FFFFFF"/>
      <w:spacing w:line="240" w:lineRule="atLeast"/>
    </w:pPr>
    <w:rPr>
      <w:rFonts w:asciiTheme="minorHAnsi" w:hAnsiTheme="minorHAnsi" w:cstheme="minorBidi"/>
      <w:spacing w:val="-30"/>
      <w:sz w:val="22"/>
      <w:szCs w:val="22"/>
    </w:rPr>
  </w:style>
  <w:style w:type="paragraph" w:customStyle="1" w:styleId="Bodytext561">
    <w:name w:val="Body text (56)1"/>
    <w:basedOn w:val="Normal"/>
    <w:link w:val="Bodytext56"/>
    <w:rsid w:val="00BE4453"/>
    <w:pPr>
      <w:widowControl w:val="0"/>
      <w:shd w:val="clear" w:color="auto" w:fill="FFFFFF"/>
      <w:spacing w:line="240" w:lineRule="atLeast"/>
    </w:pPr>
    <w:rPr>
      <w:rFonts w:ascii="Lucida Sans Unicode" w:hAnsi="Lucida Sans Unicode" w:cstheme="minorBidi"/>
      <w:sz w:val="14"/>
      <w:szCs w:val="14"/>
    </w:rPr>
  </w:style>
  <w:style w:type="paragraph" w:customStyle="1" w:styleId="Bodytext570">
    <w:name w:val="Body text (57)"/>
    <w:basedOn w:val="Normal"/>
    <w:link w:val="Bodytext57"/>
    <w:rsid w:val="00BE4453"/>
    <w:pPr>
      <w:widowControl w:val="0"/>
      <w:shd w:val="clear" w:color="auto" w:fill="FFFFFF"/>
      <w:spacing w:line="240" w:lineRule="atLeast"/>
    </w:pPr>
    <w:rPr>
      <w:rFonts w:ascii="FrankRuehl" w:hAnsi="FrankRuehl" w:cstheme="minorBidi"/>
      <w:i/>
      <w:iCs/>
      <w:sz w:val="52"/>
      <w:szCs w:val="52"/>
    </w:rPr>
  </w:style>
  <w:style w:type="paragraph" w:customStyle="1" w:styleId="Bodytext580">
    <w:name w:val="Body text (58)"/>
    <w:basedOn w:val="Normal"/>
    <w:link w:val="Bodytext58"/>
    <w:rsid w:val="00BE4453"/>
    <w:pPr>
      <w:widowControl w:val="0"/>
      <w:shd w:val="clear" w:color="auto" w:fill="FFFFFF"/>
      <w:spacing w:line="240" w:lineRule="atLeast"/>
    </w:pPr>
    <w:rPr>
      <w:rFonts w:asciiTheme="minorHAnsi" w:hAnsiTheme="minorHAnsi" w:cstheme="minorBidi"/>
      <w:w w:val="300"/>
      <w:sz w:val="8"/>
      <w:szCs w:val="8"/>
    </w:rPr>
  </w:style>
  <w:style w:type="paragraph" w:customStyle="1" w:styleId="Bodytext590">
    <w:name w:val="Body text (59)"/>
    <w:basedOn w:val="Normal"/>
    <w:link w:val="Bodytext59"/>
    <w:rsid w:val="00BE4453"/>
    <w:pPr>
      <w:widowControl w:val="0"/>
      <w:shd w:val="clear" w:color="auto" w:fill="FFFFFF"/>
      <w:spacing w:line="240" w:lineRule="atLeast"/>
      <w:jc w:val="both"/>
    </w:pPr>
    <w:rPr>
      <w:rFonts w:asciiTheme="minorHAnsi" w:hAnsiTheme="minorHAnsi" w:cstheme="minorBidi"/>
      <w:sz w:val="22"/>
      <w:szCs w:val="22"/>
    </w:rPr>
  </w:style>
  <w:style w:type="paragraph" w:customStyle="1" w:styleId="Tablecaption100">
    <w:name w:val="Table caption (10)"/>
    <w:basedOn w:val="Normal"/>
    <w:link w:val="Tablecaption1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Heading21">
    <w:name w:val="Heading #2"/>
    <w:basedOn w:val="Normal"/>
    <w:link w:val="Heading20"/>
    <w:rsid w:val="00BE4453"/>
    <w:pPr>
      <w:widowControl w:val="0"/>
      <w:shd w:val="clear" w:color="auto" w:fill="FFFFFF"/>
      <w:spacing w:line="240" w:lineRule="atLeast"/>
      <w:jc w:val="center"/>
      <w:outlineLvl w:val="1"/>
    </w:pPr>
    <w:rPr>
      <w:rFonts w:asciiTheme="minorHAnsi" w:hAnsiTheme="minorHAnsi" w:cstheme="minorBidi"/>
      <w:sz w:val="28"/>
      <w:szCs w:val="28"/>
    </w:rPr>
  </w:style>
  <w:style w:type="paragraph" w:customStyle="1" w:styleId="Bodytext601">
    <w:name w:val="Body text (60)1"/>
    <w:basedOn w:val="Normal"/>
    <w:link w:val="Bodytext600"/>
    <w:rsid w:val="00BE4453"/>
    <w:pPr>
      <w:widowControl w:val="0"/>
      <w:shd w:val="clear" w:color="auto" w:fill="FFFFFF"/>
      <w:spacing w:line="240" w:lineRule="atLeast"/>
      <w:jc w:val="both"/>
    </w:pPr>
    <w:rPr>
      <w:rFonts w:ascii="CordiaUPC" w:hAnsi="CordiaUPC" w:cstheme="minorBidi"/>
      <w:b/>
      <w:bCs/>
      <w:sz w:val="48"/>
      <w:szCs w:val="48"/>
    </w:rPr>
  </w:style>
  <w:style w:type="paragraph" w:customStyle="1" w:styleId="Headingnumber420">
    <w:name w:val="Heading number #4 (2)"/>
    <w:basedOn w:val="Normal"/>
    <w:link w:val="Headingnumber42"/>
    <w:rsid w:val="00BE4453"/>
    <w:pPr>
      <w:widowControl w:val="0"/>
      <w:shd w:val="clear" w:color="auto" w:fill="FFFFFF"/>
      <w:spacing w:line="240" w:lineRule="atLeast"/>
      <w:jc w:val="center"/>
    </w:pPr>
    <w:rPr>
      <w:rFonts w:asciiTheme="minorHAnsi" w:hAnsiTheme="minorHAnsi" w:cstheme="minorBidi"/>
      <w:sz w:val="28"/>
      <w:szCs w:val="28"/>
    </w:rPr>
  </w:style>
  <w:style w:type="paragraph" w:customStyle="1" w:styleId="Bodytext611">
    <w:name w:val="Body text (61)"/>
    <w:basedOn w:val="Normal"/>
    <w:link w:val="Bodytext610"/>
    <w:rsid w:val="00BE4453"/>
    <w:pPr>
      <w:widowControl w:val="0"/>
      <w:shd w:val="clear" w:color="auto" w:fill="FFFFFF"/>
      <w:spacing w:line="249" w:lineRule="exact"/>
      <w:jc w:val="center"/>
    </w:pPr>
    <w:rPr>
      <w:rFonts w:asciiTheme="minorHAnsi" w:hAnsiTheme="minorHAnsi" w:cstheme="minorBidi"/>
      <w:sz w:val="21"/>
      <w:szCs w:val="21"/>
    </w:rPr>
  </w:style>
  <w:style w:type="paragraph" w:customStyle="1" w:styleId="Bodytext620">
    <w:name w:val="Body text (62)"/>
    <w:basedOn w:val="Normal"/>
    <w:link w:val="Bodytext62"/>
    <w:rsid w:val="00BE4453"/>
    <w:pPr>
      <w:widowControl w:val="0"/>
      <w:shd w:val="clear" w:color="auto" w:fill="FFFFFF"/>
      <w:spacing w:line="240" w:lineRule="atLeast"/>
      <w:jc w:val="both"/>
    </w:pPr>
    <w:rPr>
      <w:rFonts w:asciiTheme="minorHAnsi" w:hAnsiTheme="minorHAnsi" w:cstheme="minorBidi"/>
    </w:rPr>
  </w:style>
  <w:style w:type="paragraph" w:customStyle="1" w:styleId="Heading3170">
    <w:name w:val="Heading #3 (17)"/>
    <w:basedOn w:val="Normal"/>
    <w:link w:val="Heading317"/>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character" w:customStyle="1" w:styleId="NormalWebChar">
    <w:name w:val="Normal (Web) Char"/>
    <w:aliases w:val="Char Char Char Char,Normal (Web) Char Char Char Char Char Char,Normal (Web) Char Char Char Char Char1,Char Char Char1,Geneva 9 Char,webb Char,Обычный (веб)1 Char,Обычный (веб) Знак Char,Обычный (веб) Знак1 Char,1 Char1"/>
    <w:link w:val="NormalWeb"/>
    <w:qFormat/>
    <w:locked/>
    <w:rsid w:val="00BE4453"/>
    <w:rPr>
      <w:rFonts w:ascii="Times New Roman" w:hAnsi="Times New Roman" w:cs="Times New Roman"/>
      <w:sz w:val="24"/>
      <w:szCs w:val="24"/>
      <w:lang w:eastAsia="zh-CN"/>
    </w:rPr>
  </w:style>
  <w:style w:type="paragraph" w:styleId="Revision">
    <w:name w:val="Revision"/>
    <w:hidden/>
    <w:semiHidden/>
    <w:rsid w:val="00BE4453"/>
    <w:pPr>
      <w:spacing w:after="0" w:line="240" w:lineRule="auto"/>
    </w:pPr>
    <w:rPr>
      <w:rFonts w:ascii="Tahoma" w:eastAsia="Tahoma" w:hAnsi="Tahoma" w:cs="Tahoma"/>
      <w:color w:val="000000"/>
      <w:sz w:val="24"/>
      <w:szCs w:val="24"/>
      <w:lang w:val="vi-VN" w:eastAsia="vi-VN"/>
    </w:rPr>
  </w:style>
  <w:style w:type="character" w:customStyle="1" w:styleId="apple-converted-space">
    <w:name w:val="apple-converted-space"/>
    <w:basedOn w:val="DefaultParagraphFont"/>
    <w:rsid w:val="00BE4453"/>
  </w:style>
  <w:style w:type="character" w:customStyle="1" w:styleId="Khc">
    <w:name w:val="Khác_"/>
    <w:link w:val="Khc0"/>
    <w:uiPriority w:val="99"/>
    <w:locked/>
    <w:rsid w:val="00BE4453"/>
    <w:rPr>
      <w:rFonts w:cs="Times New Roman"/>
      <w:sz w:val="26"/>
      <w:szCs w:val="26"/>
    </w:rPr>
  </w:style>
  <w:style w:type="character" w:customStyle="1" w:styleId="Chthchbng">
    <w:name w:val="Chú thích bảng_"/>
    <w:link w:val="Chthchbng0"/>
    <w:uiPriority w:val="99"/>
    <w:locked/>
    <w:rsid w:val="00BE4453"/>
    <w:rPr>
      <w:rFonts w:cs="Times New Roman"/>
      <w:sz w:val="26"/>
      <w:szCs w:val="26"/>
    </w:rPr>
  </w:style>
  <w:style w:type="paragraph" w:customStyle="1" w:styleId="Khc0">
    <w:name w:val="Khác"/>
    <w:basedOn w:val="Normal"/>
    <w:link w:val="Khc"/>
    <w:uiPriority w:val="99"/>
    <w:rsid w:val="00BE4453"/>
    <w:pPr>
      <w:widowControl w:val="0"/>
      <w:spacing w:after="220" w:line="259" w:lineRule="auto"/>
      <w:ind w:firstLine="400"/>
    </w:pPr>
    <w:rPr>
      <w:rFonts w:asciiTheme="minorHAnsi" w:hAnsiTheme="minorHAnsi"/>
      <w:sz w:val="26"/>
      <w:szCs w:val="26"/>
    </w:rPr>
  </w:style>
  <w:style w:type="paragraph" w:customStyle="1" w:styleId="Chthchbng0">
    <w:name w:val="Chú thích bảng"/>
    <w:basedOn w:val="Normal"/>
    <w:link w:val="Chthchbng"/>
    <w:uiPriority w:val="99"/>
    <w:rsid w:val="00BE4453"/>
    <w:pPr>
      <w:widowControl w:val="0"/>
      <w:spacing w:line="257" w:lineRule="auto"/>
      <w:ind w:firstLine="560"/>
    </w:pPr>
    <w:rPr>
      <w:rFonts w:asciiTheme="minorHAnsi" w:hAnsiTheme="minorHAnsi"/>
      <w:sz w:val="26"/>
      <w:szCs w:val="26"/>
    </w:rPr>
  </w:style>
  <w:style w:type="character" w:customStyle="1" w:styleId="Tiu5">
    <w:name w:val="Tiêu đề #5_"/>
    <w:link w:val="Tiu50"/>
    <w:uiPriority w:val="99"/>
    <w:locked/>
    <w:rsid w:val="00BE4453"/>
    <w:rPr>
      <w:rFonts w:cs="Times New Roman"/>
      <w:b/>
      <w:bCs/>
      <w:szCs w:val="28"/>
    </w:rPr>
  </w:style>
  <w:style w:type="character" w:customStyle="1" w:styleId="Vnbnnidung6">
    <w:name w:val="Văn bản nội dung (6)_"/>
    <w:link w:val="Vnbnnidung60"/>
    <w:uiPriority w:val="99"/>
    <w:locked/>
    <w:rsid w:val="00BE4453"/>
    <w:rPr>
      <w:rFonts w:cs="Times New Roman"/>
      <w:b/>
      <w:bCs/>
      <w:smallCaps/>
      <w:sz w:val="34"/>
      <w:szCs w:val="34"/>
    </w:rPr>
  </w:style>
  <w:style w:type="paragraph" w:customStyle="1" w:styleId="Tiu50">
    <w:name w:val="Tiêu đề #5"/>
    <w:basedOn w:val="Normal"/>
    <w:link w:val="Tiu5"/>
    <w:uiPriority w:val="99"/>
    <w:rsid w:val="00BE4453"/>
    <w:pPr>
      <w:widowControl w:val="0"/>
      <w:spacing w:after="220"/>
      <w:ind w:left="1350" w:firstLine="620"/>
      <w:outlineLvl w:val="4"/>
    </w:pPr>
    <w:rPr>
      <w:rFonts w:asciiTheme="minorHAnsi" w:hAnsiTheme="minorHAnsi"/>
      <w:b/>
      <w:bCs/>
      <w:sz w:val="22"/>
      <w:szCs w:val="28"/>
    </w:rPr>
  </w:style>
  <w:style w:type="paragraph" w:customStyle="1" w:styleId="Vnbnnidung60">
    <w:name w:val="Văn bản nội dung (6)"/>
    <w:basedOn w:val="Normal"/>
    <w:link w:val="Vnbnnidung6"/>
    <w:uiPriority w:val="99"/>
    <w:rsid w:val="00BE4453"/>
    <w:pPr>
      <w:widowControl w:val="0"/>
      <w:ind w:firstLine="230"/>
    </w:pPr>
    <w:rPr>
      <w:rFonts w:asciiTheme="minorHAnsi" w:hAnsiTheme="minorHAnsi"/>
      <w:b/>
      <w:bCs/>
      <w:smallCaps/>
      <w:sz w:val="34"/>
      <w:szCs w:val="34"/>
    </w:rPr>
  </w:style>
  <w:style w:type="character" w:customStyle="1" w:styleId="Vnbnnidung2">
    <w:name w:val="Văn bản nội dung (2)_"/>
    <w:link w:val="Vnbnnidung20"/>
    <w:locked/>
    <w:rsid w:val="00BE4453"/>
    <w:rPr>
      <w:rFonts w:ascii="Arial" w:hAnsi="Arial" w:cs="Arial"/>
      <w:b/>
      <w:bCs/>
      <w:sz w:val="12"/>
      <w:szCs w:val="12"/>
      <w:u w:val="single"/>
    </w:rPr>
  </w:style>
  <w:style w:type="paragraph" w:customStyle="1" w:styleId="Vnbnnidung20">
    <w:name w:val="Văn bản nội dung (2)"/>
    <w:basedOn w:val="Normal"/>
    <w:link w:val="Vnbnnidung2"/>
    <w:rsid w:val="00BE4453"/>
    <w:pPr>
      <w:widowControl w:val="0"/>
      <w:spacing w:after="160"/>
    </w:pPr>
    <w:rPr>
      <w:rFonts w:ascii="Arial" w:hAnsi="Arial" w:cs="Arial"/>
      <w:b/>
      <w:bCs/>
      <w:sz w:val="12"/>
      <w:szCs w:val="12"/>
      <w:u w:val="single"/>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List Paragraph111 Char,Colorful List - Accent 11 Char"/>
    <w:link w:val="ListParagraph"/>
    <w:qFormat/>
    <w:locked/>
    <w:rsid w:val="00BE4453"/>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BE4453"/>
    <w:rPr>
      <w:color w:val="605E5C"/>
      <w:shd w:val="clear" w:color="auto" w:fill="E1DFDD"/>
    </w:rPr>
  </w:style>
  <w:style w:type="character" w:customStyle="1" w:styleId="fontstyle01">
    <w:name w:val="fontstyle01"/>
    <w:basedOn w:val="DefaultParagraphFont"/>
    <w:rsid w:val="00BE4453"/>
    <w:rPr>
      <w:rFonts w:ascii="TimesNewRomanPSMT" w:hAnsi="TimesNewRomanPSMT" w:hint="default"/>
      <w:b w:val="0"/>
      <w:bCs w:val="0"/>
      <w:i w:val="0"/>
      <w:iCs w:val="0"/>
      <w:color w:val="000000"/>
      <w:sz w:val="28"/>
      <w:szCs w:val="28"/>
    </w:rPr>
  </w:style>
  <w:style w:type="paragraph" w:customStyle="1" w:styleId="I">
    <w:name w:val="I"/>
    <w:basedOn w:val="Normal"/>
    <w:rsid w:val="00BE4453"/>
    <w:pPr>
      <w:widowControl w:val="0"/>
      <w:spacing w:before="120" w:after="120" w:line="340" w:lineRule="exact"/>
      <w:ind w:firstLine="567"/>
      <w:jc w:val="both"/>
    </w:pPr>
    <w:rPr>
      <w:rFonts w:ascii=".VnTimeH" w:eastAsia="Times New Roman" w:hAnsi=".VnTimeH"/>
      <w:bCs/>
      <w:sz w:val="25"/>
      <w:szCs w:val="20"/>
    </w:rPr>
  </w:style>
  <w:style w:type="paragraph" w:customStyle="1" w:styleId="MucI">
    <w:name w:val="Muc I"/>
    <w:basedOn w:val="Normal"/>
    <w:rsid w:val="00BE4453"/>
    <w:pPr>
      <w:keepLines/>
      <w:overflowPunct w:val="0"/>
      <w:autoSpaceDE w:val="0"/>
      <w:autoSpaceDN w:val="0"/>
      <w:adjustRightInd w:val="0"/>
      <w:spacing w:before="60" w:after="60" w:line="288" w:lineRule="auto"/>
      <w:jc w:val="both"/>
      <w:textAlignment w:val="baseline"/>
    </w:pPr>
    <w:rPr>
      <w:rFonts w:ascii=".VnTimeH" w:eastAsia="Times New Roman" w:hAnsi=".VnTimeH"/>
      <w:b/>
      <w:noProof/>
      <w:color w:val="003366"/>
    </w:rPr>
  </w:style>
  <w:style w:type="paragraph" w:customStyle="1" w:styleId="T1">
    <w:name w:val="T1"/>
    <w:basedOn w:val="PlainText"/>
    <w:rsid w:val="00BE4453"/>
    <w:pPr>
      <w:widowControl w:val="0"/>
      <w:spacing w:line="480" w:lineRule="exact"/>
      <w:ind w:firstLine="567"/>
    </w:pPr>
    <w:rPr>
      <w:rFonts w:ascii="TCVN1-Nueva-BoldExtended" w:hAnsi="TCVN1-Nueva-BoldExtended" w:cs="Times New Roman"/>
      <w:b/>
      <w:bCs w:val="0"/>
      <w:sz w:val="40"/>
    </w:rPr>
  </w:style>
  <w:style w:type="paragraph" w:styleId="PlainText">
    <w:name w:val="Plain Text"/>
    <w:basedOn w:val="Normal"/>
    <w:link w:val="PlainTextChar"/>
    <w:rsid w:val="00BE4453"/>
    <w:rPr>
      <w:rFonts w:ascii="Courier New" w:eastAsia="Times New Roman" w:hAnsi="Courier New" w:cs="Courier New"/>
      <w:bCs/>
      <w:sz w:val="20"/>
      <w:szCs w:val="20"/>
    </w:rPr>
  </w:style>
  <w:style w:type="character" w:customStyle="1" w:styleId="PlainTextChar">
    <w:name w:val="Plain Text Char"/>
    <w:basedOn w:val="DefaultParagraphFont"/>
    <w:link w:val="PlainText"/>
    <w:rsid w:val="00BE4453"/>
    <w:rPr>
      <w:rFonts w:ascii="Courier New" w:eastAsia="Times New Roman" w:hAnsi="Courier New" w:cs="Courier New"/>
      <w:bCs/>
      <w:sz w:val="20"/>
      <w:szCs w:val="20"/>
    </w:rPr>
  </w:style>
  <w:style w:type="paragraph" w:customStyle="1" w:styleId="Tt">
    <w:name w:val="TÝt"/>
    <w:basedOn w:val="Normal"/>
    <w:rsid w:val="00BE4453"/>
    <w:pPr>
      <w:widowControl w:val="0"/>
      <w:spacing w:line="324" w:lineRule="atLeast"/>
      <w:jc w:val="center"/>
    </w:pPr>
    <w:rPr>
      <w:rFonts w:ascii="TCVN1-Slogan" w:eastAsia="Times New Roman" w:hAnsi="TCVN1-Slogan"/>
      <w:b/>
      <w:i/>
      <w:sz w:val="52"/>
      <w:szCs w:val="20"/>
    </w:rPr>
  </w:style>
  <w:style w:type="paragraph" w:styleId="BodyTextIndent3">
    <w:name w:val="Body Text Indent 3"/>
    <w:basedOn w:val="Normal"/>
    <w:link w:val="BodyTextIndent3Char"/>
    <w:rsid w:val="00BE4453"/>
    <w:pPr>
      <w:widowControl w:val="0"/>
      <w:spacing w:line="312" w:lineRule="exact"/>
      <w:ind w:firstLine="284"/>
      <w:jc w:val="both"/>
    </w:pPr>
    <w:rPr>
      <w:rFonts w:ascii=".VnCentury Schoolbook" w:eastAsia="Times New Roman" w:hAnsi=".VnCentury Schoolbook"/>
      <w:bCs/>
      <w:sz w:val="22"/>
    </w:rPr>
  </w:style>
  <w:style w:type="character" w:customStyle="1" w:styleId="BodyTextIndent3Char">
    <w:name w:val="Body Text Indent 3 Char"/>
    <w:basedOn w:val="DefaultParagraphFont"/>
    <w:link w:val="BodyTextIndent3"/>
    <w:rsid w:val="00BE4453"/>
    <w:rPr>
      <w:rFonts w:ascii=".VnCentury Schoolbook" w:eastAsia="Times New Roman" w:hAnsi=".VnCentury Schoolbook" w:cs="Times New Roman"/>
      <w:bCs/>
      <w:szCs w:val="24"/>
    </w:rPr>
  </w:style>
  <w:style w:type="paragraph" w:styleId="BodyTextIndent2">
    <w:name w:val="Body Text Indent 2"/>
    <w:basedOn w:val="Normal"/>
    <w:link w:val="BodyTextIndent2Char"/>
    <w:rsid w:val="00BE4453"/>
    <w:pPr>
      <w:spacing w:line="360" w:lineRule="auto"/>
      <w:ind w:firstLine="567"/>
      <w:jc w:val="both"/>
    </w:pPr>
    <w:rPr>
      <w:rFonts w:ascii=".VnTime" w:eastAsia="Times New Roman" w:hAnsi=".VnTime"/>
      <w:sz w:val="28"/>
      <w:szCs w:val="20"/>
    </w:rPr>
  </w:style>
  <w:style w:type="character" w:customStyle="1" w:styleId="BodyTextIndent2Char">
    <w:name w:val="Body Text Indent 2 Char"/>
    <w:basedOn w:val="DefaultParagraphFont"/>
    <w:link w:val="BodyTextIndent2"/>
    <w:rsid w:val="00BE4453"/>
    <w:rPr>
      <w:rFonts w:ascii=".VnTime" w:eastAsia="Times New Roman" w:hAnsi=".VnTime" w:cs="Times New Roman"/>
      <w:sz w:val="28"/>
      <w:szCs w:val="20"/>
    </w:rPr>
  </w:style>
  <w:style w:type="paragraph" w:styleId="BodyText2a">
    <w:name w:val="Body Text 2"/>
    <w:basedOn w:val="Normal"/>
    <w:link w:val="BodyText2Char"/>
    <w:rsid w:val="00BE4453"/>
    <w:pPr>
      <w:spacing w:line="312" w:lineRule="atLeast"/>
      <w:jc w:val="center"/>
    </w:pPr>
    <w:rPr>
      <w:rFonts w:ascii=".VnCentury SchoolbookH" w:eastAsia="Times New Roman" w:hAnsi=".VnCentury SchoolbookH"/>
      <w:bCs/>
      <w:sz w:val="23"/>
    </w:rPr>
  </w:style>
  <w:style w:type="character" w:customStyle="1" w:styleId="BodyText2Char">
    <w:name w:val="Body Text 2 Char"/>
    <w:basedOn w:val="DefaultParagraphFont"/>
    <w:link w:val="BodyText2a"/>
    <w:rsid w:val="00BE4453"/>
    <w:rPr>
      <w:rFonts w:ascii=".VnCentury SchoolbookH" w:eastAsia="Times New Roman" w:hAnsi=".VnCentury SchoolbookH" w:cs="Times New Roman"/>
      <w:bCs/>
      <w:sz w:val="23"/>
      <w:szCs w:val="24"/>
    </w:rPr>
  </w:style>
  <w:style w:type="character" w:styleId="PageNumber">
    <w:name w:val="page number"/>
    <w:basedOn w:val="DefaultParagraphFont"/>
    <w:rsid w:val="00BE4453"/>
  </w:style>
  <w:style w:type="table" w:customStyle="1" w:styleId="TableGrid1">
    <w:name w:val="Table Grid1"/>
    <w:basedOn w:val="TableNormal"/>
    <w:next w:val="TableGrid"/>
    <w:rsid w:val="00BE4453"/>
    <w:pPr>
      <w:spacing w:after="0" w:line="240" w:lineRule="auto"/>
    </w:pPr>
    <w:rPr>
      <w:rFonts w:ascii="Times New Roman" w:eastAsia="Calibri" w:hAnsi="Times New Roman" w:cs="Arial"/>
      <w:sz w:val="20"/>
      <w:szCs w:val="20"/>
      <w:lang w:val="vi-VN"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3">
    <w:name w:val="Văn bản nội dung (3)_"/>
    <w:link w:val="Vnbnnidung30"/>
    <w:locked/>
    <w:rsid w:val="00C54C3A"/>
    <w:rPr>
      <w:b/>
      <w:bCs/>
      <w:sz w:val="27"/>
      <w:szCs w:val="27"/>
      <w:shd w:val="clear" w:color="auto" w:fill="FFFFFF"/>
    </w:rPr>
  </w:style>
  <w:style w:type="paragraph" w:customStyle="1" w:styleId="Vnbnnidung30">
    <w:name w:val="Văn bản nội dung (3)"/>
    <w:basedOn w:val="Normal"/>
    <w:link w:val="Vnbnnidung3"/>
    <w:rsid w:val="00C54C3A"/>
    <w:pPr>
      <w:widowControl w:val="0"/>
      <w:shd w:val="clear" w:color="auto" w:fill="FFFFFF"/>
      <w:spacing w:before="180" w:after="600" w:line="381" w:lineRule="exact"/>
      <w:jc w:val="center"/>
    </w:pPr>
    <w:rPr>
      <w:rFonts w:asciiTheme="minorHAnsi" w:hAnsiTheme="minorHAnsi" w:cstheme="minorBidi"/>
      <w:b/>
      <w:bCs/>
      <w:sz w:val="27"/>
      <w:szCs w:val="27"/>
      <w:shd w:val="clear" w:color="auto" w:fill="FFFFFF"/>
    </w:rPr>
  </w:style>
  <w:style w:type="paragraph" w:customStyle="1" w:styleId="Char">
    <w:name w:val="Char"/>
    <w:basedOn w:val="Normal"/>
    <w:rsid w:val="00C54C3A"/>
    <w:pPr>
      <w:spacing w:before="120" w:after="160" w:line="240" w:lineRule="exact"/>
      <w:ind w:firstLine="720"/>
      <w:jc w:val="both"/>
    </w:pPr>
    <w:rPr>
      <w:rFonts w:ascii="Verdana" w:eastAsia="Times New Roman" w:hAnsi="Verdana"/>
      <w:sz w:val="20"/>
      <w:szCs w:val="28"/>
    </w:rPr>
  </w:style>
  <w:style w:type="paragraph" w:customStyle="1" w:styleId="Thanbai">
    <w:name w:val="Than bai"/>
    <w:basedOn w:val="Normal"/>
    <w:rsid w:val="00C54C3A"/>
    <w:pPr>
      <w:spacing w:before="60"/>
      <w:ind w:firstLine="720"/>
      <w:jc w:val="both"/>
    </w:pPr>
    <w:rPr>
      <w:rFonts w:ascii=".VnTime" w:eastAsia="Times New Roman" w:hAnsi=".VnTime"/>
      <w:sz w:val="28"/>
      <w:szCs w:val="28"/>
      <w:lang w:val="en-GB"/>
    </w:rPr>
  </w:style>
  <w:style w:type="paragraph" w:styleId="BlockText">
    <w:name w:val="Block Text"/>
    <w:basedOn w:val="Normal"/>
    <w:rsid w:val="00C54C3A"/>
    <w:pPr>
      <w:spacing w:before="40" w:after="60"/>
      <w:ind w:left="-374" w:right="-56" w:firstLine="567"/>
      <w:jc w:val="both"/>
    </w:pPr>
    <w:rPr>
      <w:rFonts w:ascii=".VnTime" w:eastAsia="Times New Roman" w:hAnsi=".VnTime"/>
      <w:color w:val="000000"/>
      <w:sz w:val="28"/>
    </w:rPr>
  </w:style>
  <w:style w:type="paragraph" w:customStyle="1" w:styleId="CharCharCharCharCharCharCharCharCharCharCharCharCharCharCharCharChar1Char">
    <w:name w:val="Char Char Char Char Char Char Char Char Char Char Char Char Char Char Char Char Char1 Char"/>
    <w:basedOn w:val="Normal"/>
    <w:rsid w:val="00C54C3A"/>
    <w:pPr>
      <w:pageBreakBefore/>
      <w:spacing w:before="100" w:beforeAutospacing="1" w:after="100" w:afterAutospacing="1"/>
      <w:ind w:firstLine="720"/>
      <w:jc w:val="both"/>
    </w:pPr>
    <w:rPr>
      <w:rFonts w:ascii="Tahoma" w:eastAsia="Times New Roman" w:hAnsi="Tahoma"/>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link w:val="FootnoteReference"/>
    <w:uiPriority w:val="99"/>
    <w:qFormat/>
    <w:rsid w:val="00C54C3A"/>
    <w:pPr>
      <w:spacing w:before="100" w:line="240" w:lineRule="exact"/>
      <w:ind w:firstLine="720"/>
      <w:jc w:val="both"/>
    </w:pPr>
    <w:rPr>
      <w:rFonts w:asciiTheme="minorHAnsi" w:hAnsiTheme="minorHAnsi" w:cstheme="minorBidi"/>
      <w:sz w:val="22"/>
      <w:szCs w:val="22"/>
      <w:vertAlign w:val="superscript"/>
    </w:rPr>
  </w:style>
  <w:style w:type="character" w:customStyle="1" w:styleId="CharChar4">
    <w:name w:val="Char Char4"/>
    <w:locked/>
    <w:rsid w:val="00C54C3A"/>
    <w:rPr>
      <w:sz w:val="28"/>
      <w:szCs w:val="28"/>
      <w:lang w:val="en-US" w:eastAsia="en-US" w:bidi="ar-SA"/>
    </w:rPr>
  </w:style>
  <w:style w:type="character" w:customStyle="1" w:styleId="EndnoteTextChar">
    <w:name w:val="Endnote Text Char"/>
    <w:link w:val="EndnoteText"/>
    <w:locked/>
    <w:rsid w:val="00C54C3A"/>
    <w:rPr>
      <w:szCs w:val="28"/>
    </w:rPr>
  </w:style>
  <w:style w:type="paragraph" w:styleId="EndnoteText">
    <w:name w:val="endnote text"/>
    <w:basedOn w:val="Normal"/>
    <w:link w:val="EndnoteTextChar"/>
    <w:rsid w:val="00C54C3A"/>
    <w:pPr>
      <w:spacing w:before="120"/>
      <w:ind w:firstLine="720"/>
      <w:jc w:val="both"/>
    </w:pPr>
    <w:rPr>
      <w:rFonts w:asciiTheme="minorHAnsi" w:hAnsiTheme="minorHAnsi" w:cstheme="minorBidi"/>
      <w:sz w:val="22"/>
      <w:szCs w:val="28"/>
    </w:rPr>
  </w:style>
  <w:style w:type="character" w:customStyle="1" w:styleId="EndnoteTextChar1">
    <w:name w:val="Endnote Text Char1"/>
    <w:basedOn w:val="DefaultParagraphFont"/>
    <w:rsid w:val="00C54C3A"/>
    <w:rPr>
      <w:rFonts w:ascii="Times New Roman" w:hAnsi="Times New Roman" w:cs="Times New Roman"/>
      <w:sz w:val="20"/>
      <w:szCs w:val="20"/>
    </w:rPr>
  </w:style>
  <w:style w:type="character" w:customStyle="1" w:styleId="CharChar2">
    <w:name w:val="Char Char2"/>
    <w:rsid w:val="00C54C3A"/>
    <w:rPr>
      <w:rFonts w:ascii=".VnTime" w:hAnsi=".VnTime"/>
      <w:sz w:val="28"/>
      <w:szCs w:val="24"/>
      <w:lang w:val="en-US" w:eastAsia="en-US" w:bidi="ar-SA"/>
    </w:rPr>
  </w:style>
  <w:style w:type="paragraph" w:customStyle="1" w:styleId="abc">
    <w:name w:val="abc"/>
    <w:basedOn w:val="Normal"/>
    <w:rsid w:val="00C54C3A"/>
    <w:pPr>
      <w:overflowPunct w:val="0"/>
      <w:autoSpaceDE w:val="0"/>
      <w:autoSpaceDN w:val="0"/>
      <w:adjustRightInd w:val="0"/>
      <w:spacing w:before="120"/>
      <w:ind w:firstLine="720"/>
      <w:jc w:val="both"/>
    </w:pPr>
    <w:rPr>
      <w:rFonts w:ascii=".VnTime" w:eastAsia="Times New Roman" w:hAnsi=".VnTime"/>
      <w:sz w:val="28"/>
      <w:szCs w:val="20"/>
    </w:rPr>
  </w:style>
  <w:style w:type="paragraph" w:customStyle="1" w:styleId="NormalItalic">
    <w:name w:val="Normal + Italic"/>
    <w:aliases w:val="Centered,Heading 1 + Times New Roman,After:  12 pt,Line spacing:  M...,Normal (Web) + (Latin) .VnTime,Before:  Auto,After:  Auto,Linm1..."/>
    <w:basedOn w:val="Normal"/>
    <w:rsid w:val="00C54C3A"/>
    <w:pPr>
      <w:spacing w:before="120"/>
      <w:ind w:firstLine="720"/>
      <w:jc w:val="center"/>
    </w:pPr>
    <w:rPr>
      <w:rFonts w:ascii=".VnTime" w:eastAsia="Times New Roman" w:hAnsi=".VnTime"/>
      <w:i/>
      <w:sz w:val="28"/>
      <w:szCs w:val="20"/>
    </w:rPr>
  </w:style>
  <w:style w:type="paragraph" w:customStyle="1" w:styleId="CharCharCharCharCharCharCharCharCharCharCharCharChar">
    <w:name w:val="Char Char Char Char Char Char Char Char Char Char Char Char Char"/>
    <w:basedOn w:val="Normal"/>
    <w:rsid w:val="00C54C3A"/>
    <w:pPr>
      <w:spacing w:before="120" w:after="160" w:line="240" w:lineRule="exact"/>
      <w:ind w:firstLine="720"/>
      <w:jc w:val="both"/>
    </w:pPr>
    <w:rPr>
      <w:rFonts w:ascii="Verdana" w:eastAsia="Times New Roman" w:hAnsi="Verdana" w:cs="Verdana"/>
      <w:sz w:val="20"/>
      <w:szCs w:val="20"/>
    </w:rPr>
  </w:style>
  <w:style w:type="character" w:customStyle="1" w:styleId="newssummary">
    <w:name w:val="news_summary"/>
    <w:basedOn w:val="DefaultParagraphFont"/>
    <w:rsid w:val="00C54C3A"/>
  </w:style>
  <w:style w:type="paragraph" w:customStyle="1" w:styleId="CharCharChar1CharCharCharCharCharChar1Char">
    <w:name w:val="Char Char Char1 Char Char Char Char Char Char1 Char"/>
    <w:basedOn w:val="Normal"/>
    <w:rsid w:val="00C54C3A"/>
    <w:pPr>
      <w:spacing w:before="120" w:after="160" w:line="240" w:lineRule="exact"/>
      <w:ind w:firstLine="720"/>
      <w:jc w:val="both"/>
    </w:pPr>
    <w:rPr>
      <w:rFonts w:ascii="Verdana" w:eastAsia="Times New Roman" w:hAnsi="Verdana" w:cs="Verdana"/>
      <w:sz w:val="20"/>
      <w:szCs w:val="20"/>
      <w:lang w:val="en-GB"/>
    </w:rPr>
  </w:style>
  <w:style w:type="paragraph" w:customStyle="1" w:styleId="CharChar">
    <w:name w:val="Char Char 字元"/>
    <w:basedOn w:val="Normal"/>
    <w:autoRedefine/>
    <w:rsid w:val="00C54C3A"/>
    <w:pPr>
      <w:spacing w:before="120" w:after="160" w:line="240" w:lineRule="exact"/>
      <w:ind w:firstLine="720"/>
      <w:jc w:val="both"/>
    </w:pPr>
    <w:rPr>
      <w:rFonts w:ascii="Verdana" w:eastAsia="PMingLiU" w:hAnsi="Verdana"/>
      <w:sz w:val="20"/>
      <w:szCs w:val="20"/>
    </w:rPr>
  </w:style>
  <w:style w:type="character" w:customStyle="1" w:styleId="newstitle">
    <w:name w:val="news_title"/>
    <w:basedOn w:val="DefaultParagraphFont"/>
    <w:rsid w:val="00C54C3A"/>
  </w:style>
  <w:style w:type="character" w:customStyle="1" w:styleId="normalchar1">
    <w:name w:val="normalchar1"/>
    <w:basedOn w:val="DefaultParagraphFont"/>
    <w:rsid w:val="00C54C3A"/>
  </w:style>
  <w:style w:type="paragraph" w:customStyle="1" w:styleId="H2">
    <w:name w:val="H2"/>
    <w:basedOn w:val="Normal"/>
    <w:next w:val="Normal"/>
    <w:rsid w:val="00C54C3A"/>
    <w:pPr>
      <w:keepNext/>
      <w:widowControl w:val="0"/>
      <w:spacing w:before="100" w:after="100"/>
      <w:ind w:firstLine="720"/>
      <w:jc w:val="center"/>
    </w:pPr>
    <w:rPr>
      <w:rFonts w:ascii=".VnTimeH" w:eastAsia="Times New Roman" w:hAnsi=".VnTimeH"/>
      <w:b/>
      <w:sz w:val="28"/>
      <w:szCs w:val="20"/>
    </w:rPr>
  </w:style>
  <w:style w:type="character" w:customStyle="1" w:styleId="CharChar3">
    <w:name w:val="Char Char3"/>
    <w:locked/>
    <w:rsid w:val="00C54C3A"/>
    <w:rPr>
      <w:rFonts w:ascii=".VnTime" w:hAnsi=".VnTime"/>
      <w:iCs/>
      <w:sz w:val="28"/>
      <w:szCs w:val="24"/>
      <w:lang w:val="x-none" w:eastAsia="x-none" w:bidi="ar-SA"/>
    </w:rPr>
  </w:style>
  <w:style w:type="paragraph" w:customStyle="1" w:styleId="normal-p">
    <w:name w:val="normal-p"/>
    <w:basedOn w:val="Normal"/>
    <w:rsid w:val="00C54C3A"/>
    <w:pPr>
      <w:spacing w:before="120"/>
      <w:ind w:firstLine="720"/>
      <w:jc w:val="both"/>
    </w:pPr>
    <w:rPr>
      <w:rFonts w:eastAsia="Times New Roman"/>
      <w:sz w:val="20"/>
      <w:szCs w:val="20"/>
    </w:rPr>
  </w:style>
  <w:style w:type="paragraph" w:customStyle="1" w:styleId="cvbody">
    <w:name w:val="cvbody"/>
    <w:basedOn w:val="Normal"/>
    <w:rsid w:val="00C54C3A"/>
    <w:pPr>
      <w:spacing w:before="120" w:after="120" w:line="288" w:lineRule="auto"/>
      <w:ind w:firstLine="720"/>
      <w:jc w:val="both"/>
    </w:pPr>
    <w:rPr>
      <w:rFonts w:ascii=".VnTime" w:eastAsia="Times New Roman" w:hAnsi=".VnTime"/>
      <w:snapToGrid w:val="0"/>
      <w:sz w:val="28"/>
      <w:szCs w:val="28"/>
    </w:rPr>
  </w:style>
  <w:style w:type="character" w:customStyle="1" w:styleId="normalchar">
    <w:name w:val="normal__char"/>
    <w:rsid w:val="00C54C3A"/>
  </w:style>
  <w:style w:type="character" w:styleId="CommentReference">
    <w:name w:val="annotation reference"/>
    <w:rsid w:val="00C54C3A"/>
    <w:rPr>
      <w:sz w:val="16"/>
      <w:szCs w:val="16"/>
    </w:rPr>
  </w:style>
  <w:style w:type="paragraph" w:styleId="CommentText">
    <w:name w:val="annotation text"/>
    <w:basedOn w:val="Normal"/>
    <w:link w:val="CommentTextChar"/>
    <w:rsid w:val="00C54C3A"/>
    <w:pPr>
      <w:spacing w:before="120"/>
      <w:ind w:firstLine="720"/>
      <w:jc w:val="both"/>
    </w:pPr>
    <w:rPr>
      <w:rFonts w:ascii=".VnTime" w:eastAsia="Times New Roman" w:hAnsi=".VnTime"/>
      <w:sz w:val="20"/>
      <w:szCs w:val="20"/>
      <w:lang w:val="x-none" w:eastAsia="x-none"/>
    </w:rPr>
  </w:style>
  <w:style w:type="character" w:customStyle="1" w:styleId="CommentTextChar">
    <w:name w:val="Comment Text Char"/>
    <w:basedOn w:val="DefaultParagraphFont"/>
    <w:link w:val="CommentText"/>
    <w:rsid w:val="00C54C3A"/>
    <w:rPr>
      <w:rFonts w:ascii=".VnTime" w:eastAsia="Times New Roman" w:hAnsi=".VnTime" w:cs="Times New Roman"/>
      <w:sz w:val="20"/>
      <w:szCs w:val="20"/>
      <w:lang w:val="x-none" w:eastAsia="x-none"/>
    </w:rPr>
  </w:style>
  <w:style w:type="character" w:customStyle="1" w:styleId="st">
    <w:name w:val="st"/>
    <w:rsid w:val="00C54C3A"/>
  </w:style>
  <w:style w:type="paragraph" w:styleId="BodyText3a">
    <w:name w:val="Body Text 3"/>
    <w:basedOn w:val="Normal"/>
    <w:link w:val="BodyText3Char"/>
    <w:unhideWhenUsed/>
    <w:rsid w:val="00C54C3A"/>
    <w:pPr>
      <w:spacing w:before="120"/>
      <w:ind w:firstLine="720"/>
      <w:jc w:val="both"/>
    </w:pPr>
    <w:rPr>
      <w:rFonts w:eastAsia="MS Mincho"/>
      <w:sz w:val="26"/>
      <w:szCs w:val="20"/>
      <w:lang w:val="x-none" w:eastAsia="zh-CN"/>
    </w:rPr>
  </w:style>
  <w:style w:type="character" w:customStyle="1" w:styleId="BodyText3Char">
    <w:name w:val="Body Text 3 Char"/>
    <w:basedOn w:val="DefaultParagraphFont"/>
    <w:link w:val="BodyText3a"/>
    <w:rsid w:val="00C54C3A"/>
    <w:rPr>
      <w:rFonts w:ascii="Times New Roman" w:eastAsia="MS Mincho" w:hAnsi="Times New Roman" w:cs="Times New Roman"/>
      <w:sz w:val="26"/>
      <w:szCs w:val="20"/>
      <w:lang w:val="x-none" w:eastAsia="zh-CN"/>
    </w:rPr>
  </w:style>
  <w:style w:type="paragraph" w:styleId="NoSpacing">
    <w:name w:val="No Spacing"/>
    <w:link w:val="NoSpacingChar"/>
    <w:qFormat/>
    <w:rsid w:val="00C54C3A"/>
    <w:pPr>
      <w:spacing w:before="120" w:after="0" w:line="240" w:lineRule="auto"/>
      <w:ind w:firstLine="720"/>
      <w:jc w:val="both"/>
    </w:pPr>
    <w:rPr>
      <w:rFonts w:ascii="Times New Roman" w:eastAsia="Calibri" w:hAnsi="Times New Roman" w:cs="Times New Roman"/>
      <w:sz w:val="28"/>
    </w:rPr>
  </w:style>
  <w:style w:type="character" w:customStyle="1" w:styleId="fontstyle31">
    <w:name w:val="fontstyle31"/>
    <w:rsid w:val="00C54C3A"/>
    <w:rPr>
      <w:rFonts w:ascii="TimesNewRomanPS-ItalicMT" w:hAnsi="TimesNewRomanPS-ItalicMT" w:hint="default"/>
      <w:b w:val="0"/>
      <w:bCs w:val="0"/>
      <w:i/>
      <w:iCs/>
      <w:color w:val="000000"/>
      <w:sz w:val="26"/>
      <w:szCs w:val="26"/>
    </w:rPr>
  </w:style>
  <w:style w:type="character" w:customStyle="1" w:styleId="fontstyle21">
    <w:name w:val="fontstyle21"/>
    <w:rsid w:val="00C54C3A"/>
    <w:rPr>
      <w:rFonts w:ascii="TimesNewRomanPSMT" w:hAnsi="TimesNewRomanPSMT" w:hint="default"/>
      <w:b w:val="0"/>
      <w:bCs w:val="0"/>
      <w:i w:val="0"/>
      <w:iCs w:val="0"/>
      <w:color w:val="000000"/>
      <w:sz w:val="26"/>
      <w:szCs w:val="26"/>
    </w:rPr>
  </w:style>
  <w:style w:type="paragraph" w:customStyle="1" w:styleId="Default">
    <w:name w:val="Default"/>
    <w:rsid w:val="00C54C3A"/>
    <w:pPr>
      <w:autoSpaceDE w:val="0"/>
      <w:autoSpaceDN w:val="0"/>
      <w:adjustRightInd w:val="0"/>
      <w:spacing w:before="120" w:after="0" w:line="240" w:lineRule="auto"/>
      <w:ind w:firstLine="720"/>
      <w:jc w:val="both"/>
    </w:pPr>
    <w:rPr>
      <w:rFonts w:ascii="Times New Roman" w:eastAsia="Times New Roman" w:hAnsi="Times New Roman" w:cs="Times New Roman"/>
      <w:color w:val="000000"/>
      <w:sz w:val="24"/>
      <w:szCs w:val="24"/>
    </w:rPr>
  </w:style>
  <w:style w:type="character" w:customStyle="1" w:styleId="BodyTextChar1">
    <w:name w:val="Body Text Char1"/>
    <w:rsid w:val="00C54C3A"/>
    <w:rPr>
      <w:rFonts w:ascii="Times New Roman" w:hAnsi="Times New Roman" w:cs="Times New Roman"/>
      <w:sz w:val="26"/>
      <w:szCs w:val="26"/>
      <w:u w:val="none"/>
    </w:rPr>
  </w:style>
  <w:style w:type="paragraph" w:customStyle="1" w:styleId="NOIDUNG">
    <w:name w:val="NOI DUNG"/>
    <w:basedOn w:val="Normal"/>
    <w:link w:val="NOIDUNGChar"/>
    <w:qFormat/>
    <w:rsid w:val="00C54C3A"/>
    <w:pPr>
      <w:widowControl w:val="0"/>
      <w:tabs>
        <w:tab w:val="left" w:pos="851"/>
      </w:tabs>
      <w:spacing w:before="120" w:after="120"/>
      <w:ind w:firstLine="720"/>
      <w:jc w:val="both"/>
    </w:pPr>
    <w:rPr>
      <w:rFonts w:eastAsia="Times New Roman"/>
      <w:sz w:val="26"/>
      <w:szCs w:val="20"/>
      <w:lang w:val="x-none" w:eastAsia="x-none"/>
    </w:rPr>
  </w:style>
  <w:style w:type="character" w:customStyle="1" w:styleId="NOIDUNGChar">
    <w:name w:val="NOI DUNG Char"/>
    <w:link w:val="NOIDUNG"/>
    <w:rsid w:val="00C54C3A"/>
    <w:rPr>
      <w:rFonts w:ascii="Times New Roman" w:eastAsia="Times New Roman" w:hAnsi="Times New Roman" w:cs="Times New Roman"/>
      <w:sz w:val="26"/>
      <w:szCs w:val="20"/>
      <w:lang w:val="x-none" w:eastAsia="x-none"/>
    </w:rPr>
  </w:style>
  <w:style w:type="character" w:customStyle="1" w:styleId="Vnbnnidung21">
    <w:name w:val="Văn b?n n?i dung (2)_"/>
    <w:link w:val="Vnbnnidung210"/>
    <w:locked/>
    <w:rsid w:val="00C54C3A"/>
    <w:rPr>
      <w:b/>
      <w:bCs/>
      <w:sz w:val="26"/>
      <w:szCs w:val="26"/>
      <w:shd w:val="clear" w:color="auto" w:fill="FFFFFF"/>
    </w:rPr>
  </w:style>
  <w:style w:type="paragraph" w:customStyle="1" w:styleId="Vnbnnidung210">
    <w:name w:val="Văn b?n n?i dung (2)1"/>
    <w:basedOn w:val="Normal"/>
    <w:link w:val="Vnbnnidung21"/>
    <w:rsid w:val="00C54C3A"/>
    <w:pPr>
      <w:widowControl w:val="0"/>
      <w:shd w:val="clear" w:color="auto" w:fill="FFFFFF"/>
      <w:spacing w:after="180" w:line="240" w:lineRule="atLeast"/>
      <w:jc w:val="both"/>
    </w:pPr>
    <w:rPr>
      <w:rFonts w:asciiTheme="minorHAnsi" w:hAnsiTheme="minorHAnsi" w:cstheme="minorBidi"/>
      <w:b/>
      <w:bCs/>
      <w:sz w:val="26"/>
      <w:szCs w:val="26"/>
      <w:shd w:val="clear" w:color="auto" w:fill="FFFFFF"/>
    </w:rPr>
  </w:style>
  <w:style w:type="paragraph" w:customStyle="1" w:styleId="Char2">
    <w:name w:val="Char2"/>
    <w:basedOn w:val="Normal"/>
    <w:rsid w:val="00C54C3A"/>
    <w:pPr>
      <w:pageBreakBefore/>
      <w:spacing w:before="100" w:beforeAutospacing="1" w:after="100" w:afterAutospacing="1"/>
      <w:jc w:val="both"/>
    </w:pPr>
    <w:rPr>
      <w:rFonts w:ascii="Tahoma" w:eastAsia="Times New Roman" w:hAnsi="Tahoma"/>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autoRedefine/>
    <w:uiPriority w:val="99"/>
    <w:qFormat/>
    <w:rsid w:val="00C54C3A"/>
    <w:pPr>
      <w:spacing w:after="160" w:line="240" w:lineRule="exact"/>
    </w:pPr>
    <w:rPr>
      <w:rFonts w:eastAsia="Times New Roman"/>
      <w:b/>
      <w:sz w:val="20"/>
      <w:szCs w:val="20"/>
      <w:vertAlign w:val="superscript"/>
    </w:rPr>
  </w:style>
  <w:style w:type="paragraph" w:styleId="CommentSubject">
    <w:name w:val="annotation subject"/>
    <w:basedOn w:val="CommentText"/>
    <w:next w:val="CommentText"/>
    <w:link w:val="CommentSubjectChar"/>
    <w:rsid w:val="00C54C3A"/>
    <w:rPr>
      <w:b/>
      <w:bCs/>
    </w:rPr>
  </w:style>
  <w:style w:type="character" w:customStyle="1" w:styleId="CommentSubjectChar">
    <w:name w:val="Comment Subject Char"/>
    <w:basedOn w:val="CommentTextChar"/>
    <w:link w:val="CommentSubject"/>
    <w:rsid w:val="00C54C3A"/>
    <w:rPr>
      <w:rFonts w:ascii=".VnTime" w:eastAsia="Times New Roman" w:hAnsi=".VnTime" w:cs="Times New Roman"/>
      <w:b/>
      <w:bCs/>
      <w:sz w:val="20"/>
      <w:szCs w:val="20"/>
      <w:lang w:val="x-none" w:eastAsia="x-none"/>
    </w:rPr>
  </w:style>
  <w:style w:type="paragraph" w:customStyle="1" w:styleId="CharCharCharChar1CharCharCharCharCharCharCharChar">
    <w:name w:val="Char Char Char Char1 Char Char Char Char Char Char Char Char"/>
    <w:basedOn w:val="Normal"/>
    <w:rsid w:val="00C54C3A"/>
    <w:pPr>
      <w:spacing w:after="160" w:line="240" w:lineRule="exact"/>
    </w:pPr>
    <w:rPr>
      <w:rFonts w:ascii="Verdana" w:eastAsia="Times New Roman" w:hAnsi="Verdana"/>
      <w:sz w:val="20"/>
      <w:szCs w:val="20"/>
    </w:rPr>
  </w:style>
  <w:style w:type="paragraph" w:customStyle="1" w:styleId="Muc2">
    <w:name w:val="Muc_2"/>
    <w:basedOn w:val="Normal"/>
    <w:rsid w:val="00C54C3A"/>
    <w:pPr>
      <w:spacing w:before="240" w:after="120" w:line="300" w:lineRule="exact"/>
      <w:ind w:firstLine="284"/>
      <w:jc w:val="both"/>
    </w:pPr>
    <w:rPr>
      <w:rFonts w:ascii=".VnTime" w:eastAsia="Times New Roman" w:hAnsi=".VnTime"/>
      <w:b/>
      <w:sz w:val="26"/>
      <w:szCs w:val="20"/>
    </w:rPr>
  </w:style>
  <w:style w:type="paragraph" w:customStyle="1" w:styleId="Body1">
    <w:name w:val="Body 1"/>
    <w:rsid w:val="00C54C3A"/>
    <w:pPr>
      <w:spacing w:after="0" w:line="240" w:lineRule="auto"/>
      <w:outlineLvl w:val="0"/>
    </w:pPr>
    <w:rPr>
      <w:rFonts w:ascii="Times New Roman" w:eastAsia="Arial Unicode MS" w:hAnsi="Times New Roman" w:cs="Times New Roman"/>
      <w:color w:val="000000"/>
      <w:sz w:val="28"/>
      <w:szCs w:val="20"/>
      <w:u w:color="000000"/>
    </w:rPr>
  </w:style>
  <w:style w:type="paragraph" w:customStyle="1" w:styleId="BVIfnrCarCar">
    <w:name w:val="BVI fnr Car Car"/>
    <w:aliases w:val="BVI fnr Car,BVI fnr Car Car Car Car Char"/>
    <w:basedOn w:val="Normal"/>
    <w:qFormat/>
    <w:rsid w:val="00C54C3A"/>
    <w:pPr>
      <w:spacing w:after="160" w:line="240" w:lineRule="exact"/>
    </w:pPr>
    <w:rPr>
      <w:rFonts w:ascii="Calibri" w:eastAsia="Calibri" w:hAnsi="Calibri"/>
      <w:sz w:val="22"/>
      <w:szCs w:val="22"/>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text + 13 pt,4_G Char,Footnote Char"/>
    <w:basedOn w:val="Normal"/>
    <w:qFormat/>
    <w:rsid w:val="00C54C3A"/>
    <w:pPr>
      <w:spacing w:after="160" w:line="240" w:lineRule="exact"/>
    </w:pPr>
    <w:rPr>
      <w:rFonts w:eastAsia="Times New Roman"/>
      <w:sz w:val="20"/>
      <w:szCs w:val="20"/>
      <w:vertAlign w:val="superscript"/>
    </w:rPr>
  </w:style>
  <w:style w:type="character" w:styleId="EndnoteReference">
    <w:name w:val="endnote reference"/>
    <w:unhideWhenUsed/>
    <w:rsid w:val="00C54C3A"/>
    <w:rPr>
      <w:vertAlign w:val="superscript"/>
    </w:rPr>
  </w:style>
  <w:style w:type="paragraph" w:customStyle="1" w:styleId="Tile">
    <w:name w:val="Tile"/>
    <w:basedOn w:val="Normal"/>
    <w:rsid w:val="00C54C3A"/>
    <w:pPr>
      <w:spacing w:before="120" w:after="240"/>
      <w:ind w:left="851"/>
      <w:jc w:val="center"/>
    </w:pPr>
    <w:rPr>
      <w:rFonts w:ascii=".VnArialH" w:eastAsia="Times New Roman" w:hAnsi=".VnArialH"/>
      <w:b/>
      <w:sz w:val="28"/>
      <w:szCs w:val="20"/>
    </w:rPr>
  </w:style>
  <w:style w:type="paragraph" w:customStyle="1" w:styleId="1Char">
    <w:name w:val="1 Char"/>
    <w:basedOn w:val="DocumentMap"/>
    <w:autoRedefine/>
    <w:rsid w:val="00C54C3A"/>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C54C3A"/>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C54C3A"/>
    <w:rPr>
      <w:rFonts w:ascii="Tahoma" w:eastAsia="Times New Roman" w:hAnsi="Tahoma" w:cs="Tahoma"/>
      <w:sz w:val="20"/>
      <w:szCs w:val="20"/>
      <w:shd w:val="clear" w:color="auto" w:fill="000080"/>
    </w:rPr>
  </w:style>
  <w:style w:type="paragraph" w:customStyle="1" w:styleId="CharCharCharCharCharCharChar">
    <w:name w:val="Char Char Char Char Char Char Char"/>
    <w:autoRedefine/>
    <w:rsid w:val="00C54C3A"/>
    <w:pPr>
      <w:tabs>
        <w:tab w:val="left" w:pos="1152"/>
      </w:tabs>
      <w:spacing w:before="120" w:after="120" w:line="312" w:lineRule="auto"/>
    </w:pPr>
    <w:rPr>
      <w:rFonts w:ascii="Arial" w:eastAsia="Times New Roman" w:hAnsi="Arial" w:cs="Arial"/>
      <w:sz w:val="26"/>
      <w:szCs w:val="26"/>
    </w:rPr>
  </w:style>
  <w:style w:type="character" w:customStyle="1" w:styleId="text">
    <w:name w:val="text"/>
    <w:basedOn w:val="DefaultParagraphFont"/>
    <w:rsid w:val="00C54C3A"/>
  </w:style>
  <w:style w:type="character" w:customStyle="1" w:styleId="Tiu1">
    <w:name w:val="Tiêu đề #1"/>
    <w:rsid w:val="00C54C3A"/>
    <w:rPr>
      <w:rFonts w:ascii="Times New Roman" w:hAnsi="Times New Roman" w:cs="Times New Roman" w:hint="default"/>
      <w:b/>
      <w:bCs/>
      <w:strike w:val="0"/>
      <w:dstrike w:val="0"/>
      <w:sz w:val="26"/>
      <w:szCs w:val="26"/>
      <w:u w:val="none"/>
      <w:effect w:val="none"/>
    </w:rPr>
  </w:style>
  <w:style w:type="character" w:customStyle="1" w:styleId="Tiu10">
    <w:name w:val="Tiêu đề #1_"/>
    <w:rsid w:val="00C54C3A"/>
    <w:rPr>
      <w:b/>
      <w:bCs/>
      <w:sz w:val="26"/>
      <w:szCs w:val="26"/>
    </w:rPr>
  </w:style>
  <w:style w:type="paragraph" w:customStyle="1" w:styleId="1tieude1">
    <w:name w:val="1. tieu de 1"/>
    <w:basedOn w:val="Normal"/>
    <w:rsid w:val="00C54C3A"/>
    <w:pPr>
      <w:spacing w:line="360" w:lineRule="auto"/>
      <w:ind w:firstLine="851"/>
      <w:jc w:val="center"/>
    </w:pPr>
    <w:rPr>
      <w:rFonts w:ascii=".VnTimeH" w:eastAsia="Batang" w:hAnsi=".VnTimeH"/>
      <w:b/>
      <w:sz w:val="28"/>
      <w:szCs w:val="20"/>
      <w:lang w:val="en-GB"/>
    </w:rPr>
  </w:style>
  <w:style w:type="paragraph" w:customStyle="1" w:styleId="pbody">
    <w:name w:val="pbody"/>
    <w:basedOn w:val="Normal"/>
    <w:rsid w:val="00C54C3A"/>
    <w:pPr>
      <w:spacing w:before="100" w:beforeAutospacing="1" w:after="100" w:afterAutospacing="1"/>
    </w:pPr>
    <w:rPr>
      <w:rFonts w:eastAsia="Times New Roman"/>
    </w:rPr>
  </w:style>
  <w:style w:type="paragraph" w:customStyle="1" w:styleId="ft">
    <w:name w:val="ft"/>
    <w:aliases w:val="ADB"/>
    <w:basedOn w:val="Normal"/>
    <w:uiPriority w:val="99"/>
    <w:qFormat/>
    <w:rsid w:val="00C54C3A"/>
    <w:pPr>
      <w:spacing w:before="100" w:line="240" w:lineRule="exact"/>
    </w:pPr>
    <w:rPr>
      <w:rFonts w:eastAsia="Times New Roman"/>
      <w:sz w:val="20"/>
      <w:szCs w:val="20"/>
      <w:vertAlign w:val="superscript"/>
      <w:lang w:val="x-none" w:eastAsia="x-none"/>
    </w:rPr>
  </w:style>
  <w:style w:type="paragraph" w:customStyle="1" w:styleId="footnotedescription">
    <w:name w:val="footnote description"/>
    <w:next w:val="Normal"/>
    <w:link w:val="footnotedescriptionChar"/>
    <w:hidden/>
    <w:rsid w:val="00C54C3A"/>
    <w:pPr>
      <w:spacing w:after="0" w:line="239" w:lineRule="auto"/>
      <w:ind w:left="272" w:right="4" w:firstLine="567"/>
    </w:pPr>
    <w:rPr>
      <w:rFonts w:ascii="Times New Roman" w:eastAsia="Times New Roman" w:hAnsi="Times New Roman" w:cs="Times New Roman"/>
      <w:color w:val="000000"/>
      <w:kern w:val="2"/>
      <w:sz w:val="18"/>
    </w:rPr>
  </w:style>
  <w:style w:type="character" w:customStyle="1" w:styleId="footnotedescriptionChar">
    <w:name w:val="footnote description Char"/>
    <w:link w:val="footnotedescription"/>
    <w:rsid w:val="00C54C3A"/>
    <w:rPr>
      <w:rFonts w:ascii="Times New Roman" w:eastAsia="Times New Roman" w:hAnsi="Times New Roman" w:cs="Times New Roman"/>
      <w:color w:val="000000"/>
      <w:kern w:val="2"/>
      <w:sz w:val="18"/>
    </w:rPr>
  </w:style>
  <w:style w:type="paragraph" w:customStyle="1" w:styleId="sc-longform-header-sapo">
    <w:name w:val="sc-longform-header-sapo"/>
    <w:basedOn w:val="Normal"/>
    <w:rsid w:val="00C54C3A"/>
    <w:pPr>
      <w:spacing w:before="100" w:beforeAutospacing="1" w:after="100" w:afterAutospacing="1"/>
    </w:pPr>
    <w:rPr>
      <w:rFonts w:eastAsia="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C54C3A"/>
    <w:pPr>
      <w:spacing w:after="160" w:line="240" w:lineRule="exact"/>
    </w:pPr>
    <w:rPr>
      <w:rFonts w:eastAsiaTheme="minorHAnsi" w:cstheme="minorBidi"/>
      <w:sz w:val="28"/>
      <w:szCs w:val="22"/>
      <w:vertAlign w:val="superscript"/>
    </w:rPr>
  </w:style>
  <w:style w:type="character" w:customStyle="1" w:styleId="br-1">
    <w:name w:val="br-1"/>
    <w:basedOn w:val="DefaultParagraphFont"/>
    <w:rsid w:val="00D826A8"/>
  </w:style>
  <w:style w:type="character" w:customStyle="1" w:styleId="br-2">
    <w:name w:val="br-2"/>
    <w:basedOn w:val="DefaultParagraphFont"/>
    <w:rsid w:val="00D826A8"/>
  </w:style>
  <w:style w:type="character" w:customStyle="1" w:styleId="mg">
    <w:name w:val="mg"/>
    <w:basedOn w:val="DefaultParagraphFont"/>
    <w:rsid w:val="00D826A8"/>
  </w:style>
  <w:style w:type="character" w:customStyle="1" w:styleId="dt">
    <w:name w:val="dt"/>
    <w:basedOn w:val="DefaultParagraphFont"/>
    <w:rsid w:val="00D826A8"/>
  </w:style>
  <w:style w:type="character" w:customStyle="1" w:styleId="dc">
    <w:name w:val="dc"/>
    <w:basedOn w:val="DefaultParagraphFont"/>
    <w:rsid w:val="00D826A8"/>
  </w:style>
  <w:style w:type="paragraph" w:customStyle="1" w:styleId="msolistparagraph0">
    <w:name w:val="msolistparagraph0"/>
    <w:basedOn w:val="Normal"/>
    <w:rsid w:val="00451A58"/>
    <w:pPr>
      <w:spacing w:before="100" w:beforeAutospacing="1" w:after="100" w:afterAutospacing="1"/>
    </w:pPr>
    <w:rPr>
      <w:rFonts w:eastAsia="Times New Roman"/>
    </w:rPr>
  </w:style>
  <w:style w:type="character" w:customStyle="1" w:styleId="btn-tip-r">
    <w:name w:val="btn-tip-r"/>
    <w:basedOn w:val="DefaultParagraphFont"/>
    <w:rsid w:val="002801C1"/>
  </w:style>
  <w:style w:type="paragraph" w:styleId="NormalIndent">
    <w:name w:val="Normal Indent"/>
    <w:basedOn w:val="Normal"/>
    <w:autoRedefine/>
    <w:rsid w:val="005702FA"/>
    <w:pPr>
      <w:keepNext/>
      <w:widowControl w:val="0"/>
      <w:numPr>
        <w:numId w:val="1"/>
      </w:numPr>
      <w:tabs>
        <w:tab w:val="left" w:pos="810"/>
      </w:tabs>
      <w:spacing w:before="120" w:line="360" w:lineRule="auto"/>
      <w:ind w:right="14"/>
      <w:jc w:val="both"/>
    </w:pPr>
    <w:rPr>
      <w:rFonts w:eastAsia="Times New Roman" w:cs="Tahoma"/>
      <w:sz w:val="28"/>
      <w:szCs w:val="28"/>
      <w:lang w:val="vi-VN"/>
    </w:rPr>
  </w:style>
  <w:style w:type="paragraph" w:styleId="TOCHeading">
    <w:name w:val="TOC Heading"/>
    <w:basedOn w:val="Heading1"/>
    <w:next w:val="Normal"/>
    <w:unhideWhenUsed/>
    <w:qFormat/>
    <w:rsid w:val="0048007A"/>
    <w:pPr>
      <w:spacing w:line="259" w:lineRule="auto"/>
      <w:outlineLvl w:val="9"/>
    </w:p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rsid w:val="001D47CC"/>
    <w:rPr>
      <w:rFonts w:ascii=".VnTimeH" w:hAnsi=".VnTimeH"/>
      <w:b/>
      <w:sz w:val="28"/>
      <w:lang w:val="en-US" w:eastAsia="en-US" w:bidi="ar-SA"/>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rsid w:val="001D47CC"/>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rsid w:val="001D47CC"/>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rsid w:val="001D47CC"/>
    <w:rPr>
      <w:b/>
      <w:bCs/>
      <w:sz w:val="28"/>
      <w:szCs w:val="28"/>
      <w:lang w:val="en-US" w:eastAsia="en-US" w:bidi="ar-SA"/>
    </w:rPr>
  </w:style>
  <w:style w:type="character" w:customStyle="1" w:styleId="Heading5Char1">
    <w:name w:val="Heading 5 Char1"/>
    <w:aliases w:val=" Char Char5,Char Char9"/>
    <w:basedOn w:val="DefaultParagraphFont"/>
    <w:rsid w:val="001D47CC"/>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basedOn w:val="DefaultParagraphFont"/>
    <w:rsid w:val="001D47CC"/>
    <w:rPr>
      <w:b/>
      <w:bCs/>
      <w:sz w:val="22"/>
      <w:szCs w:val="22"/>
      <w:lang w:val="en-US" w:eastAsia="en-US" w:bidi="ar-SA"/>
    </w:rPr>
  </w:style>
  <w:style w:type="character" w:customStyle="1" w:styleId="Heading7Char1">
    <w:name w:val="Heading 7 Char1"/>
    <w:basedOn w:val="DefaultParagraphFont"/>
    <w:locked/>
    <w:rsid w:val="001D47CC"/>
    <w:rPr>
      <w:sz w:val="24"/>
      <w:szCs w:val="24"/>
      <w:lang w:val="en-US" w:eastAsia="en-US" w:bidi="ar-SA"/>
    </w:rPr>
  </w:style>
  <w:style w:type="character" w:customStyle="1" w:styleId="Heading9Char1">
    <w:name w:val="Heading 9 Char1"/>
    <w:basedOn w:val="DefaultParagraphFont"/>
    <w:locked/>
    <w:rsid w:val="001D47CC"/>
    <w:rPr>
      <w:rFonts w:ascii="Arial" w:hAnsi="Arial" w:cs="Arial"/>
      <w:sz w:val="22"/>
      <w:szCs w:val="22"/>
      <w:lang w:val="en-US" w:eastAsia="en-US" w:bidi="ar-SA"/>
    </w:rPr>
  </w:style>
  <w:style w:type="character" w:customStyle="1" w:styleId="CharChar8">
    <w:name w:val=" Char Char8"/>
    <w:basedOn w:val="DefaultParagraphFont"/>
    <w:rsid w:val="001D47CC"/>
    <w:rPr>
      <w:b/>
      <w:bCs/>
      <w:sz w:val="16"/>
      <w:szCs w:val="24"/>
      <w:lang w:val="en-US" w:eastAsia="en-US" w:bidi="ar-SA"/>
    </w:rPr>
  </w:style>
  <w:style w:type="paragraph" w:customStyle="1" w:styleId="Char1CharChar">
    <w:name w:val=" Char1 (文字) (文字) Char (文字) (文字) Char"/>
    <w:basedOn w:val="Normal"/>
    <w:rsid w:val="001D47CC"/>
    <w:pPr>
      <w:spacing w:after="160" w:line="240" w:lineRule="exact"/>
    </w:pPr>
    <w:rPr>
      <w:rFonts w:ascii="Arial" w:eastAsia="Times New Roman" w:hAnsi="Arial"/>
      <w:sz w:val="20"/>
      <w:szCs w:val="20"/>
    </w:rPr>
  </w:style>
  <w:style w:type="character" w:customStyle="1" w:styleId="CharChar7">
    <w:name w:val=" Char Char7"/>
    <w:basedOn w:val="DefaultParagraphFont"/>
    <w:rsid w:val="001D47CC"/>
    <w:rPr>
      <w:b/>
      <w:bCs/>
      <w:sz w:val="28"/>
      <w:szCs w:val="28"/>
      <w:lang w:val="en-US" w:eastAsia="en-US" w:bidi="ar-SA"/>
    </w:rPr>
  </w:style>
  <w:style w:type="character" w:customStyle="1" w:styleId="CharCharChar">
    <w:name w:val=" Char Char Char"/>
    <w:basedOn w:val="DefaultParagraphFont"/>
    <w:rsid w:val="001D47CC"/>
    <w:rPr>
      <w:rFonts w:ascii=".VnTime" w:hAnsi=".VnTime"/>
      <w:b/>
      <w:bCs/>
      <w:i/>
      <w:iCs/>
      <w:sz w:val="26"/>
      <w:szCs w:val="26"/>
      <w:lang w:val="en-US" w:eastAsia="en-US" w:bidi="ar-SA"/>
    </w:rPr>
  </w:style>
  <w:style w:type="character" w:customStyle="1" w:styleId="CharChar6">
    <w:name w:val=" Char Char6"/>
    <w:basedOn w:val="DefaultParagraphFont"/>
    <w:rsid w:val="001D47CC"/>
    <w:rPr>
      <w:sz w:val="24"/>
      <w:szCs w:val="24"/>
      <w:lang w:val="en-US" w:eastAsia="en-US" w:bidi="ar-SA"/>
    </w:rPr>
  </w:style>
  <w:style w:type="character" w:customStyle="1" w:styleId="z-BottomofFormChar1">
    <w:name w:val="z-Bottom of Form Char1"/>
    <w:basedOn w:val="DefaultParagraphFont"/>
    <w:link w:val="z-BottomofForm"/>
    <w:semiHidden/>
    <w:rsid w:val="001D47CC"/>
    <w:rPr>
      <w:rFonts w:ascii="Arial" w:hAnsi="Arial" w:cs="Arial"/>
    </w:rPr>
  </w:style>
  <w:style w:type="paragraph" w:styleId="z-BottomofForm">
    <w:name w:val="HTML Bottom of Form"/>
    <w:basedOn w:val="Normal"/>
    <w:next w:val="Normal"/>
    <w:link w:val="z-BottomofFormChar1"/>
    <w:hidden/>
    <w:semiHidden/>
    <w:unhideWhenUsed/>
    <w:rsid w:val="001D47CC"/>
    <w:pPr>
      <w:pBdr>
        <w:top w:val="single" w:sz="6" w:space="1" w:color="auto"/>
      </w:pBdr>
      <w:jc w:val="center"/>
    </w:pPr>
    <w:rPr>
      <w:rFonts w:ascii="Arial" w:hAnsi="Arial" w:cs="Arial"/>
      <w:sz w:val="22"/>
      <w:szCs w:val="22"/>
    </w:rPr>
  </w:style>
  <w:style w:type="character" w:customStyle="1" w:styleId="z-BottomofFormChar">
    <w:name w:val="z-Bottom of Form Char"/>
    <w:basedOn w:val="DefaultParagraphFont"/>
    <w:rsid w:val="001D47CC"/>
    <w:rPr>
      <w:rFonts w:ascii="Arial" w:hAnsi="Arial" w:cs="Arial"/>
      <w:vanish/>
      <w:sz w:val="16"/>
      <w:szCs w:val="16"/>
    </w:rPr>
  </w:style>
  <w:style w:type="paragraph" w:customStyle="1" w:styleId="TenPhanDM">
    <w:name w:val="TenPhanDM"/>
    <w:basedOn w:val="Normal"/>
    <w:rsid w:val="001D47CC"/>
    <w:pPr>
      <w:spacing w:before="360"/>
      <w:jc w:val="center"/>
    </w:pPr>
    <w:rPr>
      <w:rFonts w:ascii=".VnTimeH" w:eastAsia="Times New Roman" w:hAnsi=".VnTimeH"/>
      <w:b/>
      <w:noProof/>
      <w:snapToGrid w:val="0"/>
      <w:sz w:val="32"/>
      <w:szCs w:val="26"/>
    </w:rPr>
  </w:style>
  <w:style w:type="character" w:customStyle="1" w:styleId="BodyText2Char1">
    <w:name w:val="Body Text 2 Char1"/>
    <w:basedOn w:val="DefaultParagraphFont"/>
    <w:locked/>
    <w:rsid w:val="001D47CC"/>
    <w:rPr>
      <w:rFonts w:ascii=".VnTime" w:hAnsi=".VnTime"/>
      <w:b/>
      <w:bCs/>
      <w:sz w:val="28"/>
      <w:szCs w:val="24"/>
      <w:lang w:val="en-US" w:eastAsia="en-US" w:bidi="ar-SA"/>
    </w:rPr>
  </w:style>
  <w:style w:type="character" w:customStyle="1" w:styleId="CharChar40">
    <w:name w:val=" Char Char4"/>
    <w:basedOn w:val="DefaultParagraphFont"/>
    <w:rsid w:val="001D47CC"/>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rsid w:val="001D47CC"/>
    <w:rPr>
      <w:rFonts w:ascii=".VnTime" w:hAnsi=".VnTime"/>
      <w:sz w:val="28"/>
      <w:lang w:val="en-US" w:eastAsia="en-US" w:bidi="ar-SA"/>
    </w:rPr>
  </w:style>
  <w:style w:type="character" w:customStyle="1" w:styleId="CharChar1">
    <w:name w:val=" Char Char1"/>
    <w:basedOn w:val="DefaultParagraphFont"/>
    <w:rsid w:val="001D47CC"/>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1D47CC"/>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ocked/>
    <w:rsid w:val="001D47CC"/>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1D47CC"/>
    <w:rPr>
      <w:rFonts w:ascii="Tahoma" w:hAnsi="Tahoma" w:cs="Tahoma"/>
      <w:sz w:val="16"/>
      <w:szCs w:val="16"/>
      <w:lang w:val="en-US" w:eastAsia="en-US" w:bidi="ar-SA"/>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1D47CC"/>
    <w:rPr>
      <w:sz w:val="28"/>
      <w:szCs w:val="28"/>
      <w:lang w:val="en-US" w:eastAsia="en-US" w:bidi="ar-SA"/>
    </w:rPr>
  </w:style>
  <w:style w:type="paragraph" w:customStyle="1" w:styleId="Vviec">
    <w:name w:val="V/viec"/>
    <w:basedOn w:val="Normal"/>
    <w:rsid w:val="001D47CC"/>
    <w:pPr>
      <w:tabs>
        <w:tab w:val="center" w:pos="1418"/>
        <w:tab w:val="left" w:leader="dot" w:pos="7513"/>
      </w:tabs>
      <w:spacing w:before="60"/>
    </w:pPr>
    <w:rPr>
      <w:rFonts w:ascii="VNTime" w:eastAsia="Times New Roman" w:hAnsi="VNTime"/>
      <w:sz w:val="22"/>
      <w:szCs w:val="20"/>
    </w:rPr>
  </w:style>
  <w:style w:type="paragraph" w:customStyle="1" w:styleId="Heading1Subtitle">
    <w:name w:val="Heading 1 Subtitle"/>
    <w:basedOn w:val="Normal"/>
    <w:next w:val="Normal"/>
    <w:rsid w:val="001D47CC"/>
    <w:pPr>
      <w:autoSpaceDE w:val="0"/>
      <w:autoSpaceDN w:val="0"/>
      <w:jc w:val="center"/>
    </w:pPr>
    <w:rPr>
      <w:rFonts w:ascii=".VnTimeH" w:eastAsia="Times New Roman" w:hAnsi=".VnTimeH" w:cs=".VnTimeH"/>
      <w:sz w:val="26"/>
      <w:szCs w:val="26"/>
      <w:lang w:val="en-GB"/>
    </w:rPr>
  </w:style>
  <w:style w:type="character" w:customStyle="1" w:styleId="BodyText3Char1">
    <w:name w:val="Body Text 3 Char1"/>
    <w:locked/>
    <w:rsid w:val="001D47CC"/>
    <w:rPr>
      <w:sz w:val="16"/>
      <w:szCs w:val="16"/>
      <w:lang w:val="en-US" w:eastAsia="en-US" w:bidi="ar-SA"/>
    </w:rPr>
  </w:style>
  <w:style w:type="character" w:customStyle="1" w:styleId="CharChar30">
    <w:name w:val=" Char Char3"/>
    <w:basedOn w:val="DefaultParagraphFont"/>
    <w:rsid w:val="001D47CC"/>
    <w:rPr>
      <w:sz w:val="16"/>
      <w:szCs w:val="16"/>
      <w:lang w:val="en-US" w:eastAsia="en-US" w:bidi="ar-SA"/>
    </w:rPr>
  </w:style>
  <w:style w:type="paragraph" w:styleId="Caption">
    <w:name w:val="caption"/>
    <w:basedOn w:val="Normal"/>
    <w:next w:val="Normal"/>
    <w:qFormat/>
    <w:rsid w:val="001D47CC"/>
    <w:rPr>
      <w:rFonts w:ascii=".VnTime" w:eastAsia="Times New Roman" w:hAnsi=".VnTime"/>
      <w:b/>
      <w:bCs/>
      <w:sz w:val="22"/>
    </w:rPr>
  </w:style>
  <w:style w:type="character" w:customStyle="1" w:styleId="CharChar20">
    <w:name w:val=" Char Char2"/>
    <w:basedOn w:val="DefaultParagraphFont"/>
    <w:rsid w:val="001D47CC"/>
    <w:rPr>
      <w:lang w:val="en-US" w:eastAsia="en-US" w:bidi="ar-SA"/>
    </w:rPr>
  </w:style>
  <w:style w:type="character" w:customStyle="1" w:styleId="CharChar0">
    <w:name w:val=" Char Char"/>
    <w:basedOn w:val="DefaultParagraphFont"/>
    <w:rsid w:val="001D47CC"/>
    <w:rPr>
      <w:b/>
      <w:bCs/>
      <w:i/>
      <w:iCs/>
      <w:sz w:val="26"/>
      <w:szCs w:val="26"/>
      <w:lang w:val="en-US" w:eastAsia="en-US" w:bidi="ar-SA"/>
    </w:rPr>
  </w:style>
  <w:style w:type="character" w:customStyle="1" w:styleId="BodyTextIndent2Char1">
    <w:name w:val="Body Text Indent 2 Char1"/>
    <w:aliases w:val="Body Text Indent 2 Char Char"/>
    <w:basedOn w:val="DefaultParagraphFont"/>
    <w:rsid w:val="001D47CC"/>
    <w:rPr>
      <w:rFonts w:ascii=".VnTime" w:eastAsia=".VnTime" w:hAnsi=".VnTime"/>
      <w:sz w:val="28"/>
      <w:szCs w:val="28"/>
      <w:lang w:val="en-US" w:eastAsia="en-US" w:bidi="ar-SA"/>
    </w:rPr>
  </w:style>
  <w:style w:type="character" w:customStyle="1" w:styleId="BodyTextIndent2CharCharChar">
    <w:name w:val="Body Text Indent 2 Char Char Char"/>
    <w:basedOn w:val="DefaultParagraphFont"/>
    <w:rsid w:val="001D47CC"/>
    <w:rPr>
      <w:rFonts w:ascii=".VnTime" w:eastAsia=".VnTime" w:hAnsi=".VnTime"/>
      <w:sz w:val="28"/>
      <w:szCs w:val="28"/>
      <w:lang w:val="en-US" w:eastAsia="en-US" w:bidi="ar-SA"/>
    </w:rPr>
  </w:style>
  <w:style w:type="paragraph" w:customStyle="1" w:styleId="n-dieund">
    <w:name w:val="n-dieund"/>
    <w:basedOn w:val="Normal"/>
    <w:rsid w:val="001D47CC"/>
    <w:pPr>
      <w:spacing w:after="120"/>
      <w:ind w:firstLine="709"/>
      <w:jc w:val="both"/>
    </w:pPr>
    <w:rPr>
      <w:rFonts w:ascii=".VnTime" w:eastAsia="Times New Roman" w:hAnsi=".VnTime"/>
      <w:sz w:val="28"/>
      <w:szCs w:val="28"/>
    </w:rPr>
  </w:style>
  <w:style w:type="paragraph" w:customStyle="1" w:styleId="BIEUTUONG">
    <w:name w:val="BIEU TUONG"/>
    <w:basedOn w:val="Normal"/>
    <w:rsid w:val="001D47CC"/>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eastAsia="Times New Roman" w:hAnsi=".VnTime"/>
      <w:color w:val="0000FF"/>
      <w:szCs w:val="20"/>
    </w:rPr>
  </w:style>
  <w:style w:type="character" w:customStyle="1" w:styleId="CommentTextChar2">
    <w:name w:val="Comment Text Char2"/>
    <w:basedOn w:val="DefaultParagraphFont"/>
    <w:locked/>
    <w:rsid w:val="001D47CC"/>
    <w:rPr>
      <w:rFonts w:ascii=".VnTime" w:hAnsi=".VnTime"/>
      <w:lang w:val="en-US" w:eastAsia="en-US" w:bidi="ar-SA"/>
    </w:rPr>
  </w:style>
  <w:style w:type="paragraph" w:customStyle="1" w:styleId="DieuChar">
    <w:name w:val="Dieu Char"/>
    <w:basedOn w:val="Normal"/>
    <w:autoRedefine/>
    <w:rsid w:val="001D47CC"/>
    <w:pPr>
      <w:autoSpaceDE w:val="0"/>
      <w:autoSpaceDN w:val="0"/>
      <w:spacing w:before="120"/>
      <w:jc w:val="both"/>
    </w:pPr>
    <w:rPr>
      <w:rFonts w:eastAsia="Times New Roman"/>
      <w:b/>
      <w:bCs/>
      <w:sz w:val="28"/>
      <w:szCs w:val="28"/>
      <w:lang w:val="vi-VN"/>
    </w:rPr>
  </w:style>
  <w:style w:type="character" w:customStyle="1" w:styleId="DieuCharChar">
    <w:name w:val="Dieu Char Char"/>
    <w:basedOn w:val="DefaultParagraphFont"/>
    <w:rsid w:val="001D47CC"/>
    <w:rPr>
      <w:b/>
      <w:bCs/>
      <w:sz w:val="28"/>
      <w:szCs w:val="28"/>
      <w:lang w:val="vi-VN" w:eastAsia="en-US" w:bidi="ar-SA"/>
    </w:rPr>
  </w:style>
  <w:style w:type="character" w:customStyle="1" w:styleId="BodyTextIndent3Char1">
    <w:name w:val="Body Text Indent 3 Char1"/>
    <w:basedOn w:val="DefaultParagraphFont"/>
    <w:rsid w:val="001D47CC"/>
    <w:rPr>
      <w:rFonts w:ascii=".VnTime" w:hAnsi=".VnTime"/>
      <w:sz w:val="28"/>
      <w:szCs w:val="28"/>
      <w:lang w:val="en-US" w:eastAsia="en-US" w:bidi="ar-SA"/>
    </w:rPr>
  </w:style>
  <w:style w:type="paragraph" w:customStyle="1" w:styleId="TimesNewRoman14pt">
    <w:name w:val="Times New Roman 14pt"/>
    <w:basedOn w:val="Normal"/>
    <w:rsid w:val="001D47CC"/>
    <w:pPr>
      <w:spacing w:beforeLines="24" w:before="57" w:afterLines="24" w:after="57" w:line="288" w:lineRule="auto"/>
      <w:ind w:firstLine="720"/>
      <w:jc w:val="both"/>
    </w:pPr>
    <w:rPr>
      <w:rFonts w:eastAsia="Batang"/>
      <w:spacing w:val="4"/>
      <w:sz w:val="28"/>
    </w:rPr>
  </w:style>
  <w:style w:type="paragraph" w:customStyle="1" w:styleId="DieuCharCharChar">
    <w:name w:val="Dieu Char Char Char"/>
    <w:basedOn w:val="Normal"/>
    <w:autoRedefine/>
    <w:rsid w:val="001D47CC"/>
    <w:pPr>
      <w:spacing w:before="120" w:after="120"/>
      <w:ind w:firstLine="720"/>
      <w:jc w:val="both"/>
    </w:pPr>
    <w:rPr>
      <w:rFonts w:eastAsia="Times New Roman"/>
      <w:sz w:val="28"/>
      <w:szCs w:val="28"/>
      <w:lang w:val="vi-VN"/>
    </w:rPr>
  </w:style>
  <w:style w:type="paragraph" w:styleId="ListContinue3">
    <w:name w:val="List Continue 3"/>
    <w:basedOn w:val="Normal"/>
    <w:rsid w:val="001D47CC"/>
    <w:pPr>
      <w:tabs>
        <w:tab w:val="num" w:pos="720"/>
      </w:tabs>
      <w:spacing w:after="120"/>
      <w:ind w:left="1080"/>
    </w:pPr>
    <w:rPr>
      <w:rFonts w:ascii=".VnTime" w:eastAsia="Times New Roman" w:hAnsi=".VnTime"/>
      <w:sz w:val="28"/>
      <w:szCs w:val="28"/>
    </w:rPr>
  </w:style>
  <w:style w:type="paragraph" w:styleId="ListContinue4">
    <w:name w:val="List Continue 4"/>
    <w:basedOn w:val="Normal"/>
    <w:rsid w:val="001D47CC"/>
    <w:pPr>
      <w:tabs>
        <w:tab w:val="num" w:pos="648"/>
      </w:tabs>
      <w:spacing w:after="120"/>
      <w:ind w:left="1440"/>
    </w:pPr>
    <w:rPr>
      <w:rFonts w:ascii=".VnTime" w:eastAsia="Times New Roman" w:hAnsi=".VnTime"/>
      <w:sz w:val="28"/>
      <w:szCs w:val="28"/>
    </w:rPr>
  </w:style>
  <w:style w:type="paragraph" w:styleId="ListContinue5">
    <w:name w:val="List Continue 5"/>
    <w:basedOn w:val="Normal"/>
    <w:rsid w:val="001D47CC"/>
    <w:pPr>
      <w:tabs>
        <w:tab w:val="num" w:pos="720"/>
      </w:tabs>
      <w:spacing w:after="120"/>
      <w:ind w:left="1800"/>
    </w:pPr>
    <w:rPr>
      <w:rFonts w:ascii=".VnTime" w:eastAsia="Times New Roman" w:hAnsi=".VnTime"/>
      <w:sz w:val="28"/>
      <w:szCs w:val="28"/>
    </w:rPr>
  </w:style>
  <w:style w:type="paragraph" w:customStyle="1" w:styleId="Indent">
    <w:name w:val="Indent"/>
    <w:basedOn w:val="Normal"/>
    <w:rsid w:val="001D47CC"/>
    <w:pPr>
      <w:tabs>
        <w:tab w:val="num" w:pos="0"/>
      </w:tabs>
      <w:ind w:hanging="720"/>
    </w:pPr>
    <w:rPr>
      <w:rFonts w:eastAsia="Times New Roman"/>
      <w:szCs w:val="20"/>
    </w:rPr>
  </w:style>
  <w:style w:type="paragraph" w:customStyle="1" w:styleId="ParagraphNumbering">
    <w:name w:val="Paragraph Numbering"/>
    <w:basedOn w:val="Normal"/>
    <w:rsid w:val="001D47CC"/>
    <w:pPr>
      <w:tabs>
        <w:tab w:val="left" w:pos="720"/>
        <w:tab w:val="num" w:pos="1211"/>
      </w:tabs>
      <w:spacing w:after="240"/>
      <w:ind w:left="1211" w:hanging="360"/>
    </w:pPr>
    <w:rPr>
      <w:rFonts w:eastAsia="Times New Roman"/>
      <w:szCs w:val="20"/>
    </w:rPr>
  </w:style>
  <w:style w:type="paragraph" w:customStyle="1" w:styleId="CharCharCharCharCharCharCharCharCharCharCharChar">
    <w:name w:val=" Char Char Char Char Char Char Char Char Char Char Char Char"/>
    <w:basedOn w:val="Normal"/>
    <w:rsid w:val="001D47CC"/>
    <w:pPr>
      <w:pageBreakBefore/>
      <w:spacing w:before="100" w:beforeAutospacing="1" w:after="100" w:afterAutospacing="1"/>
    </w:pPr>
    <w:rPr>
      <w:rFonts w:ascii="Tahoma" w:eastAsia="Times New Roman" w:hAnsi="Tahoma"/>
      <w:sz w:val="20"/>
      <w:szCs w:val="20"/>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Normal"/>
    <w:rsid w:val="001D47CC"/>
    <w:pPr>
      <w:pageBreakBefore/>
      <w:spacing w:before="100" w:beforeAutospacing="1" w:after="100" w:afterAutospacing="1"/>
    </w:pPr>
    <w:rPr>
      <w:rFonts w:ascii="Tahoma" w:eastAsia="Times New Roman" w:hAnsi="Tahoma"/>
      <w:sz w:val="20"/>
      <w:szCs w:val="20"/>
    </w:rPr>
  </w:style>
  <w:style w:type="paragraph" w:customStyle="1" w:styleId="CharCharCharCharCharCharCharCharCharCharCharCharCharCharCharCharCharChar">
    <w:name w:val=" Char Char Char Char Char Char Char Char Char Char Char Char Char Char Char Char Char Char"/>
    <w:basedOn w:val="Normal"/>
    <w:rsid w:val="001D47CC"/>
    <w:pPr>
      <w:pageBreakBefore/>
      <w:spacing w:before="100" w:beforeAutospacing="1" w:after="100" w:afterAutospacing="1"/>
    </w:pPr>
    <w:rPr>
      <w:rFonts w:ascii="Tahoma" w:eastAsia="Times New Roman" w:hAnsi="Tahoma"/>
      <w:sz w:val="20"/>
      <w:szCs w:val="20"/>
    </w:rPr>
  </w:style>
  <w:style w:type="paragraph" w:customStyle="1" w:styleId="Tenvb">
    <w:name w:val="Tenvb"/>
    <w:basedOn w:val="Normal"/>
    <w:link w:val="TenvbChar"/>
    <w:autoRedefine/>
    <w:rsid w:val="001D47CC"/>
    <w:pPr>
      <w:spacing w:line="340" w:lineRule="exact"/>
      <w:jc w:val="center"/>
    </w:pPr>
    <w:rPr>
      <w:rFonts w:eastAsia="Times New Roman"/>
      <w:sz w:val="28"/>
      <w:szCs w:val="28"/>
    </w:rPr>
  </w:style>
  <w:style w:type="paragraph" w:customStyle="1" w:styleId="CharCharCharCharCharCharCharCharCharCharCharCharCharCharChar">
    <w:name w:val=" Char Char Char Char Char Char Char Char Char Char Char Char Char Char Char"/>
    <w:basedOn w:val="Normal"/>
    <w:rsid w:val="001D47CC"/>
    <w:pPr>
      <w:pageBreakBefore/>
      <w:spacing w:before="100" w:beforeAutospacing="1" w:after="100" w:afterAutospacing="1"/>
    </w:pPr>
    <w:rPr>
      <w:rFonts w:ascii="Tahoma" w:eastAsia="Times New Roman" w:hAnsi="Tahoma"/>
      <w:sz w:val="20"/>
      <w:szCs w:val="20"/>
    </w:rPr>
  </w:style>
  <w:style w:type="paragraph" w:customStyle="1" w:styleId="ChuongChar">
    <w:name w:val="Chuong Char"/>
    <w:basedOn w:val="Normal"/>
    <w:autoRedefine/>
    <w:rsid w:val="001D47CC"/>
    <w:pPr>
      <w:autoSpaceDE w:val="0"/>
      <w:autoSpaceDN w:val="0"/>
      <w:spacing w:before="120" w:after="120"/>
      <w:jc w:val="center"/>
    </w:pPr>
    <w:rPr>
      <w:rFonts w:eastAsia="Times New Roman"/>
      <w:b/>
      <w:bCs/>
      <w:sz w:val="28"/>
      <w:szCs w:val="28"/>
      <w:lang w:val="pt-BR"/>
    </w:rPr>
  </w:style>
  <w:style w:type="character" w:customStyle="1" w:styleId="ChuongCharChar">
    <w:name w:val="Chuong Char Char"/>
    <w:basedOn w:val="DefaultParagraphFont"/>
    <w:rsid w:val="001D47CC"/>
    <w:rPr>
      <w:b/>
      <w:bCs/>
      <w:sz w:val="28"/>
      <w:szCs w:val="28"/>
      <w:lang w:val="pt-BR" w:eastAsia="en-US" w:bidi="ar-SA"/>
    </w:rPr>
  </w:style>
  <w:style w:type="paragraph" w:customStyle="1" w:styleId="Dieu">
    <w:name w:val="Dieu"/>
    <w:basedOn w:val="Normal"/>
    <w:autoRedefine/>
    <w:rsid w:val="001D47CC"/>
    <w:pPr>
      <w:widowControl w:val="0"/>
      <w:spacing w:before="80" w:line="340" w:lineRule="exact"/>
      <w:ind w:firstLine="454"/>
      <w:jc w:val="both"/>
      <w:outlineLvl w:val="0"/>
    </w:pPr>
    <w:rPr>
      <w:rFonts w:ascii="Times New Roman Bold" w:eastAsia="Times New Roman" w:hAnsi="Times New Roman Bold"/>
      <w:b/>
      <w:bCs/>
      <w:spacing w:val="4"/>
      <w:kern w:val="32"/>
      <w:sz w:val="28"/>
      <w:szCs w:val="28"/>
    </w:rPr>
  </w:style>
  <w:style w:type="paragraph" w:customStyle="1" w:styleId="CharCharCharCharCharCharCharCharCharCharCharCharCharCharCharCharCharCharCharCharCharCharCharCharCharCharChar">
    <w:name w:val=" Char Char Char Char Char Char Char Char Char Char Char Char Char Char Char Char Char Char Char Char Char Char Char Char Char Char Char"/>
    <w:basedOn w:val="Normal"/>
    <w:rsid w:val="001D47CC"/>
    <w:pPr>
      <w:pageBreakBefore/>
      <w:spacing w:before="100" w:beforeAutospacing="1" w:after="100" w:afterAutospacing="1"/>
    </w:pPr>
    <w:rPr>
      <w:rFonts w:ascii="Tahoma" w:eastAsia="Times New Roman"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1D47CC"/>
    <w:pPr>
      <w:pageBreakBefore/>
      <w:spacing w:before="100" w:beforeAutospacing="1" w:after="100" w:afterAutospacing="1"/>
    </w:pPr>
    <w:rPr>
      <w:rFonts w:ascii="Tahoma" w:eastAsia="Times New Roman" w:hAnsi="Tahoma"/>
      <w:sz w:val="20"/>
      <w:szCs w:val="20"/>
    </w:rPr>
  </w:style>
  <w:style w:type="paragraph" w:customStyle="1" w:styleId="xl24">
    <w:name w:val="xl24"/>
    <w:basedOn w:val="Normal"/>
    <w:rsid w:val="001D47CC"/>
    <w:pPr>
      <w:spacing w:before="100" w:beforeAutospacing="1" w:after="100" w:afterAutospacing="1"/>
    </w:pPr>
    <w:rPr>
      <w:rFonts w:ascii="Arial" w:eastAsia="Times New Roman" w:hAnsi="Arial" w:cs="Arial"/>
      <w:b/>
      <w:bCs/>
      <w:u w:val="single"/>
    </w:rPr>
  </w:style>
  <w:style w:type="paragraph" w:customStyle="1" w:styleId="xl25">
    <w:name w:val="xl25"/>
    <w:basedOn w:val="Normal"/>
    <w:rsid w:val="001D47CC"/>
    <w:pPr>
      <w:spacing w:before="100" w:beforeAutospacing="1" w:after="100" w:afterAutospacing="1"/>
      <w:textAlignment w:val="top"/>
    </w:pPr>
    <w:rPr>
      <w:rFonts w:ascii="Arial" w:eastAsia="Times New Roman" w:hAnsi="Arial" w:cs="Arial"/>
      <w:b/>
      <w:bCs/>
      <w:u w:val="single"/>
    </w:rPr>
  </w:style>
  <w:style w:type="paragraph" w:customStyle="1" w:styleId="xl26">
    <w:name w:val="xl26"/>
    <w:basedOn w:val="Normal"/>
    <w:rsid w:val="001D47CC"/>
    <w:pPr>
      <w:spacing w:before="100" w:beforeAutospacing="1" w:after="100" w:afterAutospacing="1"/>
      <w:textAlignment w:val="top"/>
    </w:pPr>
    <w:rPr>
      <w:rFonts w:ascii="Arial" w:eastAsia="Times New Roman" w:hAnsi="Arial" w:cs="Arial"/>
      <w:b/>
      <w:bCs/>
    </w:rPr>
  </w:style>
  <w:style w:type="paragraph" w:customStyle="1" w:styleId="xl27">
    <w:name w:val="xl27"/>
    <w:basedOn w:val="Normal"/>
    <w:rsid w:val="001D47CC"/>
    <w:pPr>
      <w:spacing w:before="100" w:beforeAutospacing="1" w:after="100" w:afterAutospacing="1"/>
      <w:jc w:val="center"/>
      <w:textAlignment w:val="top"/>
    </w:pPr>
    <w:rPr>
      <w:rFonts w:ascii="Arial" w:eastAsia="Times New Roman" w:hAnsi="Arial" w:cs="Arial"/>
      <w:b/>
      <w:bCs/>
      <w:i/>
      <w:iCs/>
      <w:color w:val="333399"/>
    </w:rPr>
  </w:style>
  <w:style w:type="paragraph" w:customStyle="1" w:styleId="xl28">
    <w:name w:val="xl28"/>
    <w:basedOn w:val="Normal"/>
    <w:rsid w:val="001D47CC"/>
    <w:pPr>
      <w:spacing w:before="100" w:beforeAutospacing="1" w:after="100" w:afterAutospacing="1"/>
    </w:pPr>
    <w:rPr>
      <w:rFonts w:ascii="Arial" w:eastAsia="Times New Roman" w:hAnsi="Arial" w:cs="Arial"/>
    </w:rPr>
  </w:style>
  <w:style w:type="paragraph" w:customStyle="1" w:styleId="xl29">
    <w:name w:val="xl29"/>
    <w:basedOn w:val="Normal"/>
    <w:rsid w:val="001D47CC"/>
    <w:pPr>
      <w:spacing w:before="100" w:beforeAutospacing="1" w:after="100" w:afterAutospacing="1"/>
    </w:pPr>
    <w:rPr>
      <w:rFonts w:ascii="Arial" w:eastAsia="Times New Roman" w:hAnsi="Arial" w:cs="Arial"/>
      <w:b/>
      <w:bCs/>
    </w:rPr>
  </w:style>
  <w:style w:type="paragraph" w:customStyle="1" w:styleId="xl30">
    <w:name w:val="xl30"/>
    <w:basedOn w:val="Normal"/>
    <w:rsid w:val="001D47CC"/>
    <w:pPr>
      <w:spacing w:before="100" w:beforeAutospacing="1" w:after="100" w:afterAutospacing="1"/>
    </w:pPr>
    <w:rPr>
      <w:rFonts w:ascii="Arial" w:eastAsia="Times New Roman" w:hAnsi="Arial" w:cs="Arial"/>
      <w:i/>
      <w:iCs/>
      <w:color w:val="333399"/>
    </w:rPr>
  </w:style>
  <w:style w:type="paragraph" w:customStyle="1" w:styleId="xl31">
    <w:name w:val="xl31"/>
    <w:basedOn w:val="Normal"/>
    <w:rsid w:val="001D47CC"/>
    <w:pPr>
      <w:spacing w:before="100" w:beforeAutospacing="1" w:after="100" w:afterAutospacing="1"/>
      <w:textAlignment w:val="top"/>
    </w:pPr>
    <w:rPr>
      <w:rFonts w:ascii="Arial" w:eastAsia="Times New Roman" w:hAnsi="Arial" w:cs="Arial"/>
      <w:i/>
      <w:iCs/>
      <w:color w:val="333399"/>
    </w:rPr>
  </w:style>
  <w:style w:type="paragraph" w:customStyle="1" w:styleId="xl32">
    <w:name w:val="xl32"/>
    <w:basedOn w:val="Normal"/>
    <w:rsid w:val="001D47CC"/>
    <w:pPr>
      <w:spacing w:before="100" w:beforeAutospacing="1" w:after="100" w:afterAutospacing="1"/>
      <w:jc w:val="center"/>
      <w:textAlignment w:val="top"/>
    </w:pPr>
    <w:rPr>
      <w:rFonts w:ascii="Arial" w:eastAsia="Times New Roman" w:hAnsi="Arial" w:cs="Arial"/>
      <w:i/>
      <w:iCs/>
      <w:color w:val="333399"/>
    </w:rPr>
  </w:style>
  <w:style w:type="paragraph" w:customStyle="1" w:styleId="xl33">
    <w:name w:val="xl33"/>
    <w:basedOn w:val="Normal"/>
    <w:rsid w:val="001D47CC"/>
    <w:pPr>
      <w:spacing w:before="100" w:beforeAutospacing="1" w:after="100" w:afterAutospacing="1"/>
    </w:pPr>
    <w:rPr>
      <w:rFonts w:ascii="Arial" w:eastAsia="Times New Roman" w:hAnsi="Arial" w:cs="Arial"/>
      <w:i/>
      <w:iCs/>
      <w:color w:val="333399"/>
    </w:rPr>
  </w:style>
  <w:style w:type="paragraph" w:customStyle="1" w:styleId="xl34">
    <w:name w:val="xl34"/>
    <w:basedOn w:val="Normal"/>
    <w:rsid w:val="001D47CC"/>
    <w:pPr>
      <w:spacing w:before="100" w:beforeAutospacing="1" w:after="100" w:afterAutospacing="1"/>
      <w:textAlignment w:val="top"/>
    </w:pPr>
    <w:rPr>
      <w:rFonts w:ascii="Arial" w:eastAsia="Times New Roman" w:hAnsi="Arial" w:cs="Arial"/>
      <w:i/>
      <w:iCs/>
      <w:color w:val="FF0000"/>
    </w:rPr>
  </w:style>
  <w:style w:type="paragraph" w:customStyle="1" w:styleId="xl35">
    <w:name w:val="xl35"/>
    <w:basedOn w:val="Normal"/>
    <w:rsid w:val="001D47CC"/>
    <w:pPr>
      <w:spacing w:before="100" w:beforeAutospacing="1" w:after="100" w:afterAutospacing="1"/>
    </w:pPr>
    <w:rPr>
      <w:rFonts w:ascii="Arial" w:eastAsia="Times New Roman" w:hAnsi="Arial" w:cs="Arial"/>
      <w:i/>
      <w:iCs/>
      <w:color w:val="FF0000"/>
    </w:rPr>
  </w:style>
  <w:style w:type="paragraph" w:customStyle="1" w:styleId="xl36">
    <w:name w:val="xl36"/>
    <w:basedOn w:val="Normal"/>
    <w:rsid w:val="001D47CC"/>
    <w:pPr>
      <w:spacing w:before="100" w:beforeAutospacing="1" w:after="100" w:afterAutospacing="1"/>
      <w:textAlignment w:val="top"/>
    </w:pPr>
    <w:rPr>
      <w:rFonts w:ascii="Arial" w:eastAsia="Times New Roman" w:hAnsi="Arial" w:cs="Arial"/>
      <w:b/>
      <w:bCs/>
      <w:color w:val="FF0000"/>
    </w:rPr>
  </w:style>
  <w:style w:type="paragraph" w:customStyle="1" w:styleId="xl37">
    <w:name w:val="xl37"/>
    <w:basedOn w:val="Normal"/>
    <w:rsid w:val="001D47CC"/>
    <w:pPr>
      <w:spacing w:before="100" w:beforeAutospacing="1" w:after="100" w:afterAutospacing="1"/>
      <w:jc w:val="center"/>
    </w:pPr>
    <w:rPr>
      <w:rFonts w:ascii="Arial" w:eastAsia="Times New Roman" w:hAnsi="Arial" w:cs="Arial"/>
      <w:i/>
      <w:iCs/>
      <w:color w:val="333399"/>
    </w:rPr>
  </w:style>
  <w:style w:type="paragraph" w:customStyle="1" w:styleId="xl38">
    <w:name w:val="xl38"/>
    <w:basedOn w:val="Normal"/>
    <w:rsid w:val="001D47CC"/>
    <w:pPr>
      <w:spacing w:before="100" w:beforeAutospacing="1" w:after="100" w:afterAutospacing="1"/>
    </w:pPr>
    <w:rPr>
      <w:rFonts w:ascii="Arial" w:eastAsia="Times New Roman" w:hAnsi="Arial" w:cs="Arial"/>
      <w:b/>
      <w:bCs/>
      <w:i/>
      <w:iCs/>
    </w:rPr>
  </w:style>
  <w:style w:type="paragraph" w:customStyle="1" w:styleId="xl39">
    <w:name w:val="xl39"/>
    <w:basedOn w:val="Normal"/>
    <w:rsid w:val="001D47CC"/>
    <w:pPr>
      <w:spacing w:before="100" w:beforeAutospacing="1" w:after="100" w:afterAutospacing="1"/>
    </w:pPr>
    <w:rPr>
      <w:rFonts w:ascii="Arial" w:eastAsia="Times New Roman" w:hAnsi="Arial" w:cs="Arial"/>
      <w:b/>
      <w:bCs/>
      <w:i/>
      <w:iCs/>
    </w:rPr>
  </w:style>
  <w:style w:type="paragraph" w:customStyle="1" w:styleId="xl40">
    <w:name w:val="xl40"/>
    <w:basedOn w:val="Normal"/>
    <w:rsid w:val="001D47CC"/>
    <w:pPr>
      <w:spacing w:before="100" w:beforeAutospacing="1" w:after="100" w:afterAutospacing="1"/>
    </w:pPr>
    <w:rPr>
      <w:rFonts w:ascii="Arial" w:eastAsia="Times New Roman" w:hAnsi="Arial" w:cs="Arial"/>
      <w:b/>
      <w:bCs/>
    </w:rPr>
  </w:style>
  <w:style w:type="paragraph" w:customStyle="1" w:styleId="xl41">
    <w:name w:val="xl41"/>
    <w:basedOn w:val="Normal"/>
    <w:rsid w:val="001D47CC"/>
    <w:pPr>
      <w:spacing w:before="100" w:beforeAutospacing="1" w:after="100" w:afterAutospacing="1"/>
      <w:textAlignment w:val="top"/>
    </w:pPr>
    <w:rPr>
      <w:rFonts w:ascii="Arial" w:eastAsia="Times New Roman" w:hAnsi="Arial" w:cs="Arial"/>
      <w:color w:val="333399"/>
    </w:rPr>
  </w:style>
  <w:style w:type="paragraph" w:customStyle="1" w:styleId="xl42">
    <w:name w:val="xl42"/>
    <w:basedOn w:val="Normal"/>
    <w:rsid w:val="001D47CC"/>
    <w:pPr>
      <w:spacing w:before="100" w:beforeAutospacing="1" w:after="100" w:afterAutospacing="1"/>
    </w:pPr>
    <w:rPr>
      <w:rFonts w:ascii="Arial" w:eastAsia="Times New Roman" w:hAnsi="Arial" w:cs="Arial"/>
      <w:i/>
      <w:iCs/>
    </w:rPr>
  </w:style>
  <w:style w:type="paragraph" w:customStyle="1" w:styleId="xl43">
    <w:name w:val="xl43"/>
    <w:basedOn w:val="Normal"/>
    <w:rsid w:val="001D47CC"/>
    <w:pPr>
      <w:spacing w:before="100" w:beforeAutospacing="1" w:after="100" w:afterAutospacing="1"/>
      <w:ind w:firstLineChars="400"/>
      <w:textAlignment w:val="top"/>
    </w:pPr>
    <w:rPr>
      <w:rFonts w:ascii="Arial" w:eastAsia="Times New Roman" w:hAnsi="Arial" w:cs="Arial"/>
    </w:rPr>
  </w:style>
  <w:style w:type="paragraph" w:customStyle="1" w:styleId="xl44">
    <w:name w:val="xl44"/>
    <w:basedOn w:val="Normal"/>
    <w:rsid w:val="001D47CC"/>
    <w:pPr>
      <w:spacing w:before="100" w:beforeAutospacing="1" w:after="100" w:afterAutospacing="1"/>
    </w:pPr>
    <w:rPr>
      <w:rFonts w:ascii="Arial" w:eastAsia="Times New Roman" w:hAnsi="Arial" w:cs="Arial"/>
      <w:b/>
      <w:bCs/>
      <w:i/>
      <w:iCs/>
      <w:color w:val="FF0000"/>
    </w:rPr>
  </w:style>
  <w:style w:type="paragraph" w:customStyle="1" w:styleId="xl45">
    <w:name w:val="xl45"/>
    <w:basedOn w:val="Normal"/>
    <w:rsid w:val="001D47CC"/>
    <w:pPr>
      <w:spacing w:before="100" w:beforeAutospacing="1" w:after="100" w:afterAutospacing="1"/>
      <w:textAlignment w:val="top"/>
    </w:pPr>
    <w:rPr>
      <w:rFonts w:ascii="Arial" w:eastAsia="Times New Roman" w:hAnsi="Arial" w:cs="Arial"/>
      <w:color w:val="FF0000"/>
    </w:rPr>
  </w:style>
  <w:style w:type="paragraph" w:customStyle="1" w:styleId="xl46">
    <w:name w:val="xl46"/>
    <w:basedOn w:val="Normal"/>
    <w:rsid w:val="001D47CC"/>
    <w:pPr>
      <w:spacing w:before="100" w:beforeAutospacing="1" w:after="100" w:afterAutospacing="1"/>
    </w:pPr>
    <w:rPr>
      <w:rFonts w:ascii="Arial" w:eastAsia="Times New Roman" w:hAnsi="Arial" w:cs="Arial"/>
      <w:b/>
      <w:bCs/>
      <w:color w:val="FF0000"/>
    </w:rPr>
  </w:style>
  <w:style w:type="paragraph" w:customStyle="1" w:styleId="xl47">
    <w:name w:val="xl47"/>
    <w:basedOn w:val="Normal"/>
    <w:rsid w:val="001D47CC"/>
    <w:pPr>
      <w:spacing w:before="100" w:beforeAutospacing="1" w:after="100" w:afterAutospacing="1"/>
    </w:pPr>
    <w:rPr>
      <w:rFonts w:ascii="Arial" w:eastAsia="Times New Roman" w:hAnsi="Arial" w:cs="Arial"/>
      <w:color w:val="FF0000"/>
    </w:rPr>
  </w:style>
  <w:style w:type="paragraph" w:customStyle="1" w:styleId="xl48">
    <w:name w:val="xl48"/>
    <w:basedOn w:val="Normal"/>
    <w:rsid w:val="001D47CC"/>
    <w:pPr>
      <w:spacing w:before="100" w:beforeAutospacing="1" w:after="100" w:afterAutospacing="1"/>
      <w:jc w:val="center"/>
    </w:pPr>
    <w:rPr>
      <w:rFonts w:ascii="Arial" w:eastAsia="Times New Roman" w:hAnsi="Arial" w:cs="Arial"/>
      <w:i/>
      <w:iCs/>
      <w:color w:val="FF0000"/>
    </w:rPr>
  </w:style>
  <w:style w:type="paragraph" w:customStyle="1" w:styleId="xl49">
    <w:name w:val="xl49"/>
    <w:basedOn w:val="Normal"/>
    <w:rsid w:val="001D47CC"/>
    <w:pPr>
      <w:spacing w:before="100" w:beforeAutospacing="1" w:after="100" w:afterAutospacing="1"/>
    </w:pPr>
    <w:rPr>
      <w:rFonts w:ascii="Arial" w:eastAsia="Times New Roman" w:hAnsi="Arial" w:cs="Arial"/>
      <w:color w:val="333399"/>
    </w:rPr>
  </w:style>
  <w:style w:type="paragraph" w:customStyle="1" w:styleId="xl50">
    <w:name w:val="xl50"/>
    <w:basedOn w:val="Normal"/>
    <w:rsid w:val="001D47CC"/>
    <w:pPr>
      <w:spacing w:before="100" w:beforeAutospacing="1" w:after="100" w:afterAutospacing="1"/>
    </w:pPr>
    <w:rPr>
      <w:rFonts w:ascii="Arial" w:eastAsia="Times New Roman" w:hAnsi="Arial" w:cs="Arial"/>
      <w:color w:val="000080"/>
    </w:rPr>
  </w:style>
  <w:style w:type="paragraph" w:customStyle="1" w:styleId="xl51">
    <w:name w:val="xl51"/>
    <w:basedOn w:val="Normal"/>
    <w:rsid w:val="001D47CC"/>
    <w:pPr>
      <w:spacing w:before="100" w:beforeAutospacing="1" w:after="100" w:afterAutospacing="1"/>
    </w:pPr>
    <w:rPr>
      <w:rFonts w:ascii="Arial" w:eastAsia="Times New Roman" w:hAnsi="Arial" w:cs="Arial"/>
      <w:i/>
      <w:iCs/>
      <w:color w:val="000080"/>
    </w:rPr>
  </w:style>
  <w:style w:type="paragraph" w:customStyle="1" w:styleId="xl52">
    <w:name w:val="xl52"/>
    <w:basedOn w:val="Normal"/>
    <w:rsid w:val="001D47CC"/>
    <w:pPr>
      <w:spacing w:before="100" w:beforeAutospacing="1" w:after="100" w:afterAutospacing="1"/>
      <w:jc w:val="center"/>
    </w:pPr>
    <w:rPr>
      <w:rFonts w:ascii="Arial" w:eastAsia="Times New Roman" w:hAnsi="Arial" w:cs="Arial"/>
      <w:i/>
      <w:iCs/>
      <w:color w:val="000080"/>
    </w:rPr>
  </w:style>
  <w:style w:type="paragraph" w:customStyle="1" w:styleId="xl53">
    <w:name w:val="xl53"/>
    <w:basedOn w:val="Normal"/>
    <w:rsid w:val="001D47CC"/>
    <w:pPr>
      <w:spacing w:before="100" w:beforeAutospacing="1" w:after="100" w:afterAutospacing="1"/>
      <w:textAlignment w:val="top"/>
    </w:pPr>
    <w:rPr>
      <w:rFonts w:ascii="Arial" w:eastAsia="Times New Roman" w:hAnsi="Arial" w:cs="Arial"/>
      <w:i/>
      <w:iCs/>
      <w:color w:val="000080"/>
    </w:rPr>
  </w:style>
  <w:style w:type="paragraph" w:customStyle="1" w:styleId="xl54">
    <w:name w:val="xl54"/>
    <w:basedOn w:val="Normal"/>
    <w:rsid w:val="001D47CC"/>
    <w:pPr>
      <w:spacing w:before="100" w:beforeAutospacing="1" w:after="100" w:afterAutospacing="1"/>
      <w:textAlignment w:val="top"/>
    </w:pPr>
    <w:rPr>
      <w:rFonts w:ascii="Arial" w:eastAsia="Times New Roman" w:hAnsi="Arial" w:cs="Arial"/>
      <w:b/>
      <w:bCs/>
      <w:i/>
      <w:iCs/>
    </w:rPr>
  </w:style>
  <w:style w:type="paragraph" w:customStyle="1" w:styleId="xl55">
    <w:name w:val="xl55"/>
    <w:basedOn w:val="Normal"/>
    <w:rsid w:val="001D47CC"/>
    <w:pPr>
      <w:shd w:val="clear" w:color="auto" w:fill="C0C0C0"/>
      <w:spacing w:before="100" w:beforeAutospacing="1" w:after="100" w:afterAutospacing="1"/>
      <w:jc w:val="center"/>
      <w:textAlignment w:val="center"/>
    </w:pPr>
    <w:rPr>
      <w:rFonts w:ascii="Arial" w:eastAsia="Times New Roman" w:hAnsi="Arial" w:cs="Arial"/>
      <w:b/>
      <w:bCs/>
      <w:i/>
      <w:iCs/>
      <w:color w:val="000080"/>
    </w:rPr>
  </w:style>
  <w:style w:type="character" w:customStyle="1" w:styleId="CommentSubjectChar2">
    <w:name w:val="Comment Subject Char2"/>
    <w:basedOn w:val="CharChar8"/>
    <w:semiHidden/>
    <w:rsid w:val="001D47CC"/>
    <w:rPr>
      <w:b/>
      <w:bCs/>
      <w:sz w:val="16"/>
      <w:szCs w:val="24"/>
      <w:lang w:val="en-US" w:eastAsia="en-US" w:bidi="ar-SA"/>
    </w:rPr>
  </w:style>
  <w:style w:type="paragraph" w:customStyle="1" w:styleId="crHeading1">
    <w:name w:val="crHeading 1"/>
    <w:basedOn w:val="Normal"/>
    <w:rsid w:val="001D47CC"/>
    <w:pPr>
      <w:tabs>
        <w:tab w:val="num" w:pos="360"/>
      </w:tabs>
      <w:spacing w:before="360" w:after="120"/>
      <w:ind w:left="360" w:hanging="360"/>
      <w:jc w:val="both"/>
    </w:pPr>
    <w:rPr>
      <w:rFonts w:eastAsia="Times New Roman"/>
      <w:b/>
      <w:bCs/>
      <w:color w:val="800000"/>
    </w:rPr>
  </w:style>
  <w:style w:type="paragraph" w:customStyle="1" w:styleId="crHeading11">
    <w:name w:val="crHeading 1.1"/>
    <w:basedOn w:val="Normal"/>
    <w:rsid w:val="001D47CC"/>
    <w:pPr>
      <w:tabs>
        <w:tab w:val="num" w:pos="1440"/>
      </w:tabs>
      <w:spacing w:before="240" w:after="120"/>
      <w:ind w:left="1440" w:hanging="360"/>
      <w:jc w:val="both"/>
    </w:pPr>
    <w:rPr>
      <w:rFonts w:eastAsia="Times New Roman"/>
      <w:b/>
      <w:bCs/>
    </w:rPr>
  </w:style>
  <w:style w:type="paragraph" w:customStyle="1" w:styleId="crHeading111Char">
    <w:name w:val="crHeading 1.1.1 Char"/>
    <w:basedOn w:val="Normal"/>
    <w:rsid w:val="001D47CC"/>
    <w:pPr>
      <w:spacing w:before="120" w:after="120"/>
      <w:ind w:firstLine="720"/>
      <w:jc w:val="both"/>
    </w:pPr>
    <w:rPr>
      <w:rFonts w:eastAsia="Times New Roman"/>
      <w:b/>
      <w:bCs/>
      <w:i/>
      <w:iCs/>
    </w:rPr>
  </w:style>
  <w:style w:type="paragraph" w:customStyle="1" w:styleId="Char3">
    <w:name w:val=" Char3"/>
    <w:basedOn w:val="Normal"/>
    <w:rsid w:val="001D47CC"/>
    <w:pPr>
      <w:spacing w:before="120" w:after="160" w:line="240" w:lineRule="exact"/>
      <w:ind w:firstLine="720"/>
      <w:jc w:val="both"/>
    </w:pPr>
    <w:rPr>
      <w:rFonts w:eastAsia="Times New Roman"/>
      <w:noProof/>
      <w:sz w:val="20"/>
      <w:szCs w:val="20"/>
      <w:lang w:val="en-AU" w:eastAsia="en-US"/>
    </w:rPr>
  </w:style>
  <w:style w:type="paragraph" w:customStyle="1" w:styleId="Style1">
    <w:name w:val="Style1"/>
    <w:basedOn w:val="Normal"/>
    <w:qFormat/>
    <w:rsid w:val="001D47CC"/>
    <w:pPr>
      <w:spacing w:before="120" w:after="120" w:line="288" w:lineRule="auto"/>
      <w:ind w:firstLine="720"/>
      <w:jc w:val="center"/>
    </w:pPr>
    <w:rPr>
      <w:rFonts w:eastAsia="Times New Roman"/>
      <w:b/>
      <w:sz w:val="36"/>
      <w:szCs w:val="28"/>
    </w:rPr>
  </w:style>
  <w:style w:type="paragraph" w:customStyle="1" w:styleId="Style2">
    <w:name w:val="Style2"/>
    <w:basedOn w:val="Normal"/>
    <w:link w:val="Style2Char"/>
    <w:qFormat/>
    <w:rsid w:val="001D47CC"/>
    <w:pPr>
      <w:tabs>
        <w:tab w:val="num" w:pos="0"/>
        <w:tab w:val="left" w:pos="360"/>
      </w:tabs>
      <w:spacing w:before="240" w:after="120" w:line="360" w:lineRule="auto"/>
      <w:ind w:left="720" w:hanging="432"/>
      <w:jc w:val="both"/>
    </w:pPr>
    <w:rPr>
      <w:rFonts w:eastAsia="Times New Roman"/>
      <w:b/>
      <w:sz w:val="26"/>
      <w:szCs w:val="26"/>
    </w:rPr>
  </w:style>
  <w:style w:type="paragraph" w:customStyle="1" w:styleId="Style3">
    <w:name w:val="Style3"/>
    <w:basedOn w:val="Normal"/>
    <w:qFormat/>
    <w:rsid w:val="001D47CC"/>
    <w:pPr>
      <w:tabs>
        <w:tab w:val="num" w:pos="720"/>
      </w:tabs>
      <w:autoSpaceDE w:val="0"/>
      <w:autoSpaceDN w:val="0"/>
      <w:adjustRightInd w:val="0"/>
      <w:spacing w:before="120" w:after="120" w:line="288" w:lineRule="auto"/>
      <w:ind w:firstLine="360"/>
      <w:jc w:val="both"/>
    </w:pPr>
    <w:rPr>
      <w:rFonts w:eastAsia="Times New Roman"/>
      <w:b/>
      <w:color w:val="000000"/>
      <w:sz w:val="26"/>
      <w:szCs w:val="26"/>
    </w:rPr>
  </w:style>
  <w:style w:type="paragraph" w:styleId="TOC1">
    <w:name w:val="toc 1"/>
    <w:basedOn w:val="Normal"/>
    <w:next w:val="Normal"/>
    <w:autoRedefine/>
    <w:semiHidden/>
    <w:rsid w:val="001D47CC"/>
    <w:pPr>
      <w:widowControl w:val="0"/>
      <w:tabs>
        <w:tab w:val="right" w:leader="dot" w:pos="9062"/>
      </w:tabs>
      <w:spacing w:before="80" w:line="350" w:lineRule="exact"/>
      <w:ind w:firstLine="454"/>
      <w:jc w:val="both"/>
    </w:pPr>
    <w:rPr>
      <w:rFonts w:eastAsia="Times New Roman"/>
      <w:noProof/>
      <w:spacing w:val="-10"/>
      <w:sz w:val="28"/>
      <w:szCs w:val="28"/>
    </w:rPr>
  </w:style>
  <w:style w:type="paragraph" w:styleId="TOC2">
    <w:name w:val="toc 2"/>
    <w:basedOn w:val="Normal"/>
    <w:next w:val="Normal"/>
    <w:autoRedefine/>
    <w:semiHidden/>
    <w:rsid w:val="001D47CC"/>
    <w:pPr>
      <w:widowControl w:val="0"/>
      <w:spacing w:before="80" w:line="330" w:lineRule="exact"/>
      <w:ind w:firstLine="454"/>
      <w:jc w:val="both"/>
    </w:pPr>
    <w:rPr>
      <w:rFonts w:ascii="Arial" w:eastAsia="Times New Roman" w:hAnsi="Arial" w:cs="Arial"/>
      <w:noProof/>
      <w:sz w:val="25"/>
      <w:szCs w:val="25"/>
    </w:rPr>
  </w:style>
  <w:style w:type="paragraph" w:styleId="TOC3">
    <w:name w:val="toc 3"/>
    <w:basedOn w:val="Normal"/>
    <w:next w:val="Normal"/>
    <w:autoRedefine/>
    <w:semiHidden/>
    <w:rsid w:val="001D47CC"/>
    <w:pPr>
      <w:tabs>
        <w:tab w:val="left" w:pos="1610"/>
        <w:tab w:val="left" w:pos="1800"/>
        <w:tab w:val="right" w:leader="dot" w:pos="9062"/>
      </w:tabs>
      <w:spacing w:before="60" w:after="60" w:line="288" w:lineRule="auto"/>
      <w:ind w:left="482" w:firstLine="720"/>
      <w:jc w:val="both"/>
    </w:pPr>
    <w:rPr>
      <w:rFonts w:eastAsia="Times New Roman"/>
    </w:rPr>
  </w:style>
  <w:style w:type="paragraph" w:styleId="TOC4">
    <w:name w:val="toc 4"/>
    <w:basedOn w:val="Normal"/>
    <w:next w:val="Normal"/>
    <w:autoRedefine/>
    <w:semiHidden/>
    <w:rsid w:val="001D47CC"/>
    <w:pPr>
      <w:spacing w:before="120" w:after="120"/>
      <w:ind w:left="720" w:firstLine="720"/>
      <w:jc w:val="both"/>
    </w:pPr>
    <w:rPr>
      <w:rFonts w:eastAsia="Times New Roman"/>
    </w:rPr>
  </w:style>
  <w:style w:type="paragraph" w:customStyle="1" w:styleId="Style4">
    <w:name w:val="Style4"/>
    <w:basedOn w:val="Heading1"/>
    <w:link w:val="Style4Char"/>
    <w:qFormat/>
    <w:rsid w:val="001D47CC"/>
    <w:pPr>
      <w:keepLines w:val="0"/>
      <w:numPr>
        <w:numId w:val="0"/>
      </w:numPr>
      <w:spacing w:before="120" w:after="120" w:line="312" w:lineRule="auto"/>
      <w:ind w:left="431" w:hanging="431"/>
      <w:jc w:val="center"/>
    </w:pPr>
    <w:rPr>
      <w:rFonts w:ascii="Times New Roman" w:eastAsia="Times New Roman" w:hAnsi="Times New Roman" w:cs="Times New Roman"/>
      <w:b/>
      <w:bCs/>
      <w:color w:val="auto"/>
      <w:kern w:val="32"/>
      <w:sz w:val="28"/>
      <w:szCs w:val="28"/>
    </w:rPr>
  </w:style>
  <w:style w:type="paragraph" w:customStyle="1" w:styleId="Phan">
    <w:name w:val="Phan"/>
    <w:basedOn w:val="Normal"/>
    <w:autoRedefine/>
    <w:qFormat/>
    <w:rsid w:val="001D47CC"/>
    <w:pPr>
      <w:spacing w:before="360" w:after="240" w:line="360" w:lineRule="auto"/>
      <w:jc w:val="center"/>
    </w:pPr>
    <w:rPr>
      <w:rFonts w:eastAsia="Times New Roman"/>
      <w:b/>
      <w:sz w:val="28"/>
      <w:szCs w:val="28"/>
    </w:rPr>
  </w:style>
  <w:style w:type="paragraph" w:customStyle="1" w:styleId="crTable-row1">
    <w:name w:val="crTable-row1"/>
    <w:basedOn w:val="Normal"/>
    <w:rsid w:val="001D47CC"/>
    <w:pPr>
      <w:keepLines/>
      <w:spacing w:before="120" w:after="120"/>
      <w:jc w:val="center"/>
    </w:pPr>
    <w:rPr>
      <w:rFonts w:eastAsia="MS Mincho"/>
      <w:b/>
      <w:bCs/>
      <w:color w:val="6E2500"/>
    </w:rPr>
  </w:style>
  <w:style w:type="paragraph" w:customStyle="1" w:styleId="tvTable-row1">
    <w:name w:val="tvTable-row1"/>
    <w:basedOn w:val="Normal"/>
    <w:rsid w:val="001D47CC"/>
    <w:pPr>
      <w:keepLines/>
      <w:spacing w:before="120" w:after="120"/>
      <w:jc w:val="center"/>
    </w:pPr>
    <w:rPr>
      <w:rFonts w:eastAsia="MS Mincho"/>
      <w:b/>
      <w:bCs/>
      <w:color w:val="6E2500"/>
    </w:rPr>
  </w:style>
  <w:style w:type="paragraph" w:customStyle="1" w:styleId="tvHeading">
    <w:name w:val="tvHeading"/>
    <w:basedOn w:val="Normal"/>
    <w:rsid w:val="001D47CC"/>
    <w:pPr>
      <w:keepLines/>
      <w:pageBreakBefore/>
      <w:tabs>
        <w:tab w:val="left" w:pos="2160"/>
        <w:tab w:val="right" w:pos="5040"/>
        <w:tab w:val="left" w:pos="5760"/>
        <w:tab w:val="right" w:pos="8640"/>
      </w:tabs>
      <w:spacing w:before="480" w:after="240"/>
      <w:jc w:val="center"/>
    </w:pPr>
    <w:rPr>
      <w:rFonts w:eastAsia="MS Mincho"/>
      <w:b/>
      <w:bCs/>
      <w:caps/>
      <w:color w:val="003400"/>
      <w:sz w:val="28"/>
    </w:rPr>
  </w:style>
  <w:style w:type="paragraph" w:customStyle="1" w:styleId="tvHeading1">
    <w:name w:val="tvHeading 1"/>
    <w:basedOn w:val="Normal"/>
    <w:autoRedefine/>
    <w:rsid w:val="001D47CC"/>
    <w:pPr>
      <w:spacing w:before="240" w:after="120"/>
    </w:pPr>
    <w:rPr>
      <w:rFonts w:eastAsia="MS Mincho"/>
      <w:bCs/>
      <w:i/>
      <w:color w:val="0000FF"/>
      <w:sz w:val="26"/>
      <w:szCs w:val="26"/>
    </w:rPr>
  </w:style>
  <w:style w:type="paragraph" w:customStyle="1" w:styleId="cirenNote">
    <w:name w:val="cirenNote"/>
    <w:basedOn w:val="tvHeading"/>
    <w:autoRedefine/>
    <w:rsid w:val="001D47CC"/>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1D47CC"/>
    <w:pPr>
      <w:spacing w:before="120" w:after="120"/>
      <w:ind w:left="72" w:right="180"/>
    </w:pPr>
    <w:rPr>
      <w:rFonts w:eastAsia="Times New Roman"/>
      <w:sz w:val="22"/>
    </w:rPr>
  </w:style>
  <w:style w:type="paragraph" w:customStyle="1" w:styleId="HeadingLv1">
    <w:name w:val="Heading Lv1"/>
    <w:basedOn w:val="Normal"/>
    <w:autoRedefine/>
    <w:rsid w:val="001D47CC"/>
    <w:pPr>
      <w:keepLines/>
      <w:spacing w:before="80" w:after="80"/>
      <w:jc w:val="center"/>
    </w:pPr>
    <w:rPr>
      <w:rFonts w:eastAsia="Times New Roman"/>
      <w:b/>
      <w:bCs/>
      <w:color w:val="6E2500"/>
      <w:sz w:val="22"/>
    </w:rPr>
  </w:style>
  <w:style w:type="paragraph" w:customStyle="1" w:styleId="Tabletext">
    <w:name w:val="Tabletext"/>
    <w:basedOn w:val="Normal"/>
    <w:rsid w:val="001D47CC"/>
    <w:pPr>
      <w:keepLines/>
      <w:widowControl w:val="0"/>
      <w:spacing w:after="120" w:line="240" w:lineRule="atLeast"/>
    </w:pPr>
    <w:rPr>
      <w:rFonts w:eastAsia="MS Mincho"/>
      <w:sz w:val="20"/>
      <w:szCs w:val="20"/>
    </w:rPr>
  </w:style>
  <w:style w:type="paragraph" w:customStyle="1" w:styleId="infoblue">
    <w:name w:val="infoblue"/>
    <w:basedOn w:val="Normal"/>
    <w:rsid w:val="001D47CC"/>
    <w:pPr>
      <w:spacing w:after="120" w:line="240" w:lineRule="atLeast"/>
      <w:ind w:left="720"/>
    </w:pPr>
    <w:rPr>
      <w:rFonts w:eastAsia="Times New Roman"/>
      <w:i/>
      <w:iCs/>
      <w:color w:val="0000FF"/>
      <w:sz w:val="20"/>
      <w:szCs w:val="20"/>
    </w:rPr>
  </w:style>
  <w:style w:type="paragraph" w:customStyle="1" w:styleId="NormalIndent0">
    <w:name w:val="NormalIndent"/>
    <w:basedOn w:val="Normal"/>
    <w:rsid w:val="001D47CC"/>
    <w:pPr>
      <w:spacing w:before="120" w:line="360" w:lineRule="auto"/>
      <w:ind w:left="2707" w:firstLine="173"/>
      <w:jc w:val="both"/>
    </w:pPr>
    <w:rPr>
      <w:rFonts w:eastAsia="MS Mincho"/>
      <w:bCs/>
    </w:rPr>
  </w:style>
  <w:style w:type="paragraph" w:customStyle="1" w:styleId="Bullet1">
    <w:name w:val="Bullet 1"/>
    <w:basedOn w:val="Normal"/>
    <w:rsid w:val="001D47CC"/>
    <w:pPr>
      <w:tabs>
        <w:tab w:val="num" w:pos="1080"/>
      </w:tabs>
      <w:spacing w:before="120" w:line="360" w:lineRule="auto"/>
      <w:ind w:left="1080" w:hanging="360"/>
      <w:jc w:val="both"/>
    </w:pPr>
    <w:rPr>
      <w:rFonts w:eastAsia="MS Mincho"/>
      <w:bCs/>
    </w:rPr>
  </w:style>
  <w:style w:type="paragraph" w:customStyle="1" w:styleId="CrPhan">
    <w:name w:val="Cr Phan"/>
    <w:basedOn w:val="Normal"/>
    <w:rsid w:val="001D47CC"/>
    <w:pPr>
      <w:tabs>
        <w:tab w:val="num" w:pos="1080"/>
      </w:tabs>
      <w:spacing w:before="120" w:after="120"/>
      <w:ind w:left="1080" w:hanging="720"/>
    </w:pPr>
    <w:rPr>
      <w:rFonts w:eastAsia="Times New Roman"/>
      <w:b/>
      <w:szCs w:val="20"/>
    </w:rPr>
  </w:style>
  <w:style w:type="paragraph" w:customStyle="1" w:styleId="MMTopic1">
    <w:name w:val="MM Topic 1"/>
    <w:basedOn w:val="Heading4"/>
    <w:autoRedefine/>
    <w:rsid w:val="001D47CC"/>
    <w:pPr>
      <w:keepLines w:val="0"/>
      <w:widowControl/>
      <w:numPr>
        <w:ilvl w:val="0"/>
        <w:numId w:val="0"/>
      </w:numPr>
      <w:spacing w:before="120" w:after="120" w:line="288" w:lineRule="auto"/>
      <w:ind w:left="720"/>
    </w:pPr>
    <w:rPr>
      <w:rFonts w:ascii="Times New Roman" w:eastAsia="Times New Roman" w:hAnsi="Times New Roman" w:cs="Times New Roman"/>
      <w:bCs/>
      <w:iCs w:val="0"/>
      <w:color w:val="auto"/>
      <w:sz w:val="26"/>
      <w:szCs w:val="26"/>
      <w:lang w:val="nl-NL" w:eastAsia="en-US"/>
    </w:rPr>
  </w:style>
  <w:style w:type="paragraph" w:customStyle="1" w:styleId="MMTopic2">
    <w:name w:val="MM Topic 2"/>
    <w:basedOn w:val="Heading2"/>
    <w:link w:val="MMTopic2Char"/>
    <w:rsid w:val="001D47CC"/>
    <w:pPr>
      <w:keepLines w:val="0"/>
      <w:numPr>
        <w:ilvl w:val="0"/>
        <w:numId w:val="0"/>
      </w:numPr>
      <w:tabs>
        <w:tab w:val="num" w:pos="1440"/>
      </w:tabs>
      <w:spacing w:before="240" w:after="60"/>
      <w:ind w:left="1440" w:hanging="360"/>
    </w:pPr>
    <w:rPr>
      <w:rFonts w:ascii="Arial" w:eastAsia="Times New Roman" w:hAnsi="Arial" w:cs="Arial"/>
      <w:b/>
      <w:bCs/>
      <w:i/>
      <w:iCs/>
      <w:color w:val="auto"/>
      <w:sz w:val="28"/>
      <w:szCs w:val="28"/>
    </w:rPr>
  </w:style>
  <w:style w:type="paragraph" w:customStyle="1" w:styleId="MMTopic3">
    <w:name w:val="MM Topic 3"/>
    <w:basedOn w:val="Heading3"/>
    <w:rsid w:val="001D47CC"/>
    <w:pPr>
      <w:keepNext/>
      <w:numPr>
        <w:ilvl w:val="0"/>
        <w:numId w:val="0"/>
      </w:numPr>
      <w:spacing w:before="240" w:beforeAutospacing="0" w:after="60" w:afterAutospacing="0"/>
    </w:pPr>
    <w:rPr>
      <w:rFonts w:ascii="Times New Roman" w:eastAsia="Times New Roman" w:hAnsi="Times New Roman" w:cs="Arial" w:hint="default"/>
      <w:sz w:val="26"/>
      <w:szCs w:val="26"/>
      <w:lang w:eastAsia="en-US"/>
    </w:rPr>
  </w:style>
  <w:style w:type="character" w:customStyle="1" w:styleId="crHeading111CharChar">
    <w:name w:val="crHeading 1.1.1 Char Char"/>
    <w:basedOn w:val="DefaultParagraphFont"/>
    <w:rsid w:val="001D47CC"/>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1D47CC"/>
    <w:pPr>
      <w:keepLines w:val="0"/>
      <w:numPr>
        <w:numId w:val="0"/>
      </w:numPr>
      <w:spacing w:before="120" w:after="120" w:line="264" w:lineRule="auto"/>
    </w:pPr>
    <w:rPr>
      <w:rFonts w:ascii="Times New Roman" w:eastAsia="Times New Roman" w:hAnsi="Times New Roman" w:cs="Arial"/>
      <w:b/>
      <w:color w:val="auto"/>
      <w:kern w:val="32"/>
      <w:sz w:val="26"/>
      <w:szCs w:val="20"/>
    </w:rPr>
  </w:style>
  <w:style w:type="paragraph" w:customStyle="1" w:styleId="tvHeading11">
    <w:name w:val="tvHeading 1.1"/>
    <w:basedOn w:val="Normal"/>
    <w:rsid w:val="001D47CC"/>
    <w:pPr>
      <w:tabs>
        <w:tab w:val="num" w:pos="1440"/>
      </w:tabs>
      <w:spacing w:after="120"/>
      <w:ind w:left="1440" w:hanging="360"/>
    </w:pPr>
    <w:rPr>
      <w:rFonts w:eastAsia="Times New Roman"/>
      <w:b/>
      <w:bCs/>
      <w:color w:val="000080"/>
    </w:rPr>
  </w:style>
  <w:style w:type="paragraph" w:customStyle="1" w:styleId="tvHeading111">
    <w:name w:val="tvHeading 1.1.1"/>
    <w:basedOn w:val="Normal"/>
    <w:rsid w:val="001D47CC"/>
    <w:pPr>
      <w:spacing w:before="240" w:after="240"/>
      <w:ind w:left="562"/>
    </w:pPr>
    <w:rPr>
      <w:rFonts w:eastAsia="Times New Roman"/>
      <w:b/>
      <w:bCs/>
      <w:i/>
      <w:iCs/>
    </w:rPr>
  </w:style>
  <w:style w:type="paragraph" w:customStyle="1" w:styleId="T">
    <w:name w:val="T"/>
    <w:basedOn w:val="Normal"/>
    <w:link w:val="TChar"/>
    <w:rsid w:val="001D47CC"/>
    <w:rPr>
      <w:rFonts w:ascii=".VnTime" w:eastAsia="Times New Roman" w:hAnsi=".VnTime"/>
      <w:sz w:val="28"/>
      <w:szCs w:val="20"/>
      <w:lang w:val="vi-VN"/>
    </w:rPr>
  </w:style>
  <w:style w:type="character" w:customStyle="1" w:styleId="TChar">
    <w:name w:val="T Char"/>
    <w:link w:val="T"/>
    <w:locked/>
    <w:rsid w:val="001D47CC"/>
    <w:rPr>
      <w:rFonts w:ascii=".VnTime" w:eastAsia="Times New Roman" w:hAnsi=".VnTime" w:cs="Times New Roman"/>
      <w:sz w:val="28"/>
      <w:szCs w:val="20"/>
      <w:lang w:val="vi-VN"/>
    </w:rPr>
  </w:style>
  <w:style w:type="paragraph" w:customStyle="1" w:styleId="crHeading">
    <w:name w:val="crHeading"/>
    <w:basedOn w:val="Normal"/>
    <w:next w:val="Normal"/>
    <w:rsid w:val="001D47CC"/>
    <w:pPr>
      <w:spacing w:before="240"/>
      <w:jc w:val="center"/>
    </w:pPr>
    <w:rPr>
      <w:rFonts w:eastAsia="Times New Roman"/>
      <w:b/>
      <w:color w:val="333333"/>
      <w:sz w:val="28"/>
      <w:szCs w:val="20"/>
    </w:rPr>
  </w:style>
  <w:style w:type="paragraph" w:styleId="TOC5">
    <w:name w:val="toc 5"/>
    <w:basedOn w:val="Normal"/>
    <w:next w:val="Normal"/>
    <w:autoRedefine/>
    <w:semiHidden/>
    <w:rsid w:val="001D47CC"/>
    <w:pPr>
      <w:ind w:left="960"/>
    </w:pPr>
    <w:rPr>
      <w:rFonts w:eastAsia="Times New Roman"/>
      <w:sz w:val="18"/>
      <w:szCs w:val="18"/>
    </w:rPr>
  </w:style>
  <w:style w:type="paragraph" w:styleId="TOC6">
    <w:name w:val="toc 6"/>
    <w:basedOn w:val="Normal"/>
    <w:next w:val="Normal"/>
    <w:autoRedefine/>
    <w:semiHidden/>
    <w:rsid w:val="001D47CC"/>
    <w:pPr>
      <w:ind w:left="1200"/>
    </w:pPr>
    <w:rPr>
      <w:rFonts w:eastAsia="Times New Roman"/>
      <w:sz w:val="18"/>
      <w:szCs w:val="18"/>
    </w:rPr>
  </w:style>
  <w:style w:type="paragraph" w:styleId="TOC7">
    <w:name w:val="toc 7"/>
    <w:basedOn w:val="Normal"/>
    <w:next w:val="Normal"/>
    <w:autoRedefine/>
    <w:semiHidden/>
    <w:rsid w:val="001D47CC"/>
    <w:pPr>
      <w:ind w:left="1440"/>
    </w:pPr>
    <w:rPr>
      <w:rFonts w:eastAsia="Times New Roman"/>
      <w:sz w:val="18"/>
      <w:szCs w:val="18"/>
    </w:rPr>
  </w:style>
  <w:style w:type="paragraph" w:styleId="TOC8">
    <w:name w:val="toc 8"/>
    <w:basedOn w:val="Normal"/>
    <w:next w:val="Normal"/>
    <w:autoRedefine/>
    <w:semiHidden/>
    <w:rsid w:val="001D47CC"/>
    <w:pPr>
      <w:ind w:left="1680"/>
    </w:pPr>
    <w:rPr>
      <w:rFonts w:eastAsia="Times New Roman"/>
      <w:sz w:val="18"/>
      <w:szCs w:val="18"/>
    </w:rPr>
  </w:style>
  <w:style w:type="paragraph" w:styleId="TOC9">
    <w:name w:val="toc 9"/>
    <w:basedOn w:val="Normal"/>
    <w:next w:val="Normal"/>
    <w:autoRedefine/>
    <w:semiHidden/>
    <w:rsid w:val="001D47CC"/>
    <w:pPr>
      <w:ind w:left="1920"/>
    </w:pPr>
    <w:rPr>
      <w:rFonts w:eastAsia="Times New Roman"/>
      <w:sz w:val="18"/>
      <w:szCs w:val="18"/>
    </w:rPr>
  </w:style>
  <w:style w:type="paragraph" w:customStyle="1" w:styleId="Char1CharCharChar1CharCharChar">
    <w:name w:val="Char1 Char Char Char1 Char Char Char"/>
    <w:basedOn w:val="Normal"/>
    <w:rsid w:val="001D47CC"/>
    <w:pPr>
      <w:pageBreakBefore/>
      <w:spacing w:before="100" w:beforeAutospacing="1" w:after="100" w:afterAutospacing="1"/>
      <w:jc w:val="both"/>
    </w:pPr>
    <w:rPr>
      <w:rFonts w:ascii="Tahoma" w:eastAsia="Times New Roman" w:hAnsi="Tahoma"/>
      <w:sz w:val="20"/>
      <w:szCs w:val="20"/>
    </w:rPr>
  </w:style>
  <w:style w:type="paragraph" w:customStyle="1" w:styleId="crHeading111">
    <w:name w:val="crHeading 1.1.1"/>
    <w:basedOn w:val="Normal"/>
    <w:rsid w:val="001D47CC"/>
    <w:pPr>
      <w:spacing w:before="120" w:after="120"/>
    </w:pPr>
    <w:rPr>
      <w:rFonts w:eastAsia="Times New Roman"/>
      <w:b/>
      <w:bCs/>
      <w:i/>
      <w:iCs/>
    </w:rPr>
  </w:style>
  <w:style w:type="paragraph" w:customStyle="1" w:styleId="Heading45">
    <w:name w:val="Heading4"/>
    <w:basedOn w:val="Heading4"/>
    <w:rsid w:val="001D47CC"/>
    <w:pPr>
      <w:keepLines w:val="0"/>
      <w:widowControl/>
      <w:numPr>
        <w:ilvl w:val="0"/>
        <w:numId w:val="0"/>
      </w:numPr>
      <w:tabs>
        <w:tab w:val="num" w:pos="1260"/>
      </w:tabs>
      <w:spacing w:before="120" w:after="120" w:line="288" w:lineRule="auto"/>
      <w:ind w:left="1440" w:hanging="360"/>
    </w:pPr>
    <w:rPr>
      <w:rFonts w:ascii="Arial" w:eastAsia="Times New Roman" w:hAnsi="Arial" w:cs="Times New Roman"/>
      <w:bCs/>
      <w:i w:val="0"/>
      <w:iCs w:val="0"/>
      <w:color w:val="auto"/>
      <w:sz w:val="26"/>
      <w:szCs w:val="26"/>
      <w:lang w:val="en-US" w:eastAsia="en-US"/>
    </w:rPr>
  </w:style>
  <w:style w:type="paragraph" w:styleId="TOAHeading">
    <w:name w:val="toa heading"/>
    <w:basedOn w:val="Normal"/>
    <w:next w:val="Normal"/>
    <w:semiHidden/>
    <w:rsid w:val="001D47CC"/>
    <w:pPr>
      <w:spacing w:before="120"/>
    </w:pPr>
    <w:rPr>
      <w:rFonts w:ascii="Arial" w:eastAsia="Times New Roman" w:hAnsi="Arial" w:cs="Arial"/>
      <w:b/>
      <w:bCs/>
    </w:rPr>
  </w:style>
  <w:style w:type="paragraph" w:styleId="TableofFigures">
    <w:name w:val="table of figures"/>
    <w:basedOn w:val="Normal"/>
    <w:next w:val="Normal"/>
    <w:semiHidden/>
    <w:rsid w:val="001D47CC"/>
    <w:pPr>
      <w:ind w:left="480" w:hanging="480"/>
    </w:pPr>
    <w:rPr>
      <w:rFonts w:eastAsia="Times New Roman"/>
      <w:caps/>
      <w:sz w:val="20"/>
      <w:szCs w:val="20"/>
    </w:rPr>
  </w:style>
  <w:style w:type="paragraph" w:customStyle="1" w:styleId="CharCharCharChar">
    <w:name w:val=" Char Char Char Char"/>
    <w:basedOn w:val="Normal"/>
    <w:rsid w:val="001D47CC"/>
    <w:pPr>
      <w:pageBreakBefore/>
      <w:spacing w:before="100" w:beforeAutospacing="1" w:after="100" w:afterAutospacing="1"/>
      <w:jc w:val="both"/>
    </w:pPr>
    <w:rPr>
      <w:rFonts w:ascii="Tahoma" w:eastAsia="Times New Roman" w:hAnsi="Tahoma"/>
      <w:sz w:val="20"/>
      <w:szCs w:val="20"/>
    </w:rPr>
  </w:style>
  <w:style w:type="paragraph" w:customStyle="1" w:styleId="Char1CharChar0">
    <w:name w:val="Char1 (文字) (文字) Char (文字) (文字) Char"/>
    <w:basedOn w:val="Normal"/>
    <w:rsid w:val="001D47CC"/>
    <w:pPr>
      <w:spacing w:after="160" w:line="240" w:lineRule="exact"/>
    </w:pPr>
    <w:rPr>
      <w:rFonts w:ascii="Arial" w:eastAsia="Times New Roman" w:hAnsi="Arial" w:cs="Arial"/>
      <w:sz w:val="20"/>
      <w:szCs w:val="20"/>
    </w:rPr>
  </w:style>
  <w:style w:type="paragraph" w:customStyle="1" w:styleId="ListwNr1Char">
    <w:name w:val="List w/Nr 1 Char"/>
    <w:basedOn w:val="Normal"/>
    <w:rsid w:val="001D47CC"/>
    <w:pPr>
      <w:spacing w:before="240" w:after="240"/>
    </w:pPr>
    <w:rPr>
      <w:rFonts w:eastAsia="Times New Roman"/>
    </w:rPr>
  </w:style>
  <w:style w:type="paragraph" w:customStyle="1" w:styleId="Article">
    <w:name w:val="Article"/>
    <w:basedOn w:val="Normal"/>
    <w:next w:val="ListwNr1Char"/>
    <w:rsid w:val="001D47CC"/>
    <w:pPr>
      <w:spacing w:before="360" w:after="240"/>
    </w:pPr>
    <w:rPr>
      <w:rFonts w:ascii="Times New Roman Bold" w:eastAsia="Times New Roman" w:hAnsi="Times New Roman Bold"/>
      <w:b/>
    </w:rPr>
  </w:style>
  <w:style w:type="paragraph" w:customStyle="1" w:styleId="Listwletters">
    <w:name w:val="List w/letters"/>
    <w:basedOn w:val="Normal"/>
    <w:rsid w:val="001D47CC"/>
    <w:pPr>
      <w:spacing w:before="60" w:after="60"/>
    </w:pPr>
    <w:rPr>
      <w:rFonts w:eastAsia="Times New Roman"/>
    </w:rPr>
  </w:style>
  <w:style w:type="paragraph" w:styleId="Salutation">
    <w:name w:val="Salutation"/>
    <w:basedOn w:val="Normal"/>
    <w:next w:val="Normal"/>
    <w:link w:val="SalutationChar1"/>
    <w:rsid w:val="001D47CC"/>
    <w:rPr>
      <w:rFonts w:eastAsia="Times New Roman"/>
      <w:sz w:val="28"/>
      <w:szCs w:val="28"/>
    </w:rPr>
  </w:style>
  <w:style w:type="character" w:customStyle="1" w:styleId="SalutationChar">
    <w:name w:val="Salutation Char"/>
    <w:basedOn w:val="DefaultParagraphFont"/>
    <w:rsid w:val="001D47CC"/>
    <w:rPr>
      <w:rFonts w:ascii="Times New Roman" w:hAnsi="Times New Roman" w:cs="Times New Roman"/>
      <w:sz w:val="24"/>
      <w:szCs w:val="24"/>
    </w:rPr>
  </w:style>
  <w:style w:type="paragraph" w:customStyle="1" w:styleId="normal0">
    <w:name w:val="normal"/>
    <w:basedOn w:val="Normal"/>
    <w:rsid w:val="001D47CC"/>
    <w:rPr>
      <w:rFonts w:eastAsia="Times New Roman"/>
    </w:rPr>
  </w:style>
  <w:style w:type="paragraph" w:customStyle="1" w:styleId="body0020text">
    <w:name w:val="body_0020text"/>
    <w:basedOn w:val="Normal"/>
    <w:rsid w:val="001D47CC"/>
    <w:pPr>
      <w:spacing w:before="140" w:after="140"/>
    </w:pPr>
    <w:rPr>
      <w:rFonts w:eastAsia="Times New Roman"/>
    </w:rPr>
  </w:style>
  <w:style w:type="paragraph" w:customStyle="1" w:styleId="normal002dp">
    <w:name w:val="normal_002dp"/>
    <w:basedOn w:val="Normal"/>
    <w:rsid w:val="001D47CC"/>
    <w:rPr>
      <w:rFonts w:ascii="Arial" w:eastAsia="Times New Roman" w:hAnsi="Arial" w:cs="Arial"/>
      <w:sz w:val="18"/>
      <w:szCs w:val="18"/>
    </w:rPr>
  </w:style>
  <w:style w:type="character" w:customStyle="1" w:styleId="normalchar10">
    <w:name w:val="normal__char1"/>
    <w:basedOn w:val="DefaultParagraphFont"/>
    <w:rsid w:val="001D47CC"/>
    <w:rPr>
      <w:rFonts w:ascii="Times New Roman" w:hAnsi="Times New Roman" w:cs="Times New Roman" w:hint="default"/>
      <w:sz w:val="24"/>
      <w:szCs w:val="24"/>
    </w:rPr>
  </w:style>
  <w:style w:type="character" w:customStyle="1" w:styleId="body0020textchar1">
    <w:name w:val="body_0020text__char1"/>
    <w:basedOn w:val="DefaultParagraphFont"/>
    <w:rsid w:val="001D47CC"/>
    <w:rPr>
      <w:rFonts w:ascii="Times New Roman" w:hAnsi="Times New Roman" w:cs="Times New Roman" w:hint="default"/>
      <w:sz w:val="24"/>
      <w:szCs w:val="24"/>
    </w:rPr>
  </w:style>
  <w:style w:type="character" w:customStyle="1" w:styleId="strongchar1">
    <w:name w:val="strong__char1"/>
    <w:basedOn w:val="DefaultParagraphFont"/>
    <w:rsid w:val="001D47CC"/>
    <w:rPr>
      <w:b/>
      <w:bCs/>
    </w:rPr>
  </w:style>
  <w:style w:type="character" w:customStyle="1" w:styleId="emphasischar1">
    <w:name w:val="emphasis__char1"/>
    <w:basedOn w:val="DefaultParagraphFont"/>
    <w:rsid w:val="001D47CC"/>
    <w:rPr>
      <w:i/>
      <w:iCs/>
    </w:rPr>
  </w:style>
  <w:style w:type="character" w:customStyle="1" w:styleId="normal002dhchar1">
    <w:name w:val="normal_002dh__char1"/>
    <w:basedOn w:val="DefaultParagraphFont"/>
    <w:rsid w:val="001D47CC"/>
    <w:rPr>
      <w:rFonts w:ascii="Arial" w:hAnsi="Arial" w:cs="Arial" w:hint="default"/>
      <w:sz w:val="18"/>
      <w:szCs w:val="18"/>
    </w:rPr>
  </w:style>
  <w:style w:type="paragraph" w:customStyle="1" w:styleId="n-tendieu">
    <w:name w:val="n-tendieu"/>
    <w:basedOn w:val="Normal"/>
    <w:rsid w:val="001D47CC"/>
    <w:pPr>
      <w:spacing w:before="180" w:after="120" w:line="340" w:lineRule="exact"/>
      <w:ind w:firstLine="720"/>
      <w:jc w:val="both"/>
    </w:pPr>
    <w:rPr>
      <w:rFonts w:ascii=".VnTime" w:eastAsia="MS UI Gothic" w:hAnsi=".VnTime" w:cs=".VnTime"/>
      <w:b/>
      <w:bCs/>
      <w:sz w:val="28"/>
      <w:szCs w:val="28"/>
      <w:lang w:val="en-GB"/>
    </w:rPr>
  </w:style>
  <w:style w:type="paragraph" w:customStyle="1" w:styleId="CharChar11Char">
    <w:name w:val=" Char Char11 Char"/>
    <w:basedOn w:val="Normal"/>
    <w:rsid w:val="001D47CC"/>
    <w:pPr>
      <w:spacing w:after="160" w:line="240" w:lineRule="exact"/>
    </w:pPr>
    <w:rPr>
      <w:rFonts w:ascii="Verdana" w:eastAsia="Times New Roman" w:hAnsi="Verdana"/>
      <w:sz w:val="20"/>
      <w:szCs w:val="20"/>
    </w:rPr>
  </w:style>
  <w:style w:type="character" w:customStyle="1" w:styleId="bodytextindent-h">
    <w:name w:val="bodytextindent-h"/>
    <w:basedOn w:val="DefaultParagraphFont"/>
    <w:rsid w:val="001D47CC"/>
  </w:style>
  <w:style w:type="paragraph" w:customStyle="1" w:styleId="dieu0">
    <w:name w:val="dieu"/>
    <w:basedOn w:val="Normal"/>
    <w:link w:val="dieuChar0"/>
    <w:autoRedefine/>
    <w:rsid w:val="001D47CC"/>
    <w:pPr>
      <w:spacing w:after="120"/>
      <w:ind w:firstLine="720"/>
    </w:pPr>
    <w:rPr>
      <w:rFonts w:eastAsia="Calibri"/>
      <w:b/>
      <w:color w:val="0000FF"/>
      <w:spacing w:val="24"/>
      <w:sz w:val="26"/>
      <w:szCs w:val="26"/>
    </w:rPr>
  </w:style>
  <w:style w:type="character" w:customStyle="1" w:styleId="dieuChar0">
    <w:name w:val="dieu Char"/>
    <w:basedOn w:val="DefaultParagraphFont"/>
    <w:link w:val="dieu0"/>
    <w:locked/>
    <w:rsid w:val="001D47CC"/>
    <w:rPr>
      <w:rFonts w:ascii="Times New Roman" w:eastAsia="Calibri" w:hAnsi="Times New Roman" w:cs="Times New Roman"/>
      <w:b/>
      <w:color w:val="0000FF"/>
      <w:spacing w:val="24"/>
      <w:sz w:val="26"/>
      <w:szCs w:val="26"/>
    </w:rPr>
  </w:style>
  <w:style w:type="paragraph" w:customStyle="1" w:styleId="bodytextindent-p">
    <w:name w:val="bodytextindent-p"/>
    <w:basedOn w:val="Normal"/>
    <w:rsid w:val="001D47CC"/>
    <w:pPr>
      <w:spacing w:before="100" w:beforeAutospacing="1" w:after="100" w:afterAutospacing="1"/>
    </w:pPr>
    <w:rPr>
      <w:rFonts w:eastAsia="Times New Roman"/>
    </w:rPr>
  </w:style>
  <w:style w:type="character" w:customStyle="1" w:styleId="normal-h">
    <w:name w:val="normal-h"/>
    <w:basedOn w:val="DefaultParagraphFont"/>
    <w:rsid w:val="001D47CC"/>
  </w:style>
  <w:style w:type="character" w:customStyle="1" w:styleId="giua-h">
    <w:name w:val="giua-h"/>
    <w:basedOn w:val="DefaultParagraphFont"/>
    <w:rsid w:val="001D47CC"/>
  </w:style>
  <w:style w:type="paragraph" w:customStyle="1" w:styleId="giua-p">
    <w:name w:val="giua-p"/>
    <w:basedOn w:val="Normal"/>
    <w:rsid w:val="001D47CC"/>
    <w:pPr>
      <w:spacing w:before="100" w:beforeAutospacing="1" w:after="100" w:afterAutospacing="1"/>
    </w:pPr>
    <w:rPr>
      <w:rFonts w:eastAsia="Times New Roman"/>
    </w:rPr>
  </w:style>
  <w:style w:type="character" w:customStyle="1" w:styleId="footer-h">
    <w:name w:val="footer-h"/>
    <w:basedOn w:val="DefaultParagraphFont"/>
    <w:rsid w:val="001D47CC"/>
  </w:style>
  <w:style w:type="paragraph" w:customStyle="1" w:styleId="footer-p">
    <w:name w:val="footer-p"/>
    <w:basedOn w:val="Normal"/>
    <w:rsid w:val="001D47CC"/>
    <w:pPr>
      <w:spacing w:before="100" w:beforeAutospacing="1" w:after="100" w:afterAutospacing="1"/>
    </w:pPr>
    <w:rPr>
      <w:rFonts w:eastAsia="Times New Roman"/>
    </w:rPr>
  </w:style>
  <w:style w:type="character" w:customStyle="1" w:styleId="bodytext2-h">
    <w:name w:val="bodytext2-h"/>
    <w:basedOn w:val="DefaultParagraphFont"/>
    <w:rsid w:val="001D47CC"/>
  </w:style>
  <w:style w:type="paragraph" w:customStyle="1" w:styleId="bodytext2-p">
    <w:name w:val="bodytext2-p"/>
    <w:basedOn w:val="Normal"/>
    <w:rsid w:val="001D47CC"/>
    <w:pPr>
      <w:spacing w:before="100" w:beforeAutospacing="1" w:after="100" w:afterAutospacing="1"/>
    </w:pPr>
    <w:rPr>
      <w:rFonts w:eastAsia="Times New Roman"/>
    </w:rPr>
  </w:style>
  <w:style w:type="paragraph" w:customStyle="1" w:styleId="tb">
    <w:name w:val="tb"/>
    <w:basedOn w:val="Normal"/>
    <w:rsid w:val="001D47CC"/>
    <w:pPr>
      <w:spacing w:before="120"/>
      <w:ind w:firstLine="720"/>
      <w:jc w:val="both"/>
    </w:pPr>
    <w:rPr>
      <w:rFonts w:ascii=".VnTime" w:eastAsia="Times New Roman" w:hAnsi=".VnTime"/>
      <w:sz w:val="28"/>
    </w:rPr>
  </w:style>
  <w:style w:type="paragraph" w:styleId="List4">
    <w:name w:val="List 4"/>
    <w:basedOn w:val="Normal"/>
    <w:rsid w:val="001D47CC"/>
    <w:pPr>
      <w:ind w:left="1440" w:hanging="360"/>
    </w:pPr>
    <w:rPr>
      <w:rFonts w:eastAsia="Times New Roman"/>
      <w:sz w:val="28"/>
      <w:szCs w:val="28"/>
    </w:rPr>
  </w:style>
  <w:style w:type="paragraph" w:styleId="List5">
    <w:name w:val="List 5"/>
    <w:basedOn w:val="Normal"/>
    <w:rsid w:val="001D47CC"/>
    <w:pPr>
      <w:ind w:left="1800" w:hanging="360"/>
    </w:pPr>
    <w:rPr>
      <w:rFonts w:eastAsia="Times New Roman"/>
      <w:sz w:val="28"/>
      <w:szCs w:val="28"/>
    </w:rPr>
  </w:style>
  <w:style w:type="paragraph" w:customStyle="1" w:styleId="CharChar2Char">
    <w:name w:val="Char Char2 Char"/>
    <w:basedOn w:val="Normal"/>
    <w:autoRedefine/>
    <w:rsid w:val="001D47CC"/>
    <w:pPr>
      <w:keepNext/>
      <w:spacing w:after="160" w:line="240" w:lineRule="exact"/>
      <w:ind w:left="720"/>
    </w:pPr>
    <w:rPr>
      <w:rFonts w:ascii="Arial" w:eastAsia="Times New Roman" w:hAnsi="Arial" w:cs="Verdana"/>
      <w:sz w:val="22"/>
      <w:szCs w:val="20"/>
    </w:rPr>
  </w:style>
  <w:style w:type="paragraph" w:customStyle="1" w:styleId="xl56">
    <w:name w:val="xl56"/>
    <w:basedOn w:val="Normal"/>
    <w:rsid w:val="001D47CC"/>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sz w:val="22"/>
      <w:szCs w:val="22"/>
    </w:rPr>
  </w:style>
  <w:style w:type="paragraph" w:customStyle="1" w:styleId="CharCharCharCharChar">
    <w:name w:val="Char Char Char Char Char"/>
    <w:basedOn w:val="Normal"/>
    <w:rsid w:val="001D47CC"/>
    <w:pPr>
      <w:spacing w:after="160" w:line="240" w:lineRule="exact"/>
    </w:pPr>
    <w:rPr>
      <w:rFonts w:ascii="Verdana" w:eastAsia="Times New Roman" w:hAnsi="Verdana"/>
      <w:sz w:val="20"/>
      <w:szCs w:val="20"/>
    </w:rPr>
  </w:style>
  <w:style w:type="character" w:customStyle="1" w:styleId="normal-h1">
    <w:name w:val="normal-h1"/>
    <w:rsid w:val="001D47CC"/>
    <w:rPr>
      <w:rFonts w:ascii=".VnTime" w:hAnsi=".VnTime" w:hint="default"/>
      <w:color w:val="0000FF"/>
      <w:sz w:val="24"/>
      <w:szCs w:val="24"/>
    </w:rPr>
  </w:style>
  <w:style w:type="paragraph" w:customStyle="1" w:styleId="heading1-p">
    <w:name w:val="heading1-p"/>
    <w:basedOn w:val="Normal"/>
    <w:rsid w:val="001D47CC"/>
    <w:rPr>
      <w:rFonts w:eastAsia="Times New Roman"/>
      <w:sz w:val="20"/>
      <w:szCs w:val="20"/>
    </w:rPr>
  </w:style>
  <w:style w:type="paragraph" w:customStyle="1" w:styleId="heading3-p">
    <w:name w:val="heading3-p"/>
    <w:basedOn w:val="Normal"/>
    <w:rsid w:val="001D47CC"/>
    <w:pPr>
      <w:jc w:val="center"/>
    </w:pPr>
    <w:rPr>
      <w:rFonts w:eastAsia="Times New Roman"/>
      <w:sz w:val="20"/>
      <w:szCs w:val="20"/>
    </w:rPr>
  </w:style>
  <w:style w:type="character" w:customStyle="1" w:styleId="heading1-h1">
    <w:name w:val="heading1-h1"/>
    <w:basedOn w:val="DefaultParagraphFont"/>
    <w:rsid w:val="001D47CC"/>
    <w:rPr>
      <w:rFonts w:ascii=".VnTime" w:hAnsi=".VnTime" w:hint="default"/>
      <w:sz w:val="28"/>
      <w:szCs w:val="28"/>
    </w:rPr>
  </w:style>
  <w:style w:type="character" w:customStyle="1" w:styleId="heading3-h1">
    <w:name w:val="heading3-h1"/>
    <w:basedOn w:val="DefaultParagraphFont"/>
    <w:rsid w:val="001D47CC"/>
    <w:rPr>
      <w:rFonts w:ascii=".VnTimeH" w:hAnsi=".VnTimeH" w:hint="default"/>
      <w:b/>
      <w:bCs/>
      <w:sz w:val="28"/>
      <w:szCs w:val="28"/>
    </w:rPr>
  </w:style>
  <w:style w:type="paragraph" w:customStyle="1" w:styleId="g">
    <w:name w:val="g"/>
    <w:basedOn w:val="Normal"/>
    <w:link w:val="gChar"/>
    <w:rsid w:val="001D47CC"/>
    <w:pPr>
      <w:tabs>
        <w:tab w:val="num" w:pos="900"/>
      </w:tabs>
      <w:spacing w:before="40" w:after="20" w:line="288" w:lineRule="auto"/>
      <w:ind w:left="900" w:hanging="360"/>
      <w:jc w:val="both"/>
    </w:pPr>
    <w:rPr>
      <w:rFonts w:ascii=".VnTime" w:eastAsia="Times New Roman" w:hAnsi=".VnTime"/>
      <w:sz w:val="26"/>
      <w:szCs w:val="26"/>
    </w:rPr>
  </w:style>
  <w:style w:type="character" w:customStyle="1" w:styleId="gChar">
    <w:name w:val="g Char"/>
    <w:basedOn w:val="DefaultParagraphFont"/>
    <w:link w:val="g"/>
    <w:rsid w:val="001D47CC"/>
    <w:rPr>
      <w:rFonts w:ascii=".VnTime" w:eastAsia="Times New Roman" w:hAnsi=".VnTime" w:cs="Times New Roman"/>
      <w:sz w:val="26"/>
      <w:szCs w:val="26"/>
    </w:rPr>
  </w:style>
  <w:style w:type="paragraph" w:customStyle="1" w:styleId="than">
    <w:name w:val="than"/>
    <w:rsid w:val="001D47CC"/>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1D47CC"/>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basedOn w:val="DefaultParagraphFont"/>
    <w:link w:val="tenmon"/>
    <w:rsid w:val="001D47CC"/>
    <w:rPr>
      <w:rFonts w:ascii="Times New Roman" w:eastAsia="Times New Roman" w:hAnsi="Times New Roman" w:cs=".VnTime"/>
      <w:b/>
      <w:sz w:val="28"/>
      <w:szCs w:val="28"/>
    </w:rPr>
  </w:style>
  <w:style w:type="character" w:customStyle="1" w:styleId="StyleBold">
    <w:name w:val="Style Bold"/>
    <w:basedOn w:val="DefaultParagraphFont"/>
    <w:rsid w:val="001D47CC"/>
    <w:rPr>
      <w:b/>
      <w:bCs/>
    </w:rPr>
  </w:style>
  <w:style w:type="paragraph" w:customStyle="1" w:styleId="bang1">
    <w:name w:val="bang1"/>
    <w:rsid w:val="001D47CC"/>
    <w:pPr>
      <w:spacing w:after="0" w:line="240" w:lineRule="auto"/>
      <w:jc w:val="center"/>
    </w:pPr>
    <w:rPr>
      <w:rFonts w:ascii="Times New Roman" w:eastAsia="Times New Roman" w:hAnsi="Times New Roman" w:cs=".VnTime"/>
      <w:sz w:val="28"/>
      <w:szCs w:val="28"/>
    </w:rPr>
  </w:style>
  <w:style w:type="paragraph" w:customStyle="1" w:styleId="bang0">
    <w:name w:val="bang"/>
    <w:rsid w:val="001D47CC"/>
    <w:pPr>
      <w:spacing w:after="0" w:line="240" w:lineRule="auto"/>
    </w:pPr>
    <w:rPr>
      <w:rFonts w:ascii="Times New Roman" w:eastAsia="Times New Roman" w:hAnsi="Times New Roman" w:cs="Arial"/>
      <w:sz w:val="28"/>
      <w:szCs w:val="28"/>
    </w:rPr>
  </w:style>
  <w:style w:type="paragraph" w:customStyle="1" w:styleId="bang2">
    <w:name w:val="bang 2"/>
    <w:basedOn w:val="bang0"/>
    <w:rsid w:val="001D47CC"/>
    <w:rPr>
      <w:b/>
    </w:rPr>
  </w:style>
  <w:style w:type="paragraph" w:customStyle="1" w:styleId="tieude">
    <w:name w:val="tieu de"/>
    <w:rsid w:val="001D47CC"/>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1D47CC"/>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1D47CC"/>
    <w:pPr>
      <w:ind w:firstLine="210"/>
    </w:pPr>
    <w:rPr>
      <w:rFonts w:ascii="Times New Roman" w:hAnsi="Times New Roman"/>
      <w:sz w:val="24"/>
      <w:szCs w:val="24"/>
    </w:rPr>
  </w:style>
  <w:style w:type="character" w:customStyle="1" w:styleId="BodyTextFirstIndent2Char">
    <w:name w:val="Body Text First Indent 2 Char"/>
    <w:basedOn w:val="BodyTextIndentChar"/>
    <w:rsid w:val="001D47CC"/>
    <w:rPr>
      <w:rFonts w:ascii="Times New Roman" w:eastAsia="Times New Roman" w:hAnsi="Times New Roman" w:cs="Times New Roman"/>
      <w:sz w:val="24"/>
      <w:szCs w:val="24"/>
      <w:lang w:val="x-none" w:eastAsia="x-none"/>
    </w:rPr>
  </w:style>
  <w:style w:type="paragraph" w:styleId="ListBullet2">
    <w:name w:val="List Bullet 2"/>
    <w:basedOn w:val="Normal"/>
    <w:rsid w:val="001D47CC"/>
    <w:pPr>
      <w:tabs>
        <w:tab w:val="num" w:pos="1260"/>
      </w:tabs>
      <w:ind w:left="1260" w:hanging="360"/>
    </w:pPr>
    <w:rPr>
      <w:rFonts w:eastAsia="Times New Roman"/>
    </w:rPr>
  </w:style>
  <w:style w:type="paragraph" w:customStyle="1" w:styleId="PARA1">
    <w:name w:val="PARA1"/>
    <w:basedOn w:val="BodyText"/>
    <w:rsid w:val="001D47CC"/>
    <w:pPr>
      <w:widowControl/>
      <w:autoSpaceDE/>
      <w:autoSpaceDN/>
      <w:spacing w:after="60"/>
      <w:jc w:val="both"/>
    </w:pPr>
    <w:rPr>
      <w:sz w:val="24"/>
      <w:szCs w:val="24"/>
      <w:lang w:val="en-US"/>
    </w:rPr>
  </w:style>
  <w:style w:type="paragraph" w:customStyle="1" w:styleId="LAMA">
    <w:name w:val="LAMA"/>
    <w:basedOn w:val="Heading4"/>
    <w:rsid w:val="001D47CC"/>
    <w:pPr>
      <w:keepLines w:val="0"/>
      <w:widowControl/>
      <w:numPr>
        <w:ilvl w:val="0"/>
        <w:numId w:val="0"/>
      </w:numPr>
      <w:spacing w:before="0" w:after="0"/>
      <w:jc w:val="center"/>
    </w:pPr>
    <w:rPr>
      <w:rFonts w:ascii="Times New Roman" w:eastAsia="Times New Roman" w:hAnsi="Times New Roman" w:cs="Times New Roman"/>
      <w:b/>
      <w:bCs/>
      <w:i w:val="0"/>
      <w:iCs w:val="0"/>
      <w:color w:val="auto"/>
      <w:u w:val="single"/>
      <w:lang w:val="en-US" w:eastAsia="en-US"/>
    </w:rPr>
  </w:style>
  <w:style w:type="paragraph" w:customStyle="1" w:styleId="Style9Char">
    <w:name w:val="Style9 Char"/>
    <w:basedOn w:val="Normal"/>
    <w:next w:val="Normal"/>
    <w:link w:val="Style9CharChar"/>
    <w:rsid w:val="001D47CC"/>
    <w:pPr>
      <w:spacing w:line="288" w:lineRule="auto"/>
      <w:ind w:left="720"/>
      <w:jc w:val="both"/>
    </w:pPr>
    <w:rPr>
      <w:rFonts w:eastAsia="Times New Roman"/>
      <w:sz w:val="26"/>
      <w:szCs w:val="26"/>
      <w:lang w:val="it-IT"/>
    </w:rPr>
  </w:style>
  <w:style w:type="character" w:customStyle="1" w:styleId="Style9CharChar">
    <w:name w:val="Style9 Char Char"/>
    <w:basedOn w:val="DefaultParagraphFont"/>
    <w:link w:val="Style9Char"/>
    <w:rsid w:val="001D47CC"/>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rsid w:val="001D47CC"/>
    <w:pPr>
      <w:tabs>
        <w:tab w:val="num" w:pos="500"/>
      </w:tabs>
      <w:spacing w:before="60" w:after="60" w:line="240" w:lineRule="auto"/>
      <w:ind w:left="500" w:hanging="360"/>
    </w:pPr>
    <w:rPr>
      <w:rFonts w:ascii="Arial" w:hAnsi="Arial" w:cs="Arial"/>
      <w:i/>
      <w:iCs/>
      <w:sz w:val="22"/>
      <w:szCs w:val="22"/>
    </w:rPr>
  </w:style>
  <w:style w:type="paragraph" w:customStyle="1" w:styleId="StyleArial11ptJustifiedBefore3ptAfter3pt">
    <w:name w:val="Style Arial 11 pt Justified Before:  3 pt After:  3 pt"/>
    <w:basedOn w:val="Normal"/>
    <w:rsid w:val="001D47CC"/>
    <w:pPr>
      <w:tabs>
        <w:tab w:val="num" w:pos="341"/>
      </w:tabs>
      <w:spacing w:before="60" w:after="60"/>
      <w:ind w:left="341" w:hanging="341"/>
      <w:jc w:val="both"/>
    </w:pPr>
    <w:rPr>
      <w:rFonts w:ascii="Arial" w:eastAsia="Times New Roman" w:hAnsi="Arial"/>
      <w:sz w:val="22"/>
      <w:szCs w:val="20"/>
    </w:rPr>
  </w:style>
  <w:style w:type="paragraph" w:customStyle="1" w:styleId="StyleHeading2TimesNewRoman">
    <w:name w:val="Style Heading 2 + Times New Roman"/>
    <w:basedOn w:val="Heading2"/>
    <w:link w:val="StyleHeading2TimesNewRomanCharChar"/>
    <w:rsid w:val="001D47CC"/>
    <w:pPr>
      <w:keepLines w:val="0"/>
      <w:numPr>
        <w:ilvl w:val="0"/>
        <w:numId w:val="0"/>
      </w:numPr>
      <w:tabs>
        <w:tab w:val="left" w:pos="0"/>
        <w:tab w:val="num" w:pos="360"/>
        <w:tab w:val="num" w:pos="709"/>
      </w:tabs>
      <w:spacing w:before="0" w:line="360" w:lineRule="auto"/>
    </w:pPr>
    <w:rPr>
      <w:rFonts w:ascii="Times New Roman" w:eastAsia="Times New Roman" w:hAnsi="Times New Roman" w:cs="Times New Roman"/>
      <w:b/>
      <w:color w:val="auto"/>
      <w:sz w:val="28"/>
      <w:szCs w:val="28"/>
    </w:rPr>
  </w:style>
  <w:style w:type="character" w:customStyle="1" w:styleId="StyleHeading2TimesNewRomanCharChar">
    <w:name w:val="Style Heading 2 + Times New Roman Char Char"/>
    <w:basedOn w:val="CharChar1"/>
    <w:link w:val="StyleHeading2TimesNewRoman"/>
    <w:rsid w:val="001D47CC"/>
    <w:rPr>
      <w:rFonts w:ascii="Times New Roman" w:eastAsia="Times New Roman" w:hAnsi="Times New Roman" w:cs="Times New Roman"/>
      <w:b/>
      <w:sz w:val="28"/>
      <w:szCs w:val="28"/>
      <w:lang w:val="en-US" w:eastAsia="en-US" w:bidi="ar-SA"/>
    </w:rPr>
  </w:style>
  <w:style w:type="paragraph" w:customStyle="1" w:styleId="-PAGE-">
    <w:name w:val="- PAGE -"/>
    <w:rsid w:val="001D47CC"/>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1D47CC"/>
    <w:pPr>
      <w:jc w:val="both"/>
    </w:pPr>
    <w:rPr>
      <w:rFonts w:ascii=".VnTime" w:eastAsia="Times New Roman" w:hAnsi=".VnTime"/>
      <w:b/>
      <w:color w:val="000080"/>
      <w:sz w:val="28"/>
      <w:szCs w:val="20"/>
      <w:u w:val="single"/>
    </w:rPr>
  </w:style>
  <w:style w:type="character" w:customStyle="1" w:styleId="yshortcuts">
    <w:name w:val="yshortcuts"/>
    <w:basedOn w:val="DefaultParagraphFont"/>
    <w:rsid w:val="001D47CC"/>
  </w:style>
  <w:style w:type="character" w:customStyle="1" w:styleId="mw-headline">
    <w:name w:val="mw-headline"/>
    <w:basedOn w:val="DefaultParagraphFont"/>
    <w:rsid w:val="001D47CC"/>
  </w:style>
  <w:style w:type="character" w:customStyle="1" w:styleId="editsection">
    <w:name w:val="editsection"/>
    <w:basedOn w:val="DefaultParagraphFont"/>
    <w:rsid w:val="001D47CC"/>
  </w:style>
  <w:style w:type="paragraph" w:customStyle="1" w:styleId="msonormalcxspmiddle">
    <w:name w:val="msonormalcxspmiddle"/>
    <w:basedOn w:val="Normal"/>
    <w:rsid w:val="001D47CC"/>
    <w:pPr>
      <w:spacing w:before="100" w:beforeAutospacing="1" w:after="100" w:afterAutospacing="1"/>
    </w:pPr>
    <w:rPr>
      <w:rFonts w:eastAsia="Times New Roman"/>
    </w:rPr>
  </w:style>
  <w:style w:type="paragraph" w:styleId="ListBullet">
    <w:name w:val="List Bullet"/>
    <w:basedOn w:val="Normal"/>
    <w:autoRedefine/>
    <w:rsid w:val="001D47CC"/>
    <w:pPr>
      <w:tabs>
        <w:tab w:val="num" w:pos="360"/>
      </w:tabs>
      <w:ind w:left="360" w:hanging="360"/>
    </w:pPr>
    <w:rPr>
      <w:rFonts w:eastAsia="Times New Roman"/>
      <w:sz w:val="20"/>
      <w:szCs w:val="20"/>
    </w:rPr>
  </w:style>
  <w:style w:type="paragraph" w:customStyle="1" w:styleId="msonormalcxspmiddlecxsplast">
    <w:name w:val="msonormalcxspmiddlecxsplast"/>
    <w:basedOn w:val="Normal"/>
    <w:rsid w:val="001D47CC"/>
    <w:pPr>
      <w:spacing w:before="100" w:beforeAutospacing="1" w:after="100" w:afterAutospacing="1"/>
    </w:pPr>
    <w:rPr>
      <w:rFonts w:eastAsia="Times New Roman"/>
    </w:rPr>
  </w:style>
  <w:style w:type="paragraph" w:customStyle="1" w:styleId="msonormalcxspmiddlecxspmiddle">
    <w:name w:val="msonormalcxspmiddlecxspmiddle"/>
    <w:basedOn w:val="Normal"/>
    <w:rsid w:val="001D47CC"/>
    <w:pPr>
      <w:spacing w:before="100" w:beforeAutospacing="1" w:after="100" w:afterAutospacing="1"/>
    </w:pPr>
    <w:rPr>
      <w:rFonts w:eastAsia="Times New Roman"/>
    </w:rPr>
  </w:style>
  <w:style w:type="table" w:styleId="TableSimple1">
    <w:name w:val="Table Simple 1"/>
    <w:basedOn w:val="TableNormal"/>
    <w:rsid w:val="001D47CC"/>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1D47CC"/>
    <w:pPr>
      <w:tabs>
        <w:tab w:val="left" w:pos="1440"/>
        <w:tab w:val="left" w:pos="2160"/>
        <w:tab w:val="left" w:pos="2880"/>
        <w:tab w:val="right" w:pos="7200"/>
      </w:tabs>
      <w:spacing w:before="60" w:after="60"/>
      <w:ind w:firstLine="720"/>
      <w:jc w:val="both"/>
    </w:pPr>
    <w:rPr>
      <w:rFonts w:ascii=".VnTime" w:eastAsia="Times New Roman" w:hAnsi=".VnTime"/>
      <w:sz w:val="28"/>
      <w:szCs w:val="28"/>
      <w:lang w:val="en-GB" w:eastAsia="en-GB"/>
    </w:rPr>
  </w:style>
  <w:style w:type="paragraph" w:customStyle="1" w:styleId="BodyText222">
    <w:name w:val="Body Text 22"/>
    <w:basedOn w:val="Normal"/>
    <w:rsid w:val="001D47CC"/>
    <w:pPr>
      <w:overflowPunct w:val="0"/>
      <w:autoSpaceDE w:val="0"/>
      <w:autoSpaceDN w:val="0"/>
      <w:adjustRightInd w:val="0"/>
      <w:spacing w:before="140" w:line="380" w:lineRule="exact"/>
      <w:ind w:firstLine="737"/>
      <w:jc w:val="both"/>
      <w:textAlignment w:val="baseline"/>
    </w:pPr>
    <w:rPr>
      <w:rFonts w:ascii=".VnTime" w:eastAsia="Times New Roman" w:hAnsi=".VnTime"/>
      <w:sz w:val="28"/>
      <w:szCs w:val="28"/>
    </w:rPr>
  </w:style>
  <w:style w:type="paragraph" w:customStyle="1" w:styleId="D-tb">
    <w:name w:val="D-tb"/>
    <w:basedOn w:val="Normal"/>
    <w:rsid w:val="001D47CC"/>
    <w:pPr>
      <w:spacing w:before="120"/>
      <w:ind w:firstLine="720"/>
      <w:jc w:val="both"/>
    </w:pPr>
    <w:rPr>
      <w:rFonts w:eastAsia="Times New Roman"/>
      <w:sz w:val="28"/>
      <w:szCs w:val="26"/>
    </w:rPr>
  </w:style>
  <w:style w:type="character" w:customStyle="1" w:styleId="apple-style-span">
    <w:name w:val="apple-style-span"/>
    <w:basedOn w:val="DefaultParagraphFont"/>
    <w:rsid w:val="001D47CC"/>
  </w:style>
  <w:style w:type="paragraph" w:customStyle="1" w:styleId="CharChar2CharCharCharCharCharChar">
    <w:name w:val=" Char Char2 Char Char Char Char Char Char"/>
    <w:aliases w:val=" Char Char2 Char Char Char Char Char Char Char Char Char Char"/>
    <w:basedOn w:val="Normal"/>
    <w:rsid w:val="001D47CC"/>
    <w:pPr>
      <w:tabs>
        <w:tab w:val="left" w:pos="709"/>
      </w:tabs>
    </w:pPr>
    <w:rPr>
      <w:rFonts w:ascii="Tahoma" w:eastAsia="Times New Roman" w:hAnsi="Tahoma"/>
      <w:lang w:val="pl-PL" w:eastAsia="pl-PL"/>
    </w:rPr>
  </w:style>
  <w:style w:type="character" w:customStyle="1" w:styleId="shorttext">
    <w:name w:val="short_text"/>
    <w:basedOn w:val="DefaultParagraphFont"/>
    <w:rsid w:val="001D47CC"/>
  </w:style>
  <w:style w:type="character" w:customStyle="1" w:styleId="hps">
    <w:name w:val="hps"/>
    <w:basedOn w:val="DefaultParagraphFont"/>
    <w:rsid w:val="001D47CC"/>
  </w:style>
  <w:style w:type="character" w:customStyle="1" w:styleId="hpsatn">
    <w:name w:val="hps atn"/>
    <w:basedOn w:val="DefaultParagraphFont"/>
    <w:rsid w:val="001D47CC"/>
  </w:style>
  <w:style w:type="paragraph" w:customStyle="1" w:styleId="giua">
    <w:name w:val="giua"/>
    <w:basedOn w:val="Normal"/>
    <w:rsid w:val="001D47CC"/>
    <w:pPr>
      <w:autoSpaceDE w:val="0"/>
      <w:autoSpaceDN w:val="0"/>
      <w:spacing w:after="120"/>
      <w:jc w:val="center"/>
    </w:pPr>
    <w:rPr>
      <w:rFonts w:ascii=".VnTime" w:eastAsia="Times New Roman" w:hAnsi=".VnTime" w:cs=".VnTime"/>
      <w:color w:val="0000FF"/>
    </w:rPr>
  </w:style>
  <w:style w:type="paragraph" w:customStyle="1" w:styleId="Tieudephu">
    <w:name w:val="Tieu de phu"/>
    <w:basedOn w:val="Normal"/>
    <w:rsid w:val="001D47CC"/>
    <w:pPr>
      <w:spacing w:after="120"/>
      <w:jc w:val="center"/>
    </w:pPr>
    <w:rPr>
      <w:rFonts w:ascii="PdTime" w:eastAsia="Times New Roman" w:hAnsi="PdTime" w:cs="PdTime"/>
      <w:b/>
      <w:bCs/>
      <w:spacing w:val="4"/>
      <w:sz w:val="26"/>
      <w:szCs w:val="26"/>
      <w:lang w:val="en-GB"/>
    </w:rPr>
  </w:style>
  <w:style w:type="paragraph" w:customStyle="1" w:styleId="Muc">
    <w:name w:val="Muc"/>
    <w:rsid w:val="001D47CC"/>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1D47CC"/>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1D47CC"/>
    <w:pPr>
      <w:spacing w:before="120" w:after="120" w:line="360" w:lineRule="auto"/>
      <w:ind w:firstLine="720"/>
      <w:jc w:val="both"/>
    </w:pPr>
    <w:rPr>
      <w:rFonts w:eastAsia="Times New Roman"/>
      <w:sz w:val="28"/>
      <w:szCs w:val="28"/>
      <w:lang w:val="vi-VN" w:eastAsia="vi-VN"/>
    </w:rPr>
  </w:style>
  <w:style w:type="paragraph" w:customStyle="1" w:styleId="font5">
    <w:name w:val="font5"/>
    <w:basedOn w:val="Normal"/>
    <w:rsid w:val="001D47CC"/>
    <w:pPr>
      <w:spacing w:before="100" w:beforeAutospacing="1" w:after="100" w:afterAutospacing="1"/>
    </w:pPr>
    <w:rPr>
      <w:rFonts w:ascii=".VnTime" w:eastAsia="Times New Roman" w:hAnsi=".VnTime"/>
      <w:sz w:val="26"/>
      <w:szCs w:val="26"/>
    </w:rPr>
  </w:style>
  <w:style w:type="paragraph" w:customStyle="1" w:styleId="font6">
    <w:name w:val="font6"/>
    <w:basedOn w:val="Normal"/>
    <w:rsid w:val="001D47CC"/>
    <w:pPr>
      <w:spacing w:before="100" w:beforeAutospacing="1" w:after="100" w:afterAutospacing="1"/>
    </w:pPr>
    <w:rPr>
      <w:rFonts w:eastAsia="Times New Roman"/>
      <w:b/>
      <w:bCs/>
      <w:sz w:val="28"/>
      <w:szCs w:val="28"/>
    </w:rPr>
  </w:style>
  <w:style w:type="paragraph" w:customStyle="1" w:styleId="xl67">
    <w:name w:val="xl67"/>
    <w:basedOn w:val="Normal"/>
    <w:rsid w:val="001D47CC"/>
    <w:pPr>
      <w:spacing w:before="100" w:beforeAutospacing="1" w:after="100" w:afterAutospacing="1"/>
      <w:jc w:val="center"/>
    </w:pPr>
    <w:rPr>
      <w:rFonts w:ascii=".VnTime" w:eastAsia="Times New Roman" w:hAnsi=".VnTime"/>
      <w:i/>
      <w:iCs/>
    </w:rPr>
  </w:style>
  <w:style w:type="paragraph" w:customStyle="1" w:styleId="xl68">
    <w:name w:val="xl68"/>
    <w:basedOn w:val="Normal"/>
    <w:rsid w:val="001D47CC"/>
    <w:pPr>
      <w:spacing w:before="100" w:beforeAutospacing="1" w:after="100" w:afterAutospacing="1"/>
    </w:pPr>
    <w:rPr>
      <w:rFonts w:eastAsia="Times New Roman"/>
      <w:b/>
      <w:bCs/>
    </w:rPr>
  </w:style>
  <w:style w:type="paragraph" w:customStyle="1" w:styleId="xl69">
    <w:name w:val="xl69"/>
    <w:basedOn w:val="Normal"/>
    <w:rsid w:val="001D47CC"/>
    <w:pPr>
      <w:spacing w:before="100" w:beforeAutospacing="1" w:after="100" w:afterAutospacing="1"/>
      <w:jc w:val="center"/>
    </w:pPr>
    <w:rPr>
      <w:rFonts w:ascii=".VnTime" w:eastAsia="Times New Roman" w:hAnsi=".VnTime"/>
      <w:i/>
      <w:iCs/>
      <w:sz w:val="26"/>
      <w:szCs w:val="26"/>
    </w:rPr>
  </w:style>
  <w:style w:type="paragraph" w:customStyle="1" w:styleId="xl70">
    <w:name w:val="xl70"/>
    <w:basedOn w:val="Normal"/>
    <w:rsid w:val="001D47CC"/>
    <w:pPr>
      <w:spacing w:before="100" w:beforeAutospacing="1" w:after="100" w:afterAutospacing="1"/>
      <w:jc w:val="center"/>
    </w:pPr>
    <w:rPr>
      <w:rFonts w:ascii=".VnTime" w:eastAsia="Times New Roman" w:hAnsi=".VnTime"/>
      <w:b/>
      <w:bCs/>
    </w:rPr>
  </w:style>
  <w:style w:type="paragraph" w:customStyle="1" w:styleId="xl71">
    <w:name w:val="xl71"/>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sz w:val="26"/>
      <w:szCs w:val="26"/>
    </w:rPr>
  </w:style>
  <w:style w:type="paragraph" w:customStyle="1" w:styleId="xl72">
    <w:name w:val="xl72"/>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sz w:val="26"/>
      <w:szCs w:val="26"/>
    </w:rPr>
  </w:style>
  <w:style w:type="paragraph" w:customStyle="1" w:styleId="xl73">
    <w:name w:val="xl73"/>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sz w:val="26"/>
      <w:szCs w:val="26"/>
    </w:rPr>
  </w:style>
  <w:style w:type="paragraph" w:customStyle="1" w:styleId="xl74">
    <w:name w:val="xl74"/>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rPr>
  </w:style>
  <w:style w:type="paragraph" w:customStyle="1" w:styleId="xl75">
    <w:name w:val="xl75"/>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rPr>
  </w:style>
  <w:style w:type="paragraph" w:customStyle="1" w:styleId="xl76">
    <w:name w:val="xl76"/>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rPr>
  </w:style>
  <w:style w:type="paragraph" w:customStyle="1" w:styleId="xl77">
    <w:name w:val="xl77"/>
    <w:basedOn w:val="Normal"/>
    <w:rsid w:val="001D47CC"/>
    <w:pPr>
      <w:pBdr>
        <w:top w:val="single" w:sz="4" w:space="0" w:color="auto"/>
        <w:left w:val="single" w:sz="4" w:space="0" w:color="auto"/>
        <w:right w:val="single" w:sz="4" w:space="0" w:color="auto"/>
      </w:pBdr>
      <w:spacing w:before="100" w:beforeAutospacing="1" w:after="100" w:afterAutospacing="1"/>
      <w:jc w:val="center"/>
    </w:pPr>
    <w:rPr>
      <w:rFonts w:ascii=".VnTime" w:eastAsia="Times New Roman" w:hAnsi=".VnTime"/>
      <w:sz w:val="26"/>
      <w:szCs w:val="26"/>
    </w:rPr>
  </w:style>
  <w:style w:type="paragraph" w:customStyle="1" w:styleId="xl78">
    <w:name w:val="xl78"/>
    <w:basedOn w:val="Normal"/>
    <w:rsid w:val="001D47CC"/>
    <w:pPr>
      <w:pBdr>
        <w:top w:val="single" w:sz="4" w:space="0" w:color="auto"/>
        <w:left w:val="single" w:sz="4" w:space="0" w:color="auto"/>
        <w:right w:val="single" w:sz="4" w:space="0" w:color="auto"/>
      </w:pBdr>
      <w:spacing w:before="100" w:beforeAutospacing="1" w:after="100" w:afterAutospacing="1"/>
      <w:jc w:val="both"/>
    </w:pPr>
    <w:rPr>
      <w:rFonts w:ascii=".VnTime" w:eastAsia="Times New Roman" w:hAnsi=".VnTime"/>
      <w:sz w:val="26"/>
      <w:szCs w:val="26"/>
    </w:rPr>
  </w:style>
  <w:style w:type="paragraph" w:customStyle="1" w:styleId="xl79">
    <w:name w:val="xl79"/>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rPr>
  </w:style>
  <w:style w:type="paragraph" w:customStyle="1" w:styleId="xl80">
    <w:name w:val="xl80"/>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rPr>
  </w:style>
  <w:style w:type="paragraph" w:customStyle="1" w:styleId="xl81">
    <w:name w:val="xl81"/>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rPr>
  </w:style>
  <w:style w:type="paragraph" w:customStyle="1" w:styleId="xl82">
    <w:name w:val="xl82"/>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rPr>
  </w:style>
  <w:style w:type="paragraph" w:customStyle="1" w:styleId="xl83">
    <w:name w:val="xl83"/>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rPr>
  </w:style>
  <w:style w:type="paragraph" w:customStyle="1" w:styleId="xl84">
    <w:name w:val="xl84"/>
    <w:basedOn w:val="Normal"/>
    <w:rsid w:val="001D47CC"/>
    <w:pPr>
      <w:pBdr>
        <w:top w:val="single" w:sz="4" w:space="0" w:color="auto"/>
        <w:left w:val="single" w:sz="4" w:space="0" w:color="auto"/>
        <w:right w:val="single" w:sz="4" w:space="0" w:color="auto"/>
      </w:pBdr>
      <w:spacing w:before="100" w:beforeAutospacing="1" w:after="100" w:afterAutospacing="1"/>
      <w:jc w:val="both"/>
    </w:pPr>
    <w:rPr>
      <w:rFonts w:ascii=".VnTime" w:eastAsia="Times New Roman" w:hAnsi=".VnTime"/>
      <w:sz w:val="26"/>
      <w:szCs w:val="26"/>
    </w:rPr>
  </w:style>
  <w:style w:type="paragraph" w:customStyle="1" w:styleId="xl85">
    <w:name w:val="xl85"/>
    <w:basedOn w:val="Normal"/>
    <w:rsid w:val="001D47CC"/>
    <w:pPr>
      <w:pBdr>
        <w:top w:val="single" w:sz="4" w:space="0" w:color="auto"/>
        <w:left w:val="single" w:sz="4" w:space="0" w:color="auto"/>
        <w:right w:val="single" w:sz="4" w:space="0" w:color="auto"/>
      </w:pBdr>
      <w:spacing w:before="100" w:beforeAutospacing="1" w:after="100" w:afterAutospacing="1"/>
    </w:pPr>
    <w:rPr>
      <w:rFonts w:ascii=".VnTime" w:eastAsia="Times New Roman" w:hAnsi=".VnTime"/>
      <w:sz w:val="26"/>
      <w:szCs w:val="26"/>
    </w:rPr>
  </w:style>
  <w:style w:type="paragraph" w:customStyle="1" w:styleId="xl86">
    <w:name w:val="xl86"/>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sz w:val="26"/>
      <w:szCs w:val="26"/>
    </w:rPr>
  </w:style>
  <w:style w:type="paragraph" w:customStyle="1" w:styleId="xl87">
    <w:name w:val="xl87"/>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sz w:val="26"/>
      <w:szCs w:val="26"/>
    </w:rPr>
  </w:style>
  <w:style w:type="paragraph" w:customStyle="1" w:styleId="xl88">
    <w:name w:val="xl88"/>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rPr>
  </w:style>
  <w:style w:type="paragraph" w:customStyle="1" w:styleId="xl89">
    <w:name w:val="xl89"/>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rPr>
  </w:style>
  <w:style w:type="paragraph" w:customStyle="1" w:styleId="xl90">
    <w:name w:val="xl90"/>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eastAsia="Times New Roman" w:hAnsi=".VnTime"/>
      <w:sz w:val="26"/>
      <w:szCs w:val="26"/>
    </w:rPr>
  </w:style>
  <w:style w:type="paragraph" w:customStyle="1" w:styleId="xl91">
    <w:name w:val="xl91"/>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eastAsia="Times New Roman" w:hAnsi=".VnTime"/>
      <w:sz w:val="26"/>
      <w:szCs w:val="26"/>
    </w:rPr>
  </w:style>
  <w:style w:type="paragraph" w:customStyle="1" w:styleId="xl92">
    <w:name w:val="xl92"/>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rPr>
  </w:style>
  <w:style w:type="paragraph" w:customStyle="1" w:styleId="xl93">
    <w:name w:val="xl93"/>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rPr>
  </w:style>
  <w:style w:type="paragraph" w:customStyle="1" w:styleId="xl94">
    <w:name w:val="xl94"/>
    <w:basedOn w:val="Normal"/>
    <w:rsid w:val="001D47CC"/>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eastAsia="Times New Roman" w:hAnsi=".VnTime"/>
      <w:sz w:val="26"/>
      <w:szCs w:val="26"/>
    </w:rPr>
  </w:style>
  <w:style w:type="paragraph" w:customStyle="1" w:styleId="xl95">
    <w:name w:val="xl95"/>
    <w:basedOn w:val="Normal"/>
    <w:rsid w:val="001D47CC"/>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eastAsia="Times New Roman" w:hAnsi=".VnTime"/>
      <w:sz w:val="26"/>
      <w:szCs w:val="26"/>
    </w:rPr>
  </w:style>
  <w:style w:type="paragraph" w:customStyle="1" w:styleId="xl96">
    <w:name w:val="xl96"/>
    <w:basedOn w:val="Normal"/>
    <w:rsid w:val="001D47CC"/>
    <w:pPr>
      <w:pBdr>
        <w:top w:val="single" w:sz="4" w:space="0" w:color="auto"/>
        <w:left w:val="single" w:sz="4" w:space="0" w:color="auto"/>
        <w:bottom w:val="single" w:sz="4" w:space="0" w:color="auto"/>
      </w:pBdr>
      <w:spacing w:before="100" w:beforeAutospacing="1" w:after="100" w:afterAutospacing="1"/>
      <w:jc w:val="both"/>
    </w:pPr>
    <w:rPr>
      <w:rFonts w:ascii=".VnTime" w:eastAsia="Times New Roman" w:hAnsi=".VnTime"/>
      <w:sz w:val="26"/>
      <w:szCs w:val="26"/>
    </w:rPr>
  </w:style>
  <w:style w:type="paragraph" w:customStyle="1" w:styleId="xl97">
    <w:name w:val="xl97"/>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rPr>
  </w:style>
  <w:style w:type="paragraph" w:customStyle="1" w:styleId="xl98">
    <w:name w:val="xl98"/>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rPr>
  </w:style>
  <w:style w:type="paragraph" w:customStyle="1" w:styleId="xl99">
    <w:name w:val="xl99"/>
    <w:basedOn w:val="Normal"/>
    <w:rsid w:val="001D47CC"/>
    <w:pPr>
      <w:pBdr>
        <w:top w:val="single" w:sz="4" w:space="0" w:color="auto"/>
        <w:left w:val="single" w:sz="4" w:space="0" w:color="auto"/>
        <w:bottom w:val="single" w:sz="4" w:space="0" w:color="auto"/>
      </w:pBdr>
      <w:spacing w:before="100" w:beforeAutospacing="1" w:after="100" w:afterAutospacing="1"/>
      <w:jc w:val="both"/>
    </w:pPr>
    <w:rPr>
      <w:rFonts w:ascii=".VnTime" w:eastAsia="Times New Roman" w:hAnsi=".VnTime"/>
      <w:i/>
      <w:iCs/>
      <w:sz w:val="26"/>
      <w:szCs w:val="26"/>
    </w:rPr>
  </w:style>
  <w:style w:type="paragraph" w:customStyle="1" w:styleId="xl100">
    <w:name w:val="xl100"/>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rPr>
  </w:style>
  <w:style w:type="paragraph" w:customStyle="1" w:styleId="xl101">
    <w:name w:val="xl101"/>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rPr>
  </w:style>
  <w:style w:type="paragraph" w:customStyle="1" w:styleId="xl102">
    <w:name w:val="xl102"/>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sz w:val="26"/>
      <w:szCs w:val="26"/>
    </w:rPr>
  </w:style>
  <w:style w:type="paragraph" w:customStyle="1" w:styleId="xl103">
    <w:name w:val="xl103"/>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i/>
      <w:iCs/>
      <w:sz w:val="26"/>
      <w:szCs w:val="26"/>
    </w:rPr>
  </w:style>
  <w:style w:type="paragraph" w:customStyle="1" w:styleId="xl104">
    <w:name w:val="xl104"/>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i/>
      <w:iCs/>
      <w:sz w:val="26"/>
      <w:szCs w:val="26"/>
    </w:rPr>
  </w:style>
  <w:style w:type="paragraph" w:customStyle="1" w:styleId="xl105">
    <w:name w:val="xl105"/>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sz w:val="26"/>
      <w:szCs w:val="26"/>
    </w:rPr>
  </w:style>
  <w:style w:type="paragraph" w:customStyle="1" w:styleId="xl106">
    <w:name w:val="xl106"/>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sz w:val="26"/>
      <w:szCs w:val="26"/>
    </w:rPr>
  </w:style>
  <w:style w:type="paragraph" w:customStyle="1" w:styleId="xl107">
    <w:name w:val="xl107"/>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sz w:val="26"/>
      <w:szCs w:val="26"/>
    </w:rPr>
  </w:style>
  <w:style w:type="paragraph" w:customStyle="1" w:styleId="xl108">
    <w:name w:val="xl108"/>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b/>
      <w:bCs/>
      <w:sz w:val="26"/>
      <w:szCs w:val="26"/>
    </w:rPr>
  </w:style>
  <w:style w:type="paragraph" w:customStyle="1" w:styleId="xl109">
    <w:name w:val="xl109"/>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rPr>
  </w:style>
  <w:style w:type="paragraph" w:customStyle="1" w:styleId="xl110">
    <w:name w:val="xl110"/>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rPr>
  </w:style>
  <w:style w:type="paragraph" w:customStyle="1" w:styleId="xl111">
    <w:name w:val="xl111"/>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b/>
      <w:bCs/>
      <w:sz w:val="26"/>
      <w:szCs w:val="26"/>
    </w:rPr>
  </w:style>
  <w:style w:type="paragraph" w:customStyle="1" w:styleId="xl112">
    <w:name w:val="xl112"/>
    <w:basedOn w:val="Normal"/>
    <w:rsid w:val="001D47CC"/>
    <w:pPr>
      <w:spacing w:before="100" w:beforeAutospacing="1" w:after="100" w:afterAutospacing="1"/>
    </w:pPr>
    <w:rPr>
      <w:rFonts w:eastAsia="Times New Roman"/>
      <w:b/>
      <w:bCs/>
      <w:sz w:val="26"/>
      <w:szCs w:val="26"/>
    </w:rPr>
  </w:style>
  <w:style w:type="paragraph" w:customStyle="1" w:styleId="xl113">
    <w:name w:val="xl113"/>
    <w:basedOn w:val="Normal"/>
    <w:rsid w:val="001D47CC"/>
    <w:pPr>
      <w:pBdr>
        <w:left w:val="single" w:sz="4" w:space="0" w:color="auto"/>
        <w:right w:val="single" w:sz="4" w:space="0" w:color="auto"/>
      </w:pBdr>
      <w:spacing w:before="100" w:beforeAutospacing="1" w:after="100" w:afterAutospacing="1"/>
    </w:pPr>
    <w:rPr>
      <w:rFonts w:eastAsia="Times New Roman"/>
      <w:sz w:val="28"/>
      <w:szCs w:val="28"/>
    </w:rPr>
  </w:style>
  <w:style w:type="paragraph" w:customStyle="1" w:styleId="xl114">
    <w:name w:val="xl114"/>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rPr>
  </w:style>
  <w:style w:type="paragraph" w:customStyle="1" w:styleId="xl115">
    <w:name w:val="xl115"/>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rPr>
  </w:style>
  <w:style w:type="paragraph" w:customStyle="1" w:styleId="xl116">
    <w:name w:val="xl116"/>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rPr>
  </w:style>
  <w:style w:type="paragraph" w:customStyle="1" w:styleId="xl117">
    <w:name w:val="xl117"/>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eastAsia="Times New Roman" w:hAnsi=".VnTimeH"/>
      <w:sz w:val="26"/>
      <w:szCs w:val="26"/>
    </w:rPr>
  </w:style>
  <w:style w:type="paragraph" w:customStyle="1" w:styleId="xl118">
    <w:name w:val="xl118"/>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rPr>
  </w:style>
  <w:style w:type="paragraph" w:customStyle="1" w:styleId="xl119">
    <w:name w:val="xl119"/>
    <w:basedOn w:val="Normal"/>
    <w:rsid w:val="001D47CC"/>
    <w:pPr>
      <w:spacing w:before="100" w:beforeAutospacing="1" w:after="100" w:afterAutospacing="1"/>
    </w:pPr>
    <w:rPr>
      <w:rFonts w:eastAsia="Times New Roman"/>
      <w:b/>
      <w:bCs/>
      <w:sz w:val="26"/>
      <w:szCs w:val="26"/>
    </w:rPr>
  </w:style>
  <w:style w:type="paragraph" w:customStyle="1" w:styleId="xl120">
    <w:name w:val="xl120"/>
    <w:basedOn w:val="Normal"/>
    <w:rsid w:val="001D47CC"/>
    <w:pPr>
      <w:spacing w:before="100" w:beforeAutospacing="1" w:after="100" w:afterAutospacing="1"/>
      <w:jc w:val="both"/>
    </w:pPr>
    <w:rPr>
      <w:rFonts w:ascii=".VnArial Narrow" w:eastAsia="Times New Roman" w:hAnsi=".VnArial Narrow"/>
      <w:b/>
      <w:bCs/>
    </w:rPr>
  </w:style>
  <w:style w:type="paragraph" w:customStyle="1" w:styleId="xl121">
    <w:name w:val="xl121"/>
    <w:basedOn w:val="Normal"/>
    <w:rsid w:val="001D47CC"/>
    <w:pPr>
      <w:spacing w:before="100" w:beforeAutospacing="1" w:after="100" w:afterAutospacing="1"/>
      <w:jc w:val="both"/>
    </w:pPr>
    <w:rPr>
      <w:rFonts w:ascii=".VnTime" w:eastAsia="Times New Roman" w:hAnsi=".VnTime"/>
      <w:i/>
      <w:iCs/>
      <w:sz w:val="26"/>
      <w:szCs w:val="26"/>
    </w:rPr>
  </w:style>
  <w:style w:type="paragraph" w:customStyle="1" w:styleId="xl122">
    <w:name w:val="xl122"/>
    <w:basedOn w:val="Normal"/>
    <w:rsid w:val="001D47CC"/>
    <w:pPr>
      <w:spacing w:before="100" w:beforeAutospacing="1" w:after="100" w:afterAutospacing="1"/>
      <w:jc w:val="both"/>
    </w:pPr>
    <w:rPr>
      <w:rFonts w:ascii=".VnTime" w:eastAsia="Times New Roman" w:hAnsi=".VnTime"/>
    </w:rPr>
  </w:style>
  <w:style w:type="paragraph" w:customStyle="1" w:styleId="xl123">
    <w:name w:val="xl123"/>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b/>
      <w:bCs/>
      <w:sz w:val="26"/>
      <w:szCs w:val="26"/>
    </w:rPr>
  </w:style>
  <w:style w:type="paragraph" w:customStyle="1" w:styleId="xl124">
    <w:name w:val="xl124"/>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rPr>
  </w:style>
  <w:style w:type="paragraph" w:customStyle="1" w:styleId="xl125">
    <w:name w:val="xl125"/>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rPr>
  </w:style>
  <w:style w:type="paragraph" w:customStyle="1" w:styleId="xl126">
    <w:name w:val="xl126"/>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eastAsia="Times New Roman" w:hAnsi=".VnTimeH"/>
      <w:b/>
      <w:bCs/>
      <w:sz w:val="26"/>
      <w:szCs w:val="26"/>
    </w:rPr>
  </w:style>
  <w:style w:type="paragraph" w:customStyle="1" w:styleId="xl127">
    <w:name w:val="xl127"/>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eastAsia="Times New Roman" w:hAnsi=".VnTimeH"/>
      <w:b/>
      <w:bCs/>
      <w:sz w:val="26"/>
      <w:szCs w:val="26"/>
    </w:rPr>
  </w:style>
  <w:style w:type="paragraph" w:customStyle="1" w:styleId="xl128">
    <w:name w:val="xl128"/>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eastAsia="Times New Roman" w:hAnsi=".VnTimeH"/>
      <w:b/>
      <w:bCs/>
      <w:sz w:val="26"/>
      <w:szCs w:val="26"/>
    </w:rPr>
  </w:style>
  <w:style w:type="paragraph" w:customStyle="1" w:styleId="xl129">
    <w:name w:val="xl129"/>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eastAsia="Times New Roman" w:hAnsi=".VnTimeH"/>
      <w:b/>
      <w:bCs/>
      <w:sz w:val="26"/>
      <w:szCs w:val="26"/>
    </w:rPr>
  </w:style>
  <w:style w:type="paragraph" w:customStyle="1" w:styleId="xl130">
    <w:name w:val="xl130"/>
    <w:basedOn w:val="Normal"/>
    <w:rsid w:val="001D47CC"/>
    <w:pPr>
      <w:spacing w:before="100" w:beforeAutospacing="1" w:after="100" w:afterAutospacing="1"/>
      <w:jc w:val="center"/>
    </w:pPr>
    <w:rPr>
      <w:rFonts w:ascii=".VnTimeH" w:eastAsia="Times New Roman" w:hAnsi=".VnTimeH"/>
      <w:b/>
      <w:bCs/>
      <w:sz w:val="26"/>
      <w:szCs w:val="26"/>
    </w:rPr>
  </w:style>
  <w:style w:type="paragraph" w:customStyle="1" w:styleId="xl131">
    <w:name w:val="xl131"/>
    <w:basedOn w:val="Normal"/>
    <w:rsid w:val="001D47CC"/>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rPr>
  </w:style>
  <w:style w:type="paragraph" w:customStyle="1" w:styleId="xl132">
    <w:name w:val="xl132"/>
    <w:basedOn w:val="Normal"/>
    <w:rsid w:val="001D47CC"/>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rPr>
  </w:style>
  <w:style w:type="paragraph" w:customStyle="1" w:styleId="xl133">
    <w:name w:val="xl133"/>
    <w:basedOn w:val="Normal"/>
    <w:rsid w:val="001D47CC"/>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rPr>
  </w:style>
  <w:style w:type="paragraph" w:customStyle="1" w:styleId="xl134">
    <w:name w:val="xl134"/>
    <w:basedOn w:val="Normal"/>
    <w:rsid w:val="001D47CC"/>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rPr>
  </w:style>
  <w:style w:type="paragraph" w:customStyle="1" w:styleId="xl135">
    <w:name w:val="xl135"/>
    <w:basedOn w:val="Normal"/>
    <w:rsid w:val="001D47CC"/>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rPr>
  </w:style>
  <w:style w:type="paragraph" w:customStyle="1" w:styleId="xl136">
    <w:name w:val="xl136"/>
    <w:basedOn w:val="Normal"/>
    <w:rsid w:val="001D47CC"/>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rPr>
  </w:style>
  <w:style w:type="paragraph" w:customStyle="1" w:styleId="xl137">
    <w:name w:val="xl137"/>
    <w:basedOn w:val="Normal"/>
    <w:rsid w:val="001D47CC"/>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rPr>
  </w:style>
  <w:style w:type="paragraph" w:customStyle="1" w:styleId="xl138">
    <w:name w:val="xl138"/>
    <w:basedOn w:val="Normal"/>
    <w:rsid w:val="001D47CC"/>
    <w:pPr>
      <w:pBdr>
        <w:left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rPr>
  </w:style>
  <w:style w:type="paragraph" w:customStyle="1" w:styleId="xl139">
    <w:name w:val="xl139"/>
    <w:basedOn w:val="Normal"/>
    <w:rsid w:val="001D47CC"/>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rPr>
  </w:style>
  <w:style w:type="character" w:customStyle="1" w:styleId="CharChar17">
    <w:name w:val="Char Char17"/>
    <w:basedOn w:val="DefaultParagraphFont"/>
    <w:locked/>
    <w:rsid w:val="001D47CC"/>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1D47CC"/>
    <w:rPr>
      <w:b/>
      <w:bCs/>
      <w:sz w:val="24"/>
      <w:szCs w:val="24"/>
      <w:lang w:val="en-US" w:eastAsia="en-US"/>
    </w:rPr>
  </w:style>
  <w:style w:type="character" w:customStyle="1" w:styleId="CharChar15">
    <w:name w:val="Char Char15"/>
    <w:basedOn w:val="DefaultParagraphFont"/>
    <w:locked/>
    <w:rsid w:val="001D47CC"/>
    <w:rPr>
      <w:rFonts w:ascii="Arial" w:hAnsi="Arial" w:cs="Arial"/>
      <w:b/>
      <w:bCs/>
      <w:sz w:val="26"/>
      <w:szCs w:val="26"/>
      <w:lang w:val="en-US" w:eastAsia="en-US"/>
    </w:rPr>
  </w:style>
  <w:style w:type="character" w:customStyle="1" w:styleId="CharChar80">
    <w:name w:val="Char Char8"/>
    <w:basedOn w:val="DefaultParagraphFont"/>
    <w:rsid w:val="001D47CC"/>
    <w:rPr>
      <w:b/>
      <w:bCs/>
      <w:sz w:val="24"/>
      <w:szCs w:val="24"/>
      <w:lang w:val="en-US" w:eastAsia="en-US"/>
    </w:rPr>
  </w:style>
  <w:style w:type="character" w:customStyle="1" w:styleId="CharChar70">
    <w:name w:val="Char Char7"/>
    <w:basedOn w:val="DefaultParagraphFont"/>
    <w:rsid w:val="001D47CC"/>
    <w:rPr>
      <w:b/>
      <w:bCs/>
      <w:sz w:val="28"/>
      <w:szCs w:val="28"/>
      <w:lang w:val="en-US" w:eastAsia="en-US"/>
    </w:rPr>
  </w:style>
  <w:style w:type="character" w:customStyle="1" w:styleId="Heading6CharCharCharCharChar">
    <w:name w:val="Heading 6 Char Char Char Char Char"/>
    <w:basedOn w:val="DefaultParagraphFont"/>
    <w:rsid w:val="001D47CC"/>
    <w:rPr>
      <w:rFonts w:ascii="Times New Roman" w:hAnsi="Times New Roman" w:cs="Times New Roman"/>
      <w:b/>
      <w:bCs/>
      <w:i/>
      <w:iCs/>
      <w:sz w:val="26"/>
      <w:szCs w:val="26"/>
      <w:lang w:val="en-US" w:eastAsia="en-US"/>
    </w:rPr>
  </w:style>
  <w:style w:type="character" w:customStyle="1" w:styleId="CharChar60">
    <w:name w:val="Char Char6"/>
    <w:basedOn w:val="DefaultParagraphFont"/>
    <w:rsid w:val="001D47CC"/>
    <w:rPr>
      <w:sz w:val="24"/>
      <w:szCs w:val="24"/>
      <w:lang w:val="en-US" w:eastAsia="en-US"/>
    </w:rPr>
  </w:style>
  <w:style w:type="character" w:customStyle="1" w:styleId="CharChar5">
    <w:name w:val="Char Char5"/>
    <w:basedOn w:val="DefaultParagraphFont"/>
    <w:rsid w:val="001D47CC"/>
    <w:rPr>
      <w:rFonts w:ascii="Arial" w:hAnsi="Arial" w:cs="Arial"/>
      <w:sz w:val="22"/>
      <w:szCs w:val="22"/>
      <w:lang w:val="en-US" w:eastAsia="en-US"/>
    </w:rPr>
  </w:style>
  <w:style w:type="character" w:customStyle="1" w:styleId="CharChar10">
    <w:name w:val="Char Char1"/>
    <w:basedOn w:val="DefaultParagraphFont"/>
    <w:rsid w:val="001D47CC"/>
    <w:rPr>
      <w:rFonts w:ascii="Times New Roman" w:hAnsi="Times New Roman" w:cs="Times New Roman"/>
      <w:sz w:val="28"/>
      <w:szCs w:val="28"/>
      <w:lang w:val="en-US" w:eastAsia="en-US"/>
    </w:rPr>
  </w:style>
  <w:style w:type="paragraph" w:customStyle="1" w:styleId="CharCharCharCharCharCharCharCharCharCharCharChar0">
    <w:name w:val="Char Char Char Char Char Char Char Char Char Char Char Char"/>
    <w:basedOn w:val="Normal"/>
    <w:rsid w:val="001D47CC"/>
    <w:pPr>
      <w:pageBreakBefore/>
      <w:spacing w:before="100" w:beforeAutospacing="1" w:after="100" w:afterAutospacing="1"/>
    </w:pPr>
    <w:rPr>
      <w:rFonts w:ascii="Tahoma" w:eastAsia="Times New Roman"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1D47CC"/>
    <w:pPr>
      <w:pageBreakBefore/>
      <w:spacing w:before="100" w:beforeAutospacing="1" w:after="100" w:afterAutospacing="1"/>
    </w:pPr>
    <w:rPr>
      <w:rFonts w:ascii="Tahoma" w:eastAsia="Times New Roman"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1D47CC"/>
    <w:pPr>
      <w:pageBreakBefore/>
      <w:spacing w:before="100" w:beforeAutospacing="1" w:after="100" w:afterAutospacing="1"/>
    </w:pPr>
    <w:rPr>
      <w:rFonts w:ascii="Tahoma" w:eastAsia="Times New Roman"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1D47CC"/>
    <w:pPr>
      <w:pageBreakBefore/>
      <w:spacing w:before="100" w:beforeAutospacing="1" w:after="100" w:afterAutospacing="1"/>
    </w:pPr>
    <w:rPr>
      <w:rFonts w:ascii="Tahoma" w:eastAsia="Times New Roman"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1D47CC"/>
    <w:pPr>
      <w:pageBreakBefore/>
      <w:spacing w:before="100" w:beforeAutospacing="1" w:after="100" w:afterAutospacing="1"/>
    </w:pPr>
    <w:rPr>
      <w:rFonts w:ascii="Tahoma" w:eastAsia="Times New Roman" w:hAnsi="Tahoma" w:cs="Tahoma"/>
      <w:sz w:val="20"/>
      <w:szCs w:val="20"/>
    </w:rPr>
  </w:style>
  <w:style w:type="paragraph" w:customStyle="1" w:styleId="Char30">
    <w:name w:val="Char3"/>
    <w:basedOn w:val="Normal"/>
    <w:rsid w:val="001D47CC"/>
    <w:pPr>
      <w:spacing w:before="120" w:after="160" w:line="240" w:lineRule="exact"/>
      <w:ind w:firstLine="720"/>
      <w:jc w:val="both"/>
    </w:pPr>
    <w:rPr>
      <w:rFonts w:eastAsia="Times New Roman"/>
      <w:noProof/>
      <w:sz w:val="20"/>
      <w:szCs w:val="20"/>
      <w:lang w:val="en-AU" w:eastAsia="en-US"/>
    </w:rPr>
  </w:style>
  <w:style w:type="paragraph" w:customStyle="1" w:styleId="Char1CharChar1">
    <w:name w:val="Char1 (文字) (文字) Char (文字) (文字) Char1"/>
    <w:basedOn w:val="Normal"/>
    <w:rsid w:val="001D47CC"/>
    <w:pPr>
      <w:spacing w:after="160" w:line="240" w:lineRule="exact"/>
    </w:pPr>
    <w:rPr>
      <w:rFonts w:ascii="Arial" w:eastAsia="Times New Roman" w:hAnsi="Arial" w:cs="Arial"/>
      <w:sz w:val="20"/>
      <w:szCs w:val="20"/>
    </w:rPr>
  </w:style>
  <w:style w:type="paragraph" w:customStyle="1" w:styleId="CharChar11Char0">
    <w:name w:val="Char Char11 Char"/>
    <w:basedOn w:val="Normal"/>
    <w:rsid w:val="001D47CC"/>
    <w:pPr>
      <w:spacing w:after="160" w:line="240" w:lineRule="exact"/>
    </w:pPr>
    <w:rPr>
      <w:rFonts w:ascii="Verdana" w:eastAsia="Times New Roman" w:hAnsi="Verdana" w:cs="Verdana"/>
      <w:sz w:val="20"/>
      <w:szCs w:val="20"/>
    </w:rPr>
  </w:style>
  <w:style w:type="paragraph" w:customStyle="1" w:styleId="Char1">
    <w:name w:val="Char1"/>
    <w:basedOn w:val="Normal"/>
    <w:autoRedefine/>
    <w:rsid w:val="001D47CC"/>
    <w:pPr>
      <w:spacing w:after="160" w:line="240" w:lineRule="exact"/>
    </w:pPr>
    <w:rPr>
      <w:rFonts w:ascii="Verdana" w:eastAsia="Times New Roman"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1D47CC"/>
    <w:pPr>
      <w:tabs>
        <w:tab w:val="left" w:pos="709"/>
      </w:tabs>
    </w:pPr>
    <w:rPr>
      <w:rFonts w:ascii="Tahoma" w:eastAsia="Times New Roman" w:hAnsi="Tahoma" w:cs="Tahoma"/>
      <w:lang w:val="pl-PL" w:eastAsia="pl-PL"/>
    </w:rPr>
  </w:style>
  <w:style w:type="character" w:customStyle="1" w:styleId="normal1">
    <w:name w:val="normal1"/>
    <w:basedOn w:val="DefaultParagraphFont"/>
    <w:rsid w:val="001D47CC"/>
  </w:style>
  <w:style w:type="paragraph" w:styleId="HTMLPreformatted">
    <w:name w:val="HTML Preformatted"/>
    <w:basedOn w:val="Normal"/>
    <w:link w:val="HTMLPreformattedChar1"/>
    <w:rsid w:val="001D4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1D47CC"/>
    <w:rPr>
      <w:rFonts w:ascii="Consolas" w:hAnsi="Consolas" w:cs="Consolas"/>
      <w:sz w:val="20"/>
      <w:szCs w:val="20"/>
    </w:rPr>
  </w:style>
  <w:style w:type="paragraph" w:customStyle="1" w:styleId="n-dieu">
    <w:name w:val="n-dieu"/>
    <w:basedOn w:val="Normal"/>
    <w:rsid w:val="001D47CC"/>
    <w:pPr>
      <w:widowControl w:val="0"/>
      <w:spacing w:before="120" w:after="180"/>
      <w:ind w:firstLine="709"/>
    </w:pPr>
    <w:rPr>
      <w:rFonts w:ascii=".VnTime" w:eastAsia="Times New Roman" w:hAnsi=".VnTime" w:cs=".VnTime"/>
      <w:b/>
      <w:bCs/>
      <w:i/>
      <w:iCs/>
      <w:color w:val="0000FF"/>
      <w:sz w:val="28"/>
      <w:szCs w:val="28"/>
    </w:rPr>
  </w:style>
  <w:style w:type="character" w:customStyle="1" w:styleId="StyleKhoan213ptChar">
    <w:name w:val="Style Khoan2 + 13 pt Char"/>
    <w:basedOn w:val="DefaultParagraphFont"/>
    <w:rsid w:val="001D47CC"/>
    <w:rPr>
      <w:rFonts w:ascii=".VnTime" w:hAnsi=".VnTime" w:cs=".VnTime"/>
      <w:color w:val="000000"/>
      <w:sz w:val="26"/>
      <w:szCs w:val="26"/>
      <w:lang w:val="en-US" w:eastAsia="en-US"/>
    </w:rPr>
  </w:style>
  <w:style w:type="character" w:customStyle="1" w:styleId="msonormal0">
    <w:name w:val="msonormal0"/>
    <w:basedOn w:val="DefaultParagraphFont"/>
    <w:rsid w:val="001D47CC"/>
  </w:style>
  <w:style w:type="character" w:customStyle="1" w:styleId="c9y6tc1">
    <w:name w:val="c9y6tc1"/>
    <w:basedOn w:val="DefaultParagraphFont"/>
    <w:rsid w:val="001D47CC"/>
    <w:rPr>
      <w:color w:val="0000FF"/>
    </w:rPr>
  </w:style>
  <w:style w:type="character" w:customStyle="1" w:styleId="c194kg1">
    <w:name w:val="c194kg1"/>
    <w:basedOn w:val="DefaultParagraphFont"/>
    <w:rsid w:val="001D47CC"/>
    <w:rPr>
      <w:color w:val="602020"/>
    </w:rPr>
  </w:style>
  <w:style w:type="character" w:customStyle="1" w:styleId="c7dqy41">
    <w:name w:val="c7dqy41"/>
    <w:basedOn w:val="DefaultParagraphFont"/>
    <w:rsid w:val="001D47CC"/>
    <w:rPr>
      <w:color w:val="AC30BD"/>
    </w:rPr>
  </w:style>
  <w:style w:type="character" w:customStyle="1" w:styleId="c18yc01">
    <w:name w:val="c18yc01"/>
    <w:basedOn w:val="DefaultParagraphFont"/>
    <w:rsid w:val="001D47CC"/>
    <w:rPr>
      <w:color w:val="D00020"/>
    </w:rPr>
  </w:style>
  <w:style w:type="character" w:customStyle="1" w:styleId="c5m9s01">
    <w:name w:val="c5m9s01"/>
    <w:basedOn w:val="DefaultParagraphFont"/>
    <w:rsid w:val="001D47CC"/>
    <w:rPr>
      <w:color w:val="000090"/>
    </w:rPr>
  </w:style>
  <w:style w:type="paragraph" w:customStyle="1" w:styleId="soTCVN-T">
    <w:name w:val="soTCVN-T"/>
    <w:basedOn w:val="Normal"/>
    <w:rsid w:val="001D47CC"/>
    <w:pPr>
      <w:spacing w:before="2400" w:line="360" w:lineRule="auto"/>
      <w:jc w:val="center"/>
    </w:pPr>
    <w:rPr>
      <w:rFonts w:ascii=".VnArialH" w:eastAsia="Times New Roman" w:hAnsi=".VnArialH"/>
      <w:b/>
      <w:sz w:val="36"/>
      <w:szCs w:val="20"/>
    </w:rPr>
  </w:style>
  <w:style w:type="paragraph" w:customStyle="1" w:styleId="HANOI-O">
    <w:name w:val="HANOI-O"/>
    <w:basedOn w:val="Heading1"/>
    <w:rsid w:val="001D47CC"/>
    <w:pPr>
      <w:keepNext w:val="0"/>
      <w:keepLines w:val="0"/>
      <w:numPr>
        <w:numId w:val="0"/>
      </w:numPr>
      <w:spacing w:before="0" w:line="360" w:lineRule="auto"/>
      <w:jc w:val="center"/>
    </w:pPr>
    <w:rPr>
      <w:rFonts w:ascii=".VnArialH" w:eastAsia="Times New Roman" w:hAnsi=".VnArialH" w:cs="Times New Roman"/>
      <w:b/>
      <w:color w:val="auto"/>
      <w:spacing w:val="5"/>
      <w:kern w:val="28"/>
      <w:sz w:val="24"/>
      <w:szCs w:val="20"/>
    </w:rPr>
  </w:style>
  <w:style w:type="paragraph" w:customStyle="1" w:styleId="kinhgui">
    <w:name w:val="kinhgui"/>
    <w:basedOn w:val="Normal"/>
    <w:next w:val="Normal"/>
    <w:rsid w:val="001D47CC"/>
    <w:pPr>
      <w:widowControl w:val="0"/>
      <w:tabs>
        <w:tab w:val="left" w:pos="3544"/>
      </w:tabs>
      <w:spacing w:before="240" w:after="120"/>
      <w:ind w:left="3544" w:hanging="1276"/>
    </w:pPr>
    <w:rPr>
      <w:rFonts w:eastAsia="Times New Roman"/>
      <w:sz w:val="28"/>
      <w:szCs w:val="28"/>
    </w:rPr>
  </w:style>
  <w:style w:type="paragraph" w:customStyle="1" w:styleId="style10">
    <w:name w:val="style1"/>
    <w:basedOn w:val="Normal"/>
    <w:rsid w:val="001D47CC"/>
    <w:pPr>
      <w:spacing w:before="100" w:beforeAutospacing="1" w:after="100" w:afterAutospacing="1"/>
    </w:pPr>
    <w:rPr>
      <w:rFonts w:eastAsia="Times New Roman"/>
    </w:rPr>
  </w:style>
  <w:style w:type="character" w:customStyle="1" w:styleId="CharChar11">
    <w:name w:val=" Char Char11"/>
    <w:basedOn w:val="DefaultParagraphFont"/>
    <w:rsid w:val="001D47CC"/>
    <w:rPr>
      <w:rFonts w:eastAsia="Times New Roman"/>
      <w:sz w:val="28"/>
      <w:szCs w:val="24"/>
    </w:rPr>
  </w:style>
  <w:style w:type="paragraph" w:customStyle="1" w:styleId="gravity">
    <w:name w:val="gravity"/>
    <w:basedOn w:val="Normal"/>
    <w:rsid w:val="001D47CC"/>
    <w:pPr>
      <w:autoSpaceDE w:val="0"/>
      <w:autoSpaceDN w:val="0"/>
      <w:adjustRightInd w:val="0"/>
      <w:spacing w:line="360" w:lineRule="auto"/>
      <w:jc w:val="both"/>
    </w:pPr>
    <w:rPr>
      <w:rFonts w:ascii=".VnTime" w:eastAsia="Times New Roman" w:hAnsi=".VnTime"/>
      <w:sz w:val="28"/>
      <w:szCs w:val="28"/>
    </w:rPr>
  </w:style>
  <w:style w:type="paragraph" w:styleId="BodyTextFirstIndent">
    <w:name w:val="Body Text First Indent"/>
    <w:basedOn w:val="BodyText"/>
    <w:link w:val="BodyTextFirstIndentChar1"/>
    <w:rsid w:val="001D47CC"/>
    <w:pPr>
      <w:widowControl/>
      <w:autoSpaceDE/>
      <w:autoSpaceDN/>
      <w:spacing w:after="120"/>
      <w:ind w:firstLine="210"/>
    </w:pPr>
    <w:rPr>
      <w:sz w:val="24"/>
      <w:szCs w:val="24"/>
      <w:lang w:val="en-US"/>
    </w:rPr>
  </w:style>
  <w:style w:type="character" w:customStyle="1" w:styleId="BodyTextFirstIndentChar">
    <w:name w:val="Body Text First Indent Char"/>
    <w:basedOn w:val="BodyTextChar"/>
    <w:rsid w:val="001D47CC"/>
    <w:rPr>
      <w:rFonts w:ascii="Times New Roman" w:eastAsia="Times New Roman" w:hAnsi="Times New Roman" w:cs="Times New Roman"/>
      <w:sz w:val="24"/>
      <w:szCs w:val="24"/>
      <w:lang w:val="vi"/>
    </w:rPr>
  </w:style>
  <w:style w:type="paragraph" w:styleId="Closing">
    <w:name w:val="Closing"/>
    <w:basedOn w:val="Normal"/>
    <w:link w:val="ClosingChar1"/>
    <w:rsid w:val="001D47CC"/>
    <w:pPr>
      <w:ind w:left="4320"/>
    </w:pPr>
    <w:rPr>
      <w:rFonts w:eastAsia="Times New Roman"/>
    </w:rPr>
  </w:style>
  <w:style w:type="character" w:customStyle="1" w:styleId="ClosingChar">
    <w:name w:val="Closing Char"/>
    <w:basedOn w:val="DefaultParagraphFont"/>
    <w:rsid w:val="001D47CC"/>
    <w:rPr>
      <w:rFonts w:ascii="Times New Roman" w:hAnsi="Times New Roman" w:cs="Times New Roman"/>
      <w:sz w:val="24"/>
      <w:szCs w:val="24"/>
    </w:rPr>
  </w:style>
  <w:style w:type="paragraph" w:styleId="Date">
    <w:name w:val="Date"/>
    <w:basedOn w:val="Normal"/>
    <w:next w:val="Normal"/>
    <w:link w:val="DateChar1"/>
    <w:rsid w:val="001D47CC"/>
    <w:rPr>
      <w:rFonts w:eastAsia="Times New Roman"/>
    </w:rPr>
  </w:style>
  <w:style w:type="character" w:customStyle="1" w:styleId="DateChar">
    <w:name w:val="Date Char"/>
    <w:basedOn w:val="DefaultParagraphFont"/>
    <w:rsid w:val="001D47CC"/>
    <w:rPr>
      <w:rFonts w:ascii="Times New Roman" w:hAnsi="Times New Roman" w:cs="Times New Roman"/>
      <w:sz w:val="24"/>
      <w:szCs w:val="24"/>
    </w:rPr>
  </w:style>
  <w:style w:type="character" w:customStyle="1" w:styleId="DateChar1">
    <w:name w:val="Date Char1"/>
    <w:basedOn w:val="DefaultParagraphFont"/>
    <w:link w:val="Date"/>
    <w:locked/>
    <w:rsid w:val="001D47CC"/>
    <w:rPr>
      <w:rFonts w:ascii="Times New Roman" w:eastAsia="Times New Roman" w:hAnsi="Times New Roman" w:cs="Times New Roman"/>
      <w:sz w:val="24"/>
      <w:szCs w:val="24"/>
    </w:rPr>
  </w:style>
  <w:style w:type="paragraph" w:styleId="E-mailSignature">
    <w:name w:val="E-mail Signature"/>
    <w:basedOn w:val="Normal"/>
    <w:link w:val="E-mailSignatureChar1"/>
    <w:rsid w:val="001D47CC"/>
    <w:rPr>
      <w:rFonts w:eastAsia="Times New Roman"/>
    </w:rPr>
  </w:style>
  <w:style w:type="character" w:customStyle="1" w:styleId="E-mailSignatureChar">
    <w:name w:val="E-mail Signature Char"/>
    <w:basedOn w:val="DefaultParagraphFont"/>
    <w:rsid w:val="001D47CC"/>
    <w:rPr>
      <w:rFonts w:ascii="Times New Roman" w:hAnsi="Times New Roman" w:cs="Times New Roman"/>
      <w:sz w:val="24"/>
      <w:szCs w:val="24"/>
    </w:rPr>
  </w:style>
  <w:style w:type="paragraph" w:styleId="EnvelopeAddress">
    <w:name w:val="envelope address"/>
    <w:basedOn w:val="Normal"/>
    <w:rsid w:val="001D47CC"/>
    <w:pPr>
      <w:framePr w:w="7920" w:h="1980" w:hRule="exact" w:hSpace="180" w:wrap="auto" w:hAnchor="page" w:xAlign="center" w:yAlign="bottom"/>
      <w:ind w:left="2880"/>
    </w:pPr>
    <w:rPr>
      <w:rFonts w:ascii="Arial" w:eastAsia="Times New Roman" w:hAnsi="Arial" w:cs="Arial"/>
    </w:rPr>
  </w:style>
  <w:style w:type="paragraph" w:styleId="EnvelopeReturn">
    <w:name w:val="envelope return"/>
    <w:basedOn w:val="Normal"/>
    <w:rsid w:val="001D47CC"/>
    <w:rPr>
      <w:rFonts w:ascii="Arial" w:eastAsia="Times New Roman" w:hAnsi="Arial" w:cs="Arial"/>
      <w:sz w:val="20"/>
      <w:szCs w:val="20"/>
    </w:rPr>
  </w:style>
  <w:style w:type="paragraph" w:styleId="HTMLAddress">
    <w:name w:val="HTML Address"/>
    <w:basedOn w:val="Normal"/>
    <w:link w:val="HTMLAddressChar1"/>
    <w:rsid w:val="001D47CC"/>
    <w:rPr>
      <w:rFonts w:eastAsia="Times New Roman"/>
      <w:i/>
      <w:iCs/>
    </w:rPr>
  </w:style>
  <w:style w:type="character" w:customStyle="1" w:styleId="HTMLAddressChar">
    <w:name w:val="HTML Address Char"/>
    <w:basedOn w:val="DefaultParagraphFont"/>
    <w:rsid w:val="001D47CC"/>
    <w:rPr>
      <w:rFonts w:ascii="Times New Roman" w:hAnsi="Times New Roman" w:cs="Times New Roman"/>
      <w:i/>
      <w:iCs/>
      <w:sz w:val="24"/>
      <w:szCs w:val="24"/>
    </w:rPr>
  </w:style>
  <w:style w:type="paragraph" w:styleId="Index1">
    <w:name w:val="index 1"/>
    <w:basedOn w:val="Normal"/>
    <w:next w:val="Normal"/>
    <w:autoRedefine/>
    <w:semiHidden/>
    <w:rsid w:val="001D47CC"/>
    <w:pPr>
      <w:ind w:left="240" w:hanging="240"/>
    </w:pPr>
    <w:rPr>
      <w:rFonts w:eastAsia="Times New Roman"/>
    </w:rPr>
  </w:style>
  <w:style w:type="paragraph" w:styleId="Index2">
    <w:name w:val="index 2"/>
    <w:basedOn w:val="Normal"/>
    <w:next w:val="Normal"/>
    <w:autoRedefine/>
    <w:semiHidden/>
    <w:rsid w:val="001D47CC"/>
    <w:pPr>
      <w:ind w:left="480" w:hanging="240"/>
    </w:pPr>
    <w:rPr>
      <w:rFonts w:eastAsia="Times New Roman"/>
    </w:rPr>
  </w:style>
  <w:style w:type="paragraph" w:styleId="Index3">
    <w:name w:val="index 3"/>
    <w:basedOn w:val="Normal"/>
    <w:next w:val="Normal"/>
    <w:autoRedefine/>
    <w:semiHidden/>
    <w:rsid w:val="001D47CC"/>
    <w:pPr>
      <w:ind w:left="720" w:hanging="240"/>
    </w:pPr>
    <w:rPr>
      <w:rFonts w:eastAsia="Times New Roman"/>
    </w:rPr>
  </w:style>
  <w:style w:type="paragraph" w:styleId="Index4">
    <w:name w:val="index 4"/>
    <w:basedOn w:val="Normal"/>
    <w:next w:val="Normal"/>
    <w:autoRedefine/>
    <w:semiHidden/>
    <w:rsid w:val="001D47CC"/>
    <w:pPr>
      <w:ind w:left="960" w:hanging="240"/>
    </w:pPr>
    <w:rPr>
      <w:rFonts w:eastAsia="Times New Roman"/>
    </w:rPr>
  </w:style>
  <w:style w:type="paragraph" w:styleId="Index5">
    <w:name w:val="index 5"/>
    <w:basedOn w:val="Normal"/>
    <w:next w:val="Normal"/>
    <w:autoRedefine/>
    <w:semiHidden/>
    <w:rsid w:val="001D47CC"/>
    <w:pPr>
      <w:ind w:left="1200" w:hanging="240"/>
    </w:pPr>
    <w:rPr>
      <w:rFonts w:eastAsia="Times New Roman"/>
    </w:rPr>
  </w:style>
  <w:style w:type="paragraph" w:styleId="Index6">
    <w:name w:val="index 6"/>
    <w:basedOn w:val="Normal"/>
    <w:next w:val="Normal"/>
    <w:autoRedefine/>
    <w:semiHidden/>
    <w:rsid w:val="001D47CC"/>
    <w:pPr>
      <w:ind w:left="1440" w:hanging="240"/>
    </w:pPr>
    <w:rPr>
      <w:rFonts w:eastAsia="Times New Roman"/>
    </w:rPr>
  </w:style>
  <w:style w:type="paragraph" w:styleId="Index7">
    <w:name w:val="index 7"/>
    <w:basedOn w:val="Normal"/>
    <w:next w:val="Normal"/>
    <w:autoRedefine/>
    <w:semiHidden/>
    <w:rsid w:val="001D47CC"/>
    <w:pPr>
      <w:ind w:left="1680" w:hanging="240"/>
    </w:pPr>
    <w:rPr>
      <w:rFonts w:eastAsia="Times New Roman"/>
    </w:rPr>
  </w:style>
  <w:style w:type="paragraph" w:styleId="Index8">
    <w:name w:val="index 8"/>
    <w:basedOn w:val="Normal"/>
    <w:next w:val="Normal"/>
    <w:autoRedefine/>
    <w:semiHidden/>
    <w:rsid w:val="001D47CC"/>
    <w:pPr>
      <w:ind w:left="1920" w:hanging="240"/>
    </w:pPr>
    <w:rPr>
      <w:rFonts w:eastAsia="Times New Roman"/>
    </w:rPr>
  </w:style>
  <w:style w:type="paragraph" w:styleId="Index9">
    <w:name w:val="index 9"/>
    <w:basedOn w:val="Normal"/>
    <w:next w:val="Normal"/>
    <w:autoRedefine/>
    <w:semiHidden/>
    <w:rsid w:val="001D47CC"/>
    <w:pPr>
      <w:ind w:left="2160" w:hanging="240"/>
    </w:pPr>
    <w:rPr>
      <w:rFonts w:eastAsia="Times New Roman"/>
    </w:rPr>
  </w:style>
  <w:style w:type="paragraph" w:styleId="IndexHeading">
    <w:name w:val="index heading"/>
    <w:basedOn w:val="Normal"/>
    <w:next w:val="Index1"/>
    <w:semiHidden/>
    <w:rsid w:val="001D47CC"/>
    <w:rPr>
      <w:rFonts w:ascii="Arial" w:eastAsia="Times New Roman" w:hAnsi="Arial" w:cs="Arial"/>
      <w:b/>
      <w:bCs/>
    </w:rPr>
  </w:style>
  <w:style w:type="paragraph" w:styleId="List">
    <w:name w:val="List"/>
    <w:basedOn w:val="Normal"/>
    <w:rsid w:val="001D47CC"/>
    <w:pPr>
      <w:ind w:left="360" w:hanging="360"/>
    </w:pPr>
    <w:rPr>
      <w:rFonts w:eastAsia="Times New Roman"/>
    </w:rPr>
  </w:style>
  <w:style w:type="paragraph" w:styleId="List2">
    <w:name w:val="List 2"/>
    <w:basedOn w:val="Normal"/>
    <w:rsid w:val="001D47CC"/>
    <w:pPr>
      <w:ind w:left="720" w:hanging="360"/>
    </w:pPr>
    <w:rPr>
      <w:rFonts w:eastAsia="Times New Roman"/>
    </w:rPr>
  </w:style>
  <w:style w:type="paragraph" w:styleId="List3">
    <w:name w:val="List 3"/>
    <w:basedOn w:val="Normal"/>
    <w:rsid w:val="001D47CC"/>
    <w:pPr>
      <w:ind w:left="1080" w:hanging="360"/>
    </w:pPr>
    <w:rPr>
      <w:rFonts w:eastAsia="Times New Roman"/>
    </w:rPr>
  </w:style>
  <w:style w:type="paragraph" w:styleId="ListBullet3">
    <w:name w:val="List Bullet 3"/>
    <w:basedOn w:val="Normal"/>
    <w:rsid w:val="001D47CC"/>
    <w:pPr>
      <w:tabs>
        <w:tab w:val="num" w:pos="1080"/>
      </w:tabs>
      <w:ind w:left="1080" w:hanging="360"/>
    </w:pPr>
    <w:rPr>
      <w:rFonts w:eastAsia="Times New Roman"/>
    </w:rPr>
  </w:style>
  <w:style w:type="paragraph" w:styleId="ListBullet4">
    <w:name w:val="List Bullet 4"/>
    <w:basedOn w:val="Normal"/>
    <w:rsid w:val="001D47CC"/>
    <w:pPr>
      <w:tabs>
        <w:tab w:val="num" w:pos="1440"/>
      </w:tabs>
      <w:ind w:left="1440" w:hanging="360"/>
    </w:pPr>
    <w:rPr>
      <w:rFonts w:eastAsia="Times New Roman"/>
    </w:rPr>
  </w:style>
  <w:style w:type="paragraph" w:styleId="ListBullet5">
    <w:name w:val="List Bullet 5"/>
    <w:basedOn w:val="Normal"/>
    <w:rsid w:val="001D47CC"/>
    <w:pPr>
      <w:tabs>
        <w:tab w:val="num" w:pos="1800"/>
      </w:tabs>
      <w:ind w:left="1800" w:hanging="360"/>
    </w:pPr>
    <w:rPr>
      <w:rFonts w:eastAsia="Times New Roman"/>
    </w:rPr>
  </w:style>
  <w:style w:type="paragraph" w:styleId="ListContinue">
    <w:name w:val="List Continue"/>
    <w:basedOn w:val="Normal"/>
    <w:rsid w:val="001D47CC"/>
    <w:pPr>
      <w:spacing w:after="120"/>
      <w:ind w:left="360"/>
    </w:pPr>
    <w:rPr>
      <w:rFonts w:eastAsia="Times New Roman"/>
    </w:rPr>
  </w:style>
  <w:style w:type="paragraph" w:styleId="ListContinue2">
    <w:name w:val="List Continue 2"/>
    <w:basedOn w:val="Normal"/>
    <w:rsid w:val="001D47CC"/>
    <w:pPr>
      <w:spacing w:after="120"/>
      <w:ind w:left="720"/>
    </w:pPr>
    <w:rPr>
      <w:rFonts w:eastAsia="Times New Roman"/>
    </w:rPr>
  </w:style>
  <w:style w:type="paragraph" w:styleId="ListNumber">
    <w:name w:val="List Number"/>
    <w:basedOn w:val="Normal"/>
    <w:rsid w:val="001D47CC"/>
    <w:pPr>
      <w:tabs>
        <w:tab w:val="num" w:pos="360"/>
      </w:tabs>
      <w:ind w:left="360" w:hanging="360"/>
    </w:pPr>
    <w:rPr>
      <w:rFonts w:eastAsia="Times New Roman"/>
    </w:rPr>
  </w:style>
  <w:style w:type="paragraph" w:styleId="ListNumber2">
    <w:name w:val="List Number 2"/>
    <w:basedOn w:val="Normal"/>
    <w:rsid w:val="001D47CC"/>
    <w:pPr>
      <w:tabs>
        <w:tab w:val="num" w:pos="720"/>
      </w:tabs>
      <w:ind w:left="720" w:hanging="360"/>
    </w:pPr>
    <w:rPr>
      <w:rFonts w:eastAsia="Times New Roman"/>
    </w:rPr>
  </w:style>
  <w:style w:type="paragraph" w:styleId="ListNumber3">
    <w:name w:val="List Number 3"/>
    <w:basedOn w:val="Normal"/>
    <w:rsid w:val="001D47CC"/>
    <w:pPr>
      <w:tabs>
        <w:tab w:val="num" w:pos="1080"/>
      </w:tabs>
      <w:ind w:left="1080" w:hanging="360"/>
    </w:pPr>
    <w:rPr>
      <w:rFonts w:eastAsia="Times New Roman"/>
    </w:rPr>
  </w:style>
  <w:style w:type="paragraph" w:styleId="ListNumber4">
    <w:name w:val="List Number 4"/>
    <w:basedOn w:val="Normal"/>
    <w:rsid w:val="001D47CC"/>
    <w:pPr>
      <w:tabs>
        <w:tab w:val="num" w:pos="1440"/>
      </w:tabs>
      <w:ind w:left="1440" w:hanging="360"/>
    </w:pPr>
    <w:rPr>
      <w:rFonts w:eastAsia="Times New Roman"/>
    </w:rPr>
  </w:style>
  <w:style w:type="paragraph" w:styleId="ListNumber5">
    <w:name w:val="List Number 5"/>
    <w:basedOn w:val="Normal"/>
    <w:rsid w:val="001D47CC"/>
    <w:pPr>
      <w:tabs>
        <w:tab w:val="num" w:pos="1800"/>
      </w:tabs>
      <w:ind w:left="1800" w:hanging="360"/>
    </w:pPr>
    <w:rPr>
      <w:rFonts w:eastAsia="Times New Roman"/>
    </w:rPr>
  </w:style>
  <w:style w:type="paragraph" w:styleId="MacroText">
    <w:name w:val="macro"/>
    <w:link w:val="MacroTextChar"/>
    <w:semiHidden/>
    <w:rsid w:val="001D47C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1D47CC"/>
    <w:rPr>
      <w:rFonts w:ascii="Courier New" w:eastAsia="Times New Roman" w:hAnsi="Courier New" w:cs="Courier New"/>
      <w:sz w:val="20"/>
      <w:szCs w:val="20"/>
    </w:rPr>
  </w:style>
  <w:style w:type="paragraph" w:styleId="MessageHeader">
    <w:name w:val="Message Header"/>
    <w:basedOn w:val="Normal"/>
    <w:link w:val="MessageHeaderChar1"/>
    <w:rsid w:val="001D47C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rPr>
  </w:style>
  <w:style w:type="character" w:customStyle="1" w:styleId="MessageHeaderChar">
    <w:name w:val="Message Header Char"/>
    <w:basedOn w:val="DefaultParagraphFont"/>
    <w:rsid w:val="001D47CC"/>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1"/>
    <w:rsid w:val="001D47CC"/>
    <w:rPr>
      <w:rFonts w:eastAsia="Times New Roman"/>
    </w:rPr>
  </w:style>
  <w:style w:type="character" w:customStyle="1" w:styleId="NoteHeadingChar">
    <w:name w:val="Note Heading Char"/>
    <w:basedOn w:val="DefaultParagraphFont"/>
    <w:rsid w:val="001D47CC"/>
    <w:rPr>
      <w:rFonts w:ascii="Times New Roman" w:hAnsi="Times New Roman" w:cs="Times New Roman"/>
      <w:sz w:val="24"/>
      <w:szCs w:val="24"/>
    </w:rPr>
  </w:style>
  <w:style w:type="paragraph" w:styleId="Signature">
    <w:name w:val="Signature"/>
    <w:basedOn w:val="Normal"/>
    <w:link w:val="SignatureChar1"/>
    <w:rsid w:val="001D47CC"/>
    <w:pPr>
      <w:ind w:left="4320"/>
    </w:pPr>
    <w:rPr>
      <w:rFonts w:eastAsia="Times New Roman"/>
    </w:rPr>
  </w:style>
  <w:style w:type="character" w:customStyle="1" w:styleId="SignatureChar">
    <w:name w:val="Signature Char"/>
    <w:basedOn w:val="DefaultParagraphFont"/>
    <w:rsid w:val="001D47CC"/>
    <w:rPr>
      <w:rFonts w:ascii="Times New Roman" w:hAnsi="Times New Roman" w:cs="Times New Roman"/>
      <w:sz w:val="24"/>
      <w:szCs w:val="24"/>
    </w:rPr>
  </w:style>
  <w:style w:type="paragraph" w:styleId="TableofAuthorities">
    <w:name w:val="table of authorities"/>
    <w:basedOn w:val="Normal"/>
    <w:next w:val="Normal"/>
    <w:semiHidden/>
    <w:rsid w:val="001D47CC"/>
    <w:pPr>
      <w:ind w:left="240" w:hanging="240"/>
    </w:pPr>
    <w:rPr>
      <w:rFonts w:eastAsia="Times New Roman"/>
    </w:rPr>
  </w:style>
  <w:style w:type="character" w:customStyle="1" w:styleId="n002dchuongtenchar">
    <w:name w:val="n_002dchuongten__char"/>
    <w:basedOn w:val="DefaultParagraphFont"/>
    <w:rsid w:val="001D47CC"/>
  </w:style>
  <w:style w:type="paragraph" w:customStyle="1" w:styleId="I0">
    <w:name w:val="I."/>
    <w:basedOn w:val="Normal"/>
    <w:rsid w:val="001D47CC"/>
    <w:pPr>
      <w:tabs>
        <w:tab w:val="num" w:pos="1288"/>
      </w:tabs>
      <w:spacing w:before="120" w:after="120"/>
      <w:ind w:left="1288" w:hanging="720"/>
      <w:jc w:val="both"/>
    </w:pPr>
    <w:rPr>
      <w:rFonts w:ascii=".VnTime" w:eastAsia="Times New Roman" w:hAnsi=".VnTime"/>
      <w:b/>
      <w:sz w:val="30"/>
      <w:szCs w:val="20"/>
      <w:lang w:eastAsia="en-AU"/>
    </w:rPr>
  </w:style>
  <w:style w:type="paragraph" w:customStyle="1" w:styleId="mcI1">
    <w:name w:val="môc I.1."/>
    <w:basedOn w:val="Normal"/>
    <w:rsid w:val="001D47CC"/>
    <w:pPr>
      <w:spacing w:before="120" w:after="120" w:line="360" w:lineRule="exact"/>
      <w:jc w:val="both"/>
    </w:pPr>
    <w:rPr>
      <w:rFonts w:ascii=".VnTime" w:eastAsia="Times New Roman" w:hAnsi=".VnTime"/>
      <w:b/>
      <w:sz w:val="28"/>
      <w:szCs w:val="20"/>
    </w:rPr>
  </w:style>
  <w:style w:type="paragraph" w:customStyle="1" w:styleId="Appendix">
    <w:name w:val="Appendix"/>
    <w:basedOn w:val="Normal"/>
    <w:rsid w:val="001D47CC"/>
    <w:pPr>
      <w:tabs>
        <w:tab w:val="num" w:pos="360"/>
      </w:tabs>
      <w:spacing w:before="60" w:after="60" w:line="300" w:lineRule="exact"/>
      <w:ind w:left="284" w:hanging="284"/>
      <w:jc w:val="center"/>
    </w:pPr>
    <w:rPr>
      <w:rFonts w:ascii=".VnTime" w:eastAsia="Times New Roman" w:hAnsi=".VnTime"/>
      <w:b/>
      <w:sz w:val="26"/>
      <w:szCs w:val="20"/>
      <w:lang w:val="en-GB"/>
    </w:rPr>
  </w:style>
  <w:style w:type="paragraph" w:customStyle="1" w:styleId="Style7">
    <w:name w:val="Style7"/>
    <w:basedOn w:val="Normal"/>
    <w:link w:val="Style7Char"/>
    <w:rsid w:val="001D47CC"/>
    <w:pPr>
      <w:tabs>
        <w:tab w:val="num" w:pos="1723"/>
      </w:tabs>
      <w:ind w:left="1723" w:hanging="1723"/>
    </w:pPr>
    <w:rPr>
      <w:rFonts w:eastAsia="Times New Roman"/>
      <w:sz w:val="20"/>
      <w:szCs w:val="20"/>
    </w:rPr>
  </w:style>
  <w:style w:type="paragraph" w:customStyle="1" w:styleId="Heading2A">
    <w:name w:val="Heading 2A"/>
    <w:basedOn w:val="Heading2"/>
    <w:rsid w:val="001D47CC"/>
    <w:pPr>
      <w:keepLines w:val="0"/>
      <w:numPr>
        <w:ilvl w:val="0"/>
        <w:numId w:val="0"/>
      </w:numPr>
      <w:tabs>
        <w:tab w:val="num" w:pos="864"/>
      </w:tabs>
      <w:spacing w:before="120" w:after="120" w:line="300" w:lineRule="exact"/>
      <w:ind w:left="862" w:hanging="862"/>
    </w:pPr>
    <w:rPr>
      <w:rFonts w:ascii=".VnTime" w:eastAsia="Times New Roman" w:hAnsi=".VnTime" w:cs="Times New Roman"/>
      <w:b/>
      <w:color w:val="auto"/>
      <w:sz w:val="28"/>
      <w:szCs w:val="28"/>
      <w:lang w:val="en-GB"/>
    </w:rPr>
  </w:style>
  <w:style w:type="paragraph" w:customStyle="1" w:styleId="Heading3A">
    <w:name w:val="Heading 3A"/>
    <w:basedOn w:val="Heading3"/>
    <w:rsid w:val="001D47CC"/>
    <w:pPr>
      <w:keepNext/>
      <w:numPr>
        <w:ilvl w:val="0"/>
        <w:numId w:val="0"/>
      </w:numPr>
      <w:tabs>
        <w:tab w:val="num" w:pos="864"/>
      </w:tabs>
      <w:spacing w:before="120" w:beforeAutospacing="0" w:after="120" w:afterAutospacing="0" w:line="300" w:lineRule="exact"/>
      <w:ind w:left="862" w:hanging="862"/>
    </w:pPr>
    <w:rPr>
      <w:rFonts w:ascii=".VnTime" w:eastAsia="Times New Roman" w:hAnsi=".VnTime" w:hint="default"/>
      <w:bCs w:val="0"/>
      <w:i/>
      <w:sz w:val="28"/>
      <w:szCs w:val="20"/>
      <w:lang w:val="en-GB" w:eastAsia="en-US"/>
    </w:rPr>
  </w:style>
  <w:style w:type="paragraph" w:customStyle="1" w:styleId="chuong">
    <w:name w:val="chuong"/>
    <w:basedOn w:val="Normal"/>
    <w:rsid w:val="001D47CC"/>
    <w:pPr>
      <w:spacing w:line="360" w:lineRule="auto"/>
      <w:jc w:val="center"/>
    </w:pPr>
    <w:rPr>
      <w:rFonts w:ascii=".VnTimeH" w:eastAsia="Times New Roman" w:hAnsi=".VnTimeH"/>
      <w:b/>
      <w:sz w:val="26"/>
      <w:szCs w:val="20"/>
      <w:lang w:val="en-GB"/>
    </w:rPr>
  </w:style>
  <w:style w:type="paragraph" w:customStyle="1" w:styleId="phn">
    <w:name w:val="phÇn"/>
    <w:basedOn w:val="Normal"/>
    <w:rsid w:val="001D47CC"/>
    <w:pPr>
      <w:spacing w:before="60" w:after="60"/>
      <w:jc w:val="center"/>
    </w:pPr>
    <w:rPr>
      <w:rFonts w:ascii=".VnHelvetInsH" w:eastAsia="Times New Roman" w:hAnsi=".VnHelvetInsH"/>
      <w:sz w:val="26"/>
      <w:szCs w:val="20"/>
    </w:rPr>
  </w:style>
  <w:style w:type="paragraph" w:customStyle="1" w:styleId="mca">
    <w:name w:val="môc a"/>
    <w:basedOn w:val="Normal"/>
    <w:rsid w:val="001D47CC"/>
    <w:pPr>
      <w:spacing w:before="60" w:after="60" w:line="300" w:lineRule="exact"/>
      <w:jc w:val="both"/>
    </w:pPr>
    <w:rPr>
      <w:rFonts w:ascii=".VnTime" w:eastAsia="Times New Roman" w:hAnsi=".VnTime"/>
      <w:b/>
      <w:bCs/>
      <w:i/>
      <w:iCs/>
      <w:sz w:val="26"/>
      <w:szCs w:val="28"/>
    </w:rPr>
  </w:style>
  <w:style w:type="paragraph" w:customStyle="1" w:styleId="BodyText212">
    <w:name w:val="Body Text 21"/>
    <w:basedOn w:val="Normal"/>
    <w:rsid w:val="001D47CC"/>
    <w:pPr>
      <w:widowControl w:val="0"/>
      <w:overflowPunct w:val="0"/>
      <w:autoSpaceDE w:val="0"/>
      <w:autoSpaceDN w:val="0"/>
      <w:adjustRightInd w:val="0"/>
      <w:ind w:firstLine="720"/>
      <w:jc w:val="both"/>
      <w:textAlignment w:val="baseline"/>
    </w:pPr>
    <w:rPr>
      <w:rFonts w:ascii=".VnTime" w:eastAsia="Times New Roman" w:hAnsi=".VnTime"/>
      <w:sz w:val="28"/>
      <w:szCs w:val="20"/>
    </w:rPr>
  </w:style>
  <w:style w:type="paragraph" w:customStyle="1" w:styleId="a2">
    <w:name w:val="a2"/>
    <w:basedOn w:val="Normal"/>
    <w:next w:val="Normal"/>
    <w:rsid w:val="001D47CC"/>
    <w:pPr>
      <w:overflowPunct w:val="0"/>
      <w:autoSpaceDE w:val="0"/>
      <w:autoSpaceDN w:val="0"/>
      <w:adjustRightInd w:val="0"/>
      <w:spacing w:before="120" w:after="120" w:line="360" w:lineRule="atLeast"/>
      <w:ind w:left="1134" w:hanging="1134"/>
      <w:jc w:val="both"/>
    </w:pPr>
    <w:rPr>
      <w:rFonts w:ascii=".VnTime" w:eastAsia="Times New Roman" w:hAnsi=".VnTime"/>
      <w:b/>
      <w:sz w:val="28"/>
      <w:szCs w:val="20"/>
    </w:rPr>
  </w:style>
  <w:style w:type="paragraph" w:customStyle="1" w:styleId="xl65">
    <w:name w:val="xl65"/>
    <w:basedOn w:val="Normal"/>
    <w:rsid w:val="001D47CC"/>
    <w:pPr>
      <w:pBdr>
        <w:left w:val="single" w:sz="4" w:space="0" w:color="auto"/>
        <w:right w:val="single" w:sz="4" w:space="0" w:color="auto"/>
      </w:pBdr>
      <w:spacing w:before="100" w:beforeAutospacing="1" w:after="100" w:afterAutospacing="1"/>
      <w:jc w:val="center"/>
      <w:textAlignment w:val="center"/>
    </w:pPr>
    <w:rPr>
      <w:rFonts w:ascii=".VnTime" w:eastAsia="Times New Roman" w:hAnsi=".VnTime"/>
      <w:b/>
      <w:bCs/>
      <w:i/>
      <w:iCs/>
    </w:rPr>
  </w:style>
  <w:style w:type="paragraph" w:customStyle="1" w:styleId="Macdinh">
    <w:name w:val="Mac dinh"/>
    <w:basedOn w:val="Normal"/>
    <w:rsid w:val="001D47CC"/>
    <w:pPr>
      <w:widowControl w:val="0"/>
      <w:overflowPunct w:val="0"/>
      <w:autoSpaceDE w:val="0"/>
      <w:autoSpaceDN w:val="0"/>
      <w:adjustRightInd w:val="0"/>
      <w:spacing w:before="60" w:after="60" w:line="-400" w:lineRule="auto"/>
      <w:ind w:firstLine="720"/>
      <w:jc w:val="both"/>
      <w:textAlignment w:val="baseline"/>
    </w:pPr>
    <w:rPr>
      <w:rFonts w:ascii=".VnTime" w:eastAsia="Times New Roman" w:hAnsi=".VnTime"/>
      <w:sz w:val="28"/>
      <w:szCs w:val="20"/>
      <w:lang w:val="en-GB"/>
    </w:rPr>
  </w:style>
  <w:style w:type="paragraph" w:customStyle="1" w:styleId="BodyText232">
    <w:name w:val="Body Text 23"/>
    <w:basedOn w:val="Normal"/>
    <w:rsid w:val="001D47CC"/>
    <w:pPr>
      <w:widowControl w:val="0"/>
      <w:overflowPunct w:val="0"/>
      <w:autoSpaceDE w:val="0"/>
      <w:autoSpaceDN w:val="0"/>
      <w:adjustRightInd w:val="0"/>
      <w:spacing w:before="120"/>
      <w:ind w:firstLine="720"/>
      <w:jc w:val="both"/>
      <w:textAlignment w:val="baseline"/>
    </w:pPr>
    <w:rPr>
      <w:rFonts w:ascii=".VnTime" w:eastAsia="Times New Roman" w:hAnsi=".VnTime"/>
      <w:b/>
      <w:sz w:val="28"/>
      <w:szCs w:val="20"/>
    </w:rPr>
  </w:style>
  <w:style w:type="paragraph" w:customStyle="1" w:styleId="Baocao">
    <w:name w:val="Baocao"/>
    <w:basedOn w:val="Normal"/>
    <w:rsid w:val="001D47CC"/>
    <w:pPr>
      <w:widowControl w:val="0"/>
      <w:spacing w:before="120" w:after="120"/>
      <w:ind w:firstLine="720"/>
      <w:jc w:val="both"/>
    </w:pPr>
    <w:rPr>
      <w:rFonts w:ascii=".VnTime" w:eastAsia="Times New Roman" w:hAnsi=".VnTime"/>
      <w:sz w:val="28"/>
      <w:szCs w:val="28"/>
    </w:rPr>
  </w:style>
  <w:style w:type="character" w:customStyle="1" w:styleId="Heading1ACharChar">
    <w:name w:val="Heading 1A Char Char"/>
    <w:basedOn w:val="DefaultParagraphFont"/>
    <w:locked/>
    <w:rsid w:val="001D47CC"/>
    <w:rPr>
      <w:rFonts w:ascii=".VnTimeH" w:hAnsi=".VnTimeH"/>
      <w:b/>
      <w:bCs/>
      <w:sz w:val="26"/>
      <w:szCs w:val="24"/>
      <w:lang w:val="en-US" w:eastAsia="en-US" w:bidi="ar-SA"/>
    </w:rPr>
  </w:style>
  <w:style w:type="paragraph" w:customStyle="1" w:styleId="Normal10">
    <w:name w:val="Normal1"/>
    <w:basedOn w:val="Normal"/>
    <w:rsid w:val="001D47CC"/>
    <w:pPr>
      <w:spacing w:before="120" w:after="60"/>
      <w:ind w:left="900"/>
      <w:jc w:val="both"/>
    </w:pPr>
    <w:rPr>
      <w:rFonts w:eastAsia="Times New Roman"/>
      <w:bCs/>
      <w:sz w:val="26"/>
      <w:szCs w:val="26"/>
      <w:lang w:val="en-GB"/>
    </w:rPr>
  </w:style>
  <w:style w:type="paragraph" w:customStyle="1" w:styleId="phead">
    <w:name w:val="phead"/>
    <w:basedOn w:val="Normal"/>
    <w:rsid w:val="001D47CC"/>
    <w:pPr>
      <w:spacing w:before="100" w:beforeAutospacing="1" w:after="100" w:afterAutospacing="1"/>
    </w:pPr>
    <w:rPr>
      <w:rFonts w:eastAsia="Times New Roman"/>
    </w:rPr>
  </w:style>
  <w:style w:type="paragraph" w:customStyle="1" w:styleId="StyleBodyTextBodyText1Left05">
    <w:name w:val="Style Body TextBody Text 1 + Left:  0.5&quot;"/>
    <w:basedOn w:val="Normal"/>
    <w:link w:val="StyleBodyTextBodyText1Left05Char"/>
    <w:autoRedefine/>
    <w:rsid w:val="001D47CC"/>
    <w:pPr>
      <w:widowControl w:val="0"/>
      <w:spacing w:before="120" w:afterLines="50" w:after="200" w:line="276" w:lineRule="auto"/>
      <w:ind w:left="706"/>
    </w:pPr>
    <w:rPr>
      <w:rFonts w:ascii="Arial" w:eastAsia="Times New Roman"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1D47CC"/>
    <w:rPr>
      <w:rFonts w:ascii="Arial" w:eastAsia="Times New Roman" w:hAnsi="Arial" w:cs="Cordia New"/>
      <w:spacing w:val="-4"/>
      <w:sz w:val="21"/>
      <w:szCs w:val="20"/>
      <w:lang w:val="vi-VN" w:bidi="en-US"/>
    </w:rPr>
  </w:style>
  <w:style w:type="paragraph" w:customStyle="1" w:styleId="ReptHndg3">
    <w:name w:val="Rept_Hndg3"/>
    <w:basedOn w:val="Normal"/>
    <w:rsid w:val="001D47CC"/>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1D47CC"/>
    <w:rPr>
      <w:rFonts w:ascii="Arial" w:hAnsi="Arial" w:cs="Arial" w:hint="default"/>
      <w:color w:val="000000"/>
      <w:sz w:val="18"/>
      <w:szCs w:val="18"/>
    </w:rPr>
  </w:style>
  <w:style w:type="character" w:styleId="SubtleEmphasis">
    <w:name w:val="Subtle Emphasis"/>
    <w:basedOn w:val="DefaultParagraphFont"/>
    <w:qFormat/>
    <w:rsid w:val="001D47CC"/>
    <w:rPr>
      <w:i/>
      <w:iCs/>
      <w:color w:val="808080"/>
    </w:rPr>
  </w:style>
  <w:style w:type="character" w:styleId="SubtleReference">
    <w:name w:val="Subtle Reference"/>
    <w:basedOn w:val="DefaultParagraphFont"/>
    <w:qFormat/>
    <w:rsid w:val="001D47CC"/>
    <w:rPr>
      <w:smallCaps/>
      <w:color w:val="C0504D"/>
      <w:u w:val="single"/>
    </w:rPr>
  </w:style>
  <w:style w:type="character" w:styleId="BookTitle">
    <w:name w:val="Book Title"/>
    <w:basedOn w:val="DefaultParagraphFont"/>
    <w:qFormat/>
    <w:rsid w:val="001D47CC"/>
    <w:rPr>
      <w:b/>
      <w:bCs/>
      <w:smallCaps/>
      <w:spacing w:val="5"/>
    </w:rPr>
  </w:style>
  <w:style w:type="character" w:customStyle="1" w:styleId="phuluc">
    <w:name w:val="phuluc"/>
    <w:basedOn w:val="DefaultParagraphFont"/>
    <w:rsid w:val="001D47CC"/>
    <w:rPr>
      <w:rFonts w:ascii="Times New Roman" w:hAnsi="Times New Roman" w:cs="Arial"/>
      <w:color w:val="000000"/>
      <w:sz w:val="26"/>
      <w:szCs w:val="18"/>
    </w:rPr>
  </w:style>
  <w:style w:type="paragraph" w:customStyle="1" w:styleId="ten-vb-p">
    <w:name w:val="ten-vb-p"/>
    <w:basedOn w:val="Normal"/>
    <w:rsid w:val="001D47CC"/>
    <w:pPr>
      <w:spacing w:before="100" w:beforeAutospacing="1" w:after="100" w:afterAutospacing="1"/>
    </w:pPr>
    <w:rPr>
      <w:rFonts w:eastAsia="Times New Roman"/>
    </w:rPr>
  </w:style>
  <w:style w:type="character" w:customStyle="1" w:styleId="ten-vb-h">
    <w:name w:val="ten-vb-h"/>
    <w:rsid w:val="001D47CC"/>
  </w:style>
  <w:style w:type="character" w:customStyle="1" w:styleId="dieu-h">
    <w:name w:val="dieu-h"/>
    <w:rsid w:val="001D47CC"/>
  </w:style>
  <w:style w:type="paragraph" w:styleId="z-TopofForm">
    <w:name w:val="HTML Top of Form"/>
    <w:basedOn w:val="Normal"/>
    <w:next w:val="Normal"/>
    <w:link w:val="z-TopofFormChar1"/>
    <w:hidden/>
    <w:semiHidden/>
    <w:unhideWhenUsed/>
    <w:rsid w:val="001D47CC"/>
    <w:pPr>
      <w:pBdr>
        <w:bottom w:val="single" w:sz="6" w:space="1" w:color="auto"/>
      </w:pBdr>
      <w:jc w:val="center"/>
    </w:pPr>
    <w:rPr>
      <w:rFonts w:ascii="Arial" w:eastAsia="Times New Roman" w:hAnsi="Arial"/>
      <w:vanish/>
      <w:sz w:val="16"/>
      <w:szCs w:val="16"/>
      <w:lang w:val="en-US" w:eastAsia="en-US"/>
    </w:rPr>
  </w:style>
  <w:style w:type="character" w:customStyle="1" w:styleId="z-TopofFormChar">
    <w:name w:val="z-Top of Form Char"/>
    <w:basedOn w:val="DefaultParagraphFont"/>
    <w:rsid w:val="001D47CC"/>
    <w:rPr>
      <w:rFonts w:ascii="Arial" w:hAnsi="Arial" w:cs="Arial"/>
      <w:vanish/>
      <w:sz w:val="16"/>
      <w:szCs w:val="16"/>
    </w:rPr>
  </w:style>
  <w:style w:type="character" w:customStyle="1" w:styleId="st1">
    <w:name w:val="st1"/>
    <w:basedOn w:val="DefaultParagraphFont"/>
    <w:rsid w:val="001D47CC"/>
  </w:style>
  <w:style w:type="paragraph" w:customStyle="1" w:styleId="CharCharCharCharCharChar1CharCharChar">
    <w:name w:val=" Char Char Char Char Char Char1 Char Char Char"/>
    <w:basedOn w:val="Normal"/>
    <w:rsid w:val="001D47CC"/>
    <w:pPr>
      <w:spacing w:after="160" w:line="240" w:lineRule="exact"/>
    </w:pPr>
    <w:rPr>
      <w:rFonts w:ascii="Verdana" w:eastAsia="Times New Roman" w:hAnsi="Verdana" w:cs="Angsana New"/>
      <w:sz w:val="20"/>
      <w:szCs w:val="20"/>
      <w:lang w:val="en-GB"/>
    </w:rPr>
  </w:style>
  <w:style w:type="paragraph" w:customStyle="1" w:styleId="CharCharCharCharCharCharCharCharCharCharCharCharCharCharCharChar">
    <w:name w:val=" Char Char Char Char Char Char Char Char Char Char Char Char Char Char Char Char"/>
    <w:basedOn w:val="Normal"/>
    <w:autoRedefine/>
    <w:rsid w:val="001D47CC"/>
    <w:pPr>
      <w:spacing w:after="160" w:line="240" w:lineRule="exact"/>
    </w:pPr>
    <w:rPr>
      <w:rFonts w:ascii="Verdana" w:eastAsia="Times New Roman" w:hAnsi="Verdana" w:cs="Verdana"/>
      <w:sz w:val="20"/>
      <w:szCs w:val="20"/>
    </w:rPr>
  </w:style>
  <w:style w:type="character" w:customStyle="1" w:styleId="blacksml">
    <w:name w:val="blacksml"/>
    <w:basedOn w:val="DefaultParagraphFont"/>
    <w:rsid w:val="001D47CC"/>
  </w:style>
  <w:style w:type="character" w:customStyle="1" w:styleId="author">
    <w:name w:val="author"/>
    <w:basedOn w:val="DefaultParagraphFont"/>
    <w:rsid w:val="001D47CC"/>
  </w:style>
  <w:style w:type="paragraph" w:customStyle="1" w:styleId="blacksml1">
    <w:name w:val="blacksml1"/>
    <w:basedOn w:val="Normal"/>
    <w:rsid w:val="001D47CC"/>
    <w:pPr>
      <w:spacing w:before="100" w:beforeAutospacing="1" w:after="100" w:afterAutospacing="1"/>
    </w:pPr>
    <w:rPr>
      <w:rFonts w:ascii="Arial Unicode MS" w:eastAsia="Arial Unicode MS" w:hAnsi="Arial Unicode MS" w:cs="Arial Unicode MS"/>
    </w:rPr>
  </w:style>
  <w:style w:type="character" w:customStyle="1" w:styleId="articletext">
    <w:name w:val="articletext"/>
    <w:basedOn w:val="DefaultParagraphFont"/>
    <w:rsid w:val="001D47CC"/>
  </w:style>
  <w:style w:type="paragraph" w:customStyle="1" w:styleId="CM14">
    <w:name w:val="CM14"/>
    <w:basedOn w:val="Default"/>
    <w:next w:val="Default"/>
    <w:rsid w:val="001D47CC"/>
    <w:pPr>
      <w:spacing w:before="0" w:line="256" w:lineRule="atLeast"/>
      <w:ind w:firstLine="0"/>
      <w:jc w:val="left"/>
    </w:pPr>
    <w:rPr>
      <w:rFonts w:ascii="Arial," w:hAnsi="Arial,"/>
      <w:color w:val="auto"/>
    </w:rPr>
  </w:style>
  <w:style w:type="paragraph" w:customStyle="1" w:styleId="CM78">
    <w:name w:val="CM78"/>
    <w:basedOn w:val="Default"/>
    <w:next w:val="Default"/>
    <w:rsid w:val="001D47CC"/>
    <w:pPr>
      <w:spacing w:before="0" w:line="256" w:lineRule="atLeast"/>
      <w:ind w:firstLine="0"/>
      <w:jc w:val="left"/>
    </w:pPr>
    <w:rPr>
      <w:rFonts w:ascii="Arial," w:hAnsi="Arial,"/>
      <w:color w:val="auto"/>
    </w:rPr>
  </w:style>
  <w:style w:type="paragraph" w:customStyle="1" w:styleId="CM88">
    <w:name w:val="CM88"/>
    <w:basedOn w:val="Default"/>
    <w:next w:val="Default"/>
    <w:rsid w:val="001D47CC"/>
    <w:pPr>
      <w:spacing w:before="0" w:line="253" w:lineRule="atLeast"/>
      <w:ind w:firstLine="0"/>
      <w:jc w:val="left"/>
    </w:pPr>
    <w:rPr>
      <w:rFonts w:ascii="Arial," w:hAnsi="Arial,"/>
      <w:color w:val="auto"/>
    </w:rPr>
  </w:style>
  <w:style w:type="paragraph" w:customStyle="1" w:styleId="CM18">
    <w:name w:val="CM18"/>
    <w:basedOn w:val="Default"/>
    <w:next w:val="Default"/>
    <w:rsid w:val="001D47CC"/>
    <w:pPr>
      <w:spacing w:before="0" w:line="256" w:lineRule="atLeast"/>
      <w:ind w:firstLine="0"/>
      <w:jc w:val="left"/>
    </w:pPr>
    <w:rPr>
      <w:rFonts w:ascii="Arial," w:hAnsi="Arial,"/>
      <w:color w:val="auto"/>
    </w:rPr>
  </w:style>
  <w:style w:type="paragraph" w:customStyle="1" w:styleId="CM84">
    <w:name w:val="CM84"/>
    <w:basedOn w:val="Default"/>
    <w:next w:val="Default"/>
    <w:rsid w:val="001D47CC"/>
    <w:pPr>
      <w:spacing w:before="0" w:line="256" w:lineRule="atLeast"/>
      <w:ind w:firstLine="0"/>
      <w:jc w:val="left"/>
    </w:pPr>
    <w:rPr>
      <w:rFonts w:ascii="Arial," w:hAnsi="Arial,"/>
      <w:color w:val="auto"/>
    </w:rPr>
  </w:style>
  <w:style w:type="paragraph" w:customStyle="1" w:styleId="CM106">
    <w:name w:val="CM106"/>
    <w:basedOn w:val="Default"/>
    <w:next w:val="Default"/>
    <w:rsid w:val="001D47CC"/>
    <w:pPr>
      <w:spacing w:before="0"/>
      <w:ind w:firstLine="0"/>
      <w:jc w:val="left"/>
    </w:pPr>
    <w:rPr>
      <w:rFonts w:ascii="Arial," w:hAnsi="Arial,"/>
      <w:color w:val="auto"/>
    </w:rPr>
  </w:style>
  <w:style w:type="character" w:customStyle="1" w:styleId="headers">
    <w:name w:val="headers"/>
    <w:basedOn w:val="DefaultParagraphFont"/>
    <w:rsid w:val="001D47CC"/>
  </w:style>
  <w:style w:type="character" w:customStyle="1" w:styleId="source">
    <w:name w:val="source"/>
    <w:basedOn w:val="DefaultParagraphFont"/>
    <w:rsid w:val="001D47CC"/>
  </w:style>
  <w:style w:type="character" w:customStyle="1" w:styleId="specialcell">
    <w:name w:val="specialcell"/>
    <w:basedOn w:val="DefaultParagraphFont"/>
    <w:rsid w:val="001D47CC"/>
  </w:style>
  <w:style w:type="character" w:customStyle="1" w:styleId="toptitle">
    <w:name w:val="top_title"/>
    <w:basedOn w:val="DefaultParagraphFont"/>
    <w:rsid w:val="001D47CC"/>
  </w:style>
  <w:style w:type="paragraph" w:customStyle="1" w:styleId="content">
    <w:name w:val="content"/>
    <w:basedOn w:val="Normal"/>
    <w:rsid w:val="001D47CC"/>
    <w:pPr>
      <w:spacing w:before="100" w:beforeAutospacing="1" w:after="100" w:afterAutospacing="1"/>
    </w:pPr>
    <w:rPr>
      <w:rFonts w:eastAsia="Times New Roman"/>
    </w:rPr>
  </w:style>
  <w:style w:type="character" w:customStyle="1" w:styleId="sapeau">
    <w:name w:val="sapeau"/>
    <w:basedOn w:val="DefaultParagraphFont"/>
    <w:rsid w:val="001D47CC"/>
  </w:style>
  <w:style w:type="paragraph" w:customStyle="1" w:styleId="CharCharCharCharCharCharChar1Char">
    <w:name w:val=" Char Char Char Char Char Char Char1 Char"/>
    <w:basedOn w:val="Normal"/>
    <w:rsid w:val="001D47CC"/>
    <w:pPr>
      <w:pageBreakBefore/>
      <w:spacing w:before="100" w:beforeAutospacing="1" w:after="100" w:afterAutospacing="1"/>
      <w:jc w:val="both"/>
    </w:pPr>
    <w:rPr>
      <w:rFonts w:ascii="Tahoma" w:eastAsia="Times New Roman" w:hAnsi="Tahoma"/>
      <w:sz w:val="20"/>
      <w:szCs w:val="20"/>
    </w:rPr>
  </w:style>
  <w:style w:type="paragraph" w:customStyle="1" w:styleId="xl66">
    <w:name w:val="xl66"/>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8"/>
      <w:szCs w:val="28"/>
    </w:rPr>
  </w:style>
  <w:style w:type="paragraph" w:customStyle="1" w:styleId="NoidungDieu">
    <w:name w:val="Noidung_Dieu"/>
    <w:basedOn w:val="Normal"/>
    <w:rsid w:val="001D47CC"/>
    <w:pPr>
      <w:tabs>
        <w:tab w:val="num" w:pos="360"/>
      </w:tabs>
      <w:spacing w:before="120"/>
      <w:ind w:left="360" w:hanging="360"/>
      <w:jc w:val="both"/>
    </w:pPr>
    <w:rPr>
      <w:rFonts w:eastAsia="Times New Roman"/>
      <w:spacing w:val="-2"/>
      <w:sz w:val="28"/>
      <w:szCs w:val="28"/>
    </w:rPr>
  </w:style>
  <w:style w:type="paragraph" w:customStyle="1" w:styleId="dautru">
    <w:name w:val="dau tru"/>
    <w:basedOn w:val="Normal"/>
    <w:rsid w:val="001D47CC"/>
    <w:pPr>
      <w:tabs>
        <w:tab w:val="num" w:pos="327"/>
      </w:tabs>
      <w:ind w:left="341" w:hanging="284"/>
      <w:jc w:val="both"/>
    </w:pPr>
    <w:rPr>
      <w:rFonts w:eastAsia="Times New Roman"/>
      <w:bCs/>
      <w:sz w:val="28"/>
      <w:szCs w:val="28"/>
    </w:rPr>
  </w:style>
  <w:style w:type="paragraph" w:customStyle="1" w:styleId="daucong">
    <w:name w:val="dau cong"/>
    <w:basedOn w:val="Normal"/>
    <w:rsid w:val="001D47CC"/>
    <w:pPr>
      <w:tabs>
        <w:tab w:val="num" w:pos="720"/>
      </w:tabs>
      <w:ind w:left="720" w:hanging="380"/>
      <w:jc w:val="both"/>
    </w:pPr>
    <w:rPr>
      <w:rFonts w:eastAsia="Times New Roman"/>
      <w:bCs/>
      <w:sz w:val="28"/>
      <w:szCs w:val="28"/>
    </w:rPr>
  </w:style>
  <w:style w:type="paragraph" w:customStyle="1" w:styleId="Char5">
    <w:name w:val=" Char5"/>
    <w:basedOn w:val="Normal"/>
    <w:autoRedefine/>
    <w:rsid w:val="001D47C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1D47CC"/>
    <w:rPr>
      <w:rFonts w:ascii="Tahoma" w:hAnsi="Tahoma" w:cs="Tahoma" w:hint="default"/>
      <w:b/>
      <w:bCs/>
      <w:color w:val="FFFFFF"/>
      <w:sz w:val="17"/>
      <w:szCs w:val="17"/>
    </w:rPr>
  </w:style>
  <w:style w:type="paragraph" w:customStyle="1" w:styleId="boxtextarial">
    <w:name w:val="box text arial"/>
    <w:basedOn w:val="Normal"/>
    <w:rsid w:val="001D47CC"/>
    <w:pPr>
      <w:spacing w:before="80" w:after="80" w:line="260" w:lineRule="atLeast"/>
    </w:pPr>
    <w:rPr>
      <w:rFonts w:ascii="Arial" w:eastAsia="Times New Roman" w:hAnsi="Arial"/>
      <w:b/>
      <w:sz w:val="20"/>
      <w:szCs w:val="20"/>
      <w:lang w:eastAsia="ko-KR"/>
    </w:rPr>
  </w:style>
  <w:style w:type="paragraph" w:customStyle="1" w:styleId="boxsmallheading">
    <w:name w:val="box small heading"/>
    <w:basedOn w:val="Normal"/>
    <w:rsid w:val="001D47CC"/>
    <w:pPr>
      <w:spacing w:before="80"/>
    </w:pPr>
    <w:rPr>
      <w:rFonts w:ascii="Arial" w:eastAsia="Times New Roman" w:hAnsi="Arial"/>
      <w:b/>
      <w:sz w:val="20"/>
      <w:szCs w:val="20"/>
      <w:lang w:eastAsia="ko-KR"/>
    </w:rPr>
  </w:style>
  <w:style w:type="paragraph" w:customStyle="1" w:styleId="Char50">
    <w:name w:val="Char5"/>
    <w:basedOn w:val="Normal"/>
    <w:autoRedefine/>
    <w:rsid w:val="001D47C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1D47CC"/>
    <w:pPr>
      <w:suppressAutoHyphens/>
    </w:pPr>
    <w:rPr>
      <w:rFonts w:ascii=".VnArial Narrow" w:eastAsia="Times New Roman" w:hAnsi=".VnArial Narrow"/>
      <w:lang w:eastAsia="ar-SA"/>
    </w:rPr>
  </w:style>
  <w:style w:type="paragraph" w:customStyle="1" w:styleId="Cap1">
    <w:name w:val=".Cap 1"/>
    <w:basedOn w:val="Normal"/>
    <w:rsid w:val="001D47CC"/>
    <w:pPr>
      <w:suppressAutoHyphens/>
    </w:pPr>
    <w:rPr>
      <w:rFonts w:ascii=".VnArial Narrow" w:eastAsia="Times New Roman" w:hAnsi=".VnArial Narrow"/>
      <w:b/>
      <w:bCs/>
      <w:lang w:eastAsia="ar-SA"/>
    </w:rPr>
  </w:style>
  <w:style w:type="character" w:customStyle="1" w:styleId="dropcap">
    <w:name w:val="dropcap"/>
    <w:basedOn w:val="DefaultParagraphFont"/>
    <w:rsid w:val="001D47CC"/>
    <w:rPr>
      <w:rFonts w:cs="Times New Roman"/>
    </w:rPr>
  </w:style>
  <w:style w:type="paragraph" w:customStyle="1" w:styleId="h">
    <w:name w:val="h"/>
    <w:basedOn w:val="Normal"/>
    <w:rsid w:val="001D47CC"/>
    <w:pPr>
      <w:widowControl w:val="0"/>
      <w:autoSpaceDE w:val="0"/>
      <w:autoSpaceDN w:val="0"/>
      <w:adjustRightInd w:val="0"/>
      <w:spacing w:line="312" w:lineRule="auto"/>
      <w:ind w:left="181"/>
    </w:pPr>
    <w:rPr>
      <w:rFonts w:ascii=".VnTime" w:eastAsia="Times New Roman" w:hAnsi=".VnTime" w:cs=".VnTime"/>
      <w:color w:val="000000"/>
      <w:sz w:val="28"/>
      <w:szCs w:val="28"/>
    </w:rPr>
  </w:style>
  <w:style w:type="paragraph" w:customStyle="1" w:styleId="CharChar21">
    <w:name w:val="Char Char21"/>
    <w:basedOn w:val="Normal"/>
    <w:autoRedefine/>
    <w:rsid w:val="001D47CC"/>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eastAsia="zh-CN"/>
    </w:rPr>
  </w:style>
  <w:style w:type="paragraph" w:customStyle="1" w:styleId="CH-XH-CN-VN">
    <w:name w:val="CH-XH-CN-VN"/>
    <w:basedOn w:val="Normal"/>
    <w:rsid w:val="001D47CC"/>
    <w:pPr>
      <w:tabs>
        <w:tab w:val="center" w:pos="1701"/>
        <w:tab w:val="center" w:pos="6379"/>
      </w:tabs>
      <w:autoSpaceDE w:val="0"/>
      <w:autoSpaceDN w:val="0"/>
    </w:pPr>
    <w:rPr>
      <w:rFonts w:ascii="PdTimeH" w:eastAsia="Times New Roman" w:hAnsi="PdTimeH" w:cs="PdTimeH"/>
      <w:b/>
      <w:bCs/>
      <w:sz w:val="22"/>
      <w:szCs w:val="22"/>
      <w:lang w:val="en-GB"/>
    </w:rPr>
  </w:style>
  <w:style w:type="paragraph" w:customStyle="1" w:styleId="boxlink">
    <w:name w:val="boxlink"/>
    <w:basedOn w:val="Normal"/>
    <w:rsid w:val="001D47CC"/>
    <w:pPr>
      <w:spacing w:before="100" w:beforeAutospacing="1" w:after="100" w:afterAutospacing="1"/>
    </w:pPr>
    <w:rPr>
      <w:rFonts w:eastAsia="Times New Roman"/>
    </w:rPr>
  </w:style>
  <w:style w:type="paragraph" w:customStyle="1" w:styleId="Quyetdinh">
    <w:name w:val="Quyet dinh"/>
    <w:basedOn w:val="Normal"/>
    <w:rsid w:val="001D47CC"/>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1D47CC"/>
    <w:rPr>
      <w:rFonts w:ascii=".VnHelvetInsH" w:hAnsi=".VnHelvetInsH"/>
      <w:b w:val="0"/>
      <w:bCs/>
    </w:rPr>
  </w:style>
  <w:style w:type="paragraph" w:customStyle="1" w:styleId="noidung0">
    <w:name w:val="noi dung"/>
    <w:basedOn w:val="Normal"/>
    <w:rsid w:val="001D47CC"/>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1D47CC"/>
    <w:pPr>
      <w:autoSpaceDE w:val="0"/>
      <w:autoSpaceDN w:val="0"/>
      <w:adjustRightInd w:val="0"/>
      <w:spacing w:before="120" w:after="80" w:line="300" w:lineRule="exact"/>
      <w:ind w:firstLine="425"/>
      <w:jc w:val="both"/>
    </w:pPr>
    <w:rPr>
      <w:rFonts w:ascii=".VnCentury Schoolbook" w:eastAsia="Times New Roman" w:hAnsi=".VnCentury Schoolbook"/>
      <w:b/>
      <w:bCs/>
      <w:color w:val="000000"/>
      <w:sz w:val="22"/>
    </w:rPr>
  </w:style>
  <w:style w:type="paragraph" w:customStyle="1" w:styleId="donvitinh">
    <w:name w:val="don vi tinh"/>
    <w:basedOn w:val="Normal"/>
    <w:rsid w:val="001D47CC"/>
    <w:pPr>
      <w:spacing w:before="120" w:after="120" w:line="260" w:lineRule="exact"/>
      <w:jc w:val="right"/>
    </w:pPr>
    <w:rPr>
      <w:rFonts w:ascii=".VnArial" w:eastAsia="Times New Roman" w:hAnsi=".VnArial"/>
      <w:i/>
      <w:sz w:val="18"/>
      <w:szCs w:val="20"/>
    </w:rPr>
  </w:style>
  <w:style w:type="paragraph" w:customStyle="1" w:styleId="Alon">
    <w:name w:val="A lon"/>
    <w:basedOn w:val="Heading7"/>
    <w:rsid w:val="001D47CC"/>
    <w:pPr>
      <w:keepLines w:val="0"/>
      <w:widowControl/>
      <w:numPr>
        <w:ilvl w:val="0"/>
        <w:numId w:val="0"/>
      </w:numPr>
      <w:autoSpaceDE w:val="0"/>
      <w:autoSpaceDN w:val="0"/>
      <w:adjustRightInd w:val="0"/>
      <w:spacing w:after="40" w:line="260" w:lineRule="exact"/>
    </w:pPr>
    <w:rPr>
      <w:rFonts w:ascii=".VnAvantH" w:eastAsia="Times New Roman" w:hAnsi=".VnAvantH" w:cs="Times New Roman"/>
      <w:b/>
      <w:bCs/>
      <w:color w:val="000000"/>
      <w:sz w:val="22"/>
      <w:lang w:val="en-US" w:eastAsia="en-US"/>
    </w:rPr>
  </w:style>
  <w:style w:type="paragraph" w:customStyle="1" w:styleId="Lama0">
    <w:name w:val="La ma"/>
    <w:basedOn w:val="Normal"/>
    <w:rsid w:val="001D47CC"/>
    <w:pPr>
      <w:spacing w:before="120" w:after="120"/>
      <w:jc w:val="center"/>
    </w:pPr>
    <w:rPr>
      <w:rFonts w:ascii=".VnTimeH" w:eastAsia="Times New Roman" w:hAnsi=".VnTimeH"/>
      <w:sz w:val="28"/>
    </w:rPr>
  </w:style>
  <w:style w:type="paragraph" w:customStyle="1" w:styleId="Chiphi">
    <w:name w:val="Chi phi"/>
    <w:basedOn w:val="Normal"/>
    <w:rsid w:val="001D47CC"/>
    <w:pPr>
      <w:spacing w:before="120"/>
      <w:ind w:firstLine="720"/>
      <w:jc w:val="both"/>
    </w:pPr>
    <w:rPr>
      <w:rFonts w:ascii=".VnVogue" w:eastAsia="Times New Roman" w:hAnsi=".VnVogue"/>
      <w:i/>
      <w:sz w:val="28"/>
    </w:rPr>
  </w:style>
  <w:style w:type="paragraph" w:customStyle="1" w:styleId="Noidung2">
    <w:name w:val="Noi dung 2"/>
    <w:basedOn w:val="noidung0"/>
    <w:rsid w:val="001D47CC"/>
    <w:pPr>
      <w:tabs>
        <w:tab w:val="clear" w:pos="4111"/>
      </w:tabs>
      <w:spacing w:before="60" w:after="60" w:line="296" w:lineRule="exact"/>
    </w:pPr>
    <w:rPr>
      <w:rFonts w:cs="Courier New"/>
      <w:sz w:val="23"/>
    </w:rPr>
  </w:style>
  <w:style w:type="paragraph" w:customStyle="1" w:styleId="Strang">
    <w:name w:val="Sè trang"/>
    <w:basedOn w:val="Normal"/>
    <w:autoRedefine/>
    <w:rsid w:val="001D47CC"/>
    <w:pPr>
      <w:tabs>
        <w:tab w:val="num" w:pos="720"/>
        <w:tab w:val="right" w:leader="dot" w:pos="8789"/>
      </w:tabs>
      <w:spacing w:before="20" w:after="20" w:line="308" w:lineRule="exact"/>
      <w:ind w:left="357" w:hanging="357"/>
    </w:pPr>
    <w:rPr>
      <w:rFonts w:ascii=".VnCentury Schoolbook" w:eastAsia="Times New Roman" w:hAnsi=".VnCentury Schoolbook"/>
      <w:sz w:val="22"/>
      <w:szCs w:val="20"/>
    </w:rPr>
  </w:style>
  <w:style w:type="paragraph" w:customStyle="1" w:styleId="daubai">
    <w:name w:val="dau bai"/>
    <w:basedOn w:val="Normal"/>
    <w:autoRedefine/>
    <w:rsid w:val="001D47CC"/>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1D47CC"/>
    <w:pPr>
      <w:autoSpaceDE w:val="0"/>
      <w:autoSpaceDN w:val="0"/>
      <w:adjustRightInd w:val="0"/>
      <w:spacing w:before="120" w:after="80" w:line="300" w:lineRule="exact"/>
      <w:ind w:firstLine="425"/>
      <w:jc w:val="both"/>
    </w:pPr>
    <w:rPr>
      <w:rFonts w:ascii=".VnCentury Schoolbook" w:eastAsia="Times New Roman" w:hAnsi=".VnCentury Schoolbook"/>
      <w:b/>
      <w:bCs/>
      <w:i/>
      <w:iCs/>
      <w:color w:val="000000"/>
      <w:sz w:val="22"/>
    </w:rPr>
  </w:style>
  <w:style w:type="paragraph" w:customStyle="1" w:styleId="noidungbang">
    <w:name w:val="noi dung bang"/>
    <w:basedOn w:val="Normal"/>
    <w:rsid w:val="001D47CC"/>
    <w:pPr>
      <w:autoSpaceDE w:val="0"/>
      <w:autoSpaceDN w:val="0"/>
      <w:adjustRightInd w:val="0"/>
      <w:spacing w:before="40" w:after="40" w:line="260" w:lineRule="exact"/>
      <w:ind w:left="680"/>
    </w:pPr>
    <w:rPr>
      <w:rFonts w:ascii=".VnArial" w:eastAsia="Times New Roman" w:hAnsi=".VnArial"/>
      <w:color w:val="000000"/>
      <w:sz w:val="20"/>
    </w:rPr>
  </w:style>
  <w:style w:type="paragraph" w:customStyle="1" w:styleId="titbang">
    <w:name w:val="tit bang"/>
    <w:basedOn w:val="Normal"/>
    <w:autoRedefine/>
    <w:rsid w:val="001D47CC"/>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1D47CC"/>
    <w:pPr>
      <w:spacing w:before="40" w:after="240" w:line="300" w:lineRule="exact"/>
      <w:ind w:firstLine="0"/>
      <w:jc w:val="center"/>
    </w:pPr>
    <w:rPr>
      <w:rFonts w:ascii=".VnArial" w:hAnsi=".VnArial"/>
      <w:b/>
      <w:i/>
      <w:sz w:val="22"/>
    </w:rPr>
  </w:style>
  <w:style w:type="paragraph" w:customStyle="1" w:styleId="duoia">
    <w:name w:val="duoi a"/>
    <w:basedOn w:val="anho"/>
    <w:rsid w:val="001D47CC"/>
    <w:rPr>
      <w:b w:val="0"/>
    </w:rPr>
  </w:style>
  <w:style w:type="paragraph" w:customStyle="1" w:styleId="arial">
    <w:name w:val="arial"/>
    <w:basedOn w:val="duoia"/>
    <w:rsid w:val="001D47CC"/>
    <w:rPr>
      <w:rFonts w:ascii=".VnArial" w:hAnsi=".VnArial"/>
      <w:i w:val="0"/>
      <w:sz w:val="20"/>
    </w:rPr>
  </w:style>
  <w:style w:type="paragraph" w:customStyle="1" w:styleId="lama1">
    <w:name w:val="la ma"/>
    <w:basedOn w:val="PlainText"/>
    <w:rsid w:val="001D47CC"/>
    <w:pPr>
      <w:widowControl w:val="0"/>
      <w:spacing w:before="240" w:after="120" w:line="264" w:lineRule="auto"/>
      <w:jc w:val="both"/>
    </w:pPr>
    <w:rPr>
      <w:rFonts w:ascii=".VnCentury SchoolbookH" w:eastAsia="MS Mincho" w:hAnsi=".VnCentury SchoolbookH" w:cs="Times New Roman"/>
      <w:bCs w:val="0"/>
      <w:sz w:val="23"/>
    </w:rPr>
  </w:style>
  <w:style w:type="paragraph" w:customStyle="1" w:styleId="cham">
    <w:name w:val="cham"/>
    <w:basedOn w:val="Normal"/>
    <w:rsid w:val="001D47CC"/>
    <w:pPr>
      <w:tabs>
        <w:tab w:val="num" w:pos="720"/>
      </w:tabs>
      <w:spacing w:before="60" w:after="60" w:line="300" w:lineRule="atLeast"/>
      <w:ind w:left="714" w:hanging="357"/>
      <w:jc w:val="both"/>
    </w:pPr>
    <w:rPr>
      <w:rFonts w:ascii=".VnCentury Schoolbook" w:eastAsia="Times New Roman" w:hAnsi=".VnCentury Schoolbook"/>
      <w:lang w:val="vi-VN"/>
    </w:rPr>
  </w:style>
  <w:style w:type="paragraph" w:customStyle="1" w:styleId="tenchuong">
    <w:name w:val="ten chuong"/>
    <w:basedOn w:val="Normal"/>
    <w:rsid w:val="001D47CC"/>
    <w:pPr>
      <w:spacing w:after="400"/>
      <w:jc w:val="center"/>
    </w:pPr>
    <w:rPr>
      <w:rFonts w:ascii=".VnAvantH" w:eastAsia="Times New Roman" w:hAnsi=".VnAvantH"/>
      <w:b/>
      <w:sz w:val="26"/>
      <w:szCs w:val="20"/>
    </w:rPr>
  </w:style>
  <w:style w:type="paragraph" w:customStyle="1" w:styleId="Avant11">
    <w:name w:val="Avant 11"/>
    <w:basedOn w:val="noidung0"/>
    <w:rsid w:val="001D47CC"/>
    <w:rPr>
      <w:rFonts w:ascii=".VnAvant" w:hAnsi=".VnAvant"/>
      <w:b/>
    </w:rPr>
  </w:style>
  <w:style w:type="paragraph" w:customStyle="1" w:styleId="font7">
    <w:name w:val="font7"/>
    <w:basedOn w:val="Normal"/>
    <w:rsid w:val="001D47CC"/>
    <w:pPr>
      <w:spacing w:before="100" w:beforeAutospacing="1" w:after="100" w:afterAutospacing="1"/>
    </w:pPr>
    <w:rPr>
      <w:rFonts w:ascii=".VnArialH" w:eastAsia="Times New Roman" w:hAnsi=".VnArialH"/>
      <w:b/>
      <w:bCs/>
      <w:i/>
      <w:iCs/>
    </w:rPr>
  </w:style>
  <w:style w:type="paragraph" w:customStyle="1" w:styleId="xl140">
    <w:name w:val="xl140"/>
    <w:basedOn w:val="Normal"/>
    <w:rsid w:val="001D47CC"/>
    <w:pPr>
      <w:pBdr>
        <w:bottom w:val="single" w:sz="8" w:space="0" w:color="auto"/>
        <w:right w:val="single" w:sz="8" w:space="0" w:color="auto"/>
      </w:pBdr>
      <w:shd w:val="clear" w:color="auto" w:fill="FFFFFF"/>
      <w:spacing w:before="100" w:beforeAutospacing="1" w:after="100" w:afterAutospacing="1"/>
      <w:jc w:val="center"/>
    </w:pPr>
    <w:rPr>
      <w:rFonts w:ascii=".VnArial" w:eastAsia="Times New Roman" w:hAnsi=".VnArial"/>
      <w:b/>
      <w:bCs/>
      <w:i/>
      <w:iCs/>
    </w:rPr>
  </w:style>
  <w:style w:type="paragraph" w:customStyle="1" w:styleId="xl141">
    <w:name w:val="xl141"/>
    <w:basedOn w:val="Normal"/>
    <w:rsid w:val="001D47CC"/>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eastAsia="Times New Roman" w:hAnsi=".VnArial"/>
      <w:b/>
      <w:bCs/>
      <w:sz w:val="20"/>
      <w:szCs w:val="20"/>
    </w:rPr>
  </w:style>
  <w:style w:type="paragraph" w:customStyle="1" w:styleId="xl142">
    <w:name w:val="xl142"/>
    <w:basedOn w:val="Normal"/>
    <w:rsid w:val="001D47CC"/>
    <w:pPr>
      <w:pBdr>
        <w:top w:val="single" w:sz="4" w:space="0" w:color="auto"/>
        <w:bottom w:val="single" w:sz="4" w:space="0" w:color="auto"/>
      </w:pBdr>
      <w:shd w:val="clear" w:color="auto" w:fill="FFFFFF"/>
      <w:spacing w:before="100" w:beforeAutospacing="1" w:after="100" w:afterAutospacing="1"/>
      <w:jc w:val="center"/>
    </w:pPr>
    <w:rPr>
      <w:rFonts w:ascii=".VnArial" w:eastAsia="Times New Roman" w:hAnsi=".VnArial"/>
      <w:b/>
      <w:bCs/>
      <w:sz w:val="20"/>
      <w:szCs w:val="20"/>
    </w:rPr>
  </w:style>
  <w:style w:type="paragraph" w:customStyle="1" w:styleId="xl143">
    <w:name w:val="xl143"/>
    <w:basedOn w:val="Normal"/>
    <w:rsid w:val="001D47CC"/>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eastAsia="Times New Roman" w:hAnsi=".VnArial"/>
      <w:b/>
      <w:bCs/>
      <w:sz w:val="20"/>
      <w:szCs w:val="20"/>
    </w:rPr>
  </w:style>
  <w:style w:type="paragraph" w:customStyle="1" w:styleId="xl144">
    <w:name w:val="xl144"/>
    <w:basedOn w:val="Normal"/>
    <w:rsid w:val="001D47CC"/>
    <w:pPr>
      <w:pBdr>
        <w:left w:val="single" w:sz="8" w:space="0" w:color="auto"/>
      </w:pBdr>
      <w:shd w:val="clear" w:color="auto" w:fill="FFFFFF"/>
      <w:spacing w:before="100" w:beforeAutospacing="1" w:after="100" w:afterAutospacing="1"/>
      <w:jc w:val="center"/>
    </w:pPr>
    <w:rPr>
      <w:rFonts w:ascii=".VnArial" w:eastAsia="Times New Roman" w:hAnsi=".VnArial"/>
      <w:b/>
      <w:bCs/>
      <w:i/>
      <w:iCs/>
      <w:sz w:val="28"/>
      <w:szCs w:val="28"/>
    </w:rPr>
  </w:style>
  <w:style w:type="paragraph" w:customStyle="1" w:styleId="xl145">
    <w:name w:val="xl145"/>
    <w:basedOn w:val="Normal"/>
    <w:rsid w:val="001D47CC"/>
    <w:pPr>
      <w:shd w:val="clear" w:color="auto" w:fill="FFFFFF"/>
      <w:spacing w:before="100" w:beforeAutospacing="1" w:after="100" w:afterAutospacing="1"/>
      <w:jc w:val="center"/>
    </w:pPr>
    <w:rPr>
      <w:rFonts w:ascii=".VnArial" w:eastAsia="Times New Roman" w:hAnsi=".VnArial"/>
      <w:b/>
      <w:bCs/>
      <w:i/>
      <w:iCs/>
      <w:sz w:val="28"/>
      <w:szCs w:val="28"/>
    </w:rPr>
  </w:style>
  <w:style w:type="paragraph" w:customStyle="1" w:styleId="xl146">
    <w:name w:val="xl146"/>
    <w:basedOn w:val="Normal"/>
    <w:rsid w:val="001D47CC"/>
    <w:pPr>
      <w:pBdr>
        <w:right w:val="single" w:sz="8" w:space="0" w:color="auto"/>
      </w:pBdr>
      <w:shd w:val="clear" w:color="auto" w:fill="FFFFFF"/>
      <w:spacing w:before="100" w:beforeAutospacing="1" w:after="100" w:afterAutospacing="1"/>
      <w:jc w:val="center"/>
    </w:pPr>
    <w:rPr>
      <w:rFonts w:ascii=".VnArial" w:eastAsia="Times New Roman" w:hAnsi=".VnArial"/>
      <w:b/>
      <w:bCs/>
      <w:i/>
      <w:iCs/>
      <w:sz w:val="28"/>
      <w:szCs w:val="28"/>
    </w:rPr>
  </w:style>
  <w:style w:type="paragraph" w:customStyle="1" w:styleId="xl147">
    <w:name w:val="xl147"/>
    <w:basedOn w:val="Normal"/>
    <w:rsid w:val="001D47CC"/>
    <w:pPr>
      <w:pBdr>
        <w:left w:val="single" w:sz="8" w:space="0" w:color="auto"/>
      </w:pBdr>
      <w:shd w:val="clear" w:color="auto" w:fill="FFFFFF"/>
      <w:spacing w:before="100" w:beforeAutospacing="1" w:after="100" w:afterAutospacing="1"/>
      <w:jc w:val="center"/>
    </w:pPr>
    <w:rPr>
      <w:rFonts w:ascii=".VnBlackH" w:eastAsia="Times New Roman" w:hAnsi=".VnBlackH"/>
      <w:sz w:val="28"/>
      <w:szCs w:val="28"/>
    </w:rPr>
  </w:style>
  <w:style w:type="paragraph" w:customStyle="1" w:styleId="xl148">
    <w:name w:val="xl148"/>
    <w:basedOn w:val="Normal"/>
    <w:rsid w:val="001D47CC"/>
    <w:pPr>
      <w:shd w:val="clear" w:color="auto" w:fill="FFFFFF"/>
      <w:spacing w:before="100" w:beforeAutospacing="1" w:after="100" w:afterAutospacing="1"/>
      <w:jc w:val="center"/>
    </w:pPr>
    <w:rPr>
      <w:rFonts w:ascii=".VnBlackH" w:eastAsia="Times New Roman" w:hAnsi=".VnBlackH"/>
      <w:sz w:val="28"/>
      <w:szCs w:val="28"/>
    </w:rPr>
  </w:style>
  <w:style w:type="paragraph" w:customStyle="1" w:styleId="xl149">
    <w:name w:val="xl149"/>
    <w:basedOn w:val="Normal"/>
    <w:rsid w:val="001D47CC"/>
    <w:pPr>
      <w:pBdr>
        <w:right w:val="single" w:sz="8" w:space="0" w:color="auto"/>
      </w:pBdr>
      <w:shd w:val="clear" w:color="auto" w:fill="FFFFFF"/>
      <w:spacing w:before="100" w:beforeAutospacing="1" w:after="100" w:afterAutospacing="1"/>
      <w:jc w:val="center"/>
    </w:pPr>
    <w:rPr>
      <w:rFonts w:ascii=".VnBlackH" w:eastAsia="Times New Roman" w:hAnsi=".VnBlackH"/>
      <w:sz w:val="28"/>
      <w:szCs w:val="28"/>
    </w:rPr>
  </w:style>
  <w:style w:type="paragraph" w:customStyle="1" w:styleId="chunghieng">
    <w:name w:val="chu nghieng"/>
    <w:basedOn w:val="noidung0"/>
    <w:rsid w:val="001D47CC"/>
    <w:pPr>
      <w:tabs>
        <w:tab w:val="clear" w:pos="4111"/>
      </w:tabs>
      <w:spacing w:before="120" w:after="120" w:line="292" w:lineRule="exact"/>
    </w:pPr>
    <w:rPr>
      <w:rFonts w:cs="Courier New"/>
      <w:i/>
      <w:sz w:val="23"/>
    </w:rPr>
  </w:style>
  <w:style w:type="paragraph" w:customStyle="1" w:styleId="gia2">
    <w:name w:val="gi÷a 2"/>
    <w:basedOn w:val="Normal"/>
    <w:rsid w:val="001D47CC"/>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1D47CC"/>
    <w:pPr>
      <w:spacing w:before="80" w:after="360" w:line="264" w:lineRule="auto"/>
      <w:jc w:val="center"/>
    </w:pPr>
    <w:rPr>
      <w:rFonts w:ascii=".VnAvantH" w:eastAsia="MS Mincho" w:hAnsi=".VnAvantH" w:cs="Courier New"/>
      <w:b/>
      <w:sz w:val="26"/>
      <w:szCs w:val="20"/>
    </w:rPr>
  </w:style>
  <w:style w:type="paragraph" w:customStyle="1" w:styleId="Giua0">
    <w:name w:val="Giua"/>
    <w:basedOn w:val="noidung0"/>
    <w:rsid w:val="001D47CC"/>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0"/>
    <w:rsid w:val="001D47CC"/>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1D47CC"/>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1D47CC"/>
    <w:pPr>
      <w:spacing w:before="120" w:after="600" w:line="276" w:lineRule="auto"/>
      <w:jc w:val="center"/>
    </w:pPr>
    <w:rPr>
      <w:rFonts w:ascii=".VnArial" w:eastAsia="MS Mincho" w:hAnsi=".VnArial"/>
    </w:rPr>
  </w:style>
  <w:style w:type="paragraph" w:customStyle="1" w:styleId="Cap3">
    <w:name w:val="Cap3"/>
    <w:basedOn w:val="Normal"/>
    <w:rsid w:val="001D47CC"/>
    <w:pPr>
      <w:spacing w:line="312" w:lineRule="auto"/>
      <w:ind w:left="1950" w:hanging="576"/>
      <w:jc w:val="both"/>
    </w:pPr>
    <w:rPr>
      <w:rFonts w:ascii=".VnArial" w:eastAsia="Times New Roman" w:hAnsi=".VnArial"/>
      <w:sz w:val="26"/>
    </w:rPr>
  </w:style>
  <w:style w:type="paragraph" w:customStyle="1" w:styleId="calendar">
    <w:name w:val="calendar"/>
    <w:basedOn w:val="Normal"/>
    <w:rsid w:val="001D47CC"/>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eastAsia="Times New Roman" w:hAnsi="Tahoma" w:cs="Tahoma"/>
      <w:vanish/>
      <w:color w:val="000000"/>
      <w:sz w:val="19"/>
      <w:szCs w:val="19"/>
    </w:rPr>
  </w:style>
  <w:style w:type="paragraph" w:customStyle="1" w:styleId="B1">
    <w:name w:val="B1"/>
    <w:basedOn w:val="Normal"/>
    <w:rsid w:val="001D47CC"/>
    <w:pPr>
      <w:spacing w:before="120" w:after="120" w:line="312" w:lineRule="auto"/>
      <w:ind w:firstLine="720"/>
      <w:jc w:val="both"/>
    </w:pPr>
    <w:rPr>
      <w:rFonts w:eastAsia="Times New Roman"/>
      <w:b/>
      <w:i/>
      <w:sz w:val="28"/>
      <w:szCs w:val="28"/>
    </w:rPr>
  </w:style>
  <w:style w:type="paragraph" w:customStyle="1" w:styleId="A0">
    <w:name w:val="A"/>
    <w:basedOn w:val="Normal"/>
    <w:rsid w:val="001D47CC"/>
    <w:pPr>
      <w:spacing w:before="120" w:after="120" w:line="312" w:lineRule="auto"/>
      <w:ind w:firstLine="720"/>
      <w:jc w:val="both"/>
    </w:pPr>
    <w:rPr>
      <w:rFonts w:eastAsia="Times New Roman"/>
      <w:sz w:val="28"/>
      <w:szCs w:val="28"/>
    </w:rPr>
  </w:style>
  <w:style w:type="paragraph" w:customStyle="1" w:styleId="xl57">
    <w:name w:val="xl57"/>
    <w:basedOn w:val="Normal"/>
    <w:rsid w:val="001D47CC"/>
    <w:pPr>
      <w:spacing w:before="100" w:beforeAutospacing="1" w:after="100" w:afterAutospacing="1"/>
      <w:jc w:val="center"/>
      <w:textAlignment w:val="center"/>
    </w:pPr>
    <w:rPr>
      <w:rFonts w:ascii=".VnTime" w:eastAsia="Times New Roman" w:hAnsi=".VnTime" w:cs=".VnTime"/>
      <w:b/>
      <w:bCs/>
      <w:sz w:val="26"/>
      <w:szCs w:val="26"/>
    </w:rPr>
  </w:style>
  <w:style w:type="paragraph" w:customStyle="1" w:styleId="xl58">
    <w:name w:val="xl58"/>
    <w:basedOn w:val="Normal"/>
    <w:rsid w:val="001D47CC"/>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rPr>
  </w:style>
  <w:style w:type="paragraph" w:customStyle="1" w:styleId="xl59">
    <w:name w:val="xl59"/>
    <w:basedOn w:val="Normal"/>
    <w:rsid w:val="001D47CC"/>
    <w:pPr>
      <w:pBdr>
        <w:left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rPr>
  </w:style>
  <w:style w:type="paragraph" w:customStyle="1" w:styleId="xl60">
    <w:name w:val="xl60"/>
    <w:basedOn w:val="Normal"/>
    <w:rsid w:val="001D47CC"/>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eastAsia="Times New Roman" w:hAnsi=".VnTime" w:cs=".VnTime"/>
      <w:sz w:val="26"/>
      <w:szCs w:val="26"/>
    </w:rPr>
  </w:style>
  <w:style w:type="paragraph" w:customStyle="1" w:styleId="xl61">
    <w:name w:val="xl61"/>
    <w:basedOn w:val="Normal"/>
    <w:rsid w:val="001D47CC"/>
    <w:pPr>
      <w:pBdr>
        <w:top w:val="single" w:sz="4" w:space="0" w:color="auto"/>
        <w:bottom w:val="single" w:sz="4" w:space="0" w:color="auto"/>
      </w:pBdr>
      <w:spacing w:before="100" w:beforeAutospacing="1" w:after="100" w:afterAutospacing="1"/>
      <w:jc w:val="center"/>
      <w:textAlignment w:val="center"/>
    </w:pPr>
    <w:rPr>
      <w:rFonts w:ascii=".VnTime" w:eastAsia="Times New Roman" w:hAnsi=".VnTime" w:cs=".VnTime"/>
      <w:sz w:val="26"/>
      <w:szCs w:val="26"/>
    </w:rPr>
  </w:style>
  <w:style w:type="paragraph" w:customStyle="1" w:styleId="xl62">
    <w:name w:val="xl62"/>
    <w:basedOn w:val="Normal"/>
    <w:rsid w:val="001D47CC"/>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rPr>
  </w:style>
  <w:style w:type="paragraph" w:customStyle="1" w:styleId="xl63">
    <w:name w:val="xl63"/>
    <w:basedOn w:val="Normal"/>
    <w:rsid w:val="001D47CC"/>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rPr>
  </w:style>
  <w:style w:type="paragraph" w:customStyle="1" w:styleId="xl64">
    <w:name w:val="xl64"/>
    <w:basedOn w:val="Normal"/>
    <w:rsid w:val="001D47CC"/>
    <w:pPr>
      <w:pBdr>
        <w:top w:val="single" w:sz="4" w:space="0" w:color="auto"/>
        <w:left w:val="single" w:sz="4" w:space="0" w:color="auto"/>
        <w:bottom w:val="single" w:sz="4" w:space="0" w:color="auto"/>
      </w:pBdr>
      <w:spacing w:before="100" w:beforeAutospacing="1" w:after="100" w:afterAutospacing="1"/>
      <w:textAlignment w:val="center"/>
    </w:pPr>
    <w:rPr>
      <w:rFonts w:ascii=".VnTime" w:eastAsia="Times New Roman" w:hAnsi=".VnTime" w:cs=".VnTime"/>
      <w:b/>
      <w:bCs/>
      <w:sz w:val="26"/>
      <w:szCs w:val="26"/>
    </w:rPr>
  </w:style>
  <w:style w:type="paragraph" w:customStyle="1" w:styleId="xl890">
    <w:name w:val="xl890"/>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891">
    <w:name w:val="xl891"/>
    <w:basedOn w:val="Normal"/>
    <w:rsid w:val="001D47CC"/>
    <w:pPr>
      <w:spacing w:before="100" w:beforeAutospacing="1" w:after="100" w:afterAutospacing="1"/>
    </w:pPr>
    <w:rPr>
      <w:rFonts w:eastAsia="Times New Roman"/>
    </w:rPr>
  </w:style>
  <w:style w:type="paragraph" w:customStyle="1" w:styleId="xl892">
    <w:name w:val="xl892"/>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893">
    <w:name w:val="xl893"/>
    <w:basedOn w:val="Normal"/>
    <w:rsid w:val="001D47CC"/>
    <w:pPr>
      <w:spacing w:before="100" w:beforeAutospacing="1" w:after="100" w:afterAutospacing="1"/>
    </w:pPr>
    <w:rPr>
      <w:rFonts w:eastAsia="Times New Roman"/>
      <w:b/>
      <w:bCs/>
    </w:rPr>
  </w:style>
  <w:style w:type="paragraph" w:customStyle="1" w:styleId="xl894">
    <w:name w:val="xl894"/>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895">
    <w:name w:val="xl895"/>
    <w:basedOn w:val="Normal"/>
    <w:rsid w:val="001D47CC"/>
    <w:pPr>
      <w:spacing w:before="100" w:beforeAutospacing="1" w:after="100" w:afterAutospacing="1"/>
    </w:pPr>
    <w:rPr>
      <w:rFonts w:eastAsia="Times New Roman"/>
    </w:rPr>
  </w:style>
  <w:style w:type="paragraph" w:customStyle="1" w:styleId="xl896">
    <w:name w:val="xl896"/>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897">
    <w:name w:val="xl897"/>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98">
    <w:name w:val="xl898"/>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899">
    <w:name w:val="xl899"/>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900">
    <w:name w:val="xl900"/>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01">
    <w:name w:val="xl901"/>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02">
    <w:name w:val="xl902"/>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03">
    <w:name w:val="xl903"/>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04">
    <w:name w:val="xl904"/>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05">
    <w:name w:val="xl905"/>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06">
    <w:name w:val="xl906"/>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07">
    <w:name w:val="xl907"/>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08">
    <w:name w:val="xl908"/>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09">
    <w:name w:val="xl909"/>
    <w:basedOn w:val="Normal"/>
    <w:rsid w:val="001D47CC"/>
    <w:pPr>
      <w:spacing w:before="100" w:beforeAutospacing="1" w:after="100" w:afterAutospacing="1"/>
    </w:pPr>
    <w:rPr>
      <w:rFonts w:eastAsia="Times New Roman"/>
      <w:color w:val="FF0000"/>
    </w:rPr>
  </w:style>
  <w:style w:type="paragraph" w:customStyle="1" w:styleId="xl910">
    <w:name w:val="xl910"/>
    <w:basedOn w:val="Normal"/>
    <w:rsid w:val="001D47CC"/>
    <w:pPr>
      <w:spacing w:before="100" w:beforeAutospacing="1" w:after="100" w:afterAutospacing="1"/>
    </w:pPr>
    <w:rPr>
      <w:rFonts w:eastAsia="Times New Roman"/>
      <w:color w:val="FF0000"/>
    </w:rPr>
  </w:style>
  <w:style w:type="paragraph" w:customStyle="1" w:styleId="xl911">
    <w:name w:val="xl911"/>
    <w:basedOn w:val="Normal"/>
    <w:rsid w:val="001D47CC"/>
    <w:pPr>
      <w:spacing w:before="100" w:beforeAutospacing="1" w:after="100" w:afterAutospacing="1"/>
    </w:pPr>
    <w:rPr>
      <w:rFonts w:eastAsia="Times New Roman"/>
      <w:color w:val="FF0000"/>
    </w:rPr>
  </w:style>
  <w:style w:type="paragraph" w:customStyle="1" w:styleId="xl912">
    <w:name w:val="xl912"/>
    <w:basedOn w:val="Normal"/>
    <w:rsid w:val="001D47CC"/>
    <w:pPr>
      <w:spacing w:before="100" w:beforeAutospacing="1" w:after="100" w:afterAutospacing="1"/>
      <w:jc w:val="center"/>
    </w:pPr>
    <w:rPr>
      <w:rFonts w:eastAsia="Times New Roman"/>
      <w:color w:val="FF0000"/>
    </w:rPr>
  </w:style>
  <w:style w:type="paragraph" w:customStyle="1" w:styleId="xl913">
    <w:name w:val="xl913"/>
    <w:basedOn w:val="Normal"/>
    <w:rsid w:val="001D47CC"/>
    <w:pPr>
      <w:spacing w:before="100" w:beforeAutospacing="1" w:after="100" w:afterAutospacing="1"/>
      <w:jc w:val="center"/>
    </w:pPr>
    <w:rPr>
      <w:rFonts w:eastAsia="Times New Roman"/>
      <w:color w:val="FF0000"/>
    </w:rPr>
  </w:style>
  <w:style w:type="paragraph" w:customStyle="1" w:styleId="xl914">
    <w:name w:val="xl914"/>
    <w:basedOn w:val="Normal"/>
    <w:rsid w:val="001D47CC"/>
    <w:pPr>
      <w:spacing w:before="100" w:beforeAutospacing="1" w:after="100" w:afterAutospacing="1"/>
      <w:textAlignment w:val="center"/>
    </w:pPr>
    <w:rPr>
      <w:rFonts w:eastAsia="Times New Roman"/>
      <w:color w:val="FF0000"/>
    </w:rPr>
  </w:style>
  <w:style w:type="paragraph" w:customStyle="1" w:styleId="xl915">
    <w:name w:val="xl915"/>
    <w:basedOn w:val="Normal"/>
    <w:rsid w:val="001D47CC"/>
    <w:pPr>
      <w:spacing w:before="100" w:beforeAutospacing="1" w:after="100" w:afterAutospacing="1"/>
    </w:pPr>
    <w:rPr>
      <w:rFonts w:eastAsia="Times New Roman"/>
      <w:b/>
      <w:bCs/>
      <w:color w:val="FF0000"/>
    </w:rPr>
  </w:style>
  <w:style w:type="paragraph" w:customStyle="1" w:styleId="xl916">
    <w:name w:val="xl916"/>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917">
    <w:name w:val="xl917"/>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918">
    <w:name w:val="xl918"/>
    <w:basedOn w:val="Normal"/>
    <w:rsid w:val="001D47CC"/>
    <w:pPr>
      <w:spacing w:before="100" w:beforeAutospacing="1" w:after="100" w:afterAutospacing="1"/>
      <w:textAlignment w:val="center"/>
    </w:pPr>
    <w:rPr>
      <w:rFonts w:eastAsia="Times New Roman"/>
      <w:color w:val="FF0000"/>
    </w:rPr>
  </w:style>
  <w:style w:type="paragraph" w:customStyle="1" w:styleId="xl919">
    <w:name w:val="xl919"/>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rPr>
  </w:style>
  <w:style w:type="paragraph" w:customStyle="1" w:styleId="xl920">
    <w:name w:val="xl920"/>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21">
    <w:name w:val="xl921"/>
    <w:basedOn w:val="Normal"/>
    <w:rsid w:val="001D47C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22">
    <w:name w:val="xl922"/>
    <w:basedOn w:val="Normal"/>
    <w:rsid w:val="001D47CC"/>
    <w:pPr>
      <w:pBdr>
        <w:top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23">
    <w:name w:val="xl923"/>
    <w:basedOn w:val="Normal"/>
    <w:rsid w:val="001D47C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24">
    <w:name w:val="xl924"/>
    <w:basedOn w:val="Normal"/>
    <w:rsid w:val="001D47C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25">
    <w:name w:val="xl925"/>
    <w:basedOn w:val="Normal"/>
    <w:rsid w:val="001D47CC"/>
    <w:pPr>
      <w:pBdr>
        <w:top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26">
    <w:name w:val="xl926"/>
    <w:basedOn w:val="Normal"/>
    <w:rsid w:val="001D47C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27">
    <w:name w:val="xl927"/>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28">
    <w:name w:val="xl928"/>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29">
    <w:name w:val="xl929"/>
    <w:basedOn w:val="Normal"/>
    <w:rsid w:val="001D47C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30">
    <w:name w:val="xl930"/>
    <w:basedOn w:val="Normal"/>
    <w:rsid w:val="001D47C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31">
    <w:name w:val="xl931"/>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32">
    <w:name w:val="xl932"/>
    <w:basedOn w:val="Normal"/>
    <w:rsid w:val="001D47C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33">
    <w:name w:val="xl933"/>
    <w:basedOn w:val="Normal"/>
    <w:rsid w:val="001D47C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34">
    <w:name w:val="xl934"/>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935">
    <w:name w:val="xl935"/>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36">
    <w:name w:val="xl936"/>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37">
    <w:name w:val="xl937"/>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38">
    <w:name w:val="xl938"/>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39">
    <w:name w:val="xl939"/>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940">
    <w:name w:val="xl940"/>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941">
    <w:name w:val="xl941"/>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b/>
      <w:bCs/>
    </w:rPr>
  </w:style>
  <w:style w:type="paragraph" w:customStyle="1" w:styleId="xl942">
    <w:name w:val="xl942"/>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8"/>
      <w:szCs w:val="28"/>
    </w:rPr>
  </w:style>
  <w:style w:type="paragraph" w:customStyle="1" w:styleId="xl943">
    <w:name w:val="xl943"/>
    <w:basedOn w:val="Normal"/>
    <w:rsid w:val="001D47C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eastAsia="Times New Roman"/>
      <w:b/>
      <w:bCs/>
    </w:rPr>
  </w:style>
  <w:style w:type="paragraph" w:customStyle="1" w:styleId="xl944">
    <w:name w:val="xl944"/>
    <w:basedOn w:val="Normal"/>
    <w:rsid w:val="001D47C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Times New Roman"/>
    </w:rPr>
  </w:style>
  <w:style w:type="paragraph" w:customStyle="1" w:styleId="xl945">
    <w:name w:val="xl945"/>
    <w:basedOn w:val="Normal"/>
    <w:rsid w:val="001D47C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eastAsia="Times New Roman"/>
      <w:b/>
      <w:bCs/>
    </w:rPr>
  </w:style>
  <w:style w:type="paragraph" w:customStyle="1" w:styleId="xl946">
    <w:name w:val="xl946"/>
    <w:basedOn w:val="Normal"/>
    <w:rsid w:val="001D47C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Times New Roman"/>
      <w:b/>
      <w:bCs/>
    </w:rPr>
  </w:style>
  <w:style w:type="paragraph" w:customStyle="1" w:styleId="xl947">
    <w:name w:val="xl947"/>
    <w:basedOn w:val="Normal"/>
    <w:rsid w:val="001D47C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eastAsia="Times New Roman"/>
    </w:rPr>
  </w:style>
  <w:style w:type="paragraph" w:customStyle="1" w:styleId="xl948">
    <w:name w:val="xl948"/>
    <w:basedOn w:val="Normal"/>
    <w:rsid w:val="001D47C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eastAsia="Times New Roman"/>
    </w:rPr>
  </w:style>
  <w:style w:type="paragraph" w:customStyle="1" w:styleId="xl949">
    <w:name w:val="xl949"/>
    <w:basedOn w:val="Normal"/>
    <w:rsid w:val="001D47C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Times New Roman"/>
    </w:rPr>
  </w:style>
  <w:style w:type="paragraph" w:customStyle="1" w:styleId="xl950">
    <w:name w:val="xl950"/>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51">
    <w:name w:val="xl951"/>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52">
    <w:name w:val="xl952"/>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Times New Roman"/>
    </w:rPr>
  </w:style>
  <w:style w:type="paragraph" w:customStyle="1" w:styleId="xl953">
    <w:name w:val="xl953"/>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Times New Roman"/>
    </w:rPr>
  </w:style>
  <w:style w:type="paragraph" w:customStyle="1" w:styleId="xl954">
    <w:name w:val="xl954"/>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color w:val="000000"/>
    </w:rPr>
  </w:style>
  <w:style w:type="paragraph" w:customStyle="1" w:styleId="xl955">
    <w:name w:val="xl955"/>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Times New Roman"/>
      <w:sz w:val="28"/>
      <w:szCs w:val="28"/>
    </w:rPr>
  </w:style>
  <w:style w:type="paragraph" w:customStyle="1" w:styleId="xl956">
    <w:name w:val="xl956"/>
    <w:basedOn w:val="Normal"/>
    <w:rsid w:val="001D47C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eastAsia="Times New Roman"/>
      <w:sz w:val="28"/>
      <w:szCs w:val="28"/>
    </w:rPr>
  </w:style>
  <w:style w:type="paragraph" w:customStyle="1" w:styleId="xl957">
    <w:name w:val="xl957"/>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Times New Roman"/>
    </w:rPr>
  </w:style>
  <w:style w:type="paragraph" w:customStyle="1" w:styleId="xl958">
    <w:name w:val="xl958"/>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Times New Roman"/>
    </w:rPr>
  </w:style>
  <w:style w:type="paragraph" w:customStyle="1" w:styleId="xl959">
    <w:name w:val="xl959"/>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Times New Roman"/>
    </w:rPr>
  </w:style>
  <w:style w:type="paragraph" w:customStyle="1" w:styleId="xl960">
    <w:name w:val="xl960"/>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Times New Roman"/>
      <w:sz w:val="28"/>
      <w:szCs w:val="28"/>
    </w:rPr>
  </w:style>
  <w:style w:type="paragraph" w:customStyle="1" w:styleId="xl961">
    <w:name w:val="xl961"/>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Times New Roman"/>
      <w:sz w:val="28"/>
      <w:szCs w:val="28"/>
    </w:rPr>
  </w:style>
  <w:style w:type="paragraph" w:customStyle="1" w:styleId="xl962">
    <w:name w:val="xl962"/>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Times New Roman"/>
      <w:b/>
      <w:bCs/>
    </w:rPr>
  </w:style>
  <w:style w:type="paragraph" w:customStyle="1" w:styleId="xl963">
    <w:name w:val="xl963"/>
    <w:basedOn w:val="Normal"/>
    <w:rsid w:val="001D47C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Times New Roman"/>
      <w:sz w:val="28"/>
      <w:szCs w:val="28"/>
    </w:rPr>
  </w:style>
  <w:style w:type="paragraph" w:customStyle="1" w:styleId="xl964">
    <w:name w:val="xl964"/>
    <w:basedOn w:val="Normal"/>
    <w:rsid w:val="001D47C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eastAsia="Times New Roman"/>
      <w:b/>
      <w:bCs/>
      <w:sz w:val="28"/>
      <w:szCs w:val="28"/>
    </w:rPr>
  </w:style>
  <w:style w:type="paragraph" w:customStyle="1" w:styleId="xl965">
    <w:name w:val="xl965"/>
    <w:basedOn w:val="Normal"/>
    <w:rsid w:val="001D47C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eastAsia="Times New Roman"/>
      <w:b/>
      <w:bCs/>
    </w:rPr>
  </w:style>
  <w:style w:type="paragraph" w:customStyle="1" w:styleId="xl966">
    <w:name w:val="xl966"/>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67">
    <w:name w:val="xl967"/>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Times New Roman"/>
    </w:rPr>
  </w:style>
  <w:style w:type="paragraph" w:customStyle="1" w:styleId="xl968">
    <w:name w:val="xl968"/>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69">
    <w:name w:val="xl969"/>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Times New Roman"/>
    </w:rPr>
  </w:style>
  <w:style w:type="paragraph" w:customStyle="1" w:styleId="xl970">
    <w:name w:val="xl970"/>
    <w:basedOn w:val="Normal"/>
    <w:rsid w:val="001D47C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Times New Roman"/>
    </w:rPr>
  </w:style>
  <w:style w:type="paragraph" w:customStyle="1" w:styleId="xl971">
    <w:name w:val="xl971"/>
    <w:basedOn w:val="Normal"/>
    <w:rsid w:val="001D47C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eastAsia="Times New Roman"/>
      <w:b/>
      <w:bCs/>
      <w:sz w:val="28"/>
      <w:szCs w:val="28"/>
    </w:rPr>
  </w:style>
  <w:style w:type="paragraph" w:customStyle="1" w:styleId="xl972">
    <w:name w:val="xl972"/>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Times New Roman"/>
    </w:rPr>
  </w:style>
  <w:style w:type="paragraph" w:customStyle="1" w:styleId="xl973">
    <w:name w:val="xl973"/>
    <w:basedOn w:val="Normal"/>
    <w:rsid w:val="001D47C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eastAsia="Times New Roman"/>
    </w:rPr>
  </w:style>
  <w:style w:type="paragraph" w:customStyle="1" w:styleId="xl974">
    <w:name w:val="xl974"/>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75">
    <w:name w:val="xl975"/>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Times New Roman"/>
      <w:sz w:val="28"/>
      <w:szCs w:val="28"/>
    </w:rPr>
  </w:style>
  <w:style w:type="paragraph" w:customStyle="1" w:styleId="xl976">
    <w:name w:val="xl976"/>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77">
    <w:name w:val="xl977"/>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8"/>
      <w:szCs w:val="28"/>
    </w:rPr>
  </w:style>
  <w:style w:type="paragraph" w:customStyle="1" w:styleId="xl978">
    <w:name w:val="xl978"/>
    <w:basedOn w:val="Normal"/>
    <w:rsid w:val="001D47C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Times New Roman"/>
      <w:sz w:val="28"/>
      <w:szCs w:val="28"/>
    </w:rPr>
  </w:style>
  <w:style w:type="paragraph" w:customStyle="1" w:styleId="xl979">
    <w:name w:val="xl979"/>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Times New Roman"/>
      <w:b/>
      <w:bCs/>
    </w:rPr>
  </w:style>
  <w:style w:type="paragraph" w:customStyle="1" w:styleId="xl980">
    <w:name w:val="xl980"/>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981">
    <w:name w:val="xl981"/>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982">
    <w:name w:val="xl982"/>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83">
    <w:name w:val="xl983"/>
    <w:basedOn w:val="Normal"/>
    <w:rsid w:val="001D47C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eastAsia="Times New Roman"/>
      <w:b/>
      <w:bCs/>
    </w:rPr>
  </w:style>
  <w:style w:type="paragraph" w:customStyle="1" w:styleId="xl984">
    <w:name w:val="xl984"/>
    <w:basedOn w:val="Normal"/>
    <w:rsid w:val="001D47C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eastAsia="Times New Roman"/>
      <w:b/>
      <w:bCs/>
    </w:rPr>
  </w:style>
  <w:style w:type="paragraph" w:customStyle="1" w:styleId="xl985">
    <w:name w:val="xl985"/>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Times New Roman"/>
    </w:rPr>
  </w:style>
  <w:style w:type="paragraph" w:customStyle="1" w:styleId="xl986">
    <w:name w:val="xl986"/>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87">
    <w:name w:val="xl987"/>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Times New Roman"/>
    </w:rPr>
  </w:style>
  <w:style w:type="paragraph" w:customStyle="1" w:styleId="xl988">
    <w:name w:val="xl988"/>
    <w:basedOn w:val="Normal"/>
    <w:rsid w:val="001D47C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eastAsia="Times New Roman"/>
      <w:b/>
      <w:bCs/>
    </w:rPr>
  </w:style>
  <w:style w:type="paragraph" w:customStyle="1" w:styleId="xl989">
    <w:name w:val="xl989"/>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Times New Roman"/>
    </w:rPr>
  </w:style>
  <w:style w:type="paragraph" w:customStyle="1" w:styleId="xl990">
    <w:name w:val="xl990"/>
    <w:basedOn w:val="Normal"/>
    <w:rsid w:val="001D47C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eastAsia="Times New Roman"/>
    </w:rPr>
  </w:style>
  <w:style w:type="paragraph" w:customStyle="1" w:styleId="xl991">
    <w:name w:val="xl991"/>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92">
    <w:name w:val="xl992"/>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Times New Roman"/>
    </w:rPr>
  </w:style>
  <w:style w:type="paragraph" w:customStyle="1" w:styleId="xl993">
    <w:name w:val="xl993"/>
    <w:basedOn w:val="Normal"/>
    <w:rsid w:val="001D47C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Times New Roman"/>
    </w:rPr>
  </w:style>
  <w:style w:type="paragraph" w:customStyle="1" w:styleId="xl994">
    <w:name w:val="xl994"/>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95">
    <w:name w:val="xl995"/>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96">
    <w:name w:val="xl996"/>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rPr>
  </w:style>
  <w:style w:type="paragraph" w:customStyle="1" w:styleId="xl997">
    <w:name w:val="xl997"/>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rPr>
  </w:style>
  <w:style w:type="paragraph" w:customStyle="1" w:styleId="xl998">
    <w:name w:val="xl998"/>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999">
    <w:name w:val="xl999"/>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000">
    <w:name w:val="xl1000"/>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001">
    <w:name w:val="xl1001"/>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8"/>
      <w:szCs w:val="28"/>
    </w:rPr>
  </w:style>
  <w:style w:type="paragraph" w:customStyle="1" w:styleId="xl1002">
    <w:name w:val="xl1002"/>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rPr>
  </w:style>
  <w:style w:type="paragraph" w:customStyle="1" w:styleId="xl1003">
    <w:name w:val="xl1003"/>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rPr>
  </w:style>
  <w:style w:type="paragraph" w:customStyle="1" w:styleId="xl1004">
    <w:name w:val="xl1004"/>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005">
    <w:name w:val="xl1005"/>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006">
    <w:name w:val="xl1006"/>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007">
    <w:name w:val="xl1007"/>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rPr>
  </w:style>
  <w:style w:type="paragraph" w:customStyle="1" w:styleId="xl1008">
    <w:name w:val="xl1008"/>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Times New Roman"/>
      <w:color w:val="FF0000"/>
    </w:rPr>
  </w:style>
  <w:style w:type="paragraph" w:customStyle="1" w:styleId="xl1009">
    <w:name w:val="xl1009"/>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Times New Roman"/>
      <w:color w:val="FF0000"/>
    </w:rPr>
  </w:style>
  <w:style w:type="paragraph" w:customStyle="1" w:styleId="xl1010">
    <w:name w:val="xl1010"/>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Times New Roman"/>
      <w:color w:val="FF0000"/>
    </w:rPr>
  </w:style>
  <w:style w:type="paragraph" w:customStyle="1" w:styleId="xl1011">
    <w:name w:val="xl1011"/>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Times New Roman"/>
      <w:color w:val="FF0000"/>
    </w:rPr>
  </w:style>
  <w:style w:type="paragraph" w:customStyle="1" w:styleId="xl1012">
    <w:name w:val="xl1012"/>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rPr>
  </w:style>
  <w:style w:type="paragraph" w:customStyle="1" w:styleId="xl1013">
    <w:name w:val="xl1013"/>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rPr>
  </w:style>
  <w:style w:type="paragraph" w:customStyle="1" w:styleId="xl1014">
    <w:name w:val="xl1014"/>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Times New Roman"/>
      <w:color w:val="FF0000"/>
    </w:rPr>
  </w:style>
  <w:style w:type="paragraph" w:customStyle="1" w:styleId="xl1015">
    <w:name w:val="xl1015"/>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Times New Roman"/>
      <w:color w:val="FF0000"/>
    </w:rPr>
  </w:style>
  <w:style w:type="paragraph" w:customStyle="1" w:styleId="xl1016">
    <w:name w:val="xl1016"/>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Times New Roman"/>
      <w:color w:val="FF0000"/>
    </w:rPr>
  </w:style>
  <w:style w:type="paragraph" w:customStyle="1" w:styleId="xl1017">
    <w:name w:val="xl1017"/>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Times New Roman"/>
      <w:color w:val="FF0000"/>
      <w:sz w:val="28"/>
      <w:szCs w:val="28"/>
    </w:rPr>
  </w:style>
  <w:style w:type="paragraph" w:customStyle="1" w:styleId="xl1018">
    <w:name w:val="xl1018"/>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Times New Roman"/>
      <w:b/>
      <w:bCs/>
      <w:color w:val="FF0000"/>
    </w:rPr>
  </w:style>
  <w:style w:type="paragraph" w:customStyle="1" w:styleId="xl1019">
    <w:name w:val="xl1019"/>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Times New Roman"/>
      <w:color w:val="FF0000"/>
    </w:rPr>
  </w:style>
  <w:style w:type="paragraph" w:customStyle="1" w:styleId="xl1020">
    <w:name w:val="xl1020"/>
    <w:basedOn w:val="Normal"/>
    <w:rsid w:val="001D47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Times New Roman"/>
      <w:color w:val="FF0000"/>
    </w:rPr>
  </w:style>
  <w:style w:type="paragraph" w:customStyle="1" w:styleId="xl1021">
    <w:name w:val="xl1021"/>
    <w:basedOn w:val="Normal"/>
    <w:rsid w:val="001D47C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eastAsia="Times New Roman"/>
    </w:rPr>
  </w:style>
  <w:style w:type="paragraph" w:customStyle="1" w:styleId="xl1022">
    <w:name w:val="xl1022"/>
    <w:basedOn w:val="Normal"/>
    <w:rsid w:val="001D47C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eastAsia="Times New Roman"/>
    </w:rPr>
  </w:style>
  <w:style w:type="paragraph" w:customStyle="1" w:styleId="xl1023">
    <w:name w:val="xl1023"/>
    <w:basedOn w:val="Normal"/>
    <w:rsid w:val="001D47C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Times New Roman"/>
    </w:rPr>
  </w:style>
  <w:style w:type="paragraph" w:customStyle="1" w:styleId="xl1024">
    <w:name w:val="xl1024"/>
    <w:basedOn w:val="Normal"/>
    <w:rsid w:val="001D47C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Times New Roman"/>
    </w:rPr>
  </w:style>
  <w:style w:type="paragraph" w:customStyle="1" w:styleId="xl1025">
    <w:name w:val="xl1025"/>
    <w:basedOn w:val="Normal"/>
    <w:rsid w:val="001D47C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eastAsia="Times New Roman"/>
    </w:rPr>
  </w:style>
  <w:style w:type="paragraph" w:customStyle="1" w:styleId="xl1026">
    <w:name w:val="xl1026"/>
    <w:basedOn w:val="Normal"/>
    <w:rsid w:val="001D47C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eastAsia="Times New Roman"/>
    </w:rPr>
  </w:style>
  <w:style w:type="paragraph" w:customStyle="1" w:styleId="xl1027">
    <w:name w:val="xl1027"/>
    <w:basedOn w:val="Normal"/>
    <w:rsid w:val="001D47CC"/>
    <w:pPr>
      <w:pBdr>
        <w:top w:val="single" w:sz="4" w:space="0" w:color="auto"/>
        <w:bottom w:val="single" w:sz="4" w:space="0" w:color="auto"/>
      </w:pBdr>
      <w:shd w:val="clear" w:color="auto" w:fill="FFFF00"/>
      <w:spacing w:before="100" w:beforeAutospacing="1" w:after="100" w:afterAutospacing="1"/>
      <w:jc w:val="center"/>
      <w:textAlignment w:val="center"/>
    </w:pPr>
    <w:rPr>
      <w:rFonts w:eastAsia="Times New Roman"/>
    </w:rPr>
  </w:style>
  <w:style w:type="paragraph" w:customStyle="1" w:styleId="xl1028">
    <w:name w:val="xl1028"/>
    <w:basedOn w:val="Normal"/>
    <w:rsid w:val="001D47C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Times New Roman"/>
    </w:rPr>
  </w:style>
  <w:style w:type="paragraph" w:customStyle="1" w:styleId="xl1029">
    <w:name w:val="xl1029"/>
    <w:basedOn w:val="Normal"/>
    <w:rsid w:val="001D47CC"/>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eastAsia="Times New Roman"/>
      <w:i/>
      <w:iCs/>
    </w:rPr>
  </w:style>
  <w:style w:type="paragraph" w:customStyle="1" w:styleId="xl1030">
    <w:name w:val="xl1030"/>
    <w:basedOn w:val="Normal"/>
    <w:rsid w:val="001D47CC"/>
    <w:pPr>
      <w:pBdr>
        <w:top w:val="single" w:sz="4" w:space="0" w:color="auto"/>
        <w:bottom w:val="single" w:sz="4" w:space="0" w:color="auto"/>
      </w:pBdr>
      <w:shd w:val="clear" w:color="auto" w:fill="CCFFFF"/>
      <w:spacing w:before="100" w:beforeAutospacing="1" w:after="100" w:afterAutospacing="1"/>
      <w:jc w:val="center"/>
      <w:textAlignment w:val="center"/>
    </w:pPr>
    <w:rPr>
      <w:rFonts w:eastAsia="Times New Roman"/>
      <w:i/>
      <w:iCs/>
    </w:rPr>
  </w:style>
  <w:style w:type="paragraph" w:customStyle="1" w:styleId="xl1031">
    <w:name w:val="xl1031"/>
    <w:basedOn w:val="Normal"/>
    <w:rsid w:val="001D47CC"/>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Times New Roman"/>
      <w:i/>
      <w:iCs/>
    </w:rPr>
  </w:style>
  <w:style w:type="paragraph" w:customStyle="1" w:styleId="xl1032">
    <w:name w:val="xl1032"/>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33">
    <w:name w:val="xl1033"/>
    <w:basedOn w:val="Normal"/>
    <w:rsid w:val="001D47CC"/>
    <w:pPr>
      <w:pBdr>
        <w:top w:val="single" w:sz="4" w:space="0" w:color="auto"/>
        <w:left w:val="single" w:sz="4" w:space="0" w:color="auto"/>
        <w:bottom w:val="single" w:sz="4" w:space="0" w:color="auto"/>
      </w:pBdr>
      <w:spacing w:before="100" w:beforeAutospacing="1" w:after="100" w:afterAutospacing="1"/>
    </w:pPr>
    <w:rPr>
      <w:rFonts w:eastAsia="Times New Roman"/>
      <w:b/>
      <w:bCs/>
      <w:sz w:val="28"/>
      <w:szCs w:val="28"/>
    </w:rPr>
  </w:style>
  <w:style w:type="paragraph" w:customStyle="1" w:styleId="xl1034">
    <w:name w:val="xl1034"/>
    <w:basedOn w:val="Normal"/>
    <w:rsid w:val="001D47CC"/>
    <w:pPr>
      <w:pBdr>
        <w:top w:val="single" w:sz="4" w:space="0" w:color="auto"/>
        <w:bottom w:val="single" w:sz="4" w:space="0" w:color="auto"/>
      </w:pBdr>
      <w:spacing w:before="100" w:beforeAutospacing="1" w:after="100" w:afterAutospacing="1"/>
    </w:pPr>
    <w:rPr>
      <w:rFonts w:eastAsia="Times New Roman"/>
      <w:b/>
      <w:bCs/>
      <w:sz w:val="28"/>
      <w:szCs w:val="28"/>
    </w:rPr>
  </w:style>
  <w:style w:type="paragraph" w:customStyle="1" w:styleId="xl1035">
    <w:name w:val="xl1035"/>
    <w:basedOn w:val="Normal"/>
    <w:rsid w:val="001D47CC"/>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Times New Roman"/>
      <w:i/>
      <w:iCs/>
    </w:rPr>
  </w:style>
  <w:style w:type="paragraph" w:customStyle="1" w:styleId="CharChar19">
    <w:name w:val="Char Char19"/>
    <w:basedOn w:val="DocumentMap"/>
    <w:autoRedefine/>
    <w:rsid w:val="001D47CC"/>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1D47CC"/>
    <w:pPr>
      <w:widowControl w:val="0"/>
      <w:jc w:val="both"/>
    </w:pPr>
    <w:rPr>
      <w:rFonts w:eastAsia="SimSun"/>
      <w:kern w:val="2"/>
      <w:sz w:val="24"/>
      <w:szCs w:val="24"/>
      <w:lang w:eastAsia="zh-CN"/>
    </w:rPr>
  </w:style>
  <w:style w:type="paragraph" w:customStyle="1" w:styleId="titTCVN-F">
    <w:name w:val="titTCVN-F"/>
    <w:basedOn w:val="Normal"/>
    <w:rsid w:val="001D47CC"/>
    <w:pPr>
      <w:pBdr>
        <w:top w:val="single" w:sz="18" w:space="5" w:color="auto"/>
        <w:bottom w:val="single" w:sz="18" w:space="5" w:color="auto"/>
      </w:pBdr>
      <w:tabs>
        <w:tab w:val="right" w:pos="10093"/>
      </w:tabs>
      <w:spacing w:before="120" w:line="360" w:lineRule="atLeast"/>
      <w:jc w:val="both"/>
    </w:pPr>
    <w:rPr>
      <w:rFonts w:ascii="VnHelveticaU" w:eastAsia="Times New Roman" w:hAnsi="VnHelveticaU"/>
      <w:b/>
      <w:spacing w:val="5"/>
      <w:sz w:val="28"/>
      <w:szCs w:val="20"/>
      <w:lang w:val="en-GB"/>
    </w:rPr>
  </w:style>
  <w:style w:type="paragraph" w:customStyle="1" w:styleId="ten-18-C">
    <w:name w:val="ten-18-C"/>
    <w:basedOn w:val="Normal"/>
    <w:rsid w:val="001D47CC"/>
    <w:pPr>
      <w:spacing w:before="960" w:line="480" w:lineRule="atLeast"/>
    </w:pPr>
    <w:rPr>
      <w:rFonts w:ascii="VnHelvetica" w:eastAsia="Times New Roman" w:hAnsi="VnHelvetica"/>
      <w:b/>
      <w:spacing w:val="5"/>
      <w:sz w:val="32"/>
      <w:szCs w:val="20"/>
      <w:lang w:val="en-GB"/>
    </w:rPr>
  </w:style>
  <w:style w:type="table" w:styleId="Table3Deffects2">
    <w:name w:val="Table 3D effects 2"/>
    <w:basedOn w:val="TableNormal"/>
    <w:rsid w:val="001D47CC"/>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D47CC"/>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D47CC"/>
    <w:pPr>
      <w:widowControl w:val="0"/>
      <w:jc w:val="both"/>
    </w:pPr>
    <w:rPr>
      <w:rFonts w:eastAsia="SimSun"/>
      <w:kern w:val="2"/>
      <w:sz w:val="24"/>
      <w:szCs w:val="24"/>
      <w:lang w:eastAsia="zh-CN"/>
    </w:rPr>
  </w:style>
  <w:style w:type="paragraph" w:customStyle="1" w:styleId="oncaDanhsch1">
    <w:name w:val="Đoạn của Danh sách1"/>
    <w:basedOn w:val="Normal"/>
    <w:qFormat/>
    <w:rsid w:val="001D47CC"/>
    <w:pPr>
      <w:spacing w:after="200" w:line="276" w:lineRule="auto"/>
      <w:ind w:left="720"/>
      <w:contextualSpacing/>
    </w:pPr>
    <w:rPr>
      <w:rFonts w:eastAsia="Calibri"/>
      <w:sz w:val="28"/>
      <w:szCs w:val="22"/>
    </w:rPr>
  </w:style>
  <w:style w:type="character" w:customStyle="1" w:styleId="longtext1">
    <w:name w:val="long_text1"/>
    <w:basedOn w:val="DefaultParagraphFont"/>
    <w:rsid w:val="001D47CC"/>
    <w:rPr>
      <w:sz w:val="20"/>
      <w:szCs w:val="20"/>
    </w:rPr>
  </w:style>
  <w:style w:type="character" w:customStyle="1" w:styleId="longtext">
    <w:name w:val="long_text"/>
    <w:basedOn w:val="DefaultParagraphFont"/>
    <w:rsid w:val="001D47CC"/>
  </w:style>
  <w:style w:type="paragraph" w:customStyle="1" w:styleId="CharChar110">
    <w:name w:val="Char Char11"/>
    <w:basedOn w:val="Normal"/>
    <w:next w:val="Normal"/>
    <w:autoRedefine/>
    <w:semiHidden/>
    <w:rsid w:val="001D47CC"/>
    <w:pPr>
      <w:spacing w:before="120" w:after="120" w:line="312" w:lineRule="auto"/>
    </w:pPr>
    <w:rPr>
      <w:rFonts w:eastAsia="Times New Roman"/>
      <w:sz w:val="28"/>
      <w:szCs w:val="28"/>
    </w:rPr>
  </w:style>
  <w:style w:type="character" w:customStyle="1" w:styleId="list0020paragraphchar1">
    <w:name w:val="list_0020paragraph__char1"/>
    <w:basedOn w:val="DefaultParagraphFont"/>
    <w:rsid w:val="001D47CC"/>
    <w:rPr>
      <w:rFonts w:ascii=".VnTime" w:hAnsi=".VnTime" w:hint="default"/>
      <w:sz w:val="28"/>
      <w:szCs w:val="28"/>
    </w:rPr>
  </w:style>
  <w:style w:type="paragraph" w:customStyle="1" w:styleId="body0020text0020indent">
    <w:name w:val="body_0020text_0020indent"/>
    <w:basedOn w:val="Normal"/>
    <w:rsid w:val="001D47CC"/>
    <w:pPr>
      <w:spacing w:after="120"/>
      <w:ind w:left="360"/>
    </w:pPr>
    <w:rPr>
      <w:rFonts w:ascii=".VnTime" w:hAnsi=".VnTime"/>
      <w:sz w:val="26"/>
      <w:szCs w:val="26"/>
      <w:lang w:eastAsia="zh-CN"/>
    </w:rPr>
  </w:style>
  <w:style w:type="paragraph" w:customStyle="1" w:styleId="list0020paragraph">
    <w:name w:val="list_0020paragraph"/>
    <w:basedOn w:val="Normal"/>
    <w:rsid w:val="001D47CC"/>
    <w:pPr>
      <w:ind w:left="720"/>
    </w:pPr>
    <w:rPr>
      <w:rFonts w:ascii=".VnTime" w:hAnsi=".VnTime"/>
      <w:sz w:val="28"/>
      <w:szCs w:val="28"/>
      <w:lang w:eastAsia="zh-CN"/>
    </w:rPr>
  </w:style>
  <w:style w:type="character" w:customStyle="1" w:styleId="body0020text0020indentchar1">
    <w:name w:val="body_0020text_0020indent__char1"/>
    <w:basedOn w:val="DefaultParagraphFont"/>
    <w:rsid w:val="001D47CC"/>
    <w:rPr>
      <w:rFonts w:ascii=".VnTime" w:hAnsi=".VnTime" w:hint="default"/>
      <w:sz w:val="26"/>
      <w:szCs w:val="26"/>
    </w:rPr>
  </w:style>
  <w:style w:type="character" w:customStyle="1" w:styleId="body0020text0020indent00202char1">
    <w:name w:val="body_0020text_0020indent_00202__char1"/>
    <w:basedOn w:val="DefaultParagraphFont"/>
    <w:rsid w:val="001D47CC"/>
    <w:rPr>
      <w:rFonts w:ascii=".VnTime" w:hAnsi=".VnTime" w:hint="default"/>
      <w:sz w:val="26"/>
      <w:szCs w:val="26"/>
    </w:rPr>
  </w:style>
  <w:style w:type="paragraph" w:customStyle="1" w:styleId="body0020text0020indent00202">
    <w:name w:val="body_0020text_0020indent_00202"/>
    <w:basedOn w:val="Normal"/>
    <w:rsid w:val="001D47CC"/>
    <w:pPr>
      <w:spacing w:after="120" w:line="480" w:lineRule="atLeast"/>
      <w:ind w:left="360"/>
    </w:pPr>
    <w:rPr>
      <w:rFonts w:ascii=".VnTime" w:hAnsi=".VnTime"/>
      <w:sz w:val="26"/>
      <w:szCs w:val="26"/>
      <w:lang w:eastAsia="zh-CN"/>
    </w:rPr>
  </w:style>
  <w:style w:type="paragraph" w:customStyle="1" w:styleId="Char1CharCharChar">
    <w:name w:val="Char1 Char Char Char"/>
    <w:basedOn w:val="Normal"/>
    <w:rsid w:val="001D47CC"/>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1D47CC"/>
    <w:pPr>
      <w:keepLines w:val="0"/>
      <w:numPr>
        <w:numId w:val="0"/>
      </w:numPr>
      <w:tabs>
        <w:tab w:val="left" w:pos="0"/>
      </w:tabs>
      <w:spacing w:before="120" w:after="60" w:line="288" w:lineRule="auto"/>
      <w:jc w:val="both"/>
      <w:outlineLvl w:val="1"/>
    </w:pPr>
    <w:rPr>
      <w:rFonts w:ascii=".VnTimeH" w:eastAsia="Times New Roman" w:hAnsi=".VnTimeH" w:cs="Times New Roman"/>
      <w:b/>
      <w:bCs/>
      <w:color w:val="auto"/>
      <w:sz w:val="24"/>
      <w:szCs w:val="24"/>
    </w:rPr>
  </w:style>
  <w:style w:type="character" w:customStyle="1" w:styleId="Heading1ACharChar1">
    <w:name w:val="Heading 1A Char Char1"/>
    <w:rsid w:val="001D47CC"/>
    <w:rPr>
      <w:rFonts w:ascii=".VnTimeH" w:hAnsi=".VnTimeH"/>
      <w:b/>
      <w:sz w:val="28"/>
      <w:lang w:val="en-US" w:eastAsia="en-US" w:bidi="ar-SA"/>
    </w:rPr>
  </w:style>
  <w:style w:type="character" w:customStyle="1" w:styleId="CharChar200">
    <w:name w:val=" Char Char20"/>
    <w:rsid w:val="001D47CC"/>
    <w:rPr>
      <w:b/>
      <w:bCs/>
      <w:sz w:val="22"/>
      <w:szCs w:val="22"/>
      <w:lang w:val="en-US" w:eastAsia="en-US" w:bidi="ar-SA"/>
    </w:rPr>
  </w:style>
  <w:style w:type="character" w:customStyle="1" w:styleId="CharChar22">
    <w:name w:val=" Char Char22"/>
    <w:rsid w:val="001D47CC"/>
    <w:rPr>
      <w:b/>
      <w:bCs/>
      <w:sz w:val="16"/>
      <w:szCs w:val="24"/>
      <w:lang w:val="en-US" w:eastAsia="en-US" w:bidi="ar-SA"/>
    </w:rPr>
  </w:style>
  <w:style w:type="paragraph" w:customStyle="1" w:styleId="tap">
    <w:name w:val="tap"/>
    <w:basedOn w:val="BodyText"/>
    <w:rsid w:val="001D47CC"/>
    <w:pPr>
      <w:widowControl/>
      <w:autoSpaceDE/>
      <w:autoSpaceDN/>
      <w:spacing w:before="120" w:after="120"/>
      <w:ind w:left="720" w:right="23" w:firstLine="3600"/>
      <w:jc w:val="both"/>
    </w:pPr>
    <w:rPr>
      <w:sz w:val="24"/>
      <w:szCs w:val="24"/>
      <w:lang w:val="en-US"/>
    </w:rPr>
  </w:style>
  <w:style w:type="paragraph" w:customStyle="1" w:styleId="Center">
    <w:name w:val="Center"/>
    <w:basedOn w:val="Normal"/>
    <w:link w:val="CenterChar"/>
    <w:autoRedefine/>
    <w:rsid w:val="001D47CC"/>
    <w:pPr>
      <w:widowControl w:val="0"/>
      <w:spacing w:line="340" w:lineRule="exact"/>
      <w:jc w:val="both"/>
    </w:pPr>
    <w:rPr>
      <w:rFonts w:eastAsia="Times New Roman"/>
      <w:sz w:val="28"/>
      <w:szCs w:val="28"/>
      <w:lang w:val="vi-VN"/>
    </w:rPr>
  </w:style>
  <w:style w:type="paragraph" w:customStyle="1" w:styleId="Loai">
    <w:name w:val="Loai"/>
    <w:basedOn w:val="Giua0"/>
    <w:autoRedefine/>
    <w:rsid w:val="001D47CC"/>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 Char Char1 Char Char Char Char Char Char Char Char Char Char Char Char Char"/>
    <w:basedOn w:val="Normal"/>
    <w:rsid w:val="001D47CC"/>
    <w:pPr>
      <w:pageBreakBefore/>
      <w:spacing w:before="100" w:beforeAutospacing="1" w:after="100" w:afterAutospacing="1"/>
      <w:ind w:right="23"/>
      <w:jc w:val="both"/>
    </w:pPr>
    <w:rPr>
      <w:rFonts w:ascii="Tahoma" w:eastAsia="Times New Roman" w:hAnsi="Tahoma"/>
      <w:sz w:val="20"/>
      <w:szCs w:val="20"/>
    </w:rPr>
  </w:style>
  <w:style w:type="paragraph" w:customStyle="1" w:styleId="NumberedParagraph">
    <w:name w:val="Numbered Paragraph"/>
    <w:basedOn w:val="Normal"/>
    <w:rsid w:val="001D47CC"/>
    <w:pPr>
      <w:tabs>
        <w:tab w:val="right" w:pos="312"/>
        <w:tab w:val="left" w:pos="480"/>
      </w:tabs>
      <w:spacing w:line="280" w:lineRule="exact"/>
      <w:ind w:left="480" w:hanging="480"/>
      <w:jc w:val="both"/>
    </w:pPr>
    <w:rPr>
      <w:rFonts w:eastAsia="Times New Roman"/>
      <w:kern w:val="8"/>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1D47CC"/>
    <w:rPr>
      <w:b/>
      <w:bCs/>
      <w:kern w:val="8"/>
      <w:sz w:val="28"/>
      <w:szCs w:val="28"/>
      <w:lang w:val="en-US" w:eastAsia="en-US" w:bidi="he-IL"/>
    </w:rPr>
  </w:style>
  <w:style w:type="character" w:customStyle="1" w:styleId="Heading4CharCharChar">
    <w:name w:val="Heading 4 Char Char Char"/>
    <w:basedOn w:val="DefaultParagraphFont"/>
    <w:rsid w:val="001D47CC"/>
    <w:rPr>
      <w:smallCaps/>
      <w:spacing w:val="5"/>
      <w:sz w:val="24"/>
      <w:szCs w:val="24"/>
      <w:lang w:val="en-US" w:eastAsia="en-US" w:bidi="he-IL"/>
    </w:rPr>
  </w:style>
  <w:style w:type="paragraph" w:customStyle="1" w:styleId="TOCBody">
    <w:name w:val="TOC Body"/>
    <w:basedOn w:val="Normal"/>
    <w:rsid w:val="001D47CC"/>
    <w:pPr>
      <w:tabs>
        <w:tab w:val="left" w:pos="360"/>
        <w:tab w:val="left" w:pos="907"/>
        <w:tab w:val="right" w:leader="dot" w:pos="6120"/>
        <w:tab w:val="right" w:pos="6840"/>
      </w:tabs>
      <w:spacing w:before="120" w:line="280" w:lineRule="exact"/>
      <w:ind w:left="360" w:hanging="360"/>
    </w:pPr>
    <w:rPr>
      <w:rFonts w:eastAsia="Times New Roman"/>
      <w:szCs w:val="20"/>
    </w:rPr>
  </w:style>
  <w:style w:type="paragraph" w:customStyle="1" w:styleId="NumberedParagraph-BulletelistLeft0Firstline0">
    <w:name w:val="Numbered Paragraph - Bullete list + Left:  0&quot; First line:  0&quot;"/>
    <w:basedOn w:val="Normal"/>
    <w:link w:val="NumberedParagraph-BulletelistLeft0Firstline0Char"/>
    <w:rsid w:val="001D47CC"/>
    <w:pPr>
      <w:numPr>
        <w:numId w:val="2"/>
      </w:numPr>
      <w:spacing w:before="120" w:line="280" w:lineRule="exact"/>
      <w:jc w:val="both"/>
    </w:pPr>
    <w:rPr>
      <w:rFonts w:eastAsia="Times New Roman"/>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1D47CC"/>
    <w:rPr>
      <w:rFonts w:ascii="Times New Roman" w:eastAsia="Times New Roman" w:hAnsi="Times New Roman" w:cs="Times New Roman"/>
      <w:sz w:val="24"/>
      <w:szCs w:val="20"/>
    </w:rPr>
  </w:style>
  <w:style w:type="character" w:customStyle="1" w:styleId="LeftHeaderCharChar">
    <w:name w:val="Left Header Char Char"/>
    <w:basedOn w:val="DefaultParagraphFont"/>
    <w:rsid w:val="001D47CC"/>
    <w:rPr>
      <w:kern w:val="8"/>
      <w:lang w:val="en-US" w:eastAsia="en-US" w:bidi="he-IL"/>
    </w:rPr>
  </w:style>
  <w:style w:type="paragraph" w:customStyle="1" w:styleId="Quotation">
    <w:name w:val="Quotation"/>
    <w:basedOn w:val="NumberedParagraph"/>
    <w:rsid w:val="001D47CC"/>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1D47CC"/>
    <w:rPr>
      <w:kern w:val="8"/>
      <w:lang w:val="en-US" w:eastAsia="en-US" w:bidi="he-IL"/>
    </w:rPr>
  </w:style>
  <w:style w:type="paragraph" w:customStyle="1" w:styleId="Roman">
    <w:name w:val="Roman"/>
    <w:basedOn w:val="Indent"/>
    <w:rsid w:val="001D47CC"/>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1D47CC"/>
    <w:pPr>
      <w:tabs>
        <w:tab w:val="left" w:pos="480"/>
      </w:tabs>
      <w:spacing w:before="120"/>
      <w:ind w:left="480" w:hanging="420"/>
    </w:pPr>
  </w:style>
  <w:style w:type="paragraph" w:customStyle="1" w:styleId="NormalTable">
    <w:name w:val="Normal (Table)"/>
    <w:basedOn w:val="Normal"/>
    <w:rsid w:val="001D47CC"/>
    <w:pPr>
      <w:spacing w:line="240" w:lineRule="exact"/>
      <w:ind w:left="60" w:right="60"/>
      <w:jc w:val="both"/>
    </w:pPr>
    <w:rPr>
      <w:rFonts w:eastAsia="Times New Roman"/>
      <w:kern w:val="8"/>
      <w:sz w:val="20"/>
      <w:szCs w:val="20"/>
      <w:lang w:bidi="he-IL"/>
    </w:rPr>
  </w:style>
  <w:style w:type="paragraph" w:customStyle="1" w:styleId="HeaderTable">
    <w:name w:val="Header (Table)"/>
    <w:basedOn w:val="NormalTable"/>
    <w:rsid w:val="001D47CC"/>
    <w:pPr>
      <w:keepNext/>
      <w:keepLines/>
      <w:spacing w:after="40"/>
      <w:jc w:val="left"/>
    </w:pPr>
    <w:rPr>
      <w:i/>
      <w:iCs/>
    </w:rPr>
  </w:style>
  <w:style w:type="paragraph" w:customStyle="1" w:styleId="Heading3Table">
    <w:name w:val="Heading 3 (Table)"/>
    <w:basedOn w:val="NormalTable"/>
    <w:rsid w:val="001D47CC"/>
    <w:pPr>
      <w:keepNext/>
      <w:keepLines/>
      <w:spacing w:before="200" w:after="40"/>
      <w:jc w:val="left"/>
      <w:outlineLvl w:val="2"/>
    </w:pPr>
    <w:rPr>
      <w:b/>
      <w:bCs/>
    </w:rPr>
  </w:style>
  <w:style w:type="paragraph" w:customStyle="1" w:styleId="IndentSecondLevel">
    <w:name w:val="Indent (Second Level)"/>
    <w:basedOn w:val="Indent"/>
    <w:rsid w:val="001D47CC"/>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1D47CC"/>
    <w:pPr>
      <w:tabs>
        <w:tab w:val="clear" w:pos="312"/>
        <w:tab w:val="clear" w:pos="480"/>
      </w:tabs>
      <w:spacing w:before="140"/>
      <w:ind w:firstLine="0"/>
    </w:pPr>
  </w:style>
  <w:style w:type="paragraph" w:customStyle="1" w:styleId="Contentshead">
    <w:name w:val="Contents head"/>
    <w:basedOn w:val="Normal"/>
    <w:rsid w:val="001D47CC"/>
    <w:pPr>
      <w:pBdr>
        <w:bottom w:val="single" w:sz="6" w:space="10" w:color="auto"/>
      </w:pBdr>
      <w:overflowPunct w:val="0"/>
      <w:autoSpaceDE w:val="0"/>
      <w:autoSpaceDN w:val="0"/>
      <w:adjustRightInd w:val="0"/>
      <w:spacing w:after="120" w:line="220" w:lineRule="exact"/>
      <w:ind w:left="567" w:hanging="567"/>
      <w:jc w:val="center"/>
      <w:textAlignment w:val="baseline"/>
    </w:pPr>
    <w:rPr>
      <w:rFonts w:eastAsia="Times New Roman"/>
      <w:b/>
      <w:bCs/>
      <w:sz w:val="20"/>
      <w:szCs w:val="20"/>
      <w:lang w:bidi="he-IL"/>
    </w:rPr>
  </w:style>
  <w:style w:type="paragraph" w:customStyle="1" w:styleId="Contents-Intro">
    <w:name w:val="Contents-Intro"/>
    <w:basedOn w:val="Contents"/>
    <w:rsid w:val="001D47CC"/>
    <w:pPr>
      <w:tabs>
        <w:tab w:val="left" w:pos="1159"/>
      </w:tabs>
    </w:pPr>
  </w:style>
  <w:style w:type="paragraph" w:customStyle="1" w:styleId="Contents">
    <w:name w:val="Contents"/>
    <w:basedOn w:val="Normal"/>
    <w:rsid w:val="001D47CC"/>
    <w:pPr>
      <w:tabs>
        <w:tab w:val="left" w:leader="dot" w:pos="5659"/>
        <w:tab w:val="center" w:pos="6019"/>
      </w:tabs>
      <w:overflowPunct w:val="0"/>
      <w:autoSpaceDE w:val="0"/>
      <w:autoSpaceDN w:val="0"/>
      <w:adjustRightInd w:val="0"/>
      <w:spacing w:after="120" w:line="220" w:lineRule="exact"/>
      <w:ind w:left="360" w:right="1541" w:hanging="360"/>
      <w:textAlignment w:val="baseline"/>
    </w:pPr>
    <w:rPr>
      <w:rFonts w:eastAsia="Times New Roman"/>
      <w:sz w:val="20"/>
      <w:szCs w:val="20"/>
      <w:lang w:bidi="he-IL"/>
    </w:rPr>
  </w:style>
  <w:style w:type="paragraph" w:customStyle="1" w:styleId="ChaptHead">
    <w:name w:val="Chapt Head"/>
    <w:basedOn w:val="Normal"/>
    <w:rsid w:val="001D47CC"/>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1D47CC"/>
    <w:pPr>
      <w:tabs>
        <w:tab w:val="left" w:pos="709"/>
        <w:tab w:val="left" w:pos="9450"/>
      </w:tabs>
      <w:spacing w:before="120" w:after="120" w:line="280" w:lineRule="exact"/>
      <w:ind w:left="709" w:hanging="709"/>
      <w:jc w:val="both"/>
    </w:pPr>
    <w:rPr>
      <w:rFonts w:eastAsia="MS Mincho"/>
      <w:kern w:val="8"/>
      <w:lang w:bidi="he-IL"/>
    </w:rPr>
  </w:style>
  <w:style w:type="paragraph" w:customStyle="1" w:styleId="NumParaLeft">
    <w:name w:val="Num Para Left"/>
    <w:basedOn w:val="Normal"/>
    <w:link w:val="NumParaLeftChar"/>
    <w:autoRedefine/>
    <w:rsid w:val="001D47CC"/>
    <w:pPr>
      <w:tabs>
        <w:tab w:val="right" w:pos="312"/>
        <w:tab w:val="left" w:pos="480"/>
      </w:tabs>
      <w:spacing w:after="120" w:line="280" w:lineRule="exact"/>
      <w:ind w:left="360" w:hanging="360"/>
      <w:jc w:val="both"/>
    </w:pPr>
    <w:rPr>
      <w:rFonts w:eastAsia="MS Mincho"/>
      <w:szCs w:val="20"/>
      <w:lang w:val="en-GB"/>
    </w:rPr>
  </w:style>
  <w:style w:type="character" w:customStyle="1" w:styleId="NumParaLeftChar">
    <w:name w:val="Num Para Left Char"/>
    <w:basedOn w:val="DefaultParagraphFont"/>
    <w:link w:val="NumParaLeft"/>
    <w:rsid w:val="001D47CC"/>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1D47CC"/>
    <w:rPr>
      <w:b/>
    </w:rPr>
  </w:style>
  <w:style w:type="character" w:customStyle="1" w:styleId="NumboldChar">
    <w:name w:val="Num + bold Char"/>
    <w:basedOn w:val="DefaultParagraphFont"/>
    <w:rsid w:val="001D47CC"/>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1D47CC"/>
    <w:rPr>
      <w:sz w:val="24"/>
      <w:szCs w:val="24"/>
      <w:vertAlign w:val="superscript"/>
      <w:lang w:val="en-GB" w:eastAsia="en-US" w:bidi="ar-SA"/>
    </w:rPr>
  </w:style>
  <w:style w:type="paragraph" w:customStyle="1" w:styleId="Indent2">
    <w:name w:val="Indent (2)"/>
    <w:basedOn w:val="Indent"/>
    <w:rsid w:val="001D47CC"/>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1D47CC"/>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1D47CC"/>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1D47CC"/>
    <w:rPr>
      <w:b/>
      <w:bCs/>
      <w:kern w:val="8"/>
      <w:sz w:val="24"/>
      <w:szCs w:val="24"/>
      <w:lang w:val="en-US" w:eastAsia="en-US" w:bidi="ar-SA"/>
    </w:rPr>
  </w:style>
  <w:style w:type="paragraph" w:customStyle="1" w:styleId="FootnoteCharChar">
    <w:name w:val="Footnote Char Char"/>
    <w:basedOn w:val="FootnoteText"/>
    <w:autoRedefine/>
    <w:rsid w:val="001D47CC"/>
    <w:pPr>
      <w:tabs>
        <w:tab w:val="left" w:pos="480"/>
      </w:tabs>
      <w:spacing w:after="0" w:line="240" w:lineRule="exact"/>
      <w:ind w:left="180" w:hanging="180"/>
      <w:jc w:val="both"/>
    </w:pPr>
    <w:rPr>
      <w:rFonts w:eastAsia="MS Mincho"/>
      <w:iCs w:val="0"/>
      <w:kern w:val="8"/>
      <w:lang w:val="en-GB"/>
    </w:rPr>
  </w:style>
  <w:style w:type="paragraph" w:customStyle="1" w:styleId="Paragraph">
    <w:name w:val="Paragraph"/>
    <w:basedOn w:val="Contents"/>
    <w:rsid w:val="001D47CC"/>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basedOn w:val="DefaultParagraphFont"/>
    <w:rsid w:val="001D47CC"/>
    <w:rPr>
      <w:kern w:val="8"/>
      <w:sz w:val="24"/>
      <w:szCs w:val="24"/>
      <w:lang w:val="en-US" w:eastAsia="en-US" w:bidi="he-IL"/>
    </w:rPr>
  </w:style>
  <w:style w:type="character" w:customStyle="1" w:styleId="IndentChar">
    <w:name w:val="Indent Char"/>
    <w:basedOn w:val="NumberedParagraphChar"/>
    <w:rsid w:val="001D47CC"/>
    <w:rPr>
      <w:kern w:val="8"/>
      <w:sz w:val="24"/>
      <w:szCs w:val="24"/>
      <w:lang w:val="en-US" w:eastAsia="en-US" w:bidi="he-IL"/>
    </w:rPr>
  </w:style>
  <w:style w:type="character" w:customStyle="1" w:styleId="NumberedParagraphChar1">
    <w:name w:val="Numbered Paragraph Char1"/>
    <w:basedOn w:val="DefaultParagraphFont"/>
    <w:rsid w:val="001D47CC"/>
    <w:rPr>
      <w:kern w:val="20"/>
      <w:sz w:val="24"/>
      <w:lang w:val="en-US" w:eastAsia="en-US" w:bidi="ar-SA"/>
    </w:rPr>
  </w:style>
  <w:style w:type="paragraph" w:customStyle="1" w:styleId="ps-subhead">
    <w:name w:val="ps-subhead"/>
    <w:basedOn w:val="Normal"/>
    <w:rsid w:val="001D47CC"/>
    <w:pPr>
      <w:keepNext/>
      <w:spacing w:before="700" w:line="200" w:lineRule="exact"/>
      <w:jc w:val="center"/>
    </w:pPr>
    <w:rPr>
      <w:rFonts w:eastAsia="Times New Roman"/>
      <w:b/>
      <w:caps/>
      <w:kern w:val="12"/>
      <w:sz w:val="16"/>
      <w:szCs w:val="16"/>
    </w:rPr>
  </w:style>
  <w:style w:type="paragraph" w:customStyle="1" w:styleId="Heading2NoSpacebefore">
    <w:name w:val="Heading 2No Space before"/>
    <w:basedOn w:val="Heading2"/>
    <w:rsid w:val="001D47CC"/>
    <w:pPr>
      <w:numPr>
        <w:ilvl w:val="0"/>
        <w:numId w:val="0"/>
      </w:numPr>
      <w:spacing w:before="0" w:line="240" w:lineRule="atLeast"/>
    </w:pPr>
    <w:rPr>
      <w:rFonts w:ascii="Times New Roman" w:eastAsia="Times New Roman" w:hAnsi="Times New Roman" w:cs="Times New Roman"/>
      <w:b/>
      <w:bCs/>
      <w:color w:val="auto"/>
      <w:sz w:val="24"/>
      <w:szCs w:val="20"/>
    </w:rPr>
  </w:style>
  <w:style w:type="character" w:customStyle="1" w:styleId="Boldparagraph">
    <w:name w:val="Bold paragraph"/>
    <w:basedOn w:val="DefaultParagraphFont"/>
    <w:rsid w:val="001D47CC"/>
    <w:rPr>
      <w:b/>
      <w:bCs/>
      <w:color w:val="000000"/>
    </w:rPr>
  </w:style>
  <w:style w:type="paragraph" w:customStyle="1" w:styleId="BulletedListundernumpara">
    <w:name w:val="Bulleted List under num para"/>
    <w:basedOn w:val="Normal"/>
    <w:rsid w:val="001D47CC"/>
    <w:pPr>
      <w:tabs>
        <w:tab w:val="num" w:pos="648"/>
      </w:tabs>
      <w:spacing w:before="120" w:line="280" w:lineRule="exact"/>
      <w:ind w:firstLine="288"/>
      <w:jc w:val="both"/>
    </w:pPr>
    <w:rPr>
      <w:rFonts w:eastAsia="Times New Roman"/>
    </w:rPr>
  </w:style>
  <w:style w:type="paragraph" w:customStyle="1" w:styleId="StyleNumberedparNoNumberItalic">
    <w:name w:val="Style Numbered par No Number + Italic"/>
    <w:basedOn w:val="Normal"/>
    <w:rsid w:val="001D47CC"/>
    <w:pPr>
      <w:ind w:left="720"/>
    </w:pPr>
    <w:rPr>
      <w:rFonts w:eastAsia="Times New Roman"/>
      <w:i/>
      <w:iCs/>
    </w:rPr>
  </w:style>
  <w:style w:type="paragraph" w:customStyle="1" w:styleId="GovNormal">
    <w:name w:val="Gov Normal"/>
    <w:basedOn w:val="Normal"/>
    <w:rsid w:val="001D47CC"/>
    <w:pPr>
      <w:tabs>
        <w:tab w:val="right" w:pos="312"/>
        <w:tab w:val="left" w:pos="540"/>
      </w:tabs>
      <w:spacing w:line="280" w:lineRule="exact"/>
      <w:ind w:left="540" w:hanging="540"/>
      <w:jc w:val="both"/>
    </w:pPr>
    <w:rPr>
      <w:rFonts w:eastAsia="Times New Roman"/>
      <w:kern w:val="8"/>
      <w:lang w:bidi="he-IL"/>
    </w:rPr>
  </w:style>
  <w:style w:type="paragraph" w:customStyle="1" w:styleId="Gova">
    <w:name w:val="Gov (a)"/>
    <w:basedOn w:val="Normal"/>
    <w:rsid w:val="001D47CC"/>
    <w:pPr>
      <w:tabs>
        <w:tab w:val="left" w:pos="540"/>
      </w:tabs>
      <w:spacing w:line="280" w:lineRule="exact"/>
      <w:ind w:left="1080" w:hanging="540"/>
      <w:jc w:val="both"/>
    </w:pPr>
    <w:rPr>
      <w:rFonts w:eastAsia="Times New Roman"/>
      <w:kern w:val="8"/>
      <w:lang w:bidi="he-IL"/>
    </w:rPr>
  </w:style>
  <w:style w:type="paragraph" w:customStyle="1" w:styleId="Sub-Headline">
    <w:name w:val="Sub-Headline"/>
    <w:rsid w:val="001D47CC"/>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1D47CC"/>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1D47CC"/>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1D47CC"/>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1D47CC"/>
    <w:pPr>
      <w:spacing w:line="300" w:lineRule="exact"/>
    </w:pPr>
    <w:rPr>
      <w:rFonts w:ascii="Myriad Pro Light" w:eastAsia="Times New Roman" w:hAnsi="Myriad Pro Light"/>
      <w:b/>
    </w:rPr>
  </w:style>
  <w:style w:type="paragraph" w:customStyle="1" w:styleId="Address">
    <w:name w:val="Address"/>
    <w:basedOn w:val="Name"/>
    <w:rsid w:val="001D47CC"/>
    <w:pPr>
      <w:spacing w:line="280" w:lineRule="exact"/>
    </w:pPr>
    <w:rPr>
      <w:b w:val="0"/>
      <w:sz w:val="18"/>
    </w:rPr>
  </w:style>
  <w:style w:type="paragraph" w:customStyle="1" w:styleId="BulletedListL4">
    <w:name w:val="Bulleted List L4"/>
    <w:basedOn w:val="Normal"/>
    <w:rsid w:val="001D47CC"/>
    <w:pPr>
      <w:tabs>
        <w:tab w:val="num" w:pos="3240"/>
      </w:tabs>
      <w:spacing w:line="280" w:lineRule="exact"/>
      <w:ind w:left="2880"/>
      <w:jc w:val="both"/>
    </w:pPr>
    <w:rPr>
      <w:rFonts w:eastAsia="Times New Roman"/>
      <w:kern w:val="8"/>
      <w:lang w:bidi="he-IL"/>
    </w:rPr>
  </w:style>
  <w:style w:type="character" w:customStyle="1" w:styleId="DocumentTitleCharChar">
    <w:name w:val="Document Title Char Char"/>
    <w:basedOn w:val="DefaultParagraphFont"/>
    <w:rsid w:val="001D47CC"/>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1D47CC"/>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1D47CC"/>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1D47CC"/>
    <w:pPr>
      <w:widowControl w:val="0"/>
      <w:tabs>
        <w:tab w:val="left" w:pos="960"/>
      </w:tabs>
      <w:spacing w:before="140" w:line="280" w:lineRule="exact"/>
      <w:ind w:left="960" w:hanging="480"/>
      <w:jc w:val="both"/>
    </w:pPr>
    <w:rPr>
      <w:rFonts w:eastAsia="MS Mincho"/>
      <w:kern w:val="8"/>
    </w:rPr>
  </w:style>
  <w:style w:type="character" w:customStyle="1" w:styleId="IndentCharCharCharCharChar">
    <w:name w:val="Indent Char Char Char Char Char"/>
    <w:basedOn w:val="DefaultParagraphFont"/>
    <w:link w:val="IndentCharCharCharChar"/>
    <w:rsid w:val="001D47CC"/>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1D47CC"/>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1D47CC"/>
    <w:rPr>
      <w:rFonts w:ascii="Times New Roman" w:eastAsia="MS Mincho" w:hAnsi="Times New Roman" w:cs="Times New Roman"/>
      <w:kern w:val="28"/>
      <w:sz w:val="20"/>
      <w:szCs w:val="20"/>
      <w:lang w:bidi="he-IL"/>
    </w:rPr>
  </w:style>
  <w:style w:type="character" w:customStyle="1" w:styleId="FootnoteReference0">
    <w:name w:val="Footnote Reference +"/>
    <w:basedOn w:val="FootnoteReference"/>
    <w:rsid w:val="001D47CC"/>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1D47CC"/>
    <w:rPr>
      <w:b/>
      <w:bCs/>
      <w:i/>
      <w:iCs/>
    </w:rPr>
  </w:style>
  <w:style w:type="character" w:customStyle="1" w:styleId="xsltbolditalicunderline1">
    <w:name w:val="xsltbolditalicunderline1"/>
    <w:basedOn w:val="DefaultParagraphFont"/>
    <w:rsid w:val="001D47CC"/>
    <w:rPr>
      <w:b/>
      <w:bCs/>
      <w:i/>
      <w:iCs/>
    </w:rPr>
  </w:style>
  <w:style w:type="paragraph" w:customStyle="1" w:styleId="definition">
    <w:name w:val="definition"/>
    <w:basedOn w:val="Normal"/>
    <w:rsid w:val="001D47CC"/>
    <w:pPr>
      <w:tabs>
        <w:tab w:val="left" w:pos="2520"/>
      </w:tabs>
      <w:spacing w:line="280" w:lineRule="exact"/>
      <w:ind w:left="2520" w:hanging="2520"/>
      <w:jc w:val="both"/>
    </w:pPr>
    <w:rPr>
      <w:rFonts w:eastAsia="Times New Roman"/>
      <w:kern w:val="8"/>
      <w:lang w:bidi="he-IL"/>
    </w:rPr>
  </w:style>
  <w:style w:type="paragraph" w:customStyle="1" w:styleId="Govi">
    <w:name w:val="Gov (i)"/>
    <w:basedOn w:val="Gova"/>
    <w:rsid w:val="001D47CC"/>
    <w:pPr>
      <w:tabs>
        <w:tab w:val="clear" w:pos="540"/>
        <w:tab w:val="left" w:pos="1620"/>
      </w:tabs>
      <w:ind w:left="1620"/>
    </w:pPr>
  </w:style>
  <w:style w:type="character" w:styleId="LineNumber">
    <w:name w:val="line number"/>
    <w:basedOn w:val="DefaultParagraphFont"/>
    <w:rsid w:val="001D47CC"/>
  </w:style>
  <w:style w:type="paragraph" w:customStyle="1" w:styleId="APBtext">
    <w:name w:val="APB text"/>
    <w:basedOn w:val="NumberedParagraph"/>
    <w:rsid w:val="001D47CC"/>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1D47CC"/>
    <w:pPr>
      <w:numPr>
        <w:ilvl w:val="0"/>
        <w:numId w:val="0"/>
      </w:numPr>
      <w:shd w:val="clear" w:color="auto" w:fill="D9D9D9"/>
      <w:spacing w:before="180" w:line="280" w:lineRule="exact"/>
    </w:pPr>
    <w:rPr>
      <w:rFonts w:ascii="Times New Roman" w:eastAsia="Times New Roman" w:hAnsi="Times New Roman" w:cs="Times New Roman"/>
      <w:b/>
      <w:bCs/>
      <w:i/>
      <w:color w:val="auto"/>
      <w:kern w:val="8"/>
      <w:sz w:val="24"/>
      <w:szCs w:val="28"/>
      <w:lang w:val="en-GB" w:bidi="he-IL"/>
    </w:rPr>
  </w:style>
  <w:style w:type="paragraph" w:customStyle="1" w:styleId="FootnoteAPB">
    <w:name w:val="Footnote APB"/>
    <w:basedOn w:val="Normal"/>
    <w:rsid w:val="001D47CC"/>
    <w:pPr>
      <w:shd w:val="clear" w:color="auto" w:fill="D9D9D9"/>
      <w:tabs>
        <w:tab w:val="left" w:pos="446"/>
      </w:tabs>
      <w:spacing w:before="60" w:line="200" w:lineRule="exact"/>
      <w:ind w:left="204" w:hanging="204"/>
      <w:jc w:val="both"/>
    </w:pPr>
    <w:rPr>
      <w:rFonts w:eastAsia="Times New Roman"/>
      <w:snapToGrid w:val="0"/>
      <w:kern w:val="12"/>
      <w:sz w:val="16"/>
      <w:szCs w:val="16"/>
      <w:lang w:val="en-GB" w:bidi="he-IL"/>
    </w:rPr>
  </w:style>
  <w:style w:type="paragraph" w:customStyle="1" w:styleId="APBheading3">
    <w:name w:val="APB heading 3"/>
    <w:basedOn w:val="Heading3"/>
    <w:rsid w:val="001D47CC"/>
    <w:pPr>
      <w:keepNext/>
      <w:keepLines/>
      <w:numPr>
        <w:ilvl w:val="0"/>
        <w:numId w:val="0"/>
      </w:numPr>
      <w:shd w:val="clear" w:color="auto" w:fill="D9D9D9"/>
      <w:spacing w:before="180" w:beforeAutospacing="0" w:after="60" w:afterAutospacing="0" w:line="240" w:lineRule="exact"/>
    </w:pPr>
    <w:rPr>
      <w:rFonts w:ascii="Times New Roman" w:eastAsia="Times New Roman" w:hAnsi="Times New Roman" w:cs="Arial" w:hint="default"/>
      <w:kern w:val="12"/>
      <w:sz w:val="20"/>
      <w:szCs w:val="26"/>
      <w:lang w:eastAsia="en-US"/>
    </w:rPr>
  </w:style>
  <w:style w:type="character" w:customStyle="1" w:styleId="abgitalic">
    <w:name w:val="abgitalic"/>
    <w:basedOn w:val="DefaultParagraphFont"/>
    <w:rsid w:val="001D47CC"/>
    <w:rPr>
      <w:i/>
      <w:iCs/>
    </w:rPr>
  </w:style>
  <w:style w:type="character" w:customStyle="1" w:styleId="abgbold">
    <w:name w:val="abgbold"/>
    <w:basedOn w:val="DefaultParagraphFont"/>
    <w:rsid w:val="001D47CC"/>
    <w:rPr>
      <w:b/>
      <w:bCs/>
    </w:rPr>
  </w:style>
  <w:style w:type="paragraph" w:customStyle="1" w:styleId="APBbulletedlist">
    <w:name w:val="APB bulleted list"/>
    <w:basedOn w:val="BulletedListundernumpara"/>
    <w:rsid w:val="001D47CC"/>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1D47CC"/>
    <w:pPr>
      <w:tabs>
        <w:tab w:val="clear" w:pos="720"/>
        <w:tab w:val="num" w:pos="360"/>
        <w:tab w:val="left" w:pos="907"/>
      </w:tabs>
      <w:ind w:left="907" w:right="360"/>
    </w:pPr>
  </w:style>
  <w:style w:type="paragraph" w:customStyle="1" w:styleId="BulletedList">
    <w:name w:val="Bulleted List"/>
    <w:basedOn w:val="Normal"/>
    <w:rsid w:val="001D47CC"/>
    <w:pPr>
      <w:tabs>
        <w:tab w:val="num" w:pos="720"/>
      </w:tabs>
      <w:spacing w:before="120" w:line="240" w:lineRule="exact"/>
      <w:ind w:left="720" w:hanging="360"/>
      <w:jc w:val="both"/>
    </w:pPr>
    <w:rPr>
      <w:rFonts w:eastAsia="Times New Roman"/>
      <w:kern w:val="8"/>
      <w:sz w:val="20"/>
      <w:szCs w:val="20"/>
      <w:lang w:bidi="he-IL"/>
    </w:rPr>
  </w:style>
  <w:style w:type="paragraph" w:customStyle="1" w:styleId="APBtextbullet">
    <w:name w:val="APB text bullet"/>
    <w:basedOn w:val="BulletedListundernumpara"/>
    <w:rsid w:val="001D47CC"/>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1D47CC"/>
    <w:pPr>
      <w:tabs>
        <w:tab w:val="num" w:pos="1723"/>
      </w:tabs>
      <w:spacing w:line="280" w:lineRule="exact"/>
      <w:ind w:left="1723" w:hanging="1723"/>
      <w:jc w:val="both"/>
    </w:pPr>
    <w:rPr>
      <w:rFonts w:eastAsia="Times New Roman"/>
      <w:kern w:val="8"/>
      <w:lang w:bidi="he-IL"/>
    </w:rPr>
  </w:style>
  <w:style w:type="paragraph" w:customStyle="1" w:styleId="numberedparagraph0">
    <w:name w:val="numbered paragraph"/>
    <w:basedOn w:val="Normal"/>
    <w:rsid w:val="001D47CC"/>
    <w:pPr>
      <w:tabs>
        <w:tab w:val="num" w:pos="630"/>
      </w:tabs>
      <w:spacing w:before="120" w:line="240" w:lineRule="exact"/>
      <w:ind w:left="630" w:hanging="360"/>
      <w:jc w:val="both"/>
    </w:pPr>
    <w:rPr>
      <w:rFonts w:eastAsia="Times New Roman"/>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1D47CC"/>
    <w:pPr>
      <w:tabs>
        <w:tab w:val="right" w:pos="312"/>
        <w:tab w:val="left" w:pos="480"/>
      </w:tabs>
      <w:spacing w:line="280" w:lineRule="exact"/>
      <w:jc w:val="both"/>
    </w:pPr>
    <w:rPr>
      <w:rFonts w:eastAsia="MS Mincho"/>
      <w:lang w:val="en-GB"/>
    </w:rPr>
  </w:style>
  <w:style w:type="character" w:customStyle="1" w:styleId="NumParaLeftCharCharCharCharCharCharChar">
    <w:name w:val="Num Para Left Char Char Char Char Char Char Char"/>
    <w:basedOn w:val="DefaultParagraphFont"/>
    <w:link w:val="NumParaLeftCharCharCharCharCharChar"/>
    <w:rsid w:val="001D47CC"/>
    <w:rPr>
      <w:rFonts w:ascii="Times New Roman" w:eastAsia="MS Mincho" w:hAnsi="Times New Roman" w:cs="Times New Roman"/>
      <w:sz w:val="24"/>
      <w:szCs w:val="24"/>
      <w:lang w:val="en-GB"/>
    </w:rPr>
  </w:style>
  <w:style w:type="paragraph" w:customStyle="1" w:styleId="level2">
    <w:name w:val="level 2"/>
    <w:basedOn w:val="Normal"/>
    <w:rsid w:val="001D47CC"/>
    <w:pPr>
      <w:tabs>
        <w:tab w:val="right" w:pos="360"/>
        <w:tab w:val="left" w:pos="576"/>
        <w:tab w:val="left" w:pos="1008"/>
      </w:tabs>
      <w:spacing w:after="120" w:line="220" w:lineRule="exact"/>
      <w:ind w:left="1008" w:hanging="432"/>
      <w:jc w:val="both"/>
    </w:pPr>
    <w:rPr>
      <w:rFonts w:eastAsia="Times New Roman"/>
      <w:sz w:val="20"/>
      <w:szCs w:val="20"/>
    </w:rPr>
  </w:style>
  <w:style w:type="paragraph" w:customStyle="1" w:styleId="Block">
    <w:name w:val="Block"/>
    <w:basedOn w:val="NormalIndent"/>
    <w:rsid w:val="001D47CC"/>
    <w:pPr>
      <w:keepNext w:val="0"/>
      <w:widowControl/>
      <w:numPr>
        <w:numId w:val="0"/>
      </w:numPr>
      <w:tabs>
        <w:tab w:val="clear" w:pos="810"/>
      </w:tabs>
      <w:overflowPunct w:val="0"/>
      <w:autoSpaceDE w:val="0"/>
      <w:autoSpaceDN w:val="0"/>
      <w:adjustRightInd w:val="0"/>
      <w:spacing w:before="240" w:line="280" w:lineRule="exact"/>
      <w:ind w:right="0"/>
      <w:textAlignment w:val="baseline"/>
    </w:pPr>
    <w:rPr>
      <w:rFonts w:cs="Times New Roman"/>
      <w:kern w:val="20"/>
      <w:sz w:val="24"/>
      <w:szCs w:val="20"/>
      <w:lang w:val="en-US"/>
    </w:rPr>
  </w:style>
  <w:style w:type="paragraph" w:customStyle="1" w:styleId="TEXTNUMBERED">
    <w:name w:val="TEXT NUMBERED"/>
    <w:basedOn w:val="Normal"/>
    <w:next w:val="Normal"/>
    <w:rsid w:val="001D47CC"/>
    <w:pPr>
      <w:tabs>
        <w:tab w:val="left" w:pos="504"/>
      </w:tabs>
      <w:spacing w:after="240" w:line="240" w:lineRule="exact"/>
      <w:jc w:val="both"/>
    </w:pPr>
    <w:rPr>
      <w:rFonts w:ascii="Arial" w:eastAsia="Times New Roman" w:hAnsi="Arial"/>
      <w:sz w:val="20"/>
      <w:szCs w:val="20"/>
    </w:rPr>
  </w:style>
  <w:style w:type="paragraph" w:customStyle="1" w:styleId="paranumber">
    <w:name w:val="paranumber"/>
    <w:basedOn w:val="Normal"/>
    <w:rsid w:val="001D47CC"/>
    <w:pPr>
      <w:spacing w:before="100" w:after="100"/>
    </w:pPr>
    <w:rPr>
      <w:rFonts w:ascii="Arial Unicode MS" w:eastAsia="Arial Unicode MS" w:hAnsi="Arial Unicode MS"/>
      <w:szCs w:val="20"/>
    </w:rPr>
  </w:style>
  <w:style w:type="character" w:customStyle="1" w:styleId="popup">
    <w:name w:val="popup"/>
    <w:basedOn w:val="DefaultParagraphFont"/>
    <w:rsid w:val="001D47CC"/>
  </w:style>
  <w:style w:type="paragraph" w:customStyle="1" w:styleId="bulleted">
    <w:name w:val="bulleted"/>
    <w:basedOn w:val="Normal"/>
    <w:rsid w:val="001D47CC"/>
    <w:pPr>
      <w:tabs>
        <w:tab w:val="num" w:pos="840"/>
      </w:tabs>
      <w:spacing w:before="140" w:line="280" w:lineRule="exact"/>
      <w:ind w:left="840" w:hanging="360"/>
      <w:jc w:val="both"/>
    </w:pPr>
    <w:rPr>
      <w:rFonts w:eastAsia="Times New Roman"/>
      <w:kern w:val="20"/>
      <w:szCs w:val="20"/>
    </w:rPr>
  </w:style>
  <w:style w:type="paragraph" w:styleId="Bibliography">
    <w:name w:val="Bibliography"/>
    <w:basedOn w:val="Normal"/>
    <w:rsid w:val="001D47CC"/>
    <w:pPr>
      <w:spacing w:line="280" w:lineRule="exact"/>
      <w:ind w:left="200" w:hanging="200"/>
      <w:jc w:val="both"/>
    </w:pPr>
    <w:rPr>
      <w:rFonts w:eastAsia="Times New Roman"/>
      <w:kern w:val="20"/>
      <w:szCs w:val="20"/>
    </w:rPr>
  </w:style>
  <w:style w:type="paragraph" w:customStyle="1" w:styleId="Normalindented">
    <w:name w:val="Normal indented"/>
    <w:basedOn w:val="Normal"/>
    <w:rsid w:val="001D47CC"/>
    <w:pPr>
      <w:spacing w:line="280" w:lineRule="exact"/>
      <w:ind w:left="360"/>
      <w:jc w:val="both"/>
    </w:pPr>
    <w:rPr>
      <w:rFonts w:eastAsia="Times New Roman"/>
      <w:kern w:val="20"/>
      <w:szCs w:val="20"/>
    </w:rPr>
  </w:style>
  <w:style w:type="paragraph" w:customStyle="1" w:styleId="Numberedparagraph1">
    <w:name w:val="Numbered paragraph"/>
    <w:basedOn w:val="Normal"/>
    <w:rsid w:val="001D47CC"/>
    <w:pPr>
      <w:tabs>
        <w:tab w:val="right" w:pos="360"/>
        <w:tab w:val="left" w:pos="720"/>
      </w:tabs>
      <w:spacing w:line="280" w:lineRule="exact"/>
      <w:ind w:left="720" w:hanging="720"/>
      <w:jc w:val="both"/>
    </w:pPr>
    <w:rPr>
      <w:rFonts w:eastAsia="Times New Roman"/>
      <w:kern w:val="20"/>
      <w:szCs w:val="20"/>
    </w:rPr>
  </w:style>
  <w:style w:type="paragraph" w:customStyle="1" w:styleId="bibliography0">
    <w:name w:val="bibliography"/>
    <w:basedOn w:val="Normal"/>
    <w:rsid w:val="001D47CC"/>
    <w:pPr>
      <w:spacing w:line="280" w:lineRule="exact"/>
      <w:ind w:left="202" w:hanging="202"/>
      <w:jc w:val="both"/>
    </w:pPr>
    <w:rPr>
      <w:rFonts w:eastAsia="Times New Roman"/>
      <w:kern w:val="20"/>
      <w:szCs w:val="20"/>
    </w:rPr>
  </w:style>
  <w:style w:type="paragraph" w:customStyle="1" w:styleId="heading22">
    <w:name w:val="heading 2"/>
    <w:link w:val="heading2Char0"/>
    <w:autoRedefine/>
    <w:rsid w:val="001D47CC"/>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basedOn w:val="DefaultParagraphFont"/>
    <w:link w:val="heading22"/>
    <w:rsid w:val="001D47CC"/>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1D47CC"/>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rFonts w:eastAsia="Times New Roman"/>
      <w:kern w:val="8"/>
      <w:lang w:bidi="he-IL"/>
    </w:rPr>
  </w:style>
  <w:style w:type="character" w:customStyle="1" w:styleId="NumberedParagraphCharCharChar">
    <w:name w:val="Numbered Paragraph Char Char Char"/>
    <w:basedOn w:val="DefaultParagraphFont"/>
    <w:link w:val="NumberedParagraphCharChar"/>
    <w:rsid w:val="001D47CC"/>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basedOn w:val="DefaultParagraphFont"/>
    <w:rsid w:val="001D47CC"/>
    <w:rPr>
      <w:lang w:val="en-US" w:eastAsia="en-US" w:bidi="ar-SA"/>
    </w:rPr>
  </w:style>
  <w:style w:type="paragraph" w:customStyle="1" w:styleId="numberedparagraphChar0">
    <w:name w:val="numbered paragraph Char"/>
    <w:basedOn w:val="Normal"/>
    <w:rsid w:val="001D47CC"/>
    <w:pPr>
      <w:tabs>
        <w:tab w:val="num" w:pos="720"/>
      </w:tabs>
      <w:spacing w:before="120" w:line="240" w:lineRule="exact"/>
      <w:ind w:left="720" w:hanging="360"/>
      <w:jc w:val="both"/>
    </w:pPr>
    <w:rPr>
      <w:rFonts w:eastAsia="Times New Roman"/>
      <w:kern w:val="8"/>
    </w:rPr>
  </w:style>
  <w:style w:type="character" w:customStyle="1" w:styleId="Heading3Char2CharChar">
    <w:name w:val="Heading 3 Char2 Char Char"/>
    <w:aliases w:val="Heading 3 Char1 Char Char Char,Heading 3 Char Char Char Char Char,Heading 3 Char Char1 Char Char Char"/>
    <w:basedOn w:val="DefaultParagraphFont"/>
    <w:rsid w:val="001D47CC"/>
    <w:rPr>
      <w:b/>
      <w:bCs/>
      <w:kern w:val="8"/>
      <w:sz w:val="24"/>
      <w:szCs w:val="24"/>
      <w:lang w:val="en-US" w:eastAsia="en-US" w:bidi="he-IL"/>
    </w:rPr>
  </w:style>
  <w:style w:type="paragraph" w:customStyle="1" w:styleId="psparanumber1">
    <w:name w:val="ps_para_number1"/>
    <w:basedOn w:val="Normal"/>
    <w:rsid w:val="001D47CC"/>
    <w:pPr>
      <w:spacing w:before="100" w:beforeAutospacing="1" w:after="100" w:afterAutospacing="1"/>
    </w:pPr>
    <w:rPr>
      <w:rFonts w:eastAsia="MS Mincho"/>
      <w:color w:val="000000"/>
      <w:lang w:eastAsia="ja-JP"/>
    </w:rPr>
  </w:style>
  <w:style w:type="paragraph" w:customStyle="1" w:styleId="HEADER0">
    <w:name w:val="HEADER"/>
    <w:basedOn w:val="Normal"/>
    <w:autoRedefine/>
    <w:rsid w:val="001D47CC"/>
    <w:pPr>
      <w:spacing w:after="120" w:line="240" w:lineRule="exact"/>
      <w:jc w:val="center"/>
    </w:pPr>
    <w:rPr>
      <w:rFonts w:eastAsia="MS Mincho"/>
      <w:bCs/>
      <w:caps/>
      <w:sz w:val="16"/>
      <w:szCs w:val="16"/>
      <w:lang w:val="en-GB"/>
    </w:rPr>
  </w:style>
  <w:style w:type="paragraph" w:customStyle="1" w:styleId="bullet2">
    <w:name w:val="bullet 2"/>
    <w:basedOn w:val="Normal"/>
    <w:rsid w:val="001D47CC"/>
    <w:pPr>
      <w:tabs>
        <w:tab w:val="right" w:pos="360"/>
        <w:tab w:val="left" w:pos="576"/>
        <w:tab w:val="left" w:pos="792"/>
      </w:tabs>
      <w:spacing w:before="120" w:line="240" w:lineRule="exact"/>
      <w:ind w:left="792" w:hanging="216"/>
      <w:jc w:val="both"/>
    </w:pPr>
    <w:rPr>
      <w:rFonts w:eastAsia="Times New Roman"/>
      <w:sz w:val="20"/>
      <w:szCs w:val="20"/>
    </w:rPr>
  </w:style>
  <w:style w:type="paragraph" w:customStyle="1" w:styleId="letteredlist">
    <w:name w:val="lettered list"/>
    <w:basedOn w:val="Normal"/>
    <w:rsid w:val="001D47CC"/>
    <w:pPr>
      <w:tabs>
        <w:tab w:val="num" w:pos="720"/>
      </w:tabs>
      <w:autoSpaceDE w:val="0"/>
      <w:autoSpaceDN w:val="0"/>
      <w:ind w:left="720" w:hanging="360"/>
    </w:pPr>
    <w:rPr>
      <w:rFonts w:eastAsia="Times New Roman"/>
    </w:rPr>
  </w:style>
  <w:style w:type="paragraph" w:customStyle="1" w:styleId="Tieudechinh">
    <w:name w:val="Tieu de chinh"/>
    <w:basedOn w:val="Normal"/>
    <w:next w:val="Tieudephu"/>
    <w:rsid w:val="001D47CC"/>
    <w:pPr>
      <w:spacing w:before="480" w:after="120"/>
      <w:jc w:val="center"/>
    </w:pPr>
    <w:rPr>
      <w:rFonts w:ascii="PdTimeH" w:eastAsia="Times New Roman" w:hAnsi="PdTimeH"/>
      <w:b/>
      <w:sz w:val="22"/>
      <w:szCs w:val="20"/>
      <w:lang w:val="en-GB"/>
    </w:rPr>
  </w:style>
  <w:style w:type="paragraph" w:customStyle="1" w:styleId="Heading3Memo">
    <w:name w:val="Heading 3 Memo"/>
    <w:basedOn w:val="Heading3"/>
    <w:next w:val="Normal"/>
    <w:autoRedefine/>
    <w:rsid w:val="001D47CC"/>
    <w:pPr>
      <w:numPr>
        <w:ilvl w:val="0"/>
        <w:numId w:val="0"/>
      </w:numPr>
      <w:spacing w:before="120" w:beforeAutospacing="0" w:after="120" w:afterAutospacing="0" w:line="240" w:lineRule="exact"/>
      <w:jc w:val="both"/>
    </w:pPr>
    <w:rPr>
      <w:rFonts w:ascii="Times New Roman" w:eastAsia="MS Mincho" w:hAnsi="Times New Roman" w:cs="Arial" w:hint="default"/>
      <w:sz w:val="20"/>
      <w:szCs w:val="20"/>
      <w:lang w:val="en-GB" w:eastAsia="en-US"/>
    </w:rPr>
  </w:style>
  <w:style w:type="paragraph" w:customStyle="1" w:styleId="Heading431">
    <w:name w:val="Heading 4/3"/>
    <w:basedOn w:val="Heading4"/>
    <w:rsid w:val="001D47CC"/>
    <w:pPr>
      <w:keepLines w:val="0"/>
      <w:widowControl/>
      <w:numPr>
        <w:ilvl w:val="0"/>
        <w:numId w:val="0"/>
      </w:numPr>
      <w:spacing w:before="120" w:after="0" w:line="240" w:lineRule="exact"/>
      <w:jc w:val="both"/>
    </w:pPr>
    <w:rPr>
      <w:rFonts w:ascii="Times New Roman" w:eastAsia="Times New Roman" w:hAnsi="Times New Roman" w:cs="Times New Roman"/>
      <w:bCs/>
      <w:iCs w:val="0"/>
      <w:color w:val="auto"/>
      <w:sz w:val="20"/>
      <w:szCs w:val="28"/>
      <w:lang w:val="en-US" w:eastAsia="en-US"/>
    </w:rPr>
  </w:style>
  <w:style w:type="paragraph" w:customStyle="1" w:styleId="level1">
    <w:name w:val="level 1"/>
    <w:basedOn w:val="Normal"/>
    <w:rsid w:val="001D47CC"/>
    <w:pPr>
      <w:tabs>
        <w:tab w:val="right" w:pos="360"/>
        <w:tab w:val="left" w:pos="576"/>
      </w:tabs>
      <w:spacing w:after="120" w:line="220" w:lineRule="exact"/>
      <w:ind w:left="576" w:hanging="576"/>
      <w:jc w:val="both"/>
    </w:pPr>
    <w:rPr>
      <w:rFonts w:eastAsia="Times New Roman"/>
      <w:sz w:val="20"/>
      <w:szCs w:val="20"/>
    </w:rPr>
  </w:style>
  <w:style w:type="paragraph" w:customStyle="1" w:styleId="LetteredList0">
    <w:name w:val="Lettered List"/>
    <w:basedOn w:val="Normal"/>
    <w:rsid w:val="001D47CC"/>
    <w:pPr>
      <w:tabs>
        <w:tab w:val="left" w:pos="990"/>
        <w:tab w:val="num" w:pos="1440"/>
      </w:tabs>
      <w:spacing w:before="120" w:line="240" w:lineRule="exact"/>
      <w:ind w:left="1440" w:hanging="360"/>
      <w:jc w:val="both"/>
    </w:pPr>
    <w:rPr>
      <w:rFonts w:eastAsia="Times New Roman"/>
      <w:kern w:val="12"/>
      <w:sz w:val="20"/>
      <w:szCs w:val="20"/>
    </w:rPr>
  </w:style>
  <w:style w:type="paragraph" w:customStyle="1" w:styleId="level3">
    <w:name w:val="level 3"/>
    <w:basedOn w:val="Normal"/>
    <w:rsid w:val="001D47CC"/>
    <w:pPr>
      <w:spacing w:after="120" w:line="220" w:lineRule="exact"/>
      <w:ind w:left="1440" w:hanging="432"/>
      <w:jc w:val="both"/>
    </w:pPr>
    <w:rPr>
      <w:rFonts w:eastAsia="Times New Roman"/>
      <w:sz w:val="20"/>
      <w:szCs w:val="20"/>
    </w:rPr>
  </w:style>
  <w:style w:type="paragraph" w:customStyle="1" w:styleId="Bodytext0">
    <w:name w:val="Body text"/>
    <w:basedOn w:val="Normal"/>
    <w:rsid w:val="001D47CC"/>
    <w:rPr>
      <w:rFonts w:eastAsia="Times New Roman"/>
      <w:szCs w:val="20"/>
      <w:lang w:val="en-GB"/>
    </w:rPr>
  </w:style>
  <w:style w:type="paragraph" w:customStyle="1" w:styleId="2">
    <w:name w:val="2"/>
    <w:aliases w:val="7   1 Char Char Char,heading8"/>
    <w:basedOn w:val="Normal"/>
    <w:rsid w:val="001D47CC"/>
    <w:pPr>
      <w:tabs>
        <w:tab w:val="left" w:pos="960"/>
      </w:tabs>
      <w:autoSpaceDE w:val="0"/>
      <w:autoSpaceDN w:val="0"/>
      <w:adjustRightInd w:val="0"/>
      <w:spacing w:after="160" w:line="260" w:lineRule="atLeast"/>
      <w:ind w:left="960" w:hanging="480"/>
      <w:jc w:val="both"/>
    </w:pPr>
    <w:rPr>
      <w:rFonts w:eastAsia="Times New Roman"/>
      <w:color w:val="000000"/>
      <w:sz w:val="20"/>
    </w:rPr>
  </w:style>
  <w:style w:type="character" w:customStyle="1" w:styleId="NumberedParagraphCharCharCharChar">
    <w:name w:val="Numbered Paragraph Char Char Char Char"/>
    <w:basedOn w:val="DefaultParagraphFont"/>
    <w:rsid w:val="001D47CC"/>
    <w:rPr>
      <w:kern w:val="8"/>
      <w:sz w:val="24"/>
      <w:szCs w:val="24"/>
      <w:lang w:val="en-US" w:eastAsia="en-US" w:bidi="he-IL"/>
    </w:rPr>
  </w:style>
  <w:style w:type="paragraph" w:customStyle="1" w:styleId="Headingdrh">
    <w:name w:val="Heading drh"/>
    <w:basedOn w:val="Heading2"/>
    <w:link w:val="HeadingdrhChar"/>
    <w:rsid w:val="001D47CC"/>
    <w:pPr>
      <w:keepLines w:val="0"/>
      <w:numPr>
        <w:ilvl w:val="0"/>
        <w:numId w:val="0"/>
      </w:numPr>
      <w:autoSpaceDE w:val="0"/>
      <w:autoSpaceDN w:val="0"/>
      <w:adjustRightInd w:val="0"/>
      <w:spacing w:before="0" w:after="80" w:line="240" w:lineRule="atLeast"/>
    </w:pPr>
    <w:rPr>
      <w:rFonts w:ascii="Times New Roman" w:eastAsia="Times New Roman" w:hAnsi="Times New Roman" w:cs="Times New Roman"/>
      <w:b/>
      <w:bCs/>
      <w:color w:val="000000"/>
      <w:sz w:val="22"/>
      <w:szCs w:val="20"/>
      <w:lang w:val="en-GB"/>
    </w:rPr>
  </w:style>
  <w:style w:type="character" w:customStyle="1" w:styleId="HeadingdrhChar">
    <w:name w:val="Heading drh Char"/>
    <w:basedOn w:val="DefaultParagraphFont"/>
    <w:link w:val="Headingdrh"/>
    <w:rsid w:val="001D47CC"/>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1D47CC"/>
    <w:pPr>
      <w:framePr w:wrap="around" w:vAnchor="text" w:hAnchor="text" w:y="1"/>
      <w:numPr>
        <w:ilvl w:val="0"/>
        <w:numId w:val="0"/>
      </w:numPr>
      <w:spacing w:before="180" w:beforeAutospacing="0" w:after="0" w:afterAutospacing="0" w:line="240" w:lineRule="exact"/>
      <w:jc w:val="center"/>
    </w:pPr>
    <w:rPr>
      <w:rFonts w:ascii="Times New Roman" w:eastAsia="Times New Roman" w:hAnsi="Times New Roman" w:hint="default"/>
      <w:caps/>
      <w:color w:val="000000"/>
      <w:sz w:val="24"/>
      <w:szCs w:val="20"/>
      <w:lang w:eastAsia="en-US"/>
    </w:rPr>
  </w:style>
  <w:style w:type="paragraph" w:customStyle="1" w:styleId="Contents2">
    <w:name w:val="Contents2"/>
    <w:basedOn w:val="Normal"/>
    <w:rsid w:val="001D47CC"/>
    <w:pPr>
      <w:tabs>
        <w:tab w:val="left" w:leader="dot" w:pos="5660"/>
        <w:tab w:val="center" w:pos="6020"/>
      </w:tabs>
      <w:spacing w:before="120" w:line="240" w:lineRule="exact"/>
      <w:ind w:left="360" w:right="1540" w:hanging="360"/>
    </w:pPr>
    <w:rPr>
      <w:rFonts w:eastAsia="Times New Roman"/>
      <w:sz w:val="20"/>
      <w:szCs w:val="20"/>
    </w:rPr>
  </w:style>
  <w:style w:type="paragraph" w:customStyle="1" w:styleId="Subhead">
    <w:name w:val="Subhead"/>
    <w:basedOn w:val="Normal"/>
    <w:rsid w:val="001D47CC"/>
    <w:pPr>
      <w:tabs>
        <w:tab w:val="center" w:pos="4320"/>
        <w:tab w:val="right" w:pos="8640"/>
      </w:tabs>
      <w:spacing w:before="200" w:after="120" w:line="220" w:lineRule="exact"/>
      <w:jc w:val="both"/>
    </w:pPr>
    <w:rPr>
      <w:rFonts w:eastAsia="Times New Roman"/>
      <w:b/>
      <w:sz w:val="20"/>
      <w:szCs w:val="20"/>
    </w:rPr>
  </w:style>
  <w:style w:type="paragraph" w:customStyle="1" w:styleId="Italhead">
    <w:name w:val="Ital head"/>
    <w:basedOn w:val="Normal"/>
    <w:rsid w:val="001D47CC"/>
    <w:pPr>
      <w:keepNext/>
      <w:spacing w:before="120" w:after="120" w:line="-220" w:lineRule="auto"/>
      <w:jc w:val="both"/>
    </w:pPr>
    <w:rPr>
      <w:rFonts w:eastAsia="Times New Roman"/>
      <w:i/>
      <w:sz w:val="22"/>
      <w:szCs w:val="20"/>
    </w:rPr>
  </w:style>
  <w:style w:type="paragraph" w:customStyle="1" w:styleId="NumberedParagraph-6x9">
    <w:name w:val="Numbered Paragraph - 6x9"/>
    <w:basedOn w:val="Normal"/>
    <w:rsid w:val="001D47CC"/>
    <w:pPr>
      <w:numPr>
        <w:numId w:val="3"/>
      </w:numPr>
      <w:tabs>
        <w:tab w:val="left" w:pos="720"/>
      </w:tabs>
      <w:overflowPunct w:val="0"/>
      <w:autoSpaceDE w:val="0"/>
      <w:autoSpaceDN w:val="0"/>
      <w:adjustRightInd w:val="0"/>
      <w:spacing w:after="240" w:line="240" w:lineRule="exact"/>
      <w:jc w:val="both"/>
      <w:textAlignment w:val="baseline"/>
    </w:pPr>
    <w:rPr>
      <w:rFonts w:eastAsia="Times New Roman"/>
      <w:kern w:val="8"/>
      <w:sz w:val="20"/>
      <w:szCs w:val="20"/>
    </w:rPr>
  </w:style>
  <w:style w:type="paragraph" w:customStyle="1" w:styleId="NumberedParagraphISA400Char">
    <w:name w:val="Numbered Paragraph ISA 400 Char"/>
    <w:basedOn w:val="Normal"/>
    <w:rsid w:val="001D47CC"/>
    <w:pPr>
      <w:tabs>
        <w:tab w:val="right" w:pos="312"/>
        <w:tab w:val="left" w:pos="480"/>
      </w:tabs>
      <w:spacing w:line="280" w:lineRule="exact"/>
      <w:ind w:left="480" w:hanging="480"/>
      <w:jc w:val="both"/>
    </w:pPr>
    <w:rPr>
      <w:rFonts w:eastAsia="Times New Roman"/>
      <w:kern w:val="8"/>
      <w:lang w:val="en-GB" w:bidi="he-IL"/>
    </w:rPr>
  </w:style>
  <w:style w:type="paragraph" w:customStyle="1" w:styleId="numberedparagraphwithsection">
    <w:name w:val="numberedparagraphwithsection"/>
    <w:basedOn w:val="Normal"/>
    <w:rsid w:val="001D47CC"/>
    <w:pPr>
      <w:spacing w:before="100" w:beforeAutospacing="1" w:after="100" w:afterAutospacing="1"/>
    </w:pPr>
    <w:rPr>
      <w:rFonts w:eastAsia="Times New Roman"/>
    </w:rPr>
  </w:style>
  <w:style w:type="paragraph" w:customStyle="1" w:styleId="Heading321">
    <w:name w:val="Heading 3/2"/>
    <w:basedOn w:val="Default"/>
    <w:next w:val="Default"/>
    <w:rsid w:val="001D47CC"/>
    <w:pPr>
      <w:widowControl w:val="0"/>
      <w:spacing w:after="120"/>
      <w:ind w:firstLine="0"/>
      <w:jc w:val="left"/>
    </w:pPr>
    <w:rPr>
      <w:color w:val="auto"/>
    </w:rPr>
  </w:style>
  <w:style w:type="paragraph" w:customStyle="1" w:styleId="bulletpara">
    <w:name w:val="bullet para"/>
    <w:basedOn w:val="Normal"/>
    <w:rsid w:val="001D47CC"/>
    <w:pPr>
      <w:tabs>
        <w:tab w:val="num" w:pos="720"/>
      </w:tabs>
      <w:spacing w:before="80"/>
      <w:ind w:left="720" w:hanging="360"/>
    </w:pPr>
    <w:rPr>
      <w:rFonts w:ascii="Arial" w:eastAsia="Times New Roman" w:hAnsi="Arial" w:cs="Arial"/>
      <w:sz w:val="20"/>
      <w:szCs w:val="20"/>
    </w:rPr>
  </w:style>
  <w:style w:type="paragraph" w:customStyle="1" w:styleId="a5">
    <w:name w:val="a5"/>
    <w:basedOn w:val="Normal"/>
    <w:rsid w:val="001D47CC"/>
    <w:pPr>
      <w:spacing w:before="40" w:after="40" w:line="260" w:lineRule="exact"/>
      <w:jc w:val="center"/>
    </w:pPr>
    <w:rPr>
      <w:rFonts w:ascii=".VnHelvetInsH" w:eastAsia="Times New Roman" w:hAnsi=".VnHelvetInsH"/>
      <w:szCs w:val="20"/>
      <w:lang w:eastAsia="ko-KR"/>
    </w:rPr>
  </w:style>
  <w:style w:type="paragraph" w:customStyle="1" w:styleId="boxsmallheadingitalic">
    <w:name w:val="box small heading italic"/>
    <w:basedOn w:val="boxsmallheading"/>
    <w:rsid w:val="001D47CC"/>
    <w:pPr>
      <w:ind w:left="178" w:hanging="178"/>
    </w:pPr>
    <w:rPr>
      <w:rFonts w:ascii=".VnArialH" w:hAnsi=".VnArialH"/>
      <w:i/>
      <w:caps/>
      <w:szCs w:val="24"/>
    </w:rPr>
  </w:style>
  <w:style w:type="paragraph" w:customStyle="1" w:styleId="boxnumberpara">
    <w:name w:val="box number para"/>
    <w:basedOn w:val="Normal"/>
    <w:rsid w:val="001D47CC"/>
    <w:pPr>
      <w:tabs>
        <w:tab w:val="num" w:pos="360"/>
      </w:tabs>
      <w:spacing w:before="80" w:after="80" w:line="260" w:lineRule="exact"/>
      <w:ind w:left="360" w:hanging="360"/>
    </w:pPr>
    <w:rPr>
      <w:rFonts w:ascii="Arial" w:eastAsia="Times New Roman" w:hAnsi="Arial"/>
      <w:sz w:val="20"/>
      <w:lang w:eastAsia="ko-KR"/>
    </w:rPr>
  </w:style>
  <w:style w:type="paragraph" w:customStyle="1" w:styleId="reviewactivities">
    <w:name w:val="review activities"/>
    <w:basedOn w:val="Normal"/>
    <w:rsid w:val="001D47CC"/>
    <w:pPr>
      <w:ind w:hanging="283"/>
    </w:pPr>
    <w:rPr>
      <w:rFonts w:ascii="Arial" w:eastAsia="Times New Roman" w:hAnsi="Arial"/>
      <w:b/>
      <w:sz w:val="20"/>
      <w:lang w:eastAsia="ko-KR"/>
    </w:rPr>
  </w:style>
  <w:style w:type="paragraph" w:customStyle="1" w:styleId="boxbulletlist">
    <w:name w:val="box bullet list"/>
    <w:basedOn w:val="boxticklist"/>
    <w:rsid w:val="001D47CC"/>
    <w:pPr>
      <w:tabs>
        <w:tab w:val="clear" w:pos="851"/>
        <w:tab w:val="num" w:pos="2061"/>
      </w:tabs>
      <w:ind w:left="2061" w:hanging="360"/>
    </w:pPr>
  </w:style>
  <w:style w:type="paragraph" w:customStyle="1" w:styleId="boxticklist">
    <w:name w:val="box tick list"/>
    <w:basedOn w:val="OverviewlistChopening"/>
    <w:rsid w:val="001D47CC"/>
    <w:pPr>
      <w:tabs>
        <w:tab w:val="clear" w:pos="360"/>
      </w:tabs>
      <w:ind w:left="0" w:right="284" w:firstLine="0"/>
    </w:pPr>
  </w:style>
  <w:style w:type="paragraph" w:customStyle="1" w:styleId="OverviewlistChopening">
    <w:name w:val="Overview list (Ch opening)"/>
    <w:basedOn w:val="Normal"/>
    <w:rsid w:val="001D47CC"/>
    <w:pPr>
      <w:tabs>
        <w:tab w:val="num" w:pos="360"/>
        <w:tab w:val="num" w:pos="851"/>
      </w:tabs>
      <w:spacing w:line="360" w:lineRule="exact"/>
      <w:ind w:left="850" w:hanging="360"/>
      <w:jc w:val="both"/>
    </w:pPr>
    <w:rPr>
      <w:rFonts w:eastAsia="Times New Roman"/>
      <w:lang w:eastAsia="ko-KR"/>
    </w:rPr>
  </w:style>
  <w:style w:type="paragraph" w:customStyle="1" w:styleId="Keyterms">
    <w:name w:val="Key terms"/>
    <w:basedOn w:val="Normal"/>
    <w:rsid w:val="001D47CC"/>
    <w:pPr>
      <w:tabs>
        <w:tab w:val="num" w:pos="1080"/>
      </w:tabs>
      <w:spacing w:after="180" w:line="360" w:lineRule="atLeast"/>
      <w:ind w:left="1077" w:hanging="357"/>
      <w:jc w:val="both"/>
    </w:pPr>
    <w:rPr>
      <w:rFonts w:ascii=".VnTime" w:eastAsia="Times New Roman" w:hAnsi=".VnTime"/>
      <w:sz w:val="20"/>
      <w:lang w:eastAsia="ko-KR"/>
    </w:rPr>
  </w:style>
  <w:style w:type="paragraph" w:customStyle="1" w:styleId="MERSPC">
    <w:name w:val="MERS PC"/>
    <w:basedOn w:val="BodyText"/>
    <w:autoRedefine/>
    <w:rsid w:val="001D47CC"/>
    <w:pPr>
      <w:keepNext/>
      <w:widowControl/>
      <w:tabs>
        <w:tab w:val="left" w:pos="0"/>
      </w:tabs>
      <w:adjustRightInd w:val="0"/>
      <w:jc w:val="both"/>
    </w:pPr>
    <w:rPr>
      <w:noProof/>
      <w:color w:val="FF0000"/>
      <w:lang w:val="vi-VN"/>
    </w:rPr>
  </w:style>
  <w:style w:type="paragraph" w:customStyle="1" w:styleId="MERSskillsknowledge">
    <w:name w:val="MERS skills &amp; knowledge"/>
    <w:basedOn w:val="Normal"/>
    <w:rsid w:val="001D47CC"/>
    <w:pPr>
      <w:spacing w:before="60" w:after="60"/>
      <w:ind w:left="720" w:hanging="360"/>
    </w:pPr>
    <w:rPr>
      <w:rFonts w:eastAsia="Times New Roman"/>
      <w:color w:val="000000"/>
      <w:szCs w:val="20"/>
      <w:lang w:val="en-AU"/>
    </w:rPr>
  </w:style>
  <w:style w:type="paragraph" w:customStyle="1" w:styleId="MERSBodytextforunit">
    <w:name w:val="MERS Body text for unit"/>
    <w:basedOn w:val="Normal"/>
    <w:autoRedefine/>
    <w:rsid w:val="001D47CC"/>
    <w:pPr>
      <w:spacing w:before="60" w:after="60"/>
      <w:jc w:val="both"/>
    </w:pPr>
    <w:rPr>
      <w:rFonts w:eastAsia="Times New Roman"/>
      <w:noProof/>
      <w:color w:val="000000"/>
      <w:sz w:val="28"/>
      <w:szCs w:val="28"/>
      <w:lang w:val="en-AU"/>
    </w:rPr>
  </w:style>
  <w:style w:type="character" w:customStyle="1" w:styleId="CharChar210">
    <w:name w:val=" Char Char21"/>
    <w:rsid w:val="001D47CC"/>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1D47CC"/>
    <w:rPr>
      <w:rFonts w:ascii=".VnTimeH" w:hAnsi=".VnTimeH"/>
      <w:b/>
      <w:sz w:val="24"/>
      <w:lang w:val="en-US" w:eastAsia="en-US" w:bidi="ar-SA"/>
    </w:rPr>
  </w:style>
  <w:style w:type="character" w:customStyle="1" w:styleId="titMHCharChar">
    <w:name w:val="titMH Char Char"/>
    <w:basedOn w:val="DefaultParagraphFont"/>
    <w:rsid w:val="001D47CC"/>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1D47CC"/>
    <w:rPr>
      <w:rFonts w:ascii="VNI-Times" w:eastAsia="SimSun" w:hAnsi="VNI-Times"/>
      <w:b/>
      <w:sz w:val="32"/>
      <w:lang w:val="en-US" w:eastAsia="en-US" w:bidi="ar-SA"/>
    </w:rPr>
  </w:style>
  <w:style w:type="character" w:customStyle="1" w:styleId="CharChar18">
    <w:name w:val=" Char Char18"/>
    <w:basedOn w:val="DefaultParagraphFont"/>
    <w:rsid w:val="001D47CC"/>
    <w:rPr>
      <w:rFonts w:ascii="VNI-Times" w:eastAsia="SimSun" w:hAnsi="VNI-Times"/>
      <w:b/>
      <w:sz w:val="24"/>
      <w:lang w:val="en-US" w:eastAsia="en-US" w:bidi="ar-SA"/>
    </w:rPr>
  </w:style>
  <w:style w:type="paragraph" w:customStyle="1" w:styleId="t0">
    <w:name w:val="t"/>
    <w:basedOn w:val="Heading2"/>
    <w:rsid w:val="001D47CC"/>
    <w:pPr>
      <w:keepLines w:val="0"/>
      <w:numPr>
        <w:ilvl w:val="0"/>
        <w:numId w:val="0"/>
      </w:numPr>
      <w:spacing w:beforeLines="40" w:before="0" w:afterLines="40" w:line="288" w:lineRule="auto"/>
      <w:jc w:val="center"/>
    </w:pPr>
    <w:rPr>
      <w:rFonts w:ascii=".VnTimeH" w:eastAsia="SimSun" w:hAnsi=".VnTimeH" w:cs="Times New Roman"/>
      <w:b/>
      <w:bCs/>
      <w:color w:val="auto"/>
      <w:spacing w:val="40"/>
      <w:sz w:val="28"/>
      <w:szCs w:val="32"/>
    </w:rPr>
  </w:style>
  <w:style w:type="character" w:customStyle="1" w:styleId="tChar0">
    <w:name w:val="t Char"/>
    <w:basedOn w:val="DefaultParagraphFont"/>
    <w:rsid w:val="001D47CC"/>
    <w:rPr>
      <w:rFonts w:ascii=".VnTimeH" w:eastAsia="SimSun" w:hAnsi=".VnTimeH"/>
      <w:b/>
      <w:bCs/>
      <w:spacing w:val="40"/>
      <w:sz w:val="28"/>
      <w:szCs w:val="32"/>
      <w:lang w:val="en-US" w:eastAsia="en-US" w:bidi="ar-SA"/>
    </w:rPr>
  </w:style>
  <w:style w:type="paragraph" w:customStyle="1" w:styleId="a3">
    <w:name w:val="a3"/>
    <w:basedOn w:val="Normal"/>
    <w:link w:val="a3Char"/>
    <w:rsid w:val="001D47CC"/>
    <w:pPr>
      <w:spacing w:before="120" w:after="120" w:line="312" w:lineRule="auto"/>
    </w:pPr>
    <w:rPr>
      <w:rFonts w:ascii=".VnTimeH" w:hAnsi=".VnTimeH"/>
      <w:b/>
      <w:snapToGrid w:val="0"/>
      <w:sz w:val="26"/>
      <w:szCs w:val="20"/>
    </w:rPr>
  </w:style>
  <w:style w:type="character" w:customStyle="1" w:styleId="a3Char">
    <w:name w:val="a3 Char"/>
    <w:basedOn w:val="DefaultParagraphFont"/>
    <w:link w:val="a3"/>
    <w:rsid w:val="001D47CC"/>
    <w:rPr>
      <w:rFonts w:ascii=".VnTimeH" w:hAnsi=".VnTimeH" w:cs="Times New Roman"/>
      <w:b/>
      <w:snapToGrid w:val="0"/>
      <w:sz w:val="26"/>
      <w:szCs w:val="20"/>
    </w:rPr>
  </w:style>
  <w:style w:type="paragraph" w:customStyle="1" w:styleId="2n">
    <w:name w:val="2n"/>
    <w:basedOn w:val="a3"/>
    <w:link w:val="2nChar"/>
    <w:rsid w:val="001D47CC"/>
    <w:pPr>
      <w:spacing w:before="0"/>
    </w:pPr>
    <w:rPr>
      <w:rFonts w:ascii=".VnTime" w:hAnsi=".VnTime"/>
      <w:sz w:val="28"/>
    </w:rPr>
  </w:style>
  <w:style w:type="character" w:customStyle="1" w:styleId="2nChar">
    <w:name w:val="2n Char"/>
    <w:basedOn w:val="a3Char"/>
    <w:link w:val="2n"/>
    <w:rsid w:val="001D47CC"/>
    <w:rPr>
      <w:rFonts w:ascii=".VnTime" w:hAnsi=".VnTime" w:cs="Times New Roman"/>
      <w:b/>
      <w:snapToGrid w:val="0"/>
      <w:sz w:val="28"/>
      <w:szCs w:val="20"/>
    </w:rPr>
  </w:style>
  <w:style w:type="paragraph" w:customStyle="1" w:styleId="d">
    <w:name w:val="d"/>
    <w:basedOn w:val="Normal"/>
    <w:rsid w:val="001D47CC"/>
    <w:pPr>
      <w:numPr>
        <w:ilvl w:val="1"/>
        <w:numId w:val="4"/>
      </w:numPr>
      <w:spacing w:before="40" w:after="40" w:line="288" w:lineRule="auto"/>
      <w:jc w:val="both"/>
    </w:pPr>
    <w:rPr>
      <w:rFonts w:ascii=".VnTime" w:hAnsi=".VnTime"/>
      <w:sz w:val="26"/>
    </w:rPr>
  </w:style>
  <w:style w:type="paragraph" w:customStyle="1" w:styleId="g1">
    <w:name w:val="g1"/>
    <w:basedOn w:val="g"/>
    <w:link w:val="g1Char"/>
    <w:rsid w:val="001D47CC"/>
    <w:pPr>
      <w:tabs>
        <w:tab w:val="clear" w:pos="900"/>
        <w:tab w:val="num" w:pos="1440"/>
      </w:tabs>
      <w:ind w:left="1440"/>
    </w:pPr>
  </w:style>
  <w:style w:type="character" w:customStyle="1" w:styleId="g1Char">
    <w:name w:val="g1 Char"/>
    <w:basedOn w:val="gChar"/>
    <w:link w:val="g1"/>
    <w:rsid w:val="001D47CC"/>
    <w:rPr>
      <w:rFonts w:ascii=".VnTime" w:eastAsia="Times New Roman" w:hAnsi=".VnTime" w:cs="Times New Roman"/>
      <w:sz w:val="26"/>
      <w:szCs w:val="26"/>
    </w:rPr>
  </w:style>
  <w:style w:type="paragraph" w:customStyle="1" w:styleId="I1">
    <w:name w:val="I1"/>
    <w:basedOn w:val="Normal"/>
    <w:autoRedefine/>
    <w:rsid w:val="001D47CC"/>
    <w:pPr>
      <w:spacing w:before="120" w:after="120" w:line="288" w:lineRule="auto"/>
    </w:pPr>
    <w:rPr>
      <w:rFonts w:ascii=".VnTimeH" w:hAnsi=".VnTimeH"/>
      <w:b/>
      <w:sz w:val="28"/>
    </w:rPr>
  </w:style>
  <w:style w:type="paragraph" w:customStyle="1" w:styleId="3">
    <w:name w:val="3"/>
    <w:basedOn w:val="Normal"/>
    <w:rsid w:val="001D47CC"/>
    <w:pPr>
      <w:tabs>
        <w:tab w:val="right" w:pos="7371"/>
        <w:tab w:val="left" w:pos="7797"/>
      </w:tabs>
      <w:spacing w:beforeLines="40" w:before="96" w:afterLines="40" w:after="96" w:line="288" w:lineRule="auto"/>
    </w:pPr>
    <w:rPr>
      <w:rFonts w:ascii=".VnTime" w:hAnsi=".VnTime"/>
      <w:b/>
      <w:sz w:val="26"/>
      <w:szCs w:val="26"/>
    </w:rPr>
  </w:style>
  <w:style w:type="paragraph" w:customStyle="1" w:styleId="n">
    <w:name w:val="n"/>
    <w:basedOn w:val="Heading2"/>
    <w:rsid w:val="001D47CC"/>
    <w:pPr>
      <w:keepLines w:val="0"/>
      <w:numPr>
        <w:ilvl w:val="0"/>
        <w:numId w:val="0"/>
      </w:numPr>
      <w:spacing w:beforeLines="40" w:before="96" w:afterLines="40" w:after="96" w:line="288" w:lineRule="auto"/>
      <w:jc w:val="center"/>
    </w:pPr>
    <w:rPr>
      <w:rFonts w:ascii=".VnTime" w:eastAsia="SimSun" w:hAnsi=".VnTime" w:cs="Times New Roman"/>
      <w:i/>
      <w:iCs/>
      <w:color w:val="auto"/>
      <w:sz w:val="28"/>
      <w:szCs w:val="20"/>
    </w:rPr>
  </w:style>
  <w:style w:type="paragraph" w:customStyle="1" w:styleId="nt">
    <w:name w:val="nt"/>
    <w:basedOn w:val="Normal"/>
    <w:rsid w:val="001D47CC"/>
    <w:pPr>
      <w:spacing w:beforeLines="40" w:before="96" w:afterLines="40" w:after="96" w:line="288" w:lineRule="auto"/>
      <w:ind w:left="454"/>
    </w:pPr>
    <w:rPr>
      <w:rFonts w:ascii=".VnTime" w:hAnsi=".VnTime"/>
      <w:bCs/>
      <w:i/>
      <w:iCs/>
      <w:sz w:val="26"/>
    </w:rPr>
  </w:style>
  <w:style w:type="paragraph" w:customStyle="1" w:styleId="ng">
    <w:name w:val="ng"/>
    <w:basedOn w:val="n"/>
    <w:rsid w:val="001D47CC"/>
  </w:style>
  <w:style w:type="paragraph" w:customStyle="1" w:styleId="tc">
    <w:name w:val="tc"/>
    <w:basedOn w:val="Heading1"/>
    <w:rsid w:val="001D47CC"/>
    <w:pPr>
      <w:keepLines w:val="0"/>
      <w:numPr>
        <w:numId w:val="0"/>
      </w:numPr>
      <w:spacing w:beforeLines="40" w:before="96" w:afterLines="40" w:after="96" w:line="288" w:lineRule="auto"/>
      <w:jc w:val="center"/>
    </w:pPr>
    <w:rPr>
      <w:rFonts w:ascii=".VnTimeH" w:eastAsia="SimSun" w:hAnsi=".VnTimeH" w:cs="Times New Roman"/>
      <w:color w:val="auto"/>
      <w:sz w:val="26"/>
      <w:szCs w:val="20"/>
    </w:rPr>
  </w:style>
  <w:style w:type="paragraph" w:customStyle="1" w:styleId="3n">
    <w:name w:val="3n"/>
    <w:basedOn w:val="Normal"/>
    <w:rsid w:val="001D47CC"/>
    <w:pPr>
      <w:spacing w:before="40" w:after="40" w:line="288" w:lineRule="auto"/>
      <w:ind w:left="2501" w:hanging="713"/>
      <w:jc w:val="both"/>
    </w:pPr>
    <w:rPr>
      <w:rFonts w:ascii=".VnTime" w:hAnsi=".VnTime"/>
      <w:sz w:val="26"/>
    </w:rPr>
  </w:style>
  <w:style w:type="paragraph" w:customStyle="1" w:styleId="tl">
    <w:name w:val="tl"/>
    <w:basedOn w:val="Normal"/>
    <w:rsid w:val="001D47CC"/>
    <w:pPr>
      <w:spacing w:before="40" w:after="40" w:line="288" w:lineRule="auto"/>
      <w:ind w:left="793" w:hanging="226"/>
    </w:pPr>
    <w:rPr>
      <w:rFonts w:ascii=".VnTime" w:hAnsi=".VnTime"/>
      <w:spacing w:val="-4"/>
      <w:sz w:val="26"/>
    </w:rPr>
  </w:style>
  <w:style w:type="paragraph" w:customStyle="1" w:styleId="Mucnho">
    <w:name w:val="Mucnho"/>
    <w:basedOn w:val="Normal"/>
    <w:rsid w:val="001D47CC"/>
    <w:pPr>
      <w:spacing w:before="80" w:after="80"/>
    </w:pPr>
    <w:rPr>
      <w:rFonts w:ascii=".VnAvant" w:hAnsi=".VnAvant"/>
      <w:b/>
      <w:sz w:val="26"/>
      <w:szCs w:val="20"/>
    </w:rPr>
  </w:style>
  <w:style w:type="paragraph" w:customStyle="1" w:styleId="tm">
    <w:name w:val="tm"/>
    <w:basedOn w:val="Normal"/>
    <w:link w:val="tmChar1"/>
    <w:rsid w:val="001D47CC"/>
    <w:pPr>
      <w:spacing w:line="312" w:lineRule="auto"/>
      <w:jc w:val="both"/>
    </w:pPr>
    <w:rPr>
      <w:rFonts w:ascii=".VnAvant" w:hAnsi=".VnAvant"/>
      <w:b/>
      <w:szCs w:val="20"/>
    </w:rPr>
  </w:style>
  <w:style w:type="character" w:customStyle="1" w:styleId="tmChar1">
    <w:name w:val="tm Char1"/>
    <w:basedOn w:val="DefaultParagraphFont"/>
    <w:link w:val="tm"/>
    <w:rsid w:val="001D47CC"/>
    <w:rPr>
      <w:rFonts w:ascii=".VnAvant" w:hAnsi=".VnAvant" w:cs="Times New Roman"/>
      <w:b/>
      <w:sz w:val="24"/>
      <w:szCs w:val="20"/>
    </w:rPr>
  </w:style>
  <w:style w:type="paragraph" w:customStyle="1" w:styleId="tbao">
    <w:name w:val="tbao"/>
    <w:basedOn w:val="Normal"/>
    <w:rsid w:val="001D47CC"/>
    <w:pPr>
      <w:autoSpaceDE w:val="0"/>
      <w:autoSpaceDN w:val="0"/>
      <w:jc w:val="center"/>
    </w:pPr>
    <w:rPr>
      <w:rFonts w:ascii=".VnCourier" w:hAnsi=".VnCourier"/>
      <w:sz w:val="28"/>
      <w:szCs w:val="28"/>
    </w:rPr>
  </w:style>
  <w:style w:type="paragraph" w:customStyle="1" w:styleId="a1">
    <w:name w:val="a1"/>
    <w:basedOn w:val="Normal"/>
    <w:rsid w:val="001D47CC"/>
    <w:pPr>
      <w:spacing w:line="312" w:lineRule="auto"/>
      <w:jc w:val="center"/>
    </w:pPr>
    <w:rPr>
      <w:rFonts w:ascii=".VnTimeH" w:hAnsi=".VnTimeH"/>
      <w:b/>
      <w:snapToGrid w:val="0"/>
      <w:sz w:val="32"/>
      <w:szCs w:val="20"/>
    </w:rPr>
  </w:style>
  <w:style w:type="paragraph" w:customStyle="1" w:styleId="Gachdaudong">
    <w:name w:val="Gach dau dong"/>
    <w:basedOn w:val="Normal"/>
    <w:autoRedefine/>
    <w:rsid w:val="001D47CC"/>
    <w:pPr>
      <w:tabs>
        <w:tab w:val="num" w:pos="1080"/>
      </w:tabs>
      <w:ind w:left="1080" w:hanging="360"/>
      <w:jc w:val="both"/>
    </w:pPr>
    <w:rPr>
      <w:rFonts w:ascii=".VnTime" w:hAnsi=".VnTime"/>
      <w:sz w:val="28"/>
      <w:szCs w:val="20"/>
      <w:lang w:val="en-GB"/>
    </w:rPr>
  </w:style>
  <w:style w:type="paragraph" w:customStyle="1" w:styleId="tendemuc">
    <w:name w:val="ten de muc"/>
    <w:basedOn w:val="Normal"/>
    <w:rsid w:val="001D47CC"/>
    <w:pPr>
      <w:spacing w:line="288" w:lineRule="auto"/>
      <w:jc w:val="both"/>
    </w:pPr>
    <w:rPr>
      <w:rFonts w:ascii=".VnTime" w:hAnsi=".VnTime"/>
      <w:b/>
      <w:sz w:val="26"/>
      <w:szCs w:val="20"/>
      <w:lang w:val="en-GB"/>
    </w:rPr>
  </w:style>
  <w:style w:type="character" w:customStyle="1" w:styleId="tendemucChar">
    <w:name w:val="ten de muc Char"/>
    <w:basedOn w:val="DefaultParagraphFont"/>
    <w:rsid w:val="001D47CC"/>
    <w:rPr>
      <w:rFonts w:ascii=".VnTime" w:hAnsi=".VnTime"/>
      <w:b/>
      <w:noProof w:val="0"/>
      <w:sz w:val="26"/>
      <w:lang w:val="en-GB" w:eastAsia="en-US" w:bidi="ar-SA"/>
    </w:rPr>
  </w:style>
  <w:style w:type="paragraph" w:customStyle="1" w:styleId="Mucchinh">
    <w:name w:val="Muc chinh"/>
    <w:basedOn w:val="Normal"/>
    <w:autoRedefine/>
    <w:rsid w:val="001D47CC"/>
    <w:pPr>
      <w:autoSpaceDE w:val="0"/>
      <w:autoSpaceDN w:val="0"/>
      <w:spacing w:before="60" w:after="60"/>
      <w:jc w:val="both"/>
    </w:pPr>
    <w:rPr>
      <w:rFonts w:ascii=".VnTime" w:hAnsi=".VnTime"/>
      <w:b/>
      <w:bCs/>
      <w:snapToGrid w:val="0"/>
      <w:color w:val="000000"/>
      <w:sz w:val="28"/>
      <w:szCs w:val="28"/>
    </w:rPr>
  </w:style>
  <w:style w:type="paragraph" w:customStyle="1" w:styleId="d1">
    <w:name w:val="d1"/>
    <w:basedOn w:val="Normal"/>
    <w:rsid w:val="001D47CC"/>
    <w:pPr>
      <w:autoSpaceDE w:val="0"/>
      <w:autoSpaceDN w:val="0"/>
      <w:spacing w:before="60" w:after="60"/>
      <w:jc w:val="center"/>
    </w:pPr>
    <w:rPr>
      <w:rFonts w:ascii=".VnTime" w:hAnsi=".VnTime"/>
      <w:b/>
      <w:bCs/>
      <w:sz w:val="28"/>
      <w:szCs w:val="28"/>
    </w:rPr>
  </w:style>
  <w:style w:type="paragraph" w:customStyle="1" w:styleId="ct">
    <w:name w:val="ct"/>
    <w:basedOn w:val="Normal"/>
    <w:rsid w:val="001D47CC"/>
    <w:pPr>
      <w:numPr>
        <w:numId w:val="5"/>
      </w:numPr>
      <w:tabs>
        <w:tab w:val="clear" w:pos="360"/>
      </w:tabs>
      <w:autoSpaceDE w:val="0"/>
      <w:autoSpaceDN w:val="0"/>
      <w:spacing w:line="288" w:lineRule="auto"/>
      <w:ind w:left="360" w:hanging="360"/>
      <w:jc w:val="center"/>
    </w:pPr>
    <w:rPr>
      <w:rFonts w:ascii=".VnGothic" w:hAnsi=".VnGothic"/>
      <w:sz w:val="40"/>
      <w:szCs w:val="40"/>
    </w:rPr>
  </w:style>
  <w:style w:type="paragraph" w:customStyle="1" w:styleId="binhthuong">
    <w:name w:val="binh thuong"/>
    <w:basedOn w:val="Normal"/>
    <w:rsid w:val="001D47CC"/>
    <w:pPr>
      <w:tabs>
        <w:tab w:val="num" w:pos="720"/>
      </w:tabs>
      <w:autoSpaceDE w:val="0"/>
      <w:autoSpaceDN w:val="0"/>
      <w:ind w:left="720" w:hanging="360"/>
    </w:pPr>
    <w:rPr>
      <w:rFonts w:ascii=".VnTime" w:hAnsi=".VnTime"/>
      <w:sz w:val="28"/>
      <w:szCs w:val="28"/>
    </w:rPr>
  </w:style>
  <w:style w:type="paragraph" w:customStyle="1" w:styleId="beo">
    <w:name w:val="beo"/>
    <w:basedOn w:val="Normal"/>
    <w:rsid w:val="001D47CC"/>
    <w:pPr>
      <w:autoSpaceDE w:val="0"/>
      <w:autoSpaceDN w:val="0"/>
      <w:jc w:val="both"/>
    </w:pPr>
    <w:rPr>
      <w:rFonts w:ascii=".VnTime" w:hAnsi=".VnTime"/>
      <w:b/>
      <w:bCs/>
    </w:rPr>
  </w:style>
  <w:style w:type="paragraph" w:customStyle="1" w:styleId="anho0">
    <w:name w:val="anho"/>
    <w:basedOn w:val="Normal"/>
    <w:rsid w:val="001D47CC"/>
    <w:pPr>
      <w:tabs>
        <w:tab w:val="num" w:pos="720"/>
      </w:tabs>
      <w:autoSpaceDE w:val="0"/>
      <w:autoSpaceDN w:val="0"/>
      <w:ind w:left="720" w:right="-524" w:hanging="360"/>
    </w:pPr>
    <w:rPr>
      <w:rFonts w:ascii=".VnTime" w:hAnsi=".VnTime"/>
      <w:b/>
      <w:bCs/>
      <w:sz w:val="28"/>
      <w:szCs w:val="28"/>
    </w:rPr>
  </w:style>
  <w:style w:type="paragraph" w:customStyle="1" w:styleId="PNHTenMonHoc">
    <w:name w:val="PNH_TenMonHoc"/>
    <w:basedOn w:val="Normal"/>
    <w:autoRedefine/>
    <w:rsid w:val="001D47CC"/>
    <w:pPr>
      <w:spacing w:before="20" w:after="20" w:line="288" w:lineRule="auto"/>
      <w:jc w:val="center"/>
    </w:pPr>
    <w:rPr>
      <w:rFonts w:ascii="VNI Times" w:hAnsi="VNI Times"/>
      <w:snapToGrid w:val="0"/>
      <w:sz w:val="26"/>
      <w:szCs w:val="26"/>
    </w:rPr>
  </w:style>
  <w:style w:type="paragraph" w:customStyle="1" w:styleId="StyleMucnhoVnTimeCharChar">
    <w:name w:val="Style Mucnho + .VnTime Char Char"/>
    <w:basedOn w:val="Normal"/>
    <w:autoRedefine/>
    <w:rsid w:val="001D47CC"/>
    <w:pPr>
      <w:autoSpaceDE w:val="0"/>
      <w:autoSpaceDN w:val="0"/>
    </w:pPr>
    <w:rPr>
      <w:rFonts w:ascii=".VnTime" w:hAnsi=".VnTime"/>
      <w:b/>
      <w:bCs/>
      <w:sz w:val="28"/>
      <w:szCs w:val="28"/>
    </w:rPr>
  </w:style>
  <w:style w:type="character" w:customStyle="1" w:styleId="StyleMucnhoVnTimeCharCharChar">
    <w:name w:val="Style Mucnho + .VnTime Char Char Char"/>
    <w:basedOn w:val="DefaultParagraphFont"/>
    <w:rsid w:val="001D47CC"/>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1D47CC"/>
    <w:pPr>
      <w:autoSpaceDE w:val="0"/>
      <w:autoSpaceDN w:val="0"/>
      <w:spacing w:line="288" w:lineRule="auto"/>
      <w:jc w:val="center"/>
    </w:pPr>
    <w:rPr>
      <w:rFonts w:ascii=".VnTimeH" w:hAnsi=".VnTimeH"/>
      <w:b/>
      <w:bCs/>
      <w:sz w:val="28"/>
      <w:szCs w:val="28"/>
    </w:rPr>
  </w:style>
  <w:style w:type="character" w:customStyle="1" w:styleId="MucmonChar">
    <w:name w:val="Muc mon Char"/>
    <w:basedOn w:val="DefaultParagraphFont"/>
    <w:rsid w:val="001D47CC"/>
    <w:rPr>
      <w:rFonts w:ascii="Muc mon" w:hAnsi="Muc mon" w:cs="Arial Unicode MS"/>
      <w:b/>
      <w:bCs/>
      <w:noProof w:val="0"/>
      <w:sz w:val="28"/>
      <w:szCs w:val="28"/>
      <w:lang w:val="en-US" w:eastAsia="x-none"/>
    </w:rPr>
  </w:style>
  <w:style w:type="character" w:customStyle="1" w:styleId="MucchinhChar">
    <w:name w:val="Muc chinh Char"/>
    <w:basedOn w:val="DefaultParagraphFont"/>
    <w:rsid w:val="001D47CC"/>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1D47CC"/>
    <w:pPr>
      <w:spacing w:line="276" w:lineRule="auto"/>
      <w:ind w:right="141" w:firstLine="709"/>
    </w:pPr>
    <w:rPr>
      <w:rFonts w:ascii=".VnTime" w:hAnsi=".VnTime"/>
      <w:sz w:val="26"/>
      <w:szCs w:val="26"/>
    </w:rPr>
  </w:style>
  <w:style w:type="character" w:customStyle="1" w:styleId="Style13ptBoldItalicCondensedby02pt">
    <w:name w:val="Style 13 pt Bold Italic Condensed by  0.2 pt"/>
    <w:basedOn w:val="DefaultParagraphFont"/>
    <w:rsid w:val="001D47CC"/>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1D47CC"/>
    <w:rPr>
      <w:rFonts w:ascii=".VnTime" w:hAnsi=".VnTime" w:cs=".Vn3DH"/>
      <w:b/>
      <w:bCs/>
      <w:spacing w:val="-4"/>
      <w:sz w:val="26"/>
      <w:szCs w:val="26"/>
    </w:rPr>
  </w:style>
  <w:style w:type="character" w:customStyle="1" w:styleId="MucchinhChar1">
    <w:name w:val="Muc chinh Char1"/>
    <w:basedOn w:val="DefaultParagraphFont"/>
    <w:rsid w:val="001D47CC"/>
    <w:rPr>
      <w:rFonts w:ascii=".VnTime" w:hAnsi=".VnTime" w:cs=".Vn3DH"/>
      <w:b/>
      <w:bCs/>
      <w:noProof w:val="0"/>
      <w:snapToGrid w:val="0"/>
      <w:color w:val="000000"/>
      <w:sz w:val="28"/>
      <w:szCs w:val="28"/>
      <w:lang w:val="en-US" w:eastAsia="en-US" w:bidi="ar-SA"/>
    </w:rPr>
  </w:style>
  <w:style w:type="paragraph" w:customStyle="1" w:styleId="M">
    <w:name w:val="M"/>
    <w:basedOn w:val="tm"/>
    <w:rsid w:val="001D47CC"/>
    <w:pPr>
      <w:spacing w:line="240" w:lineRule="auto"/>
    </w:pPr>
    <w:rPr>
      <w:rFonts w:ascii=".VnCourier NewH" w:hAnsi=".VnCourier NewH"/>
      <w:sz w:val="32"/>
    </w:rPr>
  </w:style>
  <w:style w:type="character" w:customStyle="1" w:styleId="MChar">
    <w:name w:val="M Char"/>
    <w:basedOn w:val="DefaultParagraphFont"/>
    <w:rsid w:val="001D47CC"/>
    <w:rPr>
      <w:rFonts w:ascii=".VnCourier NewH" w:hAnsi=".VnCourier NewH"/>
      <w:b/>
      <w:noProof w:val="0"/>
      <w:sz w:val="32"/>
      <w:lang w:val="en-US" w:eastAsia="en-US" w:bidi="ar-SA"/>
    </w:rPr>
  </w:style>
  <w:style w:type="character" w:customStyle="1" w:styleId="2Char">
    <w:name w:val="2 Char"/>
    <w:basedOn w:val="DefaultParagraphFont"/>
    <w:rsid w:val="001D47CC"/>
    <w:rPr>
      <w:rFonts w:ascii=".VnTimeH" w:hAnsi=".VnTimeH"/>
      <w:b/>
      <w:noProof w:val="0"/>
      <w:snapToGrid w:val="0"/>
      <w:sz w:val="26"/>
      <w:lang w:val="en-US" w:eastAsia="en-US" w:bidi="ar-SA"/>
    </w:rPr>
  </w:style>
  <w:style w:type="character" w:customStyle="1" w:styleId="ctChar">
    <w:name w:val="ct Char"/>
    <w:basedOn w:val="DefaultParagraphFont"/>
    <w:rsid w:val="001D47CC"/>
    <w:rPr>
      <w:rFonts w:ascii=".VnGothic" w:hAnsi=".VnGothic" w:cs=".VnVogueH"/>
      <w:noProof w:val="0"/>
      <w:sz w:val="40"/>
      <w:szCs w:val="40"/>
      <w:lang w:val="en-US" w:eastAsia="en-US" w:bidi="ar-SA"/>
    </w:rPr>
  </w:style>
  <w:style w:type="paragraph" w:customStyle="1" w:styleId="cChar">
    <w:name w:val="c Char"/>
    <w:basedOn w:val="tm"/>
    <w:rsid w:val="001D47CC"/>
    <w:pPr>
      <w:spacing w:before="40"/>
      <w:ind w:left="426"/>
    </w:pPr>
  </w:style>
  <w:style w:type="character" w:customStyle="1" w:styleId="cCharChar">
    <w:name w:val="c Char Char"/>
    <w:basedOn w:val="DefaultParagraphFont"/>
    <w:rsid w:val="001D47CC"/>
    <w:rPr>
      <w:rFonts w:ascii=".VnAvant" w:hAnsi=".VnAvant"/>
      <w:b/>
      <w:noProof w:val="0"/>
      <w:sz w:val="24"/>
      <w:lang w:val="en-US" w:eastAsia="en-US" w:bidi="ar-SA"/>
    </w:rPr>
  </w:style>
  <w:style w:type="paragraph" w:customStyle="1" w:styleId="c">
    <w:name w:val="c"/>
    <w:basedOn w:val="tm"/>
    <w:rsid w:val="001D47CC"/>
    <w:pPr>
      <w:spacing w:before="40"/>
      <w:ind w:left="426"/>
    </w:pPr>
  </w:style>
  <w:style w:type="paragraph" w:customStyle="1" w:styleId="ndct">
    <w:name w:val="ndct"/>
    <w:basedOn w:val="Normal"/>
    <w:rsid w:val="001D47CC"/>
    <w:pPr>
      <w:tabs>
        <w:tab w:val="num" w:pos="1080"/>
      </w:tabs>
      <w:spacing w:before="60" w:line="312" w:lineRule="auto"/>
      <w:ind w:left="357" w:hanging="357"/>
    </w:pPr>
    <w:rPr>
      <w:rFonts w:ascii=".VnAvant" w:hAnsi=".VnAvant"/>
      <w:b/>
      <w:snapToGrid w:val="0"/>
      <w:sz w:val="26"/>
      <w:szCs w:val="20"/>
    </w:rPr>
  </w:style>
  <w:style w:type="paragraph" w:customStyle="1" w:styleId="mt">
    <w:name w:val="mt"/>
    <w:basedOn w:val="BodyTextIndent3"/>
    <w:rsid w:val="001D47CC"/>
    <w:pPr>
      <w:widowControl/>
      <w:spacing w:before="60" w:line="312" w:lineRule="auto"/>
      <w:ind w:left="283" w:hanging="283"/>
      <w:jc w:val="left"/>
    </w:pPr>
    <w:rPr>
      <w:rFonts w:ascii=".VnTime" w:eastAsia="SimSun" w:hAnsi=".VnTime"/>
      <w:b/>
      <w:bCs w:val="0"/>
      <w:snapToGrid w:val="0"/>
      <w:spacing w:val="-6"/>
      <w:sz w:val="26"/>
      <w:szCs w:val="20"/>
    </w:rPr>
  </w:style>
  <w:style w:type="paragraph" w:customStyle="1" w:styleId="s">
    <w:name w:val="s"/>
    <w:basedOn w:val="Normal"/>
    <w:rsid w:val="001D47CC"/>
    <w:pPr>
      <w:spacing w:line="360" w:lineRule="auto"/>
    </w:pPr>
    <w:rPr>
      <w:rFonts w:ascii=".VnTime" w:hAnsi=".VnTime"/>
      <w:snapToGrid w:val="0"/>
      <w:sz w:val="26"/>
      <w:szCs w:val="20"/>
    </w:rPr>
  </w:style>
  <w:style w:type="paragraph" w:customStyle="1" w:styleId="mrt">
    <w:name w:val="mrt"/>
    <w:basedOn w:val="Normal"/>
    <w:rsid w:val="001D47CC"/>
    <w:pPr>
      <w:spacing w:before="20" w:after="20" w:line="288" w:lineRule="auto"/>
    </w:pPr>
    <w:rPr>
      <w:rFonts w:ascii=".VnTime" w:hAnsi=".VnTime"/>
      <w:b/>
      <w:snapToGrid w:val="0"/>
      <w:sz w:val="26"/>
      <w:szCs w:val="20"/>
    </w:rPr>
  </w:style>
  <w:style w:type="paragraph" w:customStyle="1" w:styleId="ht1">
    <w:name w:val="ht1"/>
    <w:basedOn w:val="Normal"/>
    <w:rsid w:val="001D47CC"/>
    <w:pPr>
      <w:spacing w:line="312" w:lineRule="auto"/>
      <w:jc w:val="both"/>
    </w:pPr>
    <w:rPr>
      <w:rFonts w:ascii=".VnTimeH" w:hAnsi=".VnTimeH"/>
      <w:b/>
      <w:sz w:val="28"/>
      <w:szCs w:val="20"/>
    </w:rPr>
  </w:style>
  <w:style w:type="paragraph" w:customStyle="1" w:styleId="4">
    <w:name w:val="4"/>
    <w:basedOn w:val="Heading50"/>
    <w:rsid w:val="001D47CC"/>
    <w:pPr>
      <w:keepLines w:val="0"/>
      <w:widowControl/>
      <w:numPr>
        <w:ilvl w:val="0"/>
        <w:numId w:val="0"/>
      </w:numPr>
      <w:spacing w:before="20" w:after="20" w:line="288" w:lineRule="auto"/>
    </w:pPr>
    <w:rPr>
      <w:rFonts w:ascii="VNSVNI2" w:eastAsia="SimSun" w:hAnsi="VNSVNI2" w:cs="Times New Roman"/>
      <w:b/>
      <w:snapToGrid w:val="0"/>
      <w:color w:val="auto"/>
      <w:sz w:val="30"/>
      <w:szCs w:val="20"/>
      <w:u w:val="single"/>
      <w:lang w:val="en-US" w:eastAsia="en-US"/>
    </w:rPr>
  </w:style>
  <w:style w:type="paragraph" w:customStyle="1" w:styleId="5">
    <w:name w:val="5"/>
    <w:basedOn w:val="Normal"/>
    <w:rsid w:val="001D47CC"/>
    <w:pPr>
      <w:spacing w:before="20" w:after="20" w:line="288" w:lineRule="auto"/>
      <w:jc w:val="both"/>
    </w:pPr>
    <w:rPr>
      <w:rFonts w:ascii="VNSVNI2" w:hAnsi="VNSVNI2"/>
      <w:i/>
      <w:snapToGrid w:val="0"/>
      <w:sz w:val="28"/>
      <w:szCs w:val="20"/>
    </w:rPr>
  </w:style>
  <w:style w:type="paragraph" w:customStyle="1" w:styleId="6">
    <w:name w:val="6"/>
    <w:basedOn w:val="Heading50"/>
    <w:rsid w:val="001D47CC"/>
    <w:pPr>
      <w:keepLines w:val="0"/>
      <w:widowControl/>
      <w:numPr>
        <w:ilvl w:val="0"/>
        <w:numId w:val="0"/>
      </w:numPr>
      <w:spacing w:before="20" w:after="20" w:line="288" w:lineRule="auto"/>
    </w:pPr>
    <w:rPr>
      <w:rFonts w:ascii="VNSVNI2" w:eastAsia="SimSun" w:hAnsi="VNSVNI2" w:cs="Times New Roman"/>
      <w:b/>
      <w:i/>
      <w:snapToGrid w:val="0"/>
      <w:color w:val="auto"/>
      <w:sz w:val="28"/>
      <w:szCs w:val="20"/>
      <w:lang w:val="en-US" w:eastAsia="en-US"/>
    </w:rPr>
  </w:style>
  <w:style w:type="paragraph" w:customStyle="1" w:styleId="tenHP">
    <w:name w:val="tenHP"/>
    <w:basedOn w:val="Normal"/>
    <w:rsid w:val="001D47CC"/>
    <w:pPr>
      <w:jc w:val="center"/>
    </w:pPr>
    <w:rPr>
      <w:rFonts w:ascii=".VnTimeH" w:hAnsi=".VnTimeH"/>
      <w:b/>
      <w:bCs/>
      <w:kern w:val="32"/>
      <w:sz w:val="32"/>
      <w:szCs w:val="20"/>
    </w:rPr>
  </w:style>
  <w:style w:type="paragraph" w:customStyle="1" w:styleId="av">
    <w:name w:val="av"/>
    <w:basedOn w:val="Normal"/>
    <w:rsid w:val="001D47CC"/>
    <w:pPr>
      <w:spacing w:line="24" w:lineRule="atLeast"/>
      <w:ind w:left="101"/>
    </w:pPr>
    <w:rPr>
      <w:rFonts w:ascii=".VnAvant" w:hAnsi=".VnAvant"/>
      <w:b/>
      <w:kern w:val="32"/>
      <w:sz w:val="26"/>
      <w:szCs w:val="20"/>
    </w:rPr>
  </w:style>
  <w:style w:type="paragraph" w:customStyle="1" w:styleId="Ar">
    <w:name w:val="Ar"/>
    <w:basedOn w:val="Normal"/>
    <w:rsid w:val="001D47CC"/>
    <w:pPr>
      <w:spacing w:line="24" w:lineRule="atLeast"/>
    </w:pPr>
    <w:rPr>
      <w:rFonts w:ascii=".VnArial" w:hAnsi=".VnArial"/>
      <w:b/>
      <w:kern w:val="32"/>
      <w:sz w:val="26"/>
      <w:szCs w:val="20"/>
    </w:rPr>
  </w:style>
  <w:style w:type="character" w:customStyle="1" w:styleId="tmChar">
    <w:name w:val="tm Char"/>
    <w:basedOn w:val="tendemucChar"/>
    <w:rsid w:val="001D47CC"/>
    <w:rPr>
      <w:rFonts w:ascii=".VnAvant" w:hAnsi=".VnAvant"/>
      <w:b/>
      <w:noProof w:val="0"/>
      <w:sz w:val="24"/>
      <w:lang w:val="en-US" w:eastAsia="en-US" w:bidi="ar-SA"/>
    </w:rPr>
  </w:style>
  <w:style w:type="paragraph" w:customStyle="1" w:styleId="chuongtrinhmonhoc">
    <w:name w:val="chuong trinh mon hoc"/>
    <w:basedOn w:val="Normal"/>
    <w:next w:val="Normal"/>
    <w:rsid w:val="001D47CC"/>
    <w:pPr>
      <w:spacing w:line="288" w:lineRule="auto"/>
      <w:jc w:val="center"/>
    </w:pPr>
    <w:rPr>
      <w:rFonts w:ascii=".VnTime" w:hAnsi=".VnTime"/>
      <w:i/>
      <w:sz w:val="28"/>
    </w:rPr>
  </w:style>
  <w:style w:type="paragraph" w:customStyle="1" w:styleId="TieudeMH">
    <w:name w:val="Tieu de MH"/>
    <w:basedOn w:val="Normal"/>
    <w:next w:val="Normal"/>
    <w:rsid w:val="001D47CC"/>
    <w:pPr>
      <w:spacing w:after="120" w:line="288" w:lineRule="auto"/>
      <w:jc w:val="center"/>
    </w:pPr>
    <w:rPr>
      <w:rFonts w:ascii=".VnTimeH" w:hAnsi=".VnTimeH"/>
      <w:b/>
      <w:sz w:val="28"/>
    </w:rPr>
  </w:style>
  <w:style w:type="character" w:customStyle="1" w:styleId="nChar">
    <w:name w:val="n Char"/>
    <w:basedOn w:val="Heading2Char"/>
    <w:rsid w:val="001D47CC"/>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1D47CC"/>
    <w:rPr>
      <w:rFonts w:ascii=".VnTime" w:eastAsia="Times New Roman" w:hAnsi=".VnTime" w:cs="Times New Roman"/>
      <w:b/>
      <w:bCs/>
      <w:i/>
      <w:iCs/>
      <w:color w:val="4F81BD"/>
      <w:sz w:val="28"/>
      <w:szCs w:val="26"/>
      <w:lang w:val="en-US" w:eastAsia="en-US" w:bidi="ar-SA"/>
    </w:rPr>
  </w:style>
  <w:style w:type="paragraph" w:customStyle="1" w:styleId="StyletmBefore1ptAfter1pt">
    <w:name w:val="Style tm + Before:  1 pt After:  1 pt"/>
    <w:basedOn w:val="tm"/>
    <w:rsid w:val="001D47CC"/>
    <w:pPr>
      <w:spacing w:after="80"/>
    </w:pPr>
    <w:rPr>
      <w:lang w:val="fr-FR"/>
    </w:rPr>
  </w:style>
  <w:style w:type="paragraph" w:customStyle="1" w:styleId="2s">
    <w:name w:val="2s"/>
    <w:basedOn w:val="Normal"/>
    <w:rsid w:val="001D47CC"/>
    <w:pPr>
      <w:spacing w:before="20" w:after="20" w:line="312" w:lineRule="auto"/>
      <w:ind w:left="1918" w:hanging="478"/>
      <w:jc w:val="both"/>
    </w:pPr>
    <w:rPr>
      <w:rFonts w:ascii=".VnTime" w:hAnsi=".VnTime"/>
      <w:b/>
      <w:snapToGrid w:val="0"/>
      <w:sz w:val="26"/>
      <w:szCs w:val="20"/>
    </w:rPr>
  </w:style>
  <w:style w:type="paragraph" w:customStyle="1" w:styleId="tp">
    <w:name w:val="tp"/>
    <w:basedOn w:val="tm"/>
    <w:rsid w:val="001D47CC"/>
  </w:style>
  <w:style w:type="paragraph" w:customStyle="1" w:styleId="tc1">
    <w:name w:val="tc1"/>
    <w:basedOn w:val="Normal"/>
    <w:rsid w:val="001D47CC"/>
    <w:pPr>
      <w:snapToGrid w:val="0"/>
      <w:spacing w:line="276" w:lineRule="auto"/>
      <w:jc w:val="center"/>
    </w:pPr>
    <w:rPr>
      <w:rFonts w:ascii=".VnTimeH" w:hAnsi=".VnTimeH" w:cs="AGaramond"/>
      <w:b/>
      <w:bCs/>
      <w:sz w:val="28"/>
      <w:szCs w:val="28"/>
    </w:rPr>
  </w:style>
  <w:style w:type="paragraph" w:customStyle="1" w:styleId="Nghieng">
    <w:name w:val="Nghieng"/>
    <w:aliases w:val="Le trai"/>
    <w:basedOn w:val="Normal"/>
    <w:rsid w:val="001D47CC"/>
    <w:pPr>
      <w:tabs>
        <w:tab w:val="left" w:pos="454"/>
      </w:tabs>
      <w:spacing w:line="288" w:lineRule="auto"/>
      <w:jc w:val="both"/>
    </w:pPr>
    <w:rPr>
      <w:rFonts w:ascii=".VnTime" w:hAnsi=".VnTime"/>
      <w:i/>
      <w:sz w:val="26"/>
    </w:rPr>
  </w:style>
  <w:style w:type="paragraph" w:customStyle="1" w:styleId="PNHTieudeLon">
    <w:name w:val="PNH_TieudeLon"/>
    <w:basedOn w:val="Normal"/>
    <w:rsid w:val="001D47CC"/>
    <w:pPr>
      <w:jc w:val="center"/>
    </w:pPr>
    <w:rPr>
      <w:rFonts w:ascii=".VnClarendonH" w:hAnsi=".VnClarendonH"/>
      <w:b/>
      <w:sz w:val="28"/>
      <w:szCs w:val="20"/>
      <w:lang w:val="de-DE"/>
    </w:rPr>
  </w:style>
  <w:style w:type="paragraph" w:customStyle="1" w:styleId="ch">
    <w:name w:val="ch"/>
    <w:basedOn w:val="Normal"/>
    <w:rsid w:val="001D47CC"/>
    <w:pPr>
      <w:autoSpaceDE w:val="0"/>
      <w:autoSpaceDN w:val="0"/>
      <w:spacing w:before="60" w:after="60"/>
      <w:jc w:val="center"/>
    </w:pPr>
    <w:rPr>
      <w:rFonts w:ascii=".VnTime" w:hAnsi=".VnTime" w:cs="AGaramond"/>
      <w:b/>
      <w:bCs/>
      <w:sz w:val="26"/>
    </w:rPr>
  </w:style>
  <w:style w:type="paragraph" w:customStyle="1" w:styleId="ch1">
    <w:name w:val="ch1"/>
    <w:basedOn w:val="Normal"/>
    <w:rsid w:val="001D47CC"/>
    <w:pPr>
      <w:autoSpaceDE w:val="0"/>
      <w:autoSpaceDN w:val="0"/>
      <w:spacing w:before="60" w:after="60"/>
      <w:jc w:val="center"/>
    </w:pPr>
    <w:rPr>
      <w:rFonts w:ascii=".VnTimeH" w:hAnsi=".VnTimeH" w:cs="AGaramond"/>
      <w:b/>
      <w:bCs/>
      <w:sz w:val="28"/>
      <w:szCs w:val="28"/>
    </w:rPr>
  </w:style>
  <w:style w:type="paragraph" w:customStyle="1" w:styleId="Chuong0">
    <w:name w:val="Chuong"/>
    <w:aliases w:val="muc"/>
    <w:basedOn w:val="Mucnho"/>
    <w:autoRedefine/>
    <w:rsid w:val="001D47C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1D47CC"/>
    <w:pPr>
      <w:spacing w:line="288" w:lineRule="auto"/>
      <w:jc w:val="center"/>
    </w:pPr>
    <w:rPr>
      <w:rFonts w:ascii=".VnTimeH" w:hAnsi=".VnTimeH"/>
      <w:b w:val="0"/>
      <w:szCs w:val="26"/>
    </w:rPr>
  </w:style>
  <w:style w:type="paragraph" w:customStyle="1" w:styleId="MUCCHINH0">
    <w:name w:val="MUC CHINH"/>
    <w:basedOn w:val="Normal"/>
    <w:autoRedefine/>
    <w:rsid w:val="001D47CC"/>
    <w:pPr>
      <w:autoSpaceDE w:val="0"/>
      <w:autoSpaceDN w:val="0"/>
      <w:spacing w:line="312" w:lineRule="auto"/>
      <w:jc w:val="both"/>
    </w:pPr>
    <w:rPr>
      <w:rFonts w:ascii=".VnTime" w:eastAsia="Times New Roman" w:hAnsi=".VnTime"/>
      <w:bCs/>
      <w:sz w:val="26"/>
      <w:szCs w:val="26"/>
      <w:lang w:val="de-DE"/>
    </w:rPr>
  </w:style>
  <w:style w:type="paragraph" w:customStyle="1" w:styleId="14mucVNARIAL">
    <w:name w:val="14 muc_VNARIAL"/>
    <w:basedOn w:val="Normal"/>
    <w:rsid w:val="001D47CC"/>
    <w:rPr>
      <w:rFonts w:ascii=".VnArial" w:eastAsia="Times New Roman" w:hAnsi=".VnArial"/>
      <w:b/>
      <w:sz w:val="28"/>
      <w:lang w:val="fr-FR"/>
    </w:rPr>
  </w:style>
  <w:style w:type="paragraph" w:customStyle="1" w:styleId="nghiengtrai">
    <w:name w:val="nghieng trai"/>
    <w:basedOn w:val="Normal"/>
    <w:rsid w:val="001D47CC"/>
    <w:pPr>
      <w:spacing w:line="312" w:lineRule="auto"/>
    </w:pPr>
    <w:rPr>
      <w:rFonts w:ascii=".VnTime" w:eastAsia="Times New Roman" w:hAnsi=".VnTime"/>
      <w:i/>
      <w:sz w:val="26"/>
      <w:szCs w:val="20"/>
    </w:rPr>
  </w:style>
  <w:style w:type="paragraph" w:customStyle="1" w:styleId="nghienggiua">
    <w:name w:val="nghieng giua"/>
    <w:basedOn w:val="Normal"/>
    <w:rsid w:val="001D47CC"/>
    <w:pPr>
      <w:spacing w:line="312" w:lineRule="auto"/>
      <w:jc w:val="center"/>
    </w:pPr>
    <w:rPr>
      <w:rFonts w:ascii=".VnTime" w:eastAsia="Times New Roman" w:hAnsi=".VnTime"/>
      <w:i/>
      <w:sz w:val="26"/>
      <w:szCs w:val="20"/>
    </w:rPr>
  </w:style>
  <w:style w:type="paragraph" w:customStyle="1" w:styleId="mucchinh1">
    <w:name w:val="muc chinh"/>
    <w:rsid w:val="001D47CC"/>
    <w:pPr>
      <w:spacing w:after="0" w:line="240" w:lineRule="auto"/>
    </w:pPr>
    <w:rPr>
      <w:rFonts w:ascii=".VnTime" w:hAnsi=".VnTime" w:cs="Times New Roman"/>
      <w:noProof/>
      <w:sz w:val="26"/>
      <w:szCs w:val="20"/>
    </w:rPr>
  </w:style>
  <w:style w:type="character" w:customStyle="1" w:styleId="gCharChar">
    <w:name w:val="g Char Char"/>
    <w:basedOn w:val="DefaultParagraphFont"/>
    <w:rsid w:val="001D47CC"/>
    <w:rPr>
      <w:rFonts w:ascii=".VnTime" w:eastAsia="SimSun" w:hAnsi=".VnTime"/>
      <w:sz w:val="26"/>
      <w:szCs w:val="26"/>
      <w:lang w:val="en-US" w:eastAsia="en-US" w:bidi="ar-SA"/>
    </w:rPr>
  </w:style>
  <w:style w:type="character" w:customStyle="1" w:styleId="g1CharChar">
    <w:name w:val="g1 Char Char"/>
    <w:basedOn w:val="gCharChar"/>
    <w:rsid w:val="001D47CC"/>
    <w:rPr>
      <w:rFonts w:ascii=".VnTime" w:eastAsia="SimSun" w:hAnsi=".VnTime"/>
      <w:sz w:val="26"/>
      <w:szCs w:val="26"/>
      <w:lang w:val="en-US" w:eastAsia="en-US" w:bidi="ar-SA"/>
    </w:rPr>
  </w:style>
  <w:style w:type="character" w:customStyle="1" w:styleId="Style9CharChar2">
    <w:name w:val="Style9 Char Char2"/>
    <w:basedOn w:val="DefaultParagraphFont"/>
    <w:rsid w:val="001D47CC"/>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1D47CC"/>
    <w:rPr>
      <w:rFonts w:ascii=".VnTime" w:hAnsi=".VnTime"/>
      <w:sz w:val="26"/>
      <w:szCs w:val="24"/>
      <w:lang w:val="it-IT"/>
    </w:rPr>
  </w:style>
  <w:style w:type="paragraph" w:customStyle="1" w:styleId="Style9CharChar1">
    <w:name w:val="Style9 Char Char1"/>
    <w:basedOn w:val="Normal"/>
    <w:next w:val="Normal"/>
    <w:link w:val="Style9CharChar1Char"/>
    <w:rsid w:val="001D47CC"/>
    <w:pPr>
      <w:spacing w:line="288" w:lineRule="auto"/>
      <w:ind w:left="720"/>
      <w:jc w:val="both"/>
    </w:pPr>
    <w:rPr>
      <w:rFonts w:ascii=".VnTime" w:hAnsi=".VnTime" w:cstheme="minorBidi"/>
      <w:sz w:val="26"/>
      <w:lang w:val="it-IT"/>
    </w:rPr>
  </w:style>
  <w:style w:type="paragraph" w:customStyle="1" w:styleId="StyleTimesNewRomanFirstline127cmBefore3pt">
    <w:name w:val="Style Times New Roman First line:  1.27 cm Before:  3 pt"/>
    <w:basedOn w:val="Normal"/>
    <w:link w:val="StyleTimesNewRomanFirstline127cmBefore3ptChar"/>
    <w:rsid w:val="001D47CC"/>
    <w:pPr>
      <w:spacing w:after="120" w:line="288" w:lineRule="auto"/>
      <w:jc w:val="both"/>
    </w:pPr>
    <w:rPr>
      <w:rFonts w:eastAsia="Times New Roman"/>
      <w:sz w:val="28"/>
      <w:szCs w:val="28"/>
    </w:rPr>
  </w:style>
  <w:style w:type="character" w:customStyle="1" w:styleId="StyleTimesNewRomanFirstline127cmBefore3ptChar">
    <w:name w:val="Style Times New Roman First line:  1.27 cm Before:  3 pt Char"/>
    <w:basedOn w:val="DefaultParagraphFont"/>
    <w:link w:val="StyleTimesNewRomanFirstline127cmBefore3pt"/>
    <w:rsid w:val="001D47CC"/>
    <w:rPr>
      <w:rFonts w:ascii="Times New Roman" w:eastAsia="Times New Roman" w:hAnsi="Times New Roman" w:cs="Times New Roman"/>
      <w:sz w:val="28"/>
      <w:szCs w:val="28"/>
    </w:rPr>
  </w:style>
  <w:style w:type="character" w:customStyle="1" w:styleId="tCharChar">
    <w:name w:val="t Char Char"/>
    <w:basedOn w:val="chungtrinhhocphanCharChar"/>
    <w:rsid w:val="001D47CC"/>
    <w:rPr>
      <w:rFonts w:ascii=".VnTimeH" w:eastAsia="SimSun" w:hAnsi=".VnTimeH"/>
      <w:b/>
      <w:bCs/>
      <w:spacing w:val="40"/>
      <w:sz w:val="28"/>
      <w:szCs w:val="32"/>
      <w:lang w:val="en-US" w:eastAsia="en-US" w:bidi="ar-SA"/>
    </w:rPr>
  </w:style>
  <w:style w:type="paragraph" w:customStyle="1" w:styleId="ChngI">
    <w:name w:val="Ch­¬ng I"/>
    <w:basedOn w:val="Normal"/>
    <w:rsid w:val="001D47CC"/>
    <w:pPr>
      <w:jc w:val="center"/>
    </w:pPr>
    <w:rPr>
      <w:rFonts w:ascii=".VnTime" w:eastAsia="Times New Roman" w:hAnsi=".VnTime"/>
      <w:i/>
      <w:sz w:val="28"/>
      <w:szCs w:val="20"/>
    </w:rPr>
  </w:style>
  <w:style w:type="character" w:customStyle="1" w:styleId="1CharChar">
    <w:name w:val="1 Char Char"/>
    <w:basedOn w:val="DefaultParagraphFont"/>
    <w:rsid w:val="001D47CC"/>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1D47CC"/>
    <w:rPr>
      <w:rFonts w:ascii=".VnTime" w:hAnsi=".VnTime"/>
      <w:sz w:val="26"/>
      <w:szCs w:val="24"/>
      <w:lang w:val="it-IT" w:eastAsia="en-US" w:bidi="ar-SA"/>
    </w:rPr>
  </w:style>
  <w:style w:type="paragraph" w:customStyle="1" w:styleId="12ptChar">
    <w:name w:val="12 pt Char"/>
    <w:basedOn w:val="Normal"/>
    <w:link w:val="12ptCharChar"/>
    <w:rsid w:val="001D47CC"/>
    <w:pPr>
      <w:keepNext/>
      <w:spacing w:beforeLines="40" w:before="96" w:afterLines="40" w:after="96" w:line="288" w:lineRule="auto"/>
      <w:outlineLvl w:val="1"/>
    </w:pPr>
    <w:rPr>
      <w:rFonts w:ascii=".VnTimeH" w:eastAsia="Times New Roman" w:hAnsi=".VnTimeH"/>
      <w:b/>
      <w:bCs/>
      <w:spacing w:val="40"/>
    </w:rPr>
  </w:style>
  <w:style w:type="character" w:customStyle="1" w:styleId="12ptCharChar">
    <w:name w:val="12 pt Char Char"/>
    <w:basedOn w:val="DefaultParagraphFont"/>
    <w:link w:val="12ptChar"/>
    <w:rsid w:val="001D47CC"/>
    <w:rPr>
      <w:rFonts w:ascii=".VnTimeH" w:eastAsia="Times New Roman" w:hAnsi=".VnTimeH" w:cs="Times New Roman"/>
      <w:b/>
      <w:bCs/>
      <w:spacing w:val="40"/>
      <w:sz w:val="24"/>
      <w:szCs w:val="24"/>
    </w:rPr>
  </w:style>
  <w:style w:type="paragraph" w:customStyle="1" w:styleId="sao">
    <w:name w:val="sao"/>
    <w:basedOn w:val="Normal"/>
    <w:rsid w:val="001D47CC"/>
    <w:pPr>
      <w:tabs>
        <w:tab w:val="left" w:pos="-1701"/>
        <w:tab w:val="num" w:pos="425"/>
      </w:tabs>
      <w:spacing w:before="120"/>
      <w:ind w:left="425" w:hanging="137"/>
      <w:jc w:val="both"/>
    </w:pPr>
    <w:rPr>
      <w:rFonts w:ascii="VNI-Times" w:eastAsia="Times New Roman" w:hAnsi="VNI-Times"/>
      <w:b/>
      <w:color w:val="000080"/>
      <w:sz w:val="26"/>
      <w:szCs w:val="20"/>
    </w:rPr>
  </w:style>
  <w:style w:type="paragraph" w:customStyle="1" w:styleId="a">
    <w:name w:val="©"/>
    <w:basedOn w:val="Normal"/>
    <w:link w:val="Char0"/>
    <w:rsid w:val="001D47CC"/>
    <w:pPr>
      <w:numPr>
        <w:numId w:val="6"/>
      </w:numPr>
      <w:jc w:val="both"/>
    </w:pPr>
    <w:rPr>
      <w:rFonts w:ascii=".VnTimeH" w:eastAsia="Times New Roman" w:hAnsi=".VnTimeH"/>
      <w:kern w:val="32"/>
      <w:sz w:val="26"/>
      <w:szCs w:val="20"/>
    </w:rPr>
  </w:style>
  <w:style w:type="character" w:customStyle="1" w:styleId="Char0">
    <w:name w:val="© Char"/>
    <w:basedOn w:val="DefaultParagraphFont"/>
    <w:link w:val="a"/>
    <w:rsid w:val="001D47CC"/>
    <w:rPr>
      <w:rFonts w:ascii=".VnTimeH" w:eastAsia="Times New Roman" w:hAnsi=".VnTimeH" w:cs="Times New Roman"/>
      <w:kern w:val="32"/>
      <w:sz w:val="26"/>
      <w:szCs w:val="20"/>
    </w:rPr>
  </w:style>
  <w:style w:type="paragraph" w:customStyle="1" w:styleId="9">
    <w:name w:val="9"/>
    <w:basedOn w:val="g"/>
    <w:rsid w:val="001D47CC"/>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1D47CC"/>
    <w:pPr>
      <w:spacing w:line="312" w:lineRule="auto"/>
      <w:jc w:val="both"/>
    </w:pPr>
    <w:rPr>
      <w:rFonts w:ascii=".VnTime" w:eastAsia="Times New Roman" w:hAnsi=".VnTime"/>
      <w:sz w:val="26"/>
      <w:szCs w:val="20"/>
    </w:rPr>
  </w:style>
  <w:style w:type="paragraph" w:customStyle="1" w:styleId="Style100">
    <w:name w:val="Style10"/>
    <w:basedOn w:val="Normal"/>
    <w:next w:val="Normal"/>
    <w:rsid w:val="001D47CC"/>
    <w:pPr>
      <w:autoSpaceDE w:val="0"/>
      <w:autoSpaceDN w:val="0"/>
      <w:snapToGrid w:val="0"/>
      <w:spacing w:line="276" w:lineRule="auto"/>
      <w:jc w:val="center"/>
    </w:pPr>
    <w:rPr>
      <w:rFonts w:ascii=".VnTimeH" w:eastAsia="Times New Roman" w:hAnsi=".VnTimeH"/>
      <w:sz w:val="26"/>
      <w:szCs w:val="26"/>
    </w:rPr>
  </w:style>
  <w:style w:type="paragraph" w:customStyle="1" w:styleId="Style11Char">
    <w:name w:val="Style11 Char"/>
    <w:basedOn w:val="Normal"/>
    <w:next w:val="Normal"/>
    <w:rsid w:val="001D47CC"/>
    <w:pPr>
      <w:spacing w:before="120" w:line="288" w:lineRule="auto"/>
      <w:jc w:val="center"/>
    </w:pPr>
    <w:rPr>
      <w:rFonts w:ascii=".VnTime" w:eastAsia="Times New Roman" w:hAnsi=".VnTime"/>
      <w:i/>
      <w:sz w:val="26"/>
    </w:rPr>
  </w:style>
  <w:style w:type="character" w:customStyle="1" w:styleId="Style9CharCharCharCharCharChar">
    <w:name w:val="Style9 Char Char Char Char Char Char"/>
    <w:basedOn w:val="DefaultParagraphFont"/>
    <w:link w:val="Style9CharCharCharCharChar"/>
    <w:rsid w:val="001D47CC"/>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1D47CC"/>
    <w:pPr>
      <w:spacing w:line="288" w:lineRule="auto"/>
      <w:ind w:left="720"/>
      <w:jc w:val="both"/>
    </w:pPr>
    <w:rPr>
      <w:rFonts w:ascii=".VnTime" w:hAnsi=".VnTime" w:cstheme="minorBidi"/>
      <w:sz w:val="26"/>
      <w:lang w:val="it-IT"/>
    </w:rPr>
  </w:style>
  <w:style w:type="paragraph" w:customStyle="1" w:styleId="Style9CharCharCharChar">
    <w:name w:val="Style9 Char Char Char Char"/>
    <w:basedOn w:val="Normal"/>
    <w:next w:val="Normal"/>
    <w:rsid w:val="001D47CC"/>
    <w:pPr>
      <w:spacing w:line="288" w:lineRule="auto"/>
      <w:ind w:left="720"/>
      <w:jc w:val="both"/>
    </w:pPr>
    <w:rPr>
      <w:rFonts w:ascii=".VnTime" w:eastAsia="Times New Roman" w:hAnsi=".VnTime"/>
      <w:sz w:val="26"/>
      <w:lang w:val="it-IT"/>
    </w:rPr>
  </w:style>
  <w:style w:type="character" w:customStyle="1" w:styleId="Style9CharChar1CharChar">
    <w:name w:val="Style9 Char Char1 Char Char"/>
    <w:basedOn w:val="DefaultParagraphFont"/>
    <w:rsid w:val="001D47CC"/>
    <w:rPr>
      <w:rFonts w:ascii=".VnTime" w:hAnsi=".VnTime"/>
      <w:sz w:val="26"/>
      <w:szCs w:val="24"/>
      <w:lang w:val="it-IT" w:eastAsia="en-US" w:bidi="ar-SA"/>
    </w:rPr>
  </w:style>
  <w:style w:type="paragraph" w:customStyle="1" w:styleId="Tenchuong1">
    <w:name w:val="Ten chuong"/>
    <w:basedOn w:val="Normal"/>
    <w:rsid w:val="001D47CC"/>
    <w:pPr>
      <w:autoSpaceDE w:val="0"/>
      <w:autoSpaceDN w:val="0"/>
      <w:spacing w:line="276" w:lineRule="auto"/>
      <w:jc w:val="center"/>
    </w:pPr>
    <w:rPr>
      <w:rFonts w:ascii=".VnTimeH" w:eastAsia="Times New Roman" w:hAnsi=".VnTimeH"/>
      <w:snapToGrid w:val="0"/>
      <w:sz w:val="26"/>
      <w:szCs w:val="26"/>
    </w:rPr>
  </w:style>
  <w:style w:type="paragraph" w:customStyle="1" w:styleId="Teenchuong">
    <w:name w:val="Teen chuong"/>
    <w:basedOn w:val="Normal"/>
    <w:rsid w:val="001D47CC"/>
    <w:pPr>
      <w:jc w:val="center"/>
    </w:pPr>
    <w:rPr>
      <w:rFonts w:ascii=".VnTimeH" w:eastAsia="Times New Roman" w:hAnsi=".VnTimeH"/>
      <w:sz w:val="28"/>
      <w:szCs w:val="20"/>
    </w:rPr>
  </w:style>
  <w:style w:type="paragraph" w:customStyle="1" w:styleId="Chuongtrinhmonhoc0">
    <w:name w:val="Chuong trinh mon hoc"/>
    <w:basedOn w:val="Normal"/>
    <w:rsid w:val="001D47CC"/>
    <w:pPr>
      <w:spacing w:line="288" w:lineRule="auto"/>
      <w:jc w:val="center"/>
    </w:pPr>
    <w:rPr>
      <w:rFonts w:ascii=".VnTime" w:eastAsia="Times New Roman" w:hAnsi=".VnTime"/>
      <w:i/>
      <w:sz w:val="28"/>
    </w:rPr>
  </w:style>
  <w:style w:type="paragraph" w:customStyle="1" w:styleId="Style9">
    <w:name w:val="Style9"/>
    <w:basedOn w:val="Normal"/>
    <w:rsid w:val="001D47CC"/>
    <w:pPr>
      <w:autoSpaceDE w:val="0"/>
      <w:autoSpaceDN w:val="0"/>
      <w:spacing w:line="288" w:lineRule="auto"/>
      <w:ind w:left="720"/>
      <w:jc w:val="both"/>
    </w:pPr>
    <w:rPr>
      <w:rFonts w:ascii=".VnTime" w:eastAsia="Times New Roman" w:hAnsi=".VnTime"/>
      <w:sz w:val="26"/>
      <w:szCs w:val="26"/>
      <w:lang w:val="it-IT"/>
    </w:rPr>
  </w:style>
  <w:style w:type="paragraph" w:customStyle="1" w:styleId="7">
    <w:name w:val="7"/>
    <w:basedOn w:val="g"/>
    <w:link w:val="7Char"/>
    <w:rsid w:val="001D47CC"/>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1D47CC"/>
    <w:rPr>
      <w:rFonts w:ascii=".VnTimeH" w:eastAsia="Times New Roman" w:hAnsi=".VnTimeH" w:cs="Times New Roman"/>
      <w:b/>
      <w:sz w:val="24"/>
      <w:szCs w:val="24"/>
      <w:lang w:val="fr-FR"/>
    </w:rPr>
  </w:style>
  <w:style w:type="paragraph" w:customStyle="1" w:styleId="m1">
    <w:name w:val="m1"/>
    <w:basedOn w:val="Normal"/>
    <w:rsid w:val="001D47CC"/>
    <w:pPr>
      <w:spacing w:before="120" w:after="80" w:line="288" w:lineRule="auto"/>
    </w:pPr>
    <w:rPr>
      <w:rFonts w:ascii=".VnTime" w:eastAsia="Arial Unicode MS" w:hAnsi=".VnTime" w:cs="Arial Unicode MS"/>
      <w:b/>
      <w:sz w:val="28"/>
      <w:szCs w:val="28"/>
      <w:lang w:val="pt-BR"/>
    </w:rPr>
  </w:style>
  <w:style w:type="paragraph" w:customStyle="1" w:styleId="m2">
    <w:name w:val="m2"/>
    <w:basedOn w:val="2n"/>
    <w:link w:val="m2Char"/>
    <w:rsid w:val="001D47CC"/>
    <w:rPr>
      <w:rFonts w:eastAsia="Times New Roman"/>
      <w:i/>
    </w:rPr>
  </w:style>
  <w:style w:type="paragraph" w:customStyle="1" w:styleId="m3">
    <w:name w:val="m3"/>
    <w:basedOn w:val="Mucnho"/>
    <w:rsid w:val="001D47CC"/>
    <w:pPr>
      <w:spacing w:before="0" w:after="0" w:line="276" w:lineRule="auto"/>
      <w:jc w:val="center"/>
    </w:pPr>
    <w:rPr>
      <w:rFonts w:ascii=".VnTimeH" w:eastAsia="Times New Roman" w:hAnsi=".VnTimeH"/>
      <w:b w:val="0"/>
    </w:rPr>
  </w:style>
  <w:style w:type="paragraph" w:customStyle="1" w:styleId="n3">
    <w:name w:val="n3"/>
    <w:basedOn w:val="2n"/>
    <w:link w:val="n3Char"/>
    <w:rsid w:val="001D47CC"/>
    <w:rPr>
      <w:szCs w:val="28"/>
    </w:rPr>
  </w:style>
  <w:style w:type="character" w:customStyle="1" w:styleId="n3Char">
    <w:name w:val="n3 Char"/>
    <w:basedOn w:val="2nChar"/>
    <w:link w:val="n3"/>
    <w:rsid w:val="001D47CC"/>
    <w:rPr>
      <w:rFonts w:ascii=".VnTime" w:hAnsi=".VnTime" w:cs="Times New Roman"/>
      <w:b/>
      <w:snapToGrid w:val="0"/>
      <w:sz w:val="28"/>
      <w:szCs w:val="28"/>
    </w:rPr>
  </w:style>
  <w:style w:type="paragraph" w:customStyle="1" w:styleId="11">
    <w:name w:val="11"/>
    <w:basedOn w:val="Normal"/>
    <w:link w:val="11Char"/>
    <w:rsid w:val="001D47CC"/>
    <w:pPr>
      <w:widowControl w:val="0"/>
      <w:jc w:val="both"/>
    </w:pPr>
    <w:rPr>
      <w:b/>
      <w:sz w:val="26"/>
      <w:szCs w:val="28"/>
      <w:lang w:val="sv-SE"/>
    </w:rPr>
  </w:style>
  <w:style w:type="character" w:customStyle="1" w:styleId="11Char">
    <w:name w:val="11 Char"/>
    <w:basedOn w:val="DefaultParagraphFont"/>
    <w:link w:val="11"/>
    <w:rsid w:val="001D47CC"/>
    <w:rPr>
      <w:rFonts w:ascii="Times New Roman" w:hAnsi="Times New Roman" w:cs="Times New Roman"/>
      <w:b/>
      <w:sz w:val="26"/>
      <w:szCs w:val="28"/>
      <w:lang w:val="sv-SE"/>
    </w:rPr>
  </w:style>
  <w:style w:type="paragraph" w:customStyle="1" w:styleId="plff1">
    <w:name w:val="pl ff1"/>
    <w:basedOn w:val="Normal"/>
    <w:rsid w:val="001D47CC"/>
    <w:pPr>
      <w:spacing w:before="100" w:beforeAutospacing="1" w:after="100" w:afterAutospacing="1"/>
    </w:pPr>
    <w:rPr>
      <w:rFonts w:eastAsia="Times New Roman"/>
    </w:rPr>
  </w:style>
  <w:style w:type="character" w:customStyle="1" w:styleId="ff3">
    <w:name w:val="ff3"/>
    <w:basedOn w:val="DefaultParagraphFont"/>
    <w:rsid w:val="001D47CC"/>
  </w:style>
  <w:style w:type="paragraph" w:customStyle="1" w:styleId="pjff3">
    <w:name w:val="pj ff3"/>
    <w:basedOn w:val="Normal"/>
    <w:rsid w:val="001D47CC"/>
    <w:pPr>
      <w:spacing w:before="100" w:beforeAutospacing="1" w:after="100" w:afterAutospacing="1"/>
    </w:pPr>
    <w:rPr>
      <w:rFonts w:eastAsia="Times New Roman"/>
    </w:rPr>
  </w:style>
  <w:style w:type="character" w:customStyle="1" w:styleId="nw">
    <w:name w:val="nw"/>
    <w:basedOn w:val="DefaultParagraphFont"/>
    <w:rsid w:val="001D47CC"/>
  </w:style>
  <w:style w:type="paragraph" w:customStyle="1" w:styleId="CHU">
    <w:name w:val="CHU"/>
    <w:basedOn w:val="Normal"/>
    <w:rsid w:val="001D47CC"/>
    <w:pPr>
      <w:spacing w:line="360" w:lineRule="auto"/>
      <w:jc w:val="both"/>
    </w:pPr>
    <w:rPr>
      <w:rFonts w:eastAsia="Batang"/>
      <w:sz w:val="28"/>
      <w:szCs w:val="28"/>
      <w:lang w:eastAsia="ko-KR"/>
    </w:rPr>
  </w:style>
  <w:style w:type="paragraph" w:customStyle="1" w:styleId="b-dieun">
    <w:name w:val="b-dieun"/>
    <w:basedOn w:val="Normal"/>
    <w:rsid w:val="001D47CC"/>
    <w:pPr>
      <w:spacing w:after="120"/>
      <w:ind w:firstLine="720"/>
      <w:jc w:val="both"/>
    </w:pPr>
    <w:rPr>
      <w:rFonts w:eastAsia="Calibri"/>
      <w:color w:val="000000"/>
      <w:sz w:val="28"/>
      <w:szCs w:val="28"/>
      <w:lang w:val="nl-NL"/>
    </w:rPr>
  </w:style>
  <w:style w:type="character" w:customStyle="1" w:styleId="vanban">
    <w:name w:val="vanban"/>
    <w:basedOn w:val="DefaultParagraphFont"/>
    <w:rsid w:val="001D47CC"/>
    <w:rPr>
      <w:rFonts w:cs="Times New Roman"/>
    </w:rPr>
  </w:style>
  <w:style w:type="paragraph" w:customStyle="1" w:styleId="ndieund">
    <w:name w:val="ndieund"/>
    <w:basedOn w:val="Normal"/>
    <w:rsid w:val="001D47CC"/>
    <w:pPr>
      <w:spacing w:before="100" w:beforeAutospacing="1" w:after="100" w:afterAutospacing="1"/>
    </w:pPr>
    <w:rPr>
      <w:rFonts w:eastAsia="Calibri"/>
    </w:rPr>
  </w:style>
  <w:style w:type="character" w:customStyle="1" w:styleId="BodyTextIndent2CharCharChar1">
    <w:name w:val="Body Text Indent 2 Char Char Char1"/>
    <w:semiHidden/>
    <w:rsid w:val="001D47CC"/>
    <w:rPr>
      <w:rFonts w:ascii=".VnTime" w:eastAsia=".VnTime" w:hAnsi=".VnTime"/>
      <w:sz w:val="28"/>
      <w:szCs w:val="28"/>
      <w:lang w:val="en-US" w:eastAsia="en-US" w:bidi="ar-SA"/>
    </w:rPr>
  </w:style>
  <w:style w:type="paragraph" w:customStyle="1" w:styleId="0phan">
    <w:name w:val="0/phan"/>
    <w:basedOn w:val="Normal"/>
    <w:rsid w:val="001D47CC"/>
    <w:pPr>
      <w:widowControl w:val="0"/>
      <w:spacing w:before="120" w:after="200"/>
      <w:jc w:val="center"/>
      <w:outlineLvl w:val="1"/>
    </w:pPr>
    <w:rPr>
      <w:rFonts w:ascii="Arial" w:eastAsia="Times New Roman" w:hAnsi="Arial"/>
      <w:b/>
      <w:szCs w:val="20"/>
    </w:rPr>
  </w:style>
  <w:style w:type="paragraph" w:customStyle="1" w:styleId="0chuong">
    <w:name w:val="0/chuong"/>
    <w:basedOn w:val="Normal"/>
    <w:rsid w:val="001D47CC"/>
    <w:pPr>
      <w:widowControl w:val="0"/>
      <w:spacing w:before="480" w:after="240"/>
      <w:jc w:val="center"/>
      <w:outlineLvl w:val="0"/>
    </w:pPr>
    <w:rPr>
      <w:rFonts w:ascii="Arial" w:eastAsia="Times New Roman" w:hAnsi="Arial"/>
      <w:b/>
      <w:sz w:val="32"/>
      <w:szCs w:val="20"/>
    </w:rPr>
  </w:style>
  <w:style w:type="paragraph" w:customStyle="1" w:styleId="0tenchuong">
    <w:name w:val="0/ten chuong"/>
    <w:basedOn w:val="0chuong"/>
    <w:qFormat/>
    <w:rsid w:val="001D47CC"/>
    <w:pPr>
      <w:spacing w:after="200"/>
    </w:pPr>
    <w:rPr>
      <w:sz w:val="24"/>
    </w:rPr>
  </w:style>
  <w:style w:type="paragraph" w:customStyle="1" w:styleId="00phan">
    <w:name w:val="00/phan"/>
    <w:basedOn w:val="BodyTextIndent"/>
    <w:rsid w:val="001D47CC"/>
    <w:pPr>
      <w:widowControl w:val="0"/>
      <w:spacing w:before="720" w:after="0"/>
      <w:ind w:left="0"/>
      <w:jc w:val="center"/>
      <w:outlineLvl w:val="2"/>
    </w:pPr>
    <w:rPr>
      <w:rFonts w:ascii="Arial" w:hAnsi="Arial"/>
      <w:b/>
      <w:i/>
      <w:szCs w:val="28"/>
      <w:lang w:val="en-US" w:eastAsia="en-US"/>
    </w:rPr>
  </w:style>
  <w:style w:type="paragraph" w:customStyle="1" w:styleId="000phan">
    <w:name w:val="000/phan"/>
    <w:basedOn w:val="Normal"/>
    <w:rsid w:val="001D47CC"/>
    <w:pPr>
      <w:tabs>
        <w:tab w:val="left" w:pos="340"/>
      </w:tabs>
      <w:spacing w:before="120" w:after="200"/>
      <w:ind w:left="340" w:hanging="340"/>
      <w:jc w:val="center"/>
      <w:outlineLvl w:val="3"/>
    </w:pPr>
    <w:rPr>
      <w:rFonts w:ascii="Arial" w:eastAsia="Times New Roman" w:hAnsi="Arial"/>
      <w:b/>
      <w:i/>
      <w:szCs w:val="20"/>
    </w:rPr>
  </w:style>
  <w:style w:type="paragraph" w:customStyle="1" w:styleId="1ngoac">
    <w:name w:val="1 ngoac"/>
    <w:basedOn w:val="Normal"/>
    <w:link w:val="1ngoacChar"/>
    <w:rsid w:val="001D47CC"/>
    <w:pPr>
      <w:widowControl w:val="0"/>
      <w:tabs>
        <w:tab w:val="left" w:pos="284"/>
      </w:tabs>
      <w:spacing w:before="120" w:line="288" w:lineRule="auto"/>
      <w:ind w:left="908" w:hanging="454"/>
      <w:jc w:val="both"/>
    </w:pPr>
    <w:rPr>
      <w:rFonts w:ascii="Arial" w:eastAsia="Times New Roman" w:hAnsi="Arial" w:cs="Arial"/>
      <w:lang w:val="x-none" w:eastAsia="x-none"/>
    </w:rPr>
  </w:style>
  <w:style w:type="paragraph" w:customStyle="1" w:styleId="1noidung">
    <w:name w:val="1 noi dung"/>
    <w:basedOn w:val="Normal"/>
    <w:link w:val="1noidungChar"/>
    <w:rsid w:val="001D47CC"/>
    <w:pPr>
      <w:widowControl w:val="0"/>
      <w:tabs>
        <w:tab w:val="left" w:pos="454"/>
      </w:tabs>
      <w:spacing w:before="120" w:line="288" w:lineRule="auto"/>
      <w:ind w:left="454" w:hanging="454"/>
      <w:jc w:val="both"/>
    </w:pPr>
    <w:rPr>
      <w:rFonts w:ascii="Arial" w:eastAsia="Times New Roman" w:hAnsi="Arial"/>
      <w:szCs w:val="20"/>
      <w:lang w:val="x-none" w:eastAsia="x-none"/>
    </w:rPr>
  </w:style>
  <w:style w:type="character" w:customStyle="1" w:styleId="1noidungChar">
    <w:name w:val="1 noi dung Char"/>
    <w:link w:val="1noidung"/>
    <w:rsid w:val="001D47CC"/>
    <w:rPr>
      <w:rFonts w:ascii="Arial" w:eastAsia="Times New Roman" w:hAnsi="Arial" w:cs="Times New Roman"/>
      <w:sz w:val="24"/>
      <w:szCs w:val="20"/>
      <w:lang w:val="x-none" w:eastAsia="x-none"/>
    </w:rPr>
  </w:style>
  <w:style w:type="paragraph" w:customStyle="1" w:styleId="1phan">
    <w:name w:val="1/phan"/>
    <w:basedOn w:val="Normal"/>
    <w:link w:val="1phanChar"/>
    <w:rsid w:val="001D47CC"/>
    <w:pPr>
      <w:widowControl w:val="0"/>
      <w:tabs>
        <w:tab w:val="left" w:pos="851"/>
      </w:tabs>
      <w:spacing w:before="240"/>
      <w:outlineLvl w:val="1"/>
    </w:pPr>
    <w:rPr>
      <w:rFonts w:ascii="Arial" w:eastAsia="Times New Roman" w:hAnsi="Arial"/>
      <w:b/>
    </w:rPr>
  </w:style>
  <w:style w:type="paragraph" w:customStyle="1" w:styleId="11phan">
    <w:name w:val="11/phan"/>
    <w:basedOn w:val="Normal"/>
    <w:rsid w:val="001D47CC"/>
    <w:pPr>
      <w:widowControl w:val="0"/>
      <w:tabs>
        <w:tab w:val="left" w:pos="851"/>
      </w:tabs>
      <w:spacing w:before="240"/>
    </w:pPr>
    <w:rPr>
      <w:rFonts w:ascii="Arial" w:eastAsia="Times New Roman" w:hAnsi="Arial"/>
      <w:b/>
    </w:rPr>
  </w:style>
  <w:style w:type="paragraph" w:customStyle="1" w:styleId="11phan0">
    <w:name w:val="11/phan_"/>
    <w:basedOn w:val="11phan"/>
    <w:rsid w:val="001D47CC"/>
    <w:pPr>
      <w:tabs>
        <w:tab w:val="left" w:pos="907"/>
      </w:tabs>
      <w:ind w:left="907" w:hanging="907"/>
      <w:outlineLvl w:val="2"/>
    </w:pPr>
  </w:style>
  <w:style w:type="paragraph" w:customStyle="1" w:styleId="1angoac">
    <w:name w:val="1(a) ngoac"/>
    <w:basedOn w:val="1ngoac"/>
    <w:rsid w:val="001D47CC"/>
    <w:pPr>
      <w:ind w:left="1361"/>
    </w:pPr>
  </w:style>
  <w:style w:type="paragraph" w:customStyle="1" w:styleId="1aingoac">
    <w:name w:val="1(a)(i) ngoac"/>
    <w:basedOn w:val="1angoac"/>
    <w:rsid w:val="001D47CC"/>
    <w:pPr>
      <w:ind w:left="1815"/>
    </w:pPr>
  </w:style>
  <w:style w:type="paragraph" w:customStyle="1" w:styleId="2chamab">
    <w:name w:val="2 chamab"/>
    <w:basedOn w:val="Normal"/>
    <w:rsid w:val="001D47CC"/>
    <w:pPr>
      <w:tabs>
        <w:tab w:val="left" w:pos="910"/>
      </w:tabs>
      <w:spacing w:before="240"/>
      <w:ind w:left="907" w:hanging="907"/>
      <w:jc w:val="both"/>
    </w:pPr>
    <w:rPr>
      <w:rFonts w:ascii="Arial" w:eastAsia="Times New Roman" w:hAnsi="Arial"/>
      <w:b/>
      <w:bCs/>
    </w:rPr>
  </w:style>
  <w:style w:type="paragraph" w:customStyle="1" w:styleId="1noidungchinh">
    <w:name w:val="1 noi dung chinh"/>
    <w:basedOn w:val="1noidung"/>
    <w:rsid w:val="001D47CC"/>
    <w:pPr>
      <w:tabs>
        <w:tab w:val="left" w:pos="340"/>
      </w:tabs>
      <w:ind w:firstLine="0"/>
    </w:pPr>
    <w:rPr>
      <w:rFonts w:cs="Arial"/>
      <w:szCs w:val="24"/>
    </w:rPr>
  </w:style>
  <w:style w:type="paragraph" w:customStyle="1" w:styleId="a7">
    <w:name w:val="a7"/>
    <w:basedOn w:val="ListNumber5"/>
    <w:rsid w:val="001D47CC"/>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1D47CC"/>
  </w:style>
  <w:style w:type="paragraph" w:customStyle="1" w:styleId="a6">
    <w:name w:val="a6"/>
    <w:basedOn w:val="a7"/>
    <w:rsid w:val="001D47CC"/>
  </w:style>
  <w:style w:type="paragraph" w:customStyle="1" w:styleId="a9">
    <w:name w:val="a9"/>
    <w:basedOn w:val="ListContinue4"/>
    <w:rsid w:val="001D47CC"/>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1D47CC"/>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1D47CC"/>
  </w:style>
  <w:style w:type="character" w:customStyle="1" w:styleId="alt-edited">
    <w:name w:val="alt-edited"/>
    <w:basedOn w:val="DefaultParagraphFont"/>
    <w:rsid w:val="001D47CC"/>
  </w:style>
  <w:style w:type="character" w:customStyle="1" w:styleId="Style2Char">
    <w:name w:val="Style2 Char"/>
    <w:link w:val="Style2"/>
    <w:rsid w:val="001D47CC"/>
    <w:rPr>
      <w:rFonts w:ascii="Times New Roman" w:eastAsia="Times New Roman" w:hAnsi="Times New Roman" w:cs="Times New Roman"/>
      <w:b/>
      <w:sz w:val="26"/>
      <w:szCs w:val="26"/>
    </w:rPr>
  </w:style>
  <w:style w:type="paragraph" w:customStyle="1" w:styleId="bang10">
    <w:name w:val="bang 1"/>
    <w:basedOn w:val="Normal"/>
    <w:rsid w:val="001D47CC"/>
    <w:pPr>
      <w:spacing w:before="40" w:after="40" w:line="320" w:lineRule="atLeast"/>
      <w:jc w:val="both"/>
    </w:pPr>
    <w:rPr>
      <w:rFonts w:eastAsia="Times New Roman"/>
      <w:sz w:val="22"/>
      <w:szCs w:val="22"/>
    </w:rPr>
  </w:style>
  <w:style w:type="paragraph" w:customStyle="1" w:styleId="body10">
    <w:name w:val="body1"/>
    <w:basedOn w:val="Normal"/>
    <w:rsid w:val="001D47CC"/>
    <w:pPr>
      <w:spacing w:before="120" w:after="120" w:line="320" w:lineRule="atLeast"/>
      <w:jc w:val="both"/>
    </w:pPr>
    <w:rPr>
      <w:rFonts w:eastAsia="Times New Roman"/>
      <w:szCs w:val="20"/>
    </w:rPr>
  </w:style>
  <w:style w:type="paragraph" w:customStyle="1" w:styleId="tenphanmucluc">
    <w:name w:val="ten phan muc luc"/>
    <w:basedOn w:val="Normal"/>
    <w:rsid w:val="001D47CC"/>
    <w:pPr>
      <w:widowControl w:val="0"/>
      <w:spacing w:before="480" w:after="240"/>
      <w:jc w:val="center"/>
      <w:outlineLvl w:val="0"/>
    </w:pPr>
    <w:rPr>
      <w:rFonts w:ascii="Arial" w:eastAsia="Times New Roman" w:hAnsi="Arial"/>
      <w:b/>
      <w:bCs/>
      <w:szCs w:val="20"/>
    </w:rPr>
  </w:style>
  <w:style w:type="paragraph" w:customStyle="1" w:styleId="1">
    <w:name w:val="(1)"/>
    <w:basedOn w:val="Normal"/>
    <w:link w:val="1Char0"/>
    <w:rsid w:val="001D47CC"/>
    <w:pPr>
      <w:overflowPunct w:val="0"/>
      <w:autoSpaceDE w:val="0"/>
      <w:autoSpaceDN w:val="0"/>
      <w:adjustRightInd w:val="0"/>
      <w:ind w:left="680" w:hanging="340"/>
      <w:jc w:val="both"/>
      <w:textAlignment w:val="baseline"/>
    </w:pPr>
    <w:rPr>
      <w:rFonts w:ascii="VNTime" w:eastAsia="Times New Roman" w:hAnsi="VNTime"/>
      <w:sz w:val="22"/>
      <w:szCs w:val="20"/>
    </w:rPr>
  </w:style>
  <w:style w:type="paragraph" w:customStyle="1" w:styleId="a4">
    <w:name w:val="(a)"/>
    <w:basedOn w:val="1"/>
    <w:rsid w:val="001D47CC"/>
    <w:pPr>
      <w:ind w:left="1020"/>
    </w:pPr>
  </w:style>
  <w:style w:type="paragraph" w:customStyle="1" w:styleId="111">
    <w:name w:val="(1.1.1)"/>
    <w:basedOn w:val="Normal"/>
    <w:rsid w:val="001D47CC"/>
    <w:pPr>
      <w:tabs>
        <w:tab w:val="left" w:pos="340"/>
        <w:tab w:val="left" w:pos="680"/>
        <w:tab w:val="left" w:pos="1021"/>
      </w:tabs>
      <w:overflowPunct w:val="0"/>
      <w:autoSpaceDE w:val="0"/>
      <w:autoSpaceDN w:val="0"/>
      <w:adjustRightInd w:val="0"/>
      <w:textAlignment w:val="baseline"/>
    </w:pPr>
    <w:rPr>
      <w:rFonts w:ascii="VNTime" w:eastAsia="Times New Roman" w:hAnsi="VNTime"/>
      <w:b/>
      <w:sz w:val="22"/>
      <w:szCs w:val="20"/>
    </w:rPr>
  </w:style>
  <w:style w:type="paragraph" w:customStyle="1" w:styleId="noidung1">
    <w:name w:val="(noi dung)"/>
    <w:basedOn w:val="1"/>
    <w:rsid w:val="001D47CC"/>
    <w:pPr>
      <w:ind w:left="340" w:firstLine="0"/>
    </w:pPr>
  </w:style>
  <w:style w:type="paragraph" w:customStyle="1" w:styleId="110">
    <w:name w:val="1.1"/>
    <w:basedOn w:val="Normal"/>
    <w:rsid w:val="001D47CC"/>
    <w:pPr>
      <w:tabs>
        <w:tab w:val="left" w:pos="340"/>
        <w:tab w:val="left" w:pos="680"/>
        <w:tab w:val="left" w:pos="1021"/>
      </w:tabs>
      <w:overflowPunct w:val="0"/>
      <w:autoSpaceDE w:val="0"/>
      <w:autoSpaceDN w:val="0"/>
      <w:adjustRightInd w:val="0"/>
      <w:spacing w:after="120"/>
      <w:textAlignment w:val="baseline"/>
    </w:pPr>
    <w:rPr>
      <w:rFonts w:ascii="VNTime" w:eastAsia="Times New Roman" w:hAnsi="VNTime"/>
      <w:b/>
      <w:sz w:val="22"/>
      <w:szCs w:val="20"/>
    </w:rPr>
  </w:style>
  <w:style w:type="paragraph" w:customStyle="1" w:styleId="nd1">
    <w:name w:val="nd1"/>
    <w:basedOn w:val="noidung1"/>
    <w:rsid w:val="001D47CC"/>
    <w:pPr>
      <w:ind w:left="680"/>
    </w:pPr>
  </w:style>
  <w:style w:type="paragraph" w:customStyle="1" w:styleId="ghichu">
    <w:name w:val="ghi chu"/>
    <w:basedOn w:val="1"/>
    <w:rsid w:val="001D47CC"/>
    <w:pPr>
      <w:ind w:left="1020"/>
    </w:pPr>
    <w:rPr>
      <w:b/>
      <w:i/>
    </w:rPr>
  </w:style>
  <w:style w:type="paragraph" w:customStyle="1" w:styleId="ndgc">
    <w:name w:val="nd gc"/>
    <w:basedOn w:val="1"/>
    <w:rsid w:val="001D47CC"/>
    <w:pPr>
      <w:ind w:left="1701"/>
    </w:pPr>
    <w:rPr>
      <w:i/>
    </w:rPr>
  </w:style>
  <w:style w:type="paragraph" w:customStyle="1" w:styleId="nd10">
    <w:name w:val="nd (1)"/>
    <w:basedOn w:val="noidung1"/>
    <w:rsid w:val="001D47CC"/>
    <w:pPr>
      <w:ind w:left="680"/>
    </w:pPr>
  </w:style>
  <w:style w:type="paragraph" w:customStyle="1" w:styleId="1110">
    <w:name w:val="1.1.1"/>
    <w:basedOn w:val="Normal"/>
    <w:rsid w:val="001D47CC"/>
    <w:pPr>
      <w:overflowPunct w:val="0"/>
      <w:autoSpaceDE w:val="0"/>
      <w:autoSpaceDN w:val="0"/>
      <w:adjustRightInd w:val="0"/>
      <w:ind w:left="340" w:hanging="340"/>
      <w:jc w:val="both"/>
      <w:textAlignment w:val="baseline"/>
    </w:pPr>
    <w:rPr>
      <w:rFonts w:ascii="VNTime" w:eastAsia="Times New Roman" w:hAnsi="VNTime"/>
      <w:b/>
      <w:color w:val="0000FF"/>
      <w:sz w:val="22"/>
      <w:szCs w:val="20"/>
    </w:rPr>
  </w:style>
  <w:style w:type="paragraph" w:customStyle="1" w:styleId="nd">
    <w:name w:val="nd"/>
    <w:basedOn w:val="Normal"/>
    <w:rsid w:val="001D47CC"/>
    <w:pPr>
      <w:overflowPunct w:val="0"/>
      <w:autoSpaceDE w:val="0"/>
      <w:autoSpaceDN w:val="0"/>
      <w:adjustRightInd w:val="0"/>
      <w:ind w:left="340"/>
      <w:jc w:val="both"/>
      <w:textAlignment w:val="baseline"/>
    </w:pPr>
    <w:rPr>
      <w:rFonts w:ascii="VNTime" w:eastAsia="Times New Roman" w:hAnsi="VNTime"/>
      <w:color w:val="0000FF"/>
      <w:sz w:val="22"/>
      <w:szCs w:val="20"/>
    </w:rPr>
  </w:style>
  <w:style w:type="paragraph" w:customStyle="1" w:styleId="20">
    <w:name w:val="(2)"/>
    <w:basedOn w:val="1"/>
    <w:rsid w:val="001D47CC"/>
    <w:rPr>
      <w:color w:val="0000FF"/>
    </w:rPr>
  </w:style>
  <w:style w:type="paragraph" w:customStyle="1" w:styleId="23">
    <w:name w:val="2.3"/>
    <w:basedOn w:val="110"/>
    <w:rsid w:val="001D47CC"/>
    <w:pPr>
      <w:spacing w:after="0"/>
    </w:pPr>
  </w:style>
  <w:style w:type="paragraph" w:customStyle="1" w:styleId="32">
    <w:name w:val="3.2"/>
    <w:basedOn w:val="110"/>
    <w:rsid w:val="001D47CC"/>
    <w:pPr>
      <w:spacing w:after="0"/>
    </w:pPr>
  </w:style>
  <w:style w:type="paragraph" w:customStyle="1" w:styleId="51">
    <w:name w:val="5.1"/>
    <w:basedOn w:val="1"/>
    <w:rsid w:val="001D47CC"/>
    <w:pPr>
      <w:ind w:left="340"/>
    </w:pPr>
    <w:rPr>
      <w:b/>
    </w:rPr>
  </w:style>
  <w:style w:type="paragraph" w:customStyle="1" w:styleId="nho">
    <w:name w:val="nho"/>
    <w:basedOn w:val="noidung1"/>
    <w:rsid w:val="001D47CC"/>
    <w:pPr>
      <w:spacing w:line="260" w:lineRule="exact"/>
    </w:pPr>
  </w:style>
  <w:style w:type="character" w:customStyle="1" w:styleId="Style7Char">
    <w:name w:val="Style7 Char"/>
    <w:link w:val="Style7"/>
    <w:locked/>
    <w:rsid w:val="001D47CC"/>
    <w:rPr>
      <w:rFonts w:ascii="Times New Roman" w:eastAsia="Times New Roman" w:hAnsi="Times New Roman" w:cs="Times New Roman"/>
      <w:sz w:val="20"/>
      <w:szCs w:val="20"/>
    </w:rPr>
  </w:style>
  <w:style w:type="paragraph" w:customStyle="1" w:styleId="Normal13pt">
    <w:name w:val="Normal + 13 pt"/>
    <w:aliases w:val="Justified"/>
    <w:basedOn w:val="Normal"/>
    <w:rsid w:val="001D47CC"/>
    <w:pPr>
      <w:jc w:val="both"/>
    </w:pPr>
    <w:rPr>
      <w:rFonts w:ascii=".VnTime" w:eastAsia="Times New Roman" w:hAnsi=".VnTime"/>
      <w:noProof/>
      <w:sz w:val="28"/>
      <w:szCs w:val="20"/>
      <w:lang w:val="vi-VN"/>
    </w:rPr>
  </w:style>
  <w:style w:type="table" w:customStyle="1" w:styleId="BngChun">
    <w:name w:val="Bảng Chuẩn"/>
    <w:basedOn w:val="TableNormal"/>
    <w:semiHidden/>
    <w:rsid w:val="001D47CC"/>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frametitle">
    <w:name w:val="frame_title"/>
    <w:basedOn w:val="DefaultParagraphFont"/>
    <w:rsid w:val="001D47CC"/>
    <w:rPr>
      <w:rFonts w:ascii="Tahoma" w:eastAsia="MS Mincho" w:hAnsi="Tahoma" w:cs="Tahoma"/>
      <w:b/>
      <w:bCs/>
      <w:color w:val="FFFFFF"/>
      <w:spacing w:val="20"/>
      <w:sz w:val="22"/>
      <w:szCs w:val="22"/>
      <w:lang w:val="en-GB" w:eastAsia="zh-CN" w:bidi="ar-SA"/>
    </w:rPr>
  </w:style>
  <w:style w:type="character" w:customStyle="1" w:styleId="body">
    <w:name w:val="body"/>
    <w:rsid w:val="001D47CC"/>
  </w:style>
  <w:style w:type="character" w:customStyle="1" w:styleId="newscontent">
    <w:name w:val="newscontent"/>
    <w:rsid w:val="001D47CC"/>
  </w:style>
  <w:style w:type="paragraph" w:customStyle="1" w:styleId="GiuaCharChar">
    <w:name w:val="Giua Char Char"/>
    <w:basedOn w:val="Normal"/>
    <w:link w:val="GiuaCharCharChar"/>
    <w:autoRedefine/>
    <w:rsid w:val="001D47CC"/>
    <w:pPr>
      <w:spacing w:after="120"/>
      <w:jc w:val="center"/>
    </w:pPr>
    <w:rPr>
      <w:rFonts w:eastAsia="Times New Roman"/>
      <w:b/>
      <w:spacing w:val="24"/>
      <w:sz w:val="28"/>
      <w:szCs w:val="28"/>
    </w:rPr>
  </w:style>
  <w:style w:type="character" w:customStyle="1" w:styleId="GiuaCharCharChar">
    <w:name w:val="Giua Char Char Char"/>
    <w:basedOn w:val="DefaultParagraphFont"/>
    <w:link w:val="GiuaCharChar"/>
    <w:rsid w:val="001D47CC"/>
    <w:rPr>
      <w:rFonts w:ascii="Times New Roman" w:eastAsia="Times New Roman" w:hAnsi="Times New Roman" w:cs="Times New Roman"/>
      <w:b/>
      <w:spacing w:val="24"/>
      <w:sz w:val="28"/>
      <w:szCs w:val="28"/>
    </w:rPr>
  </w:style>
  <w:style w:type="character" w:customStyle="1" w:styleId="dieuCharChar0">
    <w:name w:val="dieu Char Char"/>
    <w:basedOn w:val="DefaultParagraphFont"/>
    <w:rsid w:val="001D47CC"/>
    <w:rPr>
      <w:b/>
      <w:color w:val="0000FF"/>
      <w:spacing w:val="24"/>
      <w:sz w:val="26"/>
      <w:szCs w:val="26"/>
      <w:lang w:val="en-US" w:eastAsia="en-US" w:bidi="ar-SA"/>
    </w:rPr>
  </w:style>
  <w:style w:type="paragraph" w:customStyle="1" w:styleId="GiuaChar">
    <w:name w:val="Giua Char"/>
    <w:basedOn w:val="Normal"/>
    <w:autoRedefine/>
    <w:rsid w:val="001D47CC"/>
    <w:pPr>
      <w:spacing w:after="120"/>
      <w:jc w:val="center"/>
    </w:pPr>
    <w:rPr>
      <w:rFonts w:eastAsia="Times New Roman"/>
      <w:spacing w:val="24"/>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Normal"/>
    <w:rsid w:val="001D47CC"/>
    <w:pPr>
      <w:spacing w:after="160" w:line="240" w:lineRule="exact"/>
    </w:pPr>
    <w:rPr>
      <w:rFonts w:eastAsia="Times New Roman"/>
      <w:noProof/>
      <w:sz w:val="20"/>
      <w:szCs w:val="20"/>
      <w:lang w:val="en-AU" w:eastAsia="en-US"/>
    </w:rPr>
  </w:style>
  <w:style w:type="paragraph" w:customStyle="1" w:styleId="CharCharCharCharCharCharCharCharCharCharCharCharCharCharCharCharCharCharCharCharChar">
    <w:name w:val=" Char Char Char Char Char Char Char Char Char Char Char Char Char Char Char Char Char Char Char Char Char"/>
    <w:basedOn w:val="Normal"/>
    <w:rsid w:val="001D47CC"/>
    <w:pPr>
      <w:spacing w:after="160" w:line="240" w:lineRule="exact"/>
    </w:pPr>
    <w:rPr>
      <w:rFonts w:eastAsia="Times New Roman"/>
      <w:noProof/>
      <w:sz w:val="20"/>
      <w:szCs w:val="20"/>
      <w:lang w:val="en-AU" w:eastAsia="en-US"/>
    </w:rPr>
  </w:style>
  <w:style w:type="numbering" w:customStyle="1" w:styleId="NoList1">
    <w:name w:val="No List1"/>
    <w:next w:val="NoList"/>
    <w:semiHidden/>
    <w:unhideWhenUsed/>
    <w:rsid w:val="001D47CC"/>
  </w:style>
  <w:style w:type="character" w:customStyle="1" w:styleId="CenterChar">
    <w:name w:val="Center Char"/>
    <w:link w:val="Center"/>
    <w:rsid w:val="001D47CC"/>
    <w:rPr>
      <w:rFonts w:ascii="Times New Roman" w:eastAsia="Times New Roman" w:hAnsi="Times New Roman" w:cs="Times New Roman"/>
      <w:sz w:val="28"/>
      <w:szCs w:val="28"/>
      <w:lang w:val="vi-VN"/>
    </w:rPr>
  </w:style>
  <w:style w:type="character" w:customStyle="1" w:styleId="TenvbChar">
    <w:name w:val="Tenvb Char"/>
    <w:link w:val="Tenvb"/>
    <w:rsid w:val="001D47CC"/>
    <w:rPr>
      <w:rFonts w:ascii="Times New Roman" w:eastAsia="Times New Roman" w:hAnsi="Times New Roman" w:cs="Times New Roman"/>
      <w:sz w:val="28"/>
      <w:szCs w:val="28"/>
    </w:rPr>
  </w:style>
  <w:style w:type="paragraph" w:customStyle="1" w:styleId="MB">
    <w:name w:val="MB"/>
    <w:basedOn w:val="Normal"/>
    <w:next w:val="Normal"/>
    <w:autoRedefine/>
    <w:qFormat/>
    <w:rsid w:val="001D47CC"/>
    <w:pPr>
      <w:ind w:left="720"/>
      <w:jc w:val="right"/>
      <w:outlineLvl w:val="0"/>
    </w:pPr>
    <w:rPr>
      <w:rFonts w:eastAsia="Calibri"/>
      <w:b/>
    </w:rPr>
  </w:style>
  <w:style w:type="table" w:customStyle="1" w:styleId="TableGrid2">
    <w:name w:val="Table Grid2"/>
    <w:basedOn w:val="TableNormal"/>
    <w:next w:val="TableGrid"/>
    <w:rsid w:val="001D47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D47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1D47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1D47CC"/>
    <w:pPr>
      <w:spacing w:before="120" w:after="360"/>
      <w:jc w:val="center"/>
    </w:pPr>
    <w:rPr>
      <w:rFonts w:eastAsia="Times New Roman"/>
      <w:b/>
      <w:sz w:val="28"/>
    </w:rPr>
  </w:style>
  <w:style w:type="paragraph" w:customStyle="1" w:styleId="Trichyeu">
    <w:name w:val="Trich yeu"/>
    <w:basedOn w:val="Normal"/>
    <w:rsid w:val="001D47CC"/>
    <w:pPr>
      <w:jc w:val="center"/>
    </w:pPr>
    <w:rPr>
      <w:rFonts w:eastAsia="Times New Roman"/>
      <w:b/>
      <w:sz w:val="28"/>
    </w:rPr>
  </w:style>
  <w:style w:type="paragraph" w:customStyle="1" w:styleId="OFFICE1">
    <w:name w:val="OFFICE 1"/>
    <w:link w:val="OFFICE1Char"/>
    <w:qFormat/>
    <w:rsid w:val="001D47CC"/>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1D47CC"/>
    <w:rPr>
      <w:rFonts w:ascii="Times New Roman" w:eastAsia="Calibri" w:hAnsi="Times New Roman" w:cs="Times New Roman"/>
      <w:b/>
      <w:sz w:val="26"/>
    </w:rPr>
  </w:style>
  <w:style w:type="character" w:customStyle="1" w:styleId="TitleChar3">
    <w:name w:val="Title Char3"/>
    <w:aliases w:val="Title Char Char1,Title Char Char Char2,TITLE Char,Title Char Char Char Char Char2,Title Char Char Char Char Char Char Char Char Char1,Report Title Char"/>
    <w:rsid w:val="001D47CC"/>
    <w:rPr>
      <w:b/>
      <w:bCs/>
      <w:i/>
      <w:iCs/>
      <w:sz w:val="26"/>
      <w:szCs w:val="26"/>
      <w:lang w:val="en-US" w:eastAsia="en-US" w:bidi="ar-SA"/>
    </w:rPr>
  </w:style>
  <w:style w:type="paragraph" w:customStyle="1" w:styleId="ThongTu">
    <w:name w:val="ThongTu"/>
    <w:basedOn w:val="Normal"/>
    <w:qFormat/>
    <w:rsid w:val="001D47CC"/>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1D47CC"/>
    <w:pPr>
      <w:spacing w:before="100" w:beforeAutospacing="1" w:after="100" w:afterAutospacing="1"/>
    </w:pPr>
    <w:rPr>
      <w:rFonts w:ascii="Arial" w:eastAsia="Times New Roman" w:hAnsi="Arial" w:cs="Arial"/>
      <w:sz w:val="20"/>
    </w:rPr>
  </w:style>
  <w:style w:type="character" w:customStyle="1" w:styleId="MMTopic2Char">
    <w:name w:val="MM Topic 2 Char"/>
    <w:link w:val="MMTopic2"/>
    <w:locked/>
    <w:rsid w:val="001D47CC"/>
    <w:rPr>
      <w:rFonts w:ascii="Arial" w:eastAsia="Times New Roman" w:hAnsi="Arial" w:cs="Arial"/>
      <w:b/>
      <w:bCs/>
      <w:i/>
      <w:iCs/>
      <w:sz w:val="28"/>
      <w:szCs w:val="28"/>
    </w:rPr>
  </w:style>
  <w:style w:type="paragraph" w:customStyle="1" w:styleId="conghoa">
    <w:name w:val="conghoa"/>
    <w:basedOn w:val="Normal"/>
    <w:rsid w:val="001D47CC"/>
    <w:pPr>
      <w:tabs>
        <w:tab w:val="center" w:pos="900"/>
        <w:tab w:val="center" w:pos="5940"/>
      </w:tabs>
      <w:overflowPunct w:val="0"/>
      <w:autoSpaceDE w:val="0"/>
      <w:autoSpaceDN w:val="0"/>
      <w:adjustRightInd w:val="0"/>
      <w:jc w:val="both"/>
      <w:textAlignment w:val="baseline"/>
    </w:pPr>
    <w:rPr>
      <w:rFonts w:ascii=".VnTimeH" w:eastAsia="Times New Roman" w:hAnsi=".VnTimeH" w:cs=".VnTimeH"/>
      <w:b/>
      <w:bCs/>
      <w:sz w:val="26"/>
      <w:szCs w:val="26"/>
      <w:lang w:val="pt-BR"/>
    </w:rPr>
  </w:style>
  <w:style w:type="paragraph" w:customStyle="1" w:styleId="title-p">
    <w:name w:val="title-p"/>
    <w:basedOn w:val="Normal"/>
    <w:rsid w:val="001D47CC"/>
    <w:pPr>
      <w:jc w:val="center"/>
    </w:pPr>
    <w:rPr>
      <w:sz w:val="20"/>
      <w:szCs w:val="20"/>
      <w:lang w:eastAsia="zh-CN"/>
    </w:rPr>
  </w:style>
  <w:style w:type="character" w:customStyle="1" w:styleId="Heading8Char1">
    <w:name w:val="Heading 8 Char1"/>
    <w:basedOn w:val="DefaultParagraphFont"/>
    <w:locked/>
    <w:rsid w:val="001D47CC"/>
    <w:rPr>
      <w:i/>
      <w:iCs/>
      <w:sz w:val="24"/>
      <w:szCs w:val="24"/>
      <w:lang w:val="en-US" w:eastAsia="en-US" w:bidi="ar-SA"/>
    </w:rPr>
  </w:style>
  <w:style w:type="paragraph" w:customStyle="1" w:styleId="muc20">
    <w:name w:val="muc2"/>
    <w:basedOn w:val="Normal"/>
    <w:rsid w:val="001D47CC"/>
    <w:pPr>
      <w:spacing w:before="60" w:after="60" w:line="400" w:lineRule="exact"/>
      <w:jc w:val="both"/>
    </w:pPr>
    <w:rPr>
      <w:rFonts w:eastAsia="Times New Roman"/>
      <w:b/>
      <w:color w:val="000000"/>
      <w:sz w:val="28"/>
      <w:szCs w:val="28"/>
    </w:rPr>
  </w:style>
  <w:style w:type="paragraph" w:customStyle="1" w:styleId="2dongcachCharChar">
    <w:name w:val="2 dong cach Char Char"/>
    <w:basedOn w:val="Normal"/>
    <w:link w:val="2dongcachCharCharChar"/>
    <w:rsid w:val="001D47CC"/>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basedOn w:val="DefaultParagraphFont"/>
    <w:link w:val="2dongcachCharChar"/>
    <w:locked/>
    <w:rsid w:val="001D47CC"/>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1D47CC"/>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1D47CC"/>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1D47CC"/>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basedOn w:val="DefaultParagraphFont"/>
    <w:link w:val="11chucdanhnguoiky-co11Char"/>
    <w:locked/>
    <w:rsid w:val="001D47CC"/>
    <w:rPr>
      <w:rFonts w:ascii=".VnAvantH" w:eastAsia="Calibri" w:hAnsi=".VnAvantH" w:cs="Times New Roman"/>
      <w:b/>
      <w:color w:val="000000"/>
    </w:rPr>
  </w:style>
  <w:style w:type="character" w:customStyle="1" w:styleId="6tenmucphanCharCharChar">
    <w:name w:val="6 ten muc phan Char Char Char"/>
    <w:basedOn w:val="DefaultParagraphFont"/>
    <w:link w:val="6tenmucphanCharChar"/>
    <w:locked/>
    <w:rsid w:val="001D47CC"/>
    <w:rPr>
      <w:rFonts w:ascii=".VnCentury SchoolbookH" w:eastAsia="Calibri" w:hAnsi=".VnCentury SchoolbookH" w:cs="Times New Roman"/>
      <w:b/>
      <w:color w:val="000000"/>
    </w:rPr>
  </w:style>
  <w:style w:type="paragraph" w:customStyle="1" w:styleId="b">
    <w:name w:val="b"/>
    <w:basedOn w:val="Normal"/>
    <w:link w:val="bChar"/>
    <w:rsid w:val="001D47CC"/>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1D47CC"/>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basedOn w:val="DefaultParagraphFont"/>
    <w:link w:val="1chinhtrangChar1CharChar"/>
    <w:locked/>
    <w:rsid w:val="001D47CC"/>
    <w:rPr>
      <w:rFonts w:ascii=".VnCentury Schoolbook" w:eastAsia="Calibri" w:hAnsi=".VnCentury Schoolbook" w:cs="Times New Roman"/>
      <w:color w:val="000000"/>
    </w:rPr>
  </w:style>
  <w:style w:type="paragraph" w:customStyle="1" w:styleId="coCharChar">
    <w:name w:val="co Char Char"/>
    <w:basedOn w:val="Normal"/>
    <w:link w:val="coCharCharChar"/>
    <w:rsid w:val="001D47CC"/>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basedOn w:val="DefaultParagraphFont"/>
    <w:link w:val="coCharChar"/>
    <w:locked/>
    <w:rsid w:val="001D47CC"/>
    <w:rPr>
      <w:rFonts w:ascii=".VnCentury Schoolbook" w:eastAsia="Calibri" w:hAnsi=".VnCentury Schoolbook" w:cs="Times New Roman"/>
      <w:color w:val="000000"/>
    </w:rPr>
  </w:style>
  <w:style w:type="character" w:customStyle="1" w:styleId="Style1chinhtrangChar1BoldCharCharChar">
    <w:name w:val="Style 1 chinh trang Char1 + Bold Char Char Char"/>
    <w:basedOn w:val="1chinhtrangChar1CharCharChar"/>
    <w:link w:val="Style1chinhtrangChar1BoldCharChar"/>
    <w:locked/>
    <w:rsid w:val="001D47CC"/>
    <w:rPr>
      <w:rFonts w:ascii=".VnCentury Schoolbook" w:eastAsia="Calibri" w:hAnsi=".VnCentury Schoolbook" w:cs="Times New Roman"/>
      <w:b/>
      <w:bCs/>
      <w:color w:val="000000"/>
    </w:rPr>
  </w:style>
  <w:style w:type="paragraph" w:customStyle="1" w:styleId="3sochuongCharChar">
    <w:name w:val="3 so chuong Char Char"/>
    <w:basedOn w:val="Normal"/>
    <w:link w:val="3sochuongCharCharChar"/>
    <w:rsid w:val="001D47CC"/>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1D47CC"/>
    <w:pPr>
      <w:widowControl w:val="0"/>
      <w:jc w:val="center"/>
    </w:pPr>
    <w:rPr>
      <w:rFonts w:ascii=".VnAvantH" w:eastAsia="Calibri" w:hAnsi=".VnAvantH"/>
      <w:b/>
      <w:color w:val="000000"/>
      <w:sz w:val="22"/>
      <w:szCs w:val="22"/>
    </w:rPr>
  </w:style>
  <w:style w:type="character" w:customStyle="1" w:styleId="4tenchuongCharCharChar">
    <w:name w:val="4 ten chuong Char Char Char"/>
    <w:basedOn w:val="DefaultParagraphFont"/>
    <w:link w:val="4tenchuongCharChar"/>
    <w:locked/>
    <w:rsid w:val="001D47CC"/>
    <w:rPr>
      <w:rFonts w:ascii=".VnAvantH" w:eastAsia="Calibri" w:hAnsi=".VnAvantH" w:cs="Times New Roman"/>
      <w:b/>
      <w:color w:val="000000"/>
    </w:rPr>
  </w:style>
  <w:style w:type="paragraph" w:customStyle="1" w:styleId="6tenmucphanChar">
    <w:name w:val="6 ten muc phan Char"/>
    <w:basedOn w:val="Normal"/>
    <w:rsid w:val="001D47CC"/>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1D47CC"/>
    <w:pPr>
      <w:widowControl w:val="0"/>
      <w:spacing w:before="60" w:after="60" w:line="264" w:lineRule="auto"/>
      <w:ind w:firstLine="567"/>
      <w:jc w:val="both"/>
    </w:pPr>
    <w:rPr>
      <w:rFonts w:ascii=".VnCentury Schoolbook" w:eastAsia="Times New Roman" w:hAnsi=".VnCentury Schoolbook"/>
      <w:b/>
      <w:color w:val="000000"/>
      <w:sz w:val="22"/>
      <w:szCs w:val="22"/>
      <w:lang w:val="en-US" w:eastAsia="en-US"/>
    </w:rPr>
  </w:style>
  <w:style w:type="character" w:customStyle="1" w:styleId="71CharCharCharCharCharCharCharCharChar">
    <w:name w:val="7   1 Char Char Char Char Char Char Char Char Char"/>
    <w:basedOn w:val="DefaultParagraphFont"/>
    <w:link w:val="71"/>
    <w:locked/>
    <w:rsid w:val="001D47CC"/>
    <w:rPr>
      <w:rFonts w:ascii=".VnCentury Schoolbook" w:eastAsia="Times New Roman" w:hAnsi=".VnCentury Schoolbook" w:cs="Times New Roman"/>
      <w:b/>
      <w:color w:val="000000"/>
      <w:lang w:val="en-US" w:eastAsia="en-US"/>
    </w:rPr>
  </w:style>
  <w:style w:type="paragraph" w:customStyle="1" w:styleId="8DakyCharCharChar">
    <w:name w:val="8 Da ky Char Char Char"/>
    <w:basedOn w:val="Normal"/>
    <w:link w:val="8DakyCharCharCharChar"/>
    <w:rsid w:val="001D47CC"/>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basedOn w:val="DefaultParagraphFont"/>
    <w:link w:val="8DakyCharCharChar"/>
    <w:locked/>
    <w:rsid w:val="001D47CC"/>
    <w:rPr>
      <w:rFonts w:ascii=".VnCentury Schoolbook" w:eastAsia="Calibri" w:hAnsi=".VnCentury Schoolbook" w:cs="Times New Roman"/>
      <w:i/>
      <w:color w:val="000000"/>
    </w:rPr>
  </w:style>
  <w:style w:type="paragraph" w:customStyle="1" w:styleId="9tieudetrongbang">
    <w:name w:val="9 tieu de trong bang"/>
    <w:basedOn w:val="Normal"/>
    <w:rsid w:val="001D47CC"/>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1D47CC"/>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1D47CC"/>
    <w:pPr>
      <w:spacing w:before="40" w:after="40"/>
      <w:jc w:val="both"/>
    </w:pPr>
    <w:rPr>
      <w:rFonts w:ascii=".VnArial" w:eastAsia="Calibri" w:hAnsi=".VnArial"/>
      <w:color w:val="000000"/>
      <w:sz w:val="21"/>
      <w:szCs w:val="21"/>
    </w:rPr>
  </w:style>
  <w:style w:type="paragraph" w:customStyle="1" w:styleId="DNtd6trichyeuVB">
    <w:name w:val="DN td6 trich yeu VB"/>
    <w:rsid w:val="001D47CC"/>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1D47CC"/>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1D47CC"/>
    <w:rPr>
      <w:rFonts w:ascii=".VnCentury Schoolbook" w:eastAsia="Calibri" w:hAnsi=".VnCentury Schoolbook" w:cs="Times New Roman"/>
      <w:color w:val="000000"/>
    </w:rPr>
  </w:style>
  <w:style w:type="paragraph" w:customStyle="1" w:styleId="aCharChar">
    <w:name w:val="a Char Char"/>
    <w:basedOn w:val="8DakyCharCharChar"/>
    <w:link w:val="aCharCharChar"/>
    <w:rsid w:val="001D47CC"/>
    <w:rPr>
      <w:rFonts w:ascii=".VnHelvetIns" w:hAnsi=".VnHelvetIns"/>
      <w:i w:val="0"/>
      <w:sz w:val="26"/>
      <w:szCs w:val="26"/>
    </w:rPr>
  </w:style>
  <w:style w:type="paragraph" w:customStyle="1" w:styleId="aa">
    <w:name w:val="®"/>
    <w:basedOn w:val="aCharChar"/>
    <w:rsid w:val="001D47CC"/>
    <w:rPr>
      <w:rFonts w:ascii=".VnArial" w:hAnsi=".VnArial"/>
      <w:b/>
      <w:sz w:val="22"/>
      <w:szCs w:val="22"/>
    </w:rPr>
  </w:style>
  <w:style w:type="paragraph" w:customStyle="1" w:styleId="eCharChar">
    <w:name w:val="e Char Char"/>
    <w:basedOn w:val="aCharChar"/>
    <w:link w:val="eCharCharChar"/>
    <w:rsid w:val="001D47CC"/>
    <w:rPr>
      <w:rFonts w:ascii=".VnAvantH" w:hAnsi=".VnAvantH"/>
      <w:b/>
    </w:rPr>
  </w:style>
  <w:style w:type="character" w:customStyle="1" w:styleId="1chinhtrangChar">
    <w:name w:val="1 chinh trang Char"/>
    <w:basedOn w:val="DefaultParagraphFont"/>
    <w:link w:val="1chinhtrang"/>
    <w:locked/>
    <w:rsid w:val="001D47CC"/>
    <w:rPr>
      <w:rFonts w:ascii=".VnCentury Schoolbook" w:hAnsi=".VnCentury Schoolbook"/>
      <w:color w:val="000000"/>
    </w:rPr>
  </w:style>
  <w:style w:type="paragraph" w:customStyle="1" w:styleId="nCharCharCharChar">
    <w:name w:val="n Char Char Char Char"/>
    <w:basedOn w:val="1chinhtrangChar1CharChar"/>
    <w:link w:val="nCharCharCharCharChar"/>
    <w:rsid w:val="001D47CC"/>
    <w:pPr>
      <w:ind w:left="1928" w:hanging="1361"/>
    </w:pPr>
  </w:style>
  <w:style w:type="character" w:customStyle="1" w:styleId="nCharCharCharCharChar">
    <w:name w:val="n Char Char Char Char Char"/>
    <w:basedOn w:val="DefaultParagraphFont"/>
    <w:link w:val="nCharCharCharChar"/>
    <w:locked/>
    <w:rsid w:val="001D47CC"/>
    <w:rPr>
      <w:rFonts w:ascii=".VnCentury Schoolbook" w:eastAsia="Calibri" w:hAnsi=".VnCentury Schoolbook" w:cs="Times New Roman"/>
      <w:color w:val="000000"/>
    </w:rPr>
  </w:style>
  <w:style w:type="character" w:customStyle="1" w:styleId="cCharCharChar">
    <w:name w:val="c Char Char Char"/>
    <w:basedOn w:val="8DakyCharCharCharChar"/>
    <w:rsid w:val="001D47CC"/>
    <w:rPr>
      <w:rFonts w:ascii=".VnCentury Schoolbook" w:eastAsia="Calibri" w:hAnsi=".VnCentury Schoolbook" w:cs="Times New Roman"/>
      <w:i/>
      <w:color w:val="000000"/>
    </w:rPr>
  </w:style>
  <w:style w:type="paragraph" w:customStyle="1" w:styleId="1chinhtrangCharCharChar1Char">
    <w:name w:val="1 chinh trang Char Char Char1 Char"/>
    <w:basedOn w:val="Normal"/>
    <w:link w:val="1chinhtrangCharCharChar1CharChar"/>
    <w:rsid w:val="001D47CC"/>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1D47CC"/>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1D47CC"/>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basedOn w:val="DefaultParagraphFont"/>
    <w:link w:val="5somucCharChar"/>
    <w:locked/>
    <w:rsid w:val="001D47CC"/>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1D47CC"/>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basedOn w:val="DefaultParagraphFont"/>
    <w:link w:val="1chinhtrangCharCharCharCharCharChar"/>
    <w:locked/>
    <w:rsid w:val="001D47CC"/>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1D47CC"/>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basedOn w:val="DefaultParagraphFont"/>
    <w:link w:val="4tenchuongCharCharCharCharChar"/>
    <w:locked/>
    <w:rsid w:val="001D47CC"/>
    <w:rPr>
      <w:rFonts w:ascii=".VnAvantH" w:eastAsia="Calibri" w:hAnsi=".VnAvantH" w:cs="Times New Roman"/>
      <w:b/>
      <w:color w:val="000000"/>
    </w:rPr>
  </w:style>
  <w:style w:type="paragraph" w:customStyle="1" w:styleId="1chinhtrangCharChar">
    <w:name w:val="1 chinh trang Char Char"/>
    <w:basedOn w:val="Normal"/>
    <w:rsid w:val="001D47CC"/>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1D47CC"/>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basedOn w:val="DefaultParagraphFont"/>
    <w:link w:val="2dongcachCharCharCharCharChar"/>
    <w:locked/>
    <w:rsid w:val="001D47CC"/>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1D47CC"/>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basedOn w:val="DefaultParagraphFont"/>
    <w:link w:val="1chinhtrangCharChar1CharCharChar"/>
    <w:locked/>
    <w:rsid w:val="001D47CC"/>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1D47CC"/>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basedOn w:val="DefaultParagraphFont"/>
    <w:link w:val="cCharCharCharCharChar"/>
    <w:locked/>
    <w:rsid w:val="001D47CC"/>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1D47CC"/>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basedOn w:val="DefaultParagraphFont"/>
    <w:link w:val="coCharCharCharCharChar"/>
    <w:locked/>
    <w:rsid w:val="001D47CC"/>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1D47CC"/>
    <w:rPr>
      <w:rFonts w:ascii=".VnCentury Schoolbook" w:hAnsi=".VnCentury Schoolbook" w:cs="Times New Roman"/>
      <w:b/>
      <w:color w:val="000000"/>
      <w:spacing w:val="24"/>
      <w:sz w:val="22"/>
    </w:rPr>
  </w:style>
  <w:style w:type="paragraph" w:customStyle="1" w:styleId="8Daky">
    <w:name w:val="8 Da ky"/>
    <w:basedOn w:val="Normal"/>
    <w:rsid w:val="001D47CC"/>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1D47CC"/>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1D47CC"/>
    <w:pPr>
      <w:widowControl w:val="0"/>
      <w:spacing w:before="60" w:after="60" w:line="264" w:lineRule="auto"/>
      <w:ind w:left="2637" w:hanging="1361"/>
      <w:jc w:val="both"/>
    </w:pPr>
    <w:rPr>
      <w:rFonts w:ascii=".VnCentury Schoolbook" w:eastAsia="Calibri" w:hAnsi=".VnCentury Schoolbook"/>
      <w:color w:val="000000"/>
      <w:sz w:val="22"/>
      <w:szCs w:val="28"/>
    </w:rPr>
  </w:style>
  <w:style w:type="paragraph" w:customStyle="1" w:styleId="ndtk">
    <w:name w:val="ndtk"/>
    <w:basedOn w:val="Normal"/>
    <w:rsid w:val="001D47CC"/>
    <w:pPr>
      <w:widowControl w:val="0"/>
      <w:jc w:val="center"/>
    </w:pPr>
    <w:rPr>
      <w:rFonts w:ascii=".VnHelvetInsH" w:eastAsia="Calibri" w:hAnsi=".VnHelvetInsH"/>
      <w:color w:val="000000"/>
      <w:sz w:val="26"/>
      <w:szCs w:val="22"/>
    </w:rPr>
  </w:style>
  <w:style w:type="paragraph" w:customStyle="1" w:styleId="No">
    <w:name w:val="No"/>
    <w:basedOn w:val="Normal"/>
    <w:rsid w:val="001D47CC"/>
    <w:pPr>
      <w:widowControl w:val="0"/>
      <w:spacing w:before="60" w:after="60" w:line="264" w:lineRule="auto"/>
      <w:ind w:left="1786" w:hanging="1361"/>
      <w:jc w:val="both"/>
    </w:pPr>
    <w:rPr>
      <w:rFonts w:ascii=".VnCentury Schoolbook" w:eastAsia="Calibri" w:hAnsi=".VnCentury Schoolbook"/>
      <w:color w:val="000000"/>
      <w:sz w:val="22"/>
      <w:szCs w:val="28"/>
    </w:rPr>
  </w:style>
  <w:style w:type="paragraph" w:customStyle="1" w:styleId="DNbieuky">
    <w:name w:val="DN bieu ky"/>
    <w:rsid w:val="001D47CC"/>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1D47CC"/>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1D47CC"/>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1D47CC"/>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1D47CC"/>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1D47CC"/>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1D47CC"/>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1D47CC"/>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1D47CC"/>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1D47CC"/>
    <w:rPr>
      <w:sz w:val="24"/>
      <w:szCs w:val="24"/>
    </w:rPr>
  </w:style>
  <w:style w:type="table" w:customStyle="1" w:styleId="TableGrid11">
    <w:name w:val="Table Grid11"/>
    <w:rsid w:val="001D47CC"/>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1D47CC"/>
    <w:pPr>
      <w:jc w:val="center"/>
    </w:pPr>
    <w:rPr>
      <w:rFonts w:ascii=".VnHelvetInsH" w:eastAsia="Calibri" w:hAnsi=".VnHelvetInsH"/>
      <w:color w:val="000000"/>
      <w:sz w:val="32"/>
      <w:szCs w:val="32"/>
    </w:rPr>
  </w:style>
  <w:style w:type="paragraph" w:customStyle="1" w:styleId="17Char">
    <w:name w:val="17 Char"/>
    <w:basedOn w:val="eCharChar"/>
    <w:link w:val="17CharChar"/>
    <w:rsid w:val="001D47CC"/>
    <w:pPr>
      <w:spacing w:before="120"/>
    </w:pPr>
  </w:style>
  <w:style w:type="paragraph" w:customStyle="1" w:styleId="142">
    <w:name w:val="142"/>
    <w:basedOn w:val="4tenchuongCharChar"/>
    <w:rsid w:val="001D47CC"/>
  </w:style>
  <w:style w:type="character" w:customStyle="1" w:styleId="noCharCharChar">
    <w:name w:val="no Char Char Char"/>
    <w:basedOn w:val="DefaultParagraphFont"/>
    <w:link w:val="noCharChar"/>
    <w:locked/>
    <w:rsid w:val="001D47CC"/>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1D47CC"/>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1D47CC"/>
    <w:rPr>
      <w:b/>
      <w:bCs/>
    </w:rPr>
  </w:style>
  <w:style w:type="character" w:customStyle="1" w:styleId="aCharCharChar">
    <w:name w:val="a Char Char Char"/>
    <w:basedOn w:val="8DakyCharCharCharChar"/>
    <w:link w:val="aCharChar"/>
    <w:locked/>
    <w:rsid w:val="001D47CC"/>
    <w:rPr>
      <w:rFonts w:ascii=".VnHelvetIns" w:eastAsia="Calibri" w:hAnsi=".VnHelvetIns" w:cs="Times New Roman"/>
      <w:i w:val="0"/>
      <w:color w:val="000000"/>
      <w:sz w:val="26"/>
      <w:szCs w:val="26"/>
    </w:rPr>
  </w:style>
  <w:style w:type="character" w:customStyle="1" w:styleId="eCharCharChar">
    <w:name w:val="e Char Char Char"/>
    <w:basedOn w:val="aCharCharChar"/>
    <w:link w:val="eCharChar"/>
    <w:locked/>
    <w:rsid w:val="001D47CC"/>
    <w:rPr>
      <w:rFonts w:ascii=".VnAvantH" w:eastAsia="Calibri" w:hAnsi=".VnAvantH" w:cs="Times New Roman"/>
      <w:b/>
      <w:i w:val="0"/>
      <w:color w:val="000000"/>
      <w:sz w:val="26"/>
      <w:szCs w:val="26"/>
    </w:rPr>
  </w:style>
  <w:style w:type="character" w:customStyle="1" w:styleId="17CharChar">
    <w:name w:val="17 Char Char"/>
    <w:basedOn w:val="eCharCharChar"/>
    <w:link w:val="17Char"/>
    <w:locked/>
    <w:rsid w:val="001D47CC"/>
    <w:rPr>
      <w:rFonts w:ascii=".VnAvantH" w:eastAsia="Calibri" w:hAnsi=".VnAvantH" w:cs="Times New Roman"/>
      <w:b/>
      <w:i w:val="0"/>
      <w:color w:val="000000"/>
      <w:sz w:val="26"/>
      <w:szCs w:val="26"/>
    </w:rPr>
  </w:style>
  <w:style w:type="character" w:customStyle="1" w:styleId="phanCharCharCharCharCharCharChar">
    <w:name w:val="phan Char Char Char Char Char Char Char"/>
    <w:basedOn w:val="DefaultParagraphFont"/>
    <w:link w:val="5somuc"/>
    <w:locked/>
    <w:rsid w:val="001D47CC"/>
    <w:rPr>
      <w:rFonts w:ascii=".VnCentury Schoolbook" w:eastAsia="Calibri" w:hAnsi=".VnCentury Schoolbook" w:cs="Times New Roman"/>
      <w:b/>
      <w:color w:val="000000"/>
    </w:rPr>
  </w:style>
  <w:style w:type="paragraph" w:customStyle="1" w:styleId="DNkyphoky">
    <w:name w:val="DN ky pho ky"/>
    <w:rsid w:val="001D47CC"/>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1D47CC"/>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basedOn w:val="DefaultParagraphFont"/>
    <w:rsid w:val="001D47CC"/>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1D47CC"/>
    <w:rPr>
      <w:rFonts w:ascii=".VnArial" w:eastAsia="Calibri" w:hAnsi=".VnArial" w:cs="Times New Roman"/>
      <w:b/>
      <w:color w:val="000000"/>
    </w:rPr>
  </w:style>
  <w:style w:type="paragraph" w:customStyle="1" w:styleId="c1d">
    <w:name w:val="c1d"/>
    <w:basedOn w:val="Normal"/>
    <w:rsid w:val="001D47CC"/>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1D47CC"/>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1D47CC"/>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1D47CC"/>
    <w:rPr>
      <w:b/>
    </w:rPr>
  </w:style>
  <w:style w:type="paragraph" w:customStyle="1" w:styleId="22">
    <w:name w:val="22"/>
    <w:basedOn w:val="Normal"/>
    <w:rsid w:val="001D47CC"/>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1D47CC"/>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Cs w:val="20"/>
    </w:rPr>
  </w:style>
  <w:style w:type="paragraph" w:customStyle="1" w:styleId="c1">
    <w:name w:val="c1"/>
    <w:basedOn w:val="Normal"/>
    <w:rsid w:val="001D47CC"/>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1D47CC"/>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1D47CC"/>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basedOn w:val="DefaultParagraphFont"/>
    <w:rsid w:val="001D47CC"/>
    <w:rPr>
      <w:rFonts w:ascii=".VnCentury Schoolbook" w:hAnsi=".VnCentury Schoolbook" w:cs="Times New Roman"/>
      <w:color w:val="000000"/>
      <w:sz w:val="22"/>
      <w:szCs w:val="22"/>
      <w:lang w:val="en-US" w:eastAsia="en-US" w:bidi="ar-SA"/>
    </w:rPr>
  </w:style>
  <w:style w:type="paragraph" w:customStyle="1" w:styleId="no0">
    <w:name w:val="no"/>
    <w:basedOn w:val="Normal"/>
    <w:rsid w:val="001D47CC"/>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1D47CC"/>
    <w:pPr>
      <w:ind w:hanging="227"/>
    </w:pPr>
  </w:style>
  <w:style w:type="paragraph" w:customStyle="1" w:styleId="25">
    <w:name w:val="25"/>
    <w:basedOn w:val="Normal"/>
    <w:rsid w:val="001D47CC"/>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1D47CC"/>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1D47CC"/>
    <w:rPr>
      <w:rFonts w:ascii=".VnCentury Schoolbook" w:eastAsia="Calibri" w:hAnsi=".VnCentury Schoolbook" w:cs="Times New Roman"/>
      <w:color w:val="000000"/>
    </w:rPr>
  </w:style>
  <w:style w:type="paragraph" w:customStyle="1" w:styleId="n-chuongten">
    <w:name w:val="n-chuongten"/>
    <w:basedOn w:val="Normal"/>
    <w:rsid w:val="001D47CC"/>
    <w:pPr>
      <w:spacing w:after="240"/>
      <w:jc w:val="center"/>
    </w:pPr>
    <w:rPr>
      <w:rFonts w:ascii=".VnTimeH" w:eastAsia="Calibri" w:hAnsi=".VnTimeH"/>
      <w:b/>
      <w:sz w:val="28"/>
      <w:szCs w:val="20"/>
    </w:rPr>
  </w:style>
  <w:style w:type="paragraph" w:customStyle="1" w:styleId="3sochuong">
    <w:name w:val="3 so chuong"/>
    <w:basedOn w:val="Normal"/>
    <w:rsid w:val="001D47CC"/>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1D47CC"/>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1D47CC"/>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1D47CC"/>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1D47CC"/>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1D47CC"/>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1D47CC"/>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1D47CC"/>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1D47CC"/>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1D47CC"/>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1D47CC"/>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1D47CC"/>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1D47CC"/>
    <w:pPr>
      <w:spacing w:after="0" w:line="240" w:lineRule="auto"/>
    </w:pPr>
    <w:rPr>
      <w:rFonts w:ascii=".VnHelvetInsH" w:eastAsia="Calibri" w:hAnsi=".VnHelvetInsH" w:cs=".VnTime"/>
      <w:bCs/>
      <w:color w:val="000000"/>
      <w:szCs w:val="32"/>
    </w:rPr>
  </w:style>
  <w:style w:type="paragraph" w:customStyle="1" w:styleId="DNtd2tennuoc">
    <w:name w:val="DN td2 ten nuoc"/>
    <w:rsid w:val="001D47CC"/>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1D47CC"/>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1D47CC"/>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1D47CC"/>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1D47CC"/>
    <w:pPr>
      <w:spacing w:line="240" w:lineRule="auto"/>
    </w:pPr>
    <w:rPr>
      <w:rFonts w:ascii=".VnHelvetIns" w:hAnsi=".VnHelvetIns"/>
      <w:i w:val="0"/>
      <w:sz w:val="26"/>
      <w:szCs w:val="26"/>
    </w:rPr>
  </w:style>
  <w:style w:type="paragraph" w:customStyle="1" w:styleId="e">
    <w:name w:val="e"/>
    <w:basedOn w:val="ab"/>
    <w:rsid w:val="001D47CC"/>
    <w:rPr>
      <w:rFonts w:ascii=".VnAvantH" w:hAnsi=".VnAvantH"/>
      <w:b/>
      <w:sz w:val="22"/>
      <w:szCs w:val="22"/>
    </w:rPr>
  </w:style>
  <w:style w:type="character" w:customStyle="1" w:styleId="z-TopofFormChar1">
    <w:name w:val="z-Top of Form Char1"/>
    <w:basedOn w:val="DefaultParagraphFont"/>
    <w:link w:val="z-TopofForm"/>
    <w:semiHidden/>
    <w:locked/>
    <w:rsid w:val="001D47CC"/>
    <w:rPr>
      <w:rFonts w:ascii="Arial" w:eastAsia="Times New Roman" w:hAnsi="Arial" w:cs="Times New Roman"/>
      <w:vanish/>
      <w:sz w:val="16"/>
      <w:szCs w:val="16"/>
      <w:lang w:val="en-US" w:eastAsia="en-US"/>
    </w:rPr>
  </w:style>
  <w:style w:type="paragraph" w:customStyle="1" w:styleId="c0">
    <w:name w:val="c+"/>
    <w:basedOn w:val="Normal"/>
    <w:rsid w:val="001D47CC"/>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1D47CC"/>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1D47CC"/>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basedOn w:val="DefaultParagraphFont"/>
    <w:rsid w:val="001D47CC"/>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1D47CC"/>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1D47CC"/>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1D47CC"/>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1D47CC"/>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1D47CC"/>
    <w:pPr>
      <w:ind w:firstLine="425"/>
    </w:pPr>
    <w:rPr>
      <w:spacing w:val="-4"/>
    </w:rPr>
  </w:style>
  <w:style w:type="paragraph" w:customStyle="1" w:styleId="12Char">
    <w:name w:val="1.2 Char"/>
    <w:basedOn w:val="1chinhtrangCharCharChar1Char"/>
    <w:rsid w:val="001D47CC"/>
    <w:pPr>
      <w:tabs>
        <w:tab w:val="center" w:leader="dot" w:pos="6237"/>
      </w:tabs>
      <w:ind w:firstLine="425"/>
    </w:pPr>
  </w:style>
  <w:style w:type="paragraph" w:customStyle="1" w:styleId="14">
    <w:name w:val="1.4"/>
    <w:basedOn w:val="Normal"/>
    <w:rsid w:val="001D47CC"/>
    <w:pPr>
      <w:jc w:val="center"/>
    </w:pPr>
    <w:rPr>
      <w:rFonts w:ascii=".VnAvantH" w:eastAsia="Calibri" w:hAnsi=".VnAvantH"/>
      <w:b/>
      <w:bCs/>
      <w:color w:val="000000"/>
      <w:sz w:val="20"/>
      <w:szCs w:val="26"/>
    </w:rPr>
  </w:style>
  <w:style w:type="paragraph" w:customStyle="1" w:styleId="150">
    <w:name w:val="1.5"/>
    <w:basedOn w:val="12Char"/>
    <w:rsid w:val="001D47CC"/>
    <w:pPr>
      <w:ind w:firstLine="0"/>
    </w:pPr>
    <w:rPr>
      <w:rFonts w:ascii=".VnArial" w:hAnsi=".VnArial"/>
      <w:sz w:val="20"/>
      <w:szCs w:val="20"/>
    </w:rPr>
  </w:style>
  <w:style w:type="paragraph" w:customStyle="1" w:styleId="160">
    <w:name w:val="1.6"/>
    <w:basedOn w:val="12Char"/>
    <w:rsid w:val="001D47CC"/>
    <w:pPr>
      <w:spacing w:before="0" w:after="0"/>
      <w:ind w:firstLine="0"/>
      <w:jc w:val="center"/>
    </w:pPr>
    <w:rPr>
      <w:rFonts w:ascii=".VnArial" w:hAnsi=".VnArial"/>
      <w:b/>
      <w:sz w:val="20"/>
      <w:szCs w:val="20"/>
    </w:rPr>
  </w:style>
  <w:style w:type="paragraph" w:customStyle="1" w:styleId="71Char0">
    <w:name w:val="7        1 Char"/>
    <w:aliases w:val="2 ... Char"/>
    <w:basedOn w:val="Normal"/>
    <w:rsid w:val="001D47CC"/>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1D47CC"/>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1D47CC"/>
    <w:rPr>
      <w:rFonts w:ascii=".VnCentury Schoolbook" w:hAnsi=".VnCentury Schoolbook" w:cs="Times New Roman"/>
      <w:b/>
      <w:color w:val="000000"/>
      <w:sz w:val="22"/>
      <w:szCs w:val="22"/>
      <w:lang w:val="en-US" w:eastAsia="en-US" w:bidi="ar-SA"/>
    </w:rPr>
  </w:style>
  <w:style w:type="paragraph" w:customStyle="1" w:styleId="13">
    <w:name w:val="1.3"/>
    <w:basedOn w:val="12Char"/>
    <w:rsid w:val="001D47CC"/>
  </w:style>
  <w:style w:type="paragraph" w:customStyle="1" w:styleId="Style8DakyCentered">
    <w:name w:val="Style 8 Da ky + Centered"/>
    <w:basedOn w:val="8Daky"/>
    <w:rsid w:val="001D47CC"/>
    <w:pPr>
      <w:spacing w:line="240" w:lineRule="auto"/>
    </w:pPr>
    <w:rPr>
      <w:iCs/>
    </w:rPr>
  </w:style>
  <w:style w:type="paragraph" w:customStyle="1" w:styleId="12">
    <w:name w:val="12"/>
    <w:basedOn w:val="Normal"/>
    <w:rsid w:val="001D47CC"/>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basedOn w:val="DefaultParagraphFont"/>
    <w:locked/>
    <w:rsid w:val="001D47CC"/>
    <w:rPr>
      <w:rFonts w:ascii="Tahoma" w:hAnsi="Tahoma" w:cs="Tahoma"/>
      <w:lang w:val="en-US" w:eastAsia="en-US" w:bidi="ar-SA"/>
    </w:rPr>
  </w:style>
  <w:style w:type="paragraph" w:customStyle="1" w:styleId="71Char1">
    <w:name w:val="7.1 Char"/>
    <w:basedOn w:val="Normal"/>
    <w:rsid w:val="001D47CC"/>
    <w:pPr>
      <w:widowControl w:val="0"/>
      <w:spacing w:before="60" w:after="60" w:line="264" w:lineRule="auto"/>
      <w:ind w:firstLine="425"/>
      <w:jc w:val="both"/>
    </w:pPr>
    <w:rPr>
      <w:rFonts w:ascii=".VnCentury Schoolbook" w:hAnsi=".VnCentury Schoolbook"/>
      <w:b/>
      <w:i/>
      <w:color w:val="000000"/>
      <w:sz w:val="22"/>
      <w:szCs w:val="22"/>
      <w:lang w:val="en-AU"/>
    </w:rPr>
  </w:style>
  <w:style w:type="character" w:customStyle="1" w:styleId="71CharChar0">
    <w:name w:val="7.1 Char Char"/>
    <w:basedOn w:val="DefaultParagraphFont"/>
    <w:rsid w:val="001D47CC"/>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1D47CC"/>
    <w:rPr>
      <w:b w:val="0"/>
      <w:bCs/>
      <w:i w:val="0"/>
      <w:iCs/>
    </w:rPr>
  </w:style>
  <w:style w:type="character" w:customStyle="1" w:styleId="Style71BoldItalicCharChar">
    <w:name w:val="Style 7.1 + Bold Italic Char Char"/>
    <w:basedOn w:val="71CharChar0"/>
    <w:rsid w:val="001D47CC"/>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1D47CC"/>
    <w:pPr>
      <w:widowControl w:val="0"/>
      <w:spacing w:before="60" w:after="60" w:line="264" w:lineRule="auto"/>
      <w:ind w:firstLine="425"/>
      <w:jc w:val="both"/>
    </w:pPr>
    <w:rPr>
      <w:rFonts w:ascii=".VnCentury Schoolbook" w:hAnsi=".VnCentury Schoolbook"/>
      <w:color w:val="000000"/>
      <w:sz w:val="22"/>
      <w:szCs w:val="22"/>
      <w:lang w:val="en-AU"/>
    </w:rPr>
  </w:style>
  <w:style w:type="character" w:customStyle="1" w:styleId="1CharChar0">
    <w:name w:val=".1 Char Char"/>
    <w:basedOn w:val="DefaultParagraphFont"/>
    <w:rsid w:val="001D47CC"/>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1D47CC"/>
    <w:pPr>
      <w:jc w:val="right"/>
    </w:pPr>
  </w:style>
  <w:style w:type="paragraph" w:customStyle="1" w:styleId="81">
    <w:name w:val="8.1"/>
    <w:basedOn w:val="8Daky"/>
    <w:rsid w:val="001D47CC"/>
    <w:pPr>
      <w:spacing w:line="240" w:lineRule="auto"/>
    </w:pPr>
    <w:rPr>
      <w:lang w:val="en-AU"/>
    </w:rPr>
  </w:style>
  <w:style w:type="character" w:customStyle="1" w:styleId="12CharChar">
    <w:name w:val="1.2 Char Char"/>
    <w:basedOn w:val="1chinhtrangCharCharChar1CharChar"/>
    <w:rsid w:val="001D47CC"/>
    <w:rPr>
      <w:rFonts w:ascii=".VnCentury Schoolbook" w:eastAsia="Calibri" w:hAnsi=".VnCentury Schoolbook" w:cs="Times New Roman"/>
      <w:color w:val="000000"/>
    </w:rPr>
  </w:style>
  <w:style w:type="paragraph" w:customStyle="1" w:styleId="73">
    <w:name w:val="7.3"/>
    <w:basedOn w:val="72"/>
    <w:rsid w:val="001D47CC"/>
  </w:style>
  <w:style w:type="paragraph" w:customStyle="1" w:styleId="83">
    <w:name w:val="8.3"/>
    <w:basedOn w:val="110"/>
    <w:rsid w:val="001D47CC"/>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1D47CC"/>
  </w:style>
  <w:style w:type="paragraph" w:customStyle="1" w:styleId="1VnTimeH">
    <w:name w:val="1 + .VnTimeH"/>
    <w:aliases w:val="I11talic"/>
    <w:basedOn w:val="Normal"/>
    <w:rsid w:val="001D47CC"/>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0">
    <w:name w:val="1.2"/>
    <w:basedOn w:val="Normal"/>
    <w:rsid w:val="001D47CC"/>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1D47CC"/>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1D47CC"/>
    <w:pPr>
      <w:widowControl w:val="0"/>
      <w:spacing w:before="60" w:after="60" w:line="264" w:lineRule="auto"/>
      <w:ind w:firstLine="425"/>
      <w:jc w:val="both"/>
    </w:pPr>
    <w:rPr>
      <w:rFonts w:ascii=".VnCentury Schoolbook" w:hAnsi=".VnCentury Schoolbook"/>
      <w:b/>
      <w:i/>
      <w:color w:val="000000"/>
      <w:sz w:val="22"/>
      <w:szCs w:val="22"/>
      <w:lang w:val="en-AU"/>
    </w:rPr>
  </w:style>
  <w:style w:type="paragraph" w:customStyle="1" w:styleId="Style71BoldItalic">
    <w:name w:val="Style 7.1 + Bold Italic"/>
    <w:basedOn w:val="711"/>
    <w:rsid w:val="001D47CC"/>
    <w:rPr>
      <w:b w:val="0"/>
      <w:bCs/>
      <w:i w:val="0"/>
      <w:iCs/>
    </w:rPr>
  </w:style>
  <w:style w:type="paragraph" w:customStyle="1" w:styleId="10">
    <w:name w:val=".1"/>
    <w:basedOn w:val="Normal"/>
    <w:rsid w:val="001D47CC"/>
    <w:pPr>
      <w:widowControl w:val="0"/>
      <w:spacing w:before="60" w:after="60" w:line="264" w:lineRule="auto"/>
      <w:ind w:firstLine="425"/>
      <w:jc w:val="both"/>
    </w:pPr>
    <w:rPr>
      <w:rFonts w:ascii=".VnCentury Schoolbook" w:hAnsi=".VnCentury Schoolbook"/>
      <w:color w:val="000000"/>
      <w:sz w:val="22"/>
      <w:szCs w:val="22"/>
      <w:lang w:val="en-AU"/>
    </w:rPr>
  </w:style>
  <w:style w:type="character" w:customStyle="1" w:styleId="SubtitleChar2">
    <w:name w:val="Subtitle Char2"/>
    <w:basedOn w:val="DefaultParagraphFont"/>
    <w:locked/>
    <w:rsid w:val="001D47CC"/>
    <w:rPr>
      <w:rFonts w:ascii=".VnTimeH" w:hAnsi=".VnTimeH"/>
      <w:b/>
      <w:sz w:val="28"/>
      <w:lang w:val="en-US" w:eastAsia="en-US" w:bidi="ar-SA"/>
    </w:rPr>
  </w:style>
  <w:style w:type="table" w:customStyle="1" w:styleId="TableGrid12">
    <w:name w:val="Table Grid12"/>
    <w:rsid w:val="001D47C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1D47CC"/>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1D47CC"/>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1D47CC"/>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1D47CC"/>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1D47CC"/>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1D47CC"/>
    <w:pPr>
      <w:spacing w:before="300" w:after="80"/>
      <w:jc w:val="center"/>
    </w:pPr>
    <w:rPr>
      <w:rFonts w:ascii=".VnTime" w:eastAsia="Calibri" w:hAnsi=".VnTime"/>
      <w:b/>
      <w:i/>
      <w:sz w:val="28"/>
      <w:szCs w:val="20"/>
    </w:rPr>
  </w:style>
  <w:style w:type="paragraph" w:customStyle="1" w:styleId="chuongmuc">
    <w:name w:val="chuongmuc"/>
    <w:rsid w:val="001D47CC"/>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1D47CC"/>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1D47CC"/>
    <w:pPr>
      <w:tabs>
        <w:tab w:val="left" w:pos="567"/>
      </w:tabs>
      <w:spacing w:after="0" w:line="264" w:lineRule="auto"/>
      <w:contextualSpacing w:val="0"/>
      <w:jc w:val="center"/>
    </w:pPr>
    <w:rPr>
      <w:rFonts w:ascii=".VnHelvetInsH" w:eastAsia="Calibri" w:hAnsi=".VnHelvetInsH" w:cs="Times New Roman"/>
      <w:spacing w:val="0"/>
      <w:kern w:val="0"/>
      <w:sz w:val="36"/>
      <w:szCs w:val="20"/>
      <w:lang w:val="en-US" w:eastAsia="en-US"/>
    </w:rPr>
  </w:style>
  <w:style w:type="paragraph" w:customStyle="1" w:styleId="15CharCharChar">
    <w:name w:val="15 Char Char Char"/>
    <w:basedOn w:val="BodyText"/>
    <w:link w:val="15CharCharCharChar"/>
    <w:rsid w:val="001D47CC"/>
    <w:pPr>
      <w:tabs>
        <w:tab w:val="left" w:pos="567"/>
      </w:tabs>
      <w:autoSpaceDE/>
      <w:autoSpaceDN/>
      <w:jc w:val="center"/>
    </w:pPr>
    <w:rPr>
      <w:rFonts w:ascii=".VnHelvetIns" w:eastAsia="Calibri" w:hAnsi=".VnHelvetIns" w:cs=".VnTime"/>
      <w:b/>
      <w:color w:val="000000"/>
      <w:spacing w:val="20"/>
      <w:sz w:val="26"/>
      <w:szCs w:val="26"/>
      <w:lang w:val="en-US"/>
    </w:rPr>
  </w:style>
  <w:style w:type="paragraph" w:customStyle="1" w:styleId="4CharCharChar">
    <w:name w:val="4 Char Char Char"/>
    <w:basedOn w:val="Heading6"/>
    <w:link w:val="4CharCharCharChar"/>
    <w:rsid w:val="001D47CC"/>
    <w:pPr>
      <w:keepNext w:val="0"/>
      <w:keepLines w:val="0"/>
      <w:numPr>
        <w:ilvl w:val="0"/>
        <w:numId w:val="0"/>
      </w:numPr>
      <w:tabs>
        <w:tab w:val="left" w:pos="567"/>
      </w:tabs>
      <w:spacing w:before="0"/>
      <w:jc w:val="center"/>
    </w:pPr>
    <w:rPr>
      <w:rFonts w:ascii=".VnAvantH" w:eastAsia="Calibri" w:hAnsi=".VnAvantH" w:cs=".VnTime"/>
      <w:b/>
      <w:bCs/>
      <w:i w:val="0"/>
      <w:iCs w:val="0"/>
      <w:color w:val="000000"/>
      <w:spacing w:val="28"/>
      <w:sz w:val="23"/>
      <w:szCs w:val="23"/>
      <w:lang w:val="en-US" w:eastAsia="en-US"/>
    </w:rPr>
  </w:style>
  <w:style w:type="paragraph" w:customStyle="1" w:styleId="130">
    <w:name w:val="13"/>
    <w:basedOn w:val="Normal"/>
    <w:rsid w:val="001D47CC"/>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1D47CC"/>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1D47CC"/>
    <w:pPr>
      <w:widowControl w:val="0"/>
      <w:tabs>
        <w:tab w:val="left" w:pos="567"/>
      </w:tabs>
      <w:jc w:val="center"/>
    </w:pPr>
    <w:rPr>
      <w:rFonts w:ascii=".VnHelvetIns" w:eastAsia="Calibri" w:hAnsi=".VnHelvetIns" w:cs=".VnTime"/>
      <w:color w:val="000000"/>
      <w:spacing w:val="24"/>
      <w:sz w:val="26"/>
    </w:rPr>
  </w:style>
  <w:style w:type="paragraph" w:customStyle="1" w:styleId="18">
    <w:name w:val="18"/>
    <w:basedOn w:val="n-chuongten"/>
    <w:rsid w:val="001D47CC"/>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1D47CC"/>
    <w:rPr>
      <w:rFonts w:ascii=".VnHelvetIns" w:eastAsia="Calibri" w:hAnsi=".VnHelvetIns" w:cs=".VnTime"/>
      <w:b/>
      <w:color w:val="000000"/>
      <w:spacing w:val="20"/>
      <w:sz w:val="26"/>
      <w:szCs w:val="26"/>
    </w:rPr>
  </w:style>
  <w:style w:type="character" w:customStyle="1" w:styleId="4CharCharCharChar">
    <w:name w:val="4 Char Char Char Char"/>
    <w:basedOn w:val="DefaultParagraphFont"/>
    <w:link w:val="4CharCharChar"/>
    <w:locked/>
    <w:rsid w:val="001D47CC"/>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1D47CC"/>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1D47CC"/>
    <w:pPr>
      <w:widowControl w:val="0"/>
      <w:spacing w:before="120" w:line="264" w:lineRule="auto"/>
      <w:jc w:val="center"/>
    </w:pPr>
    <w:rPr>
      <w:rFonts w:ascii=".VnCentury SchoolbookH" w:eastAsia="Calibri" w:hAnsi=".VnCentury SchoolbookH"/>
      <w:b/>
      <w:color w:val="000000"/>
      <w:sz w:val="28"/>
      <w:szCs w:val="20"/>
    </w:rPr>
  </w:style>
  <w:style w:type="paragraph" w:customStyle="1" w:styleId="112">
    <w:name w:val="112"/>
    <w:basedOn w:val="Normal"/>
    <w:rsid w:val="001D47CC"/>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1D47CC"/>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1D47CC"/>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1D47CC"/>
    <w:pPr>
      <w:widowControl w:val="0"/>
      <w:spacing w:before="60" w:after="60" w:line="264" w:lineRule="auto"/>
      <w:ind w:firstLine="567"/>
      <w:jc w:val="both"/>
    </w:pPr>
    <w:rPr>
      <w:rFonts w:ascii=".VnCentury Schoolbook" w:eastAsia="Calibri" w:hAnsi=".VnCentury Schoolbook" w:cs=".VnTime"/>
      <w:color w:val="000000"/>
      <w:sz w:val="22"/>
      <w:szCs w:val="22"/>
    </w:rPr>
  </w:style>
  <w:style w:type="table" w:customStyle="1" w:styleId="TableGrid10">
    <w:name w:val="Table Grid10"/>
    <w:rsid w:val="001D47C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1D47CC"/>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1D47CC"/>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1D47CC"/>
    <w:pPr>
      <w:widowControl w:val="0"/>
      <w:spacing w:before="120"/>
      <w:jc w:val="center"/>
    </w:pPr>
    <w:rPr>
      <w:rFonts w:ascii=".VnHelvetInsH" w:eastAsia="Calibri" w:hAnsi=".VnHelvetInsH"/>
      <w:sz w:val="22"/>
      <w:szCs w:val="20"/>
    </w:rPr>
  </w:style>
  <w:style w:type="paragraph" w:customStyle="1" w:styleId="style20">
    <w:name w:val="style2"/>
    <w:basedOn w:val="Normal"/>
    <w:rsid w:val="001D47CC"/>
    <w:pPr>
      <w:widowControl w:val="0"/>
      <w:ind w:firstLine="397"/>
      <w:jc w:val="both"/>
    </w:pPr>
    <w:rPr>
      <w:rFonts w:ascii=".VnCentury SchoolbookH" w:eastAsia="Calibri" w:hAnsi=".VnCentury SchoolbookH"/>
      <w:sz w:val="20"/>
      <w:szCs w:val="20"/>
    </w:rPr>
  </w:style>
  <w:style w:type="paragraph" w:customStyle="1" w:styleId="BodyText4a">
    <w:name w:val="Body Text 4"/>
    <w:basedOn w:val="BodyTextIndent"/>
    <w:rsid w:val="001D47CC"/>
    <w:pPr>
      <w:widowControl w:val="0"/>
      <w:autoSpaceDE w:val="0"/>
      <w:autoSpaceDN w:val="0"/>
      <w:ind w:left="283"/>
    </w:pPr>
    <w:rPr>
      <w:rFonts w:eastAsia="Calibri"/>
      <w:szCs w:val="28"/>
      <w:lang w:val="en-US" w:eastAsia="en-US"/>
    </w:rPr>
  </w:style>
  <w:style w:type="paragraph" w:customStyle="1" w:styleId="lama2">
    <w:name w:val="lama"/>
    <w:basedOn w:val="Normal"/>
    <w:rsid w:val="001D47CC"/>
    <w:pPr>
      <w:spacing w:before="240" w:after="120"/>
      <w:jc w:val="center"/>
    </w:pPr>
    <w:rPr>
      <w:rFonts w:ascii=".VnArialH" w:eastAsia="Calibri" w:hAnsi=".VnArialH"/>
      <w:b/>
      <w:bCs/>
      <w:sz w:val="20"/>
      <w:szCs w:val="20"/>
    </w:rPr>
  </w:style>
  <w:style w:type="paragraph" w:customStyle="1" w:styleId="QD">
    <w:name w:val="QD"/>
    <w:basedOn w:val="Normal"/>
    <w:rsid w:val="001D47CC"/>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1D47CC"/>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1D47CC"/>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1D47CC"/>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1D47CC"/>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1D47CC"/>
    <w:rPr>
      <w:rFonts w:ascii=".VnCentury Schoolbook" w:eastAsia="Calibri" w:hAnsi=".VnCentury Schoolbook" w:cs="Arial"/>
      <w:b/>
      <w:bCs/>
      <w:i/>
      <w:iCs/>
      <w:color w:val="000000"/>
      <w:sz w:val="23"/>
      <w:szCs w:val="23"/>
    </w:rPr>
  </w:style>
  <w:style w:type="table" w:customStyle="1" w:styleId="TableGrid5">
    <w:name w:val="Table Grid5"/>
    <w:rsid w:val="001D47CC"/>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1D47CC"/>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1D47CC"/>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1D47CC"/>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1D47CC"/>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1D47CC"/>
    <w:rPr>
      <w:rFonts w:ascii=".VnHelvetIns" w:hAnsi=".VnHelvetIns" w:cs=".VnTime"/>
      <w:color w:val="000000"/>
      <w:sz w:val="26"/>
      <w:szCs w:val="26"/>
      <w:lang w:val="en-US" w:eastAsia="en-US" w:bidi="ar-SA"/>
    </w:rPr>
  </w:style>
  <w:style w:type="table" w:customStyle="1" w:styleId="TableNormal13">
    <w:name w:val="Table Normal13"/>
    <w:semiHidden/>
    <w:rsid w:val="001D47CC"/>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1D47CC"/>
    <w:rPr>
      <w:rFonts w:ascii=".VnCentury Schoolbook" w:eastAsia="Calibri" w:hAnsi=".VnCentury Schoolbook" w:cs=".VnCentury Schoolbook"/>
      <w:color w:val="000000"/>
    </w:rPr>
  </w:style>
  <w:style w:type="character" w:customStyle="1" w:styleId="7CharCharChar">
    <w:name w:val="7 Char Char Char"/>
    <w:basedOn w:val="1CharCharCharChar"/>
    <w:link w:val="7CharChar"/>
    <w:locked/>
    <w:rsid w:val="001D47CC"/>
    <w:rPr>
      <w:rFonts w:ascii=".VnArial" w:eastAsia="Calibri" w:hAnsi=".VnArial" w:cs=".VnCentury Schoolbook"/>
      <w:b/>
      <w:color w:val="000000"/>
      <w:spacing w:val="28"/>
    </w:rPr>
  </w:style>
  <w:style w:type="paragraph" w:customStyle="1" w:styleId="1chinhtrangChar1Char">
    <w:name w:val="1 chinh trang Char1 Char"/>
    <w:basedOn w:val="Normal"/>
    <w:rsid w:val="001D47CC"/>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basedOn w:val="DefaultParagraphFont"/>
    <w:rsid w:val="001D47CC"/>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1D47CC"/>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1D47CC"/>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1D47CC"/>
    <w:rPr>
      <w:rFonts w:ascii=".VnCentury Schoolbook" w:eastAsia="Calibri" w:hAnsi=".VnCentury Schoolbook" w:cs="Times New Roman"/>
      <w:color w:val="000000"/>
      <w:sz w:val="23"/>
      <w:szCs w:val="23"/>
    </w:rPr>
  </w:style>
  <w:style w:type="character" w:customStyle="1" w:styleId="4tenchuongCharChar1">
    <w:name w:val="4 ten chuong Char Char1"/>
    <w:basedOn w:val="DefaultParagraphFont"/>
    <w:rsid w:val="001D47CC"/>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1D47CC"/>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1D47CC"/>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basedOn w:val="DefaultParagraphFont"/>
    <w:link w:val="1chinhtrangCharChar4Char"/>
    <w:locked/>
    <w:rsid w:val="001D47CC"/>
    <w:rPr>
      <w:rFonts w:ascii=".VnCentury Schoolbook" w:eastAsia="Calibri" w:hAnsi=".VnCentury Schoolbook" w:cs="Times New Roman"/>
      <w:color w:val="000000"/>
      <w:sz w:val="23"/>
      <w:szCs w:val="23"/>
    </w:rPr>
  </w:style>
  <w:style w:type="paragraph" w:customStyle="1" w:styleId="17">
    <w:name w:val="17"/>
    <w:basedOn w:val="Normal"/>
    <w:rsid w:val="001D47CC"/>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1D47CC"/>
    <w:rPr>
      <w:rFonts w:ascii=".VnCentury Schoolbook" w:eastAsia="Calibri" w:hAnsi=".VnCentury Schoolbook" w:cs="Times New Roman"/>
      <w:color w:val="000000"/>
    </w:rPr>
  </w:style>
  <w:style w:type="paragraph" w:customStyle="1" w:styleId="Style1chinhtrangBoldCharChar">
    <w:name w:val="Style 1 chinh trang + Bold Char Char"/>
    <w:basedOn w:val="Normal"/>
    <w:link w:val="Style1chinhtrangBoldCharCharChar"/>
    <w:rsid w:val="001D47CC"/>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basedOn w:val="DefaultParagraphFont"/>
    <w:link w:val="Style1chinhtrangBoldCharChar"/>
    <w:locked/>
    <w:rsid w:val="001D47CC"/>
    <w:rPr>
      <w:rFonts w:ascii=".VnCentury Schoolbook" w:eastAsia="Calibri" w:hAnsi=".VnCentury Schoolbook" w:cs="Times New Roman"/>
      <w:b/>
      <w:bCs/>
      <w:color w:val="000000"/>
    </w:rPr>
  </w:style>
  <w:style w:type="character" w:customStyle="1" w:styleId="4tenchuongChar1">
    <w:name w:val="4 ten chuong Char1"/>
    <w:basedOn w:val="DefaultParagraphFont"/>
    <w:rsid w:val="001D47CC"/>
    <w:rPr>
      <w:rFonts w:ascii=".VnAvantH" w:hAnsi=".VnAvantH" w:cs="Times New Roman"/>
      <w:b/>
      <w:color w:val="000000"/>
      <w:sz w:val="22"/>
      <w:szCs w:val="22"/>
      <w:lang w:val="en-US" w:eastAsia="en-US" w:bidi="ar-SA"/>
    </w:rPr>
  </w:style>
  <w:style w:type="paragraph" w:customStyle="1" w:styleId="cChar1CharChar">
    <w:name w:val="c Char1 Char Char"/>
    <w:basedOn w:val="Normal"/>
    <w:rsid w:val="001D47CC"/>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basedOn w:val="DefaultParagraphFont"/>
    <w:rsid w:val="001D47CC"/>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1D47CC"/>
    <w:rPr>
      <w:b/>
      <w:bCs/>
    </w:rPr>
  </w:style>
  <w:style w:type="paragraph" w:customStyle="1" w:styleId="1chinhtrang">
    <w:name w:val="1 chinh trang"/>
    <w:basedOn w:val="Normal"/>
    <w:link w:val="1chinhtrangChar"/>
    <w:rsid w:val="001D47CC"/>
    <w:pPr>
      <w:widowControl w:val="0"/>
      <w:spacing w:before="60" w:after="60" w:line="264" w:lineRule="auto"/>
      <w:ind w:firstLine="567"/>
      <w:jc w:val="both"/>
    </w:pPr>
    <w:rPr>
      <w:rFonts w:ascii=".VnCentury Schoolbook" w:hAnsi=".VnCentury Schoolbook" w:cstheme="minorBidi"/>
      <w:color w:val="000000"/>
      <w:sz w:val="22"/>
      <w:szCs w:val="22"/>
    </w:rPr>
  </w:style>
  <w:style w:type="character" w:customStyle="1" w:styleId="1chinhtrangCharCharChar2">
    <w:name w:val="1 chinh trang Char Char Char2"/>
    <w:basedOn w:val="DefaultParagraphFont"/>
    <w:rsid w:val="001D47CC"/>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1D47CC"/>
    <w:pPr>
      <w:widowControl w:val="0"/>
      <w:jc w:val="center"/>
    </w:pPr>
    <w:rPr>
      <w:rFonts w:ascii=".VnArial" w:eastAsia="Calibri" w:hAnsi=".VnArial"/>
      <w:b/>
      <w:sz w:val="22"/>
      <w:szCs w:val="22"/>
    </w:rPr>
  </w:style>
  <w:style w:type="paragraph" w:customStyle="1" w:styleId="Tit1">
    <w:name w:val="Tit1"/>
    <w:basedOn w:val="Normal"/>
    <w:rsid w:val="001D47CC"/>
    <w:pPr>
      <w:ind w:firstLine="567"/>
      <w:jc w:val="center"/>
    </w:pPr>
    <w:rPr>
      <w:rFonts w:ascii=".VnTimeH" w:eastAsia="Calibri" w:hAnsi=".VnTimeH"/>
      <w:sz w:val="26"/>
      <w:szCs w:val="20"/>
    </w:rPr>
  </w:style>
  <w:style w:type="paragraph" w:customStyle="1" w:styleId="Tit2">
    <w:name w:val="Tit2"/>
    <w:basedOn w:val="Normal"/>
    <w:rsid w:val="001D47CC"/>
    <w:pPr>
      <w:ind w:firstLine="567"/>
      <w:jc w:val="center"/>
    </w:pPr>
    <w:rPr>
      <w:rFonts w:ascii=".VnTimeH" w:eastAsia="Calibri" w:hAnsi=".VnTimeH"/>
      <w:sz w:val="26"/>
      <w:szCs w:val="20"/>
    </w:rPr>
  </w:style>
  <w:style w:type="paragraph" w:customStyle="1" w:styleId="tit20">
    <w:name w:val="tit2"/>
    <w:basedOn w:val="Normal"/>
    <w:rsid w:val="001D47CC"/>
    <w:pPr>
      <w:spacing w:before="120"/>
      <w:ind w:firstLine="567"/>
      <w:jc w:val="center"/>
    </w:pPr>
    <w:rPr>
      <w:rFonts w:ascii=".VnArialH" w:eastAsia="Calibri" w:hAnsi=".VnArialH"/>
      <w:b/>
      <w:szCs w:val="20"/>
    </w:rPr>
  </w:style>
  <w:style w:type="paragraph" w:customStyle="1" w:styleId="tit10">
    <w:name w:val="tit1"/>
    <w:basedOn w:val="Normal"/>
    <w:rsid w:val="001D47CC"/>
    <w:pPr>
      <w:spacing w:before="120"/>
      <w:ind w:firstLine="567"/>
      <w:jc w:val="center"/>
    </w:pPr>
    <w:rPr>
      <w:rFonts w:ascii=".VnTimeH" w:eastAsia="Calibri" w:hAnsi=".VnTimeH"/>
      <w:sz w:val="26"/>
      <w:szCs w:val="20"/>
    </w:rPr>
  </w:style>
  <w:style w:type="paragraph" w:customStyle="1" w:styleId="THAN1">
    <w:name w:val="THAN"/>
    <w:basedOn w:val="Normal"/>
    <w:rsid w:val="001D47CC"/>
    <w:pPr>
      <w:spacing w:before="120" w:line="400" w:lineRule="exact"/>
      <w:ind w:firstLine="720"/>
      <w:jc w:val="both"/>
    </w:pPr>
    <w:rPr>
      <w:rFonts w:ascii=".VnTime" w:eastAsia="Calibri" w:hAnsi=".VnTime"/>
      <w:sz w:val="28"/>
      <w:szCs w:val="20"/>
    </w:rPr>
  </w:style>
  <w:style w:type="character" w:customStyle="1" w:styleId="1chinhtrangChar1CharCharCharChar">
    <w:name w:val="1 chinh trang Char1 Char Char Char Char"/>
    <w:basedOn w:val="DefaultParagraphFont"/>
    <w:rsid w:val="001D47CC"/>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1D47CC"/>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ocked/>
    <w:rsid w:val="001D47CC"/>
    <w:rPr>
      <w:rFonts w:ascii="Courier New" w:hAnsi="Courier New" w:cs="Courier New"/>
      <w:lang w:val="en-US" w:eastAsia="en-US" w:bidi="ar-SA"/>
    </w:rPr>
  </w:style>
  <w:style w:type="paragraph" w:customStyle="1" w:styleId="MUC0">
    <w:name w:val="MUC"/>
    <w:basedOn w:val="PlainText"/>
    <w:rsid w:val="001D47CC"/>
    <w:pPr>
      <w:spacing w:before="120" w:after="120" w:line="340" w:lineRule="exact"/>
      <w:jc w:val="center"/>
    </w:pPr>
    <w:rPr>
      <w:rFonts w:ascii=".VnCentury SchoolbookH" w:eastAsia="Calibri" w:hAnsi=".VnCentury SchoolbookH" w:cs="Times New Roman"/>
      <w:bCs w:val="0"/>
      <w:sz w:val="22"/>
    </w:rPr>
  </w:style>
  <w:style w:type="paragraph" w:customStyle="1" w:styleId="TK0">
    <w:name w:val="TK"/>
    <w:basedOn w:val="PlainText"/>
    <w:rsid w:val="001D47CC"/>
    <w:pPr>
      <w:spacing w:before="120" w:after="120" w:line="340" w:lineRule="exact"/>
    </w:pPr>
    <w:rPr>
      <w:rFonts w:ascii=".VnArialH" w:eastAsia="Calibri" w:hAnsi=".VnArialH" w:cs="Times New Roman"/>
      <w:b/>
      <w:sz w:val="22"/>
    </w:rPr>
  </w:style>
  <w:style w:type="paragraph" w:customStyle="1" w:styleId="NHOM">
    <w:name w:val="NHOM"/>
    <w:basedOn w:val="PlainText"/>
    <w:rsid w:val="001D47CC"/>
    <w:pPr>
      <w:spacing w:before="120" w:after="120" w:line="340" w:lineRule="exact"/>
    </w:pPr>
    <w:rPr>
      <w:rFonts w:ascii=".VnCentury SchoolbookH" w:eastAsia="Calibri" w:hAnsi=".VnCentury SchoolbookH" w:cs="Times New Roman"/>
      <w:b/>
      <w:sz w:val="22"/>
    </w:rPr>
  </w:style>
  <w:style w:type="paragraph" w:customStyle="1" w:styleId="NO1">
    <w:name w:val="NO"/>
    <w:basedOn w:val="PlainText"/>
    <w:rsid w:val="001D47CC"/>
    <w:pPr>
      <w:spacing w:before="50" w:after="50" w:line="340" w:lineRule="exact"/>
      <w:ind w:firstLine="1134"/>
      <w:jc w:val="both"/>
    </w:pPr>
    <w:rPr>
      <w:rFonts w:ascii=".VnCentury Schoolbook" w:eastAsia="Calibri" w:hAnsi=".VnCentury Schoolbook" w:cs="Times New Roman"/>
      <w:bCs w:val="0"/>
      <w:sz w:val="22"/>
    </w:rPr>
  </w:style>
  <w:style w:type="paragraph" w:customStyle="1" w:styleId="NO10">
    <w:name w:val="NO1"/>
    <w:basedOn w:val="Normal10"/>
    <w:rsid w:val="001D47CC"/>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1D47CC"/>
    <w:pPr>
      <w:spacing w:before="140" w:line="340" w:lineRule="exact"/>
      <w:jc w:val="both"/>
    </w:pPr>
    <w:rPr>
      <w:rFonts w:ascii="Times New Roman" w:eastAsia="Calibri" w:hAnsi="Times New Roman" w:cs="Times New Roman"/>
      <w:bCs w:val="0"/>
      <w:sz w:val="26"/>
      <w:szCs w:val="26"/>
      <w:lang w:val="nl-NL"/>
    </w:rPr>
  </w:style>
  <w:style w:type="paragraph" w:customStyle="1" w:styleId="11chucdanhnguoiky-co11">
    <w:name w:val="11 chuc danh nguoi ky-co 11"/>
    <w:basedOn w:val="Normal"/>
    <w:rsid w:val="001D47CC"/>
    <w:pPr>
      <w:widowControl w:val="0"/>
      <w:jc w:val="center"/>
    </w:pPr>
    <w:rPr>
      <w:rFonts w:ascii=".VnAvantH" w:eastAsia="Calibri" w:hAnsi=".VnAvantH"/>
      <w:b/>
      <w:color w:val="000000"/>
      <w:sz w:val="22"/>
      <w:szCs w:val="22"/>
    </w:rPr>
  </w:style>
  <w:style w:type="paragraph" w:customStyle="1" w:styleId="aChar">
    <w:name w:val="a Char"/>
    <w:basedOn w:val="Normal"/>
    <w:rsid w:val="001D47CC"/>
    <w:pPr>
      <w:widowControl w:val="0"/>
      <w:jc w:val="center"/>
    </w:pPr>
    <w:rPr>
      <w:rFonts w:ascii=".VnHelvetIns" w:eastAsia="Calibri" w:hAnsi=".VnHelvetIns"/>
      <w:color w:val="000000"/>
      <w:sz w:val="26"/>
      <w:szCs w:val="26"/>
    </w:rPr>
  </w:style>
  <w:style w:type="paragraph" w:customStyle="1" w:styleId="2dongcach">
    <w:name w:val="2 dong cach"/>
    <w:basedOn w:val="Normal"/>
    <w:rsid w:val="001D47CC"/>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basedOn w:val="DefaultParagraphFont"/>
    <w:rsid w:val="001D47CC"/>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1D47CC"/>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1D47CC"/>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1D47CC"/>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1D47CC"/>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1D47CC"/>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1D47CC"/>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1D47CC"/>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1D47CC"/>
    <w:rPr>
      <w:rFonts w:ascii=".VnAvantH" w:hAnsi=".VnAvantH"/>
      <w:b/>
      <w:i/>
      <w:sz w:val="22"/>
      <w:szCs w:val="22"/>
    </w:rPr>
  </w:style>
  <w:style w:type="paragraph" w:customStyle="1" w:styleId="4tenchuongCharCharCharChar">
    <w:name w:val="4 ten chuong Char Char Char Char"/>
    <w:basedOn w:val="Normal"/>
    <w:rsid w:val="001D47CC"/>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1D47CC"/>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1D47CC"/>
    <w:pPr>
      <w:widowControl w:val="0"/>
      <w:jc w:val="center"/>
    </w:pPr>
    <w:rPr>
      <w:rFonts w:ascii=".VnAvantH" w:eastAsia="Calibri" w:hAnsi=".VnAvantH"/>
      <w:b/>
      <w:color w:val="000000"/>
      <w:sz w:val="22"/>
      <w:szCs w:val="22"/>
    </w:rPr>
  </w:style>
  <w:style w:type="paragraph" w:customStyle="1" w:styleId="VH">
    <w:name w:val="VH"/>
    <w:basedOn w:val="Normal"/>
    <w:rsid w:val="001D47CC"/>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1D47CC"/>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1D47CC"/>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basedOn w:val="DefaultParagraphFont"/>
    <w:rsid w:val="001D47CC"/>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1D47CC"/>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1D47CC"/>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basedOn w:val="DefaultParagraphFont"/>
    <w:link w:val="6tenmucphanCharCharCharChar"/>
    <w:locked/>
    <w:rsid w:val="001D47CC"/>
    <w:rPr>
      <w:rFonts w:ascii=".VnCentury SchoolbookH" w:eastAsia="Calibri" w:hAnsi=".VnCentury SchoolbookH" w:cs="Times New Roman"/>
      <w:b/>
      <w:color w:val="000000"/>
    </w:rPr>
  </w:style>
  <w:style w:type="character" w:customStyle="1" w:styleId="11chucdanhnguoiky-co11CharCharCharChar">
    <w:name w:val="11 chuc danh nguoi ky-co 11 Char Char Char Char"/>
    <w:basedOn w:val="DefaultParagraphFont"/>
    <w:rsid w:val="001D47CC"/>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1D47CC"/>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1D47CC"/>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1D47CC"/>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basedOn w:val="DefaultParagraphFont"/>
    <w:link w:val="1chinhtrangCharCharCharChar"/>
    <w:locked/>
    <w:rsid w:val="001D47CC"/>
    <w:rPr>
      <w:rFonts w:ascii=".VnCentury Schoolbook" w:eastAsia="Calibri" w:hAnsi=".VnCentury Schoolbook" w:cs="Times New Roman"/>
      <w:color w:val="000000"/>
    </w:rPr>
  </w:style>
  <w:style w:type="character" w:customStyle="1" w:styleId="71CharCharCharChar">
    <w:name w:val="7   1 Char Char Char Char"/>
    <w:basedOn w:val="DefaultParagraphFont"/>
    <w:rsid w:val="001D47CC"/>
    <w:rPr>
      <w:rFonts w:ascii=".VnCentury Schoolbook" w:hAnsi=".VnCentury Schoolbook" w:cs="Times New Roman"/>
      <w:b/>
      <w:color w:val="000000"/>
      <w:sz w:val="22"/>
      <w:szCs w:val="22"/>
    </w:rPr>
  </w:style>
  <w:style w:type="character" w:customStyle="1" w:styleId="nCharCharChar">
    <w:name w:val="n Char Char Char"/>
    <w:basedOn w:val="DefaultParagraphFont"/>
    <w:rsid w:val="001D47CC"/>
    <w:rPr>
      <w:rFonts w:ascii=".VnCentury Schoolbook" w:hAnsi=".VnCentury Schoolbook" w:cs="Times New Roman"/>
      <w:color w:val="000000"/>
      <w:sz w:val="22"/>
      <w:szCs w:val="22"/>
    </w:rPr>
  </w:style>
  <w:style w:type="paragraph" w:customStyle="1" w:styleId="15CharChar">
    <w:name w:val="15 Char Char"/>
    <w:basedOn w:val="BodyText"/>
    <w:rsid w:val="001D47CC"/>
    <w:pPr>
      <w:tabs>
        <w:tab w:val="left" w:pos="567"/>
      </w:tabs>
      <w:autoSpaceDE/>
      <w:autoSpaceDN/>
      <w:jc w:val="center"/>
    </w:pPr>
    <w:rPr>
      <w:rFonts w:ascii=".VnHelvetIns" w:eastAsia="Calibri" w:hAnsi=".VnHelvetIns" w:cs=".VnTime"/>
      <w:b/>
      <w:color w:val="000000"/>
      <w:spacing w:val="20"/>
      <w:sz w:val="26"/>
      <w:szCs w:val="26"/>
      <w:lang w:val="en-US"/>
    </w:rPr>
  </w:style>
  <w:style w:type="paragraph" w:customStyle="1" w:styleId="4CharChar">
    <w:name w:val="4 Char Char"/>
    <w:basedOn w:val="Heading6"/>
    <w:rsid w:val="001D47CC"/>
    <w:pPr>
      <w:keepNext w:val="0"/>
      <w:keepLines w:val="0"/>
      <w:numPr>
        <w:ilvl w:val="0"/>
        <w:numId w:val="0"/>
      </w:numPr>
      <w:tabs>
        <w:tab w:val="left" w:pos="567"/>
      </w:tabs>
      <w:spacing w:before="0"/>
      <w:jc w:val="center"/>
    </w:pPr>
    <w:rPr>
      <w:rFonts w:ascii=".VnAvantH" w:eastAsia="Calibri" w:hAnsi=".VnAvantH" w:cs=".VnTime"/>
      <w:b/>
      <w:bCs/>
      <w:i w:val="0"/>
      <w:iCs w:val="0"/>
      <w:color w:val="000000"/>
      <w:spacing w:val="28"/>
      <w:sz w:val="23"/>
      <w:szCs w:val="23"/>
      <w:lang w:val="en-US" w:eastAsia="en-US"/>
    </w:rPr>
  </w:style>
  <w:style w:type="character" w:customStyle="1" w:styleId="Heading6Char1">
    <w:name w:val="Heading 6 Char1"/>
    <w:aliases w:val="Heading 6 Char Char"/>
    <w:basedOn w:val="DefaultParagraphFont"/>
    <w:rsid w:val="001D47CC"/>
    <w:rPr>
      <w:rFonts w:ascii=".VnArial" w:hAnsi=".VnArial" w:cs="Times New Roman"/>
      <w:b/>
      <w:bCs/>
      <w:color w:val="000000"/>
      <w:sz w:val="26"/>
      <w:szCs w:val="26"/>
      <w:lang w:val="en-US" w:eastAsia="en-US" w:bidi="ar-SA"/>
    </w:rPr>
  </w:style>
  <w:style w:type="paragraph" w:customStyle="1" w:styleId="5CharChar">
    <w:name w:val="5 Char Char"/>
    <w:basedOn w:val="Normal"/>
    <w:rsid w:val="001D47CC"/>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1D47CC"/>
    <w:pPr>
      <w:tabs>
        <w:tab w:val="left" w:pos="567"/>
      </w:tabs>
      <w:autoSpaceDE/>
      <w:autoSpaceDN/>
      <w:jc w:val="center"/>
    </w:pPr>
    <w:rPr>
      <w:rFonts w:ascii=".VnHelvetIns" w:eastAsia="Calibri" w:hAnsi=".VnHelvetIns" w:cs=".VnTime"/>
      <w:b/>
      <w:color w:val="000000"/>
      <w:spacing w:val="20"/>
      <w:sz w:val="26"/>
      <w:szCs w:val="26"/>
      <w:lang w:val="en-US"/>
    </w:rPr>
  </w:style>
  <w:style w:type="paragraph" w:customStyle="1" w:styleId="4Char">
    <w:name w:val="4 Char"/>
    <w:basedOn w:val="Heading6"/>
    <w:rsid w:val="001D47CC"/>
    <w:pPr>
      <w:keepNext w:val="0"/>
      <w:keepLines w:val="0"/>
      <w:numPr>
        <w:ilvl w:val="0"/>
        <w:numId w:val="0"/>
      </w:numPr>
      <w:tabs>
        <w:tab w:val="left" w:pos="567"/>
      </w:tabs>
      <w:spacing w:before="0"/>
      <w:jc w:val="center"/>
    </w:pPr>
    <w:rPr>
      <w:rFonts w:ascii=".VnAvantH" w:eastAsia="Calibri" w:hAnsi=".VnAvantH" w:cs=".VnTime"/>
      <w:b/>
      <w:bCs/>
      <w:i w:val="0"/>
      <w:iCs w:val="0"/>
      <w:color w:val="000000"/>
      <w:spacing w:val="28"/>
      <w:sz w:val="23"/>
      <w:szCs w:val="23"/>
      <w:lang w:val="en-US" w:eastAsia="en-US"/>
    </w:rPr>
  </w:style>
  <w:style w:type="paragraph" w:customStyle="1" w:styleId="5Char">
    <w:name w:val="5 Char"/>
    <w:basedOn w:val="Normal"/>
    <w:rsid w:val="001D47CC"/>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1D47CC"/>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1D47CC"/>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1D47CC"/>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1D47CC"/>
    <w:rPr>
      <w:rFonts w:cs="Times New Roman"/>
      <w:color w:val="009933"/>
    </w:rPr>
  </w:style>
  <w:style w:type="character" w:customStyle="1" w:styleId="cs-901-bold1">
    <w:name w:val="cs-901-bold1"/>
    <w:basedOn w:val="DefaultParagraphFont"/>
    <w:rsid w:val="001D47CC"/>
    <w:rPr>
      <w:rFonts w:cs="Times New Roman"/>
      <w:b/>
      <w:bCs/>
    </w:rPr>
  </w:style>
  <w:style w:type="paragraph" w:customStyle="1" w:styleId="ps-020-bullet-10">
    <w:name w:val="ps-020-bullet-10"/>
    <w:basedOn w:val="Normal"/>
    <w:rsid w:val="001D47CC"/>
    <w:pPr>
      <w:spacing w:after="120"/>
      <w:ind w:left="660" w:hanging="620"/>
    </w:pPr>
    <w:rPr>
      <w:rFonts w:ascii="Verdana" w:eastAsia="Calibri" w:hAnsi="Verdana"/>
      <w:color w:val="000000"/>
      <w:sz w:val="20"/>
      <w:szCs w:val="20"/>
    </w:rPr>
  </w:style>
  <w:style w:type="paragraph" w:customStyle="1" w:styleId="level30">
    <w:name w:val="level3"/>
    <w:basedOn w:val="Normal"/>
    <w:rsid w:val="001D47CC"/>
    <w:pPr>
      <w:spacing w:before="120" w:after="60"/>
    </w:pPr>
    <w:rPr>
      <w:rFonts w:ascii="Verdana" w:eastAsia="Calibri" w:hAnsi="Verdana"/>
      <w:b/>
      <w:bCs/>
      <w:color w:val="585775"/>
      <w:sz w:val="26"/>
      <w:szCs w:val="26"/>
    </w:rPr>
  </w:style>
  <w:style w:type="paragraph" w:customStyle="1" w:styleId="ps-021-bullet-a">
    <w:name w:val="ps-021-bullet-a"/>
    <w:basedOn w:val="Normal"/>
    <w:rsid w:val="001D47CC"/>
    <w:pPr>
      <w:spacing w:after="120"/>
      <w:ind w:left="1400" w:hanging="640"/>
    </w:pPr>
    <w:rPr>
      <w:rFonts w:ascii="Verdana" w:eastAsia="Calibri" w:hAnsi="Verdana"/>
      <w:color w:val="000000"/>
      <w:sz w:val="20"/>
      <w:szCs w:val="20"/>
    </w:rPr>
  </w:style>
  <w:style w:type="character" w:customStyle="1" w:styleId="cs-902-hidden">
    <w:name w:val="cs-902-hidden"/>
    <w:basedOn w:val="DefaultParagraphFont"/>
    <w:rsid w:val="001D47CC"/>
    <w:rPr>
      <w:rFonts w:cs="Times New Roman"/>
    </w:rPr>
  </w:style>
  <w:style w:type="paragraph" w:customStyle="1" w:styleId="ps-022-bullet-i">
    <w:name w:val="ps-022-bullet-i"/>
    <w:basedOn w:val="Normal"/>
    <w:rsid w:val="001D47CC"/>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1D47CC"/>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1D47CC"/>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1D47CC"/>
    <w:pPr>
      <w:spacing w:after="120"/>
      <w:ind w:left="640"/>
    </w:pPr>
    <w:rPr>
      <w:rFonts w:ascii="Verdana" w:eastAsia="Calibri" w:hAnsi="Verdana"/>
      <w:color w:val="000000"/>
      <w:sz w:val="20"/>
      <w:szCs w:val="20"/>
    </w:rPr>
  </w:style>
  <w:style w:type="paragraph" w:customStyle="1" w:styleId="ps-021-bullet">
    <w:name w:val="ps-021-bullet"/>
    <w:basedOn w:val="Normal"/>
    <w:rsid w:val="001D47CC"/>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1D47CC"/>
    <w:pPr>
      <w:spacing w:after="120"/>
      <w:ind w:left="620" w:hanging="520"/>
    </w:pPr>
    <w:rPr>
      <w:rFonts w:ascii="Verdana" w:eastAsia="Calibri" w:hAnsi="Verdana"/>
      <w:color w:val="000000"/>
      <w:sz w:val="20"/>
      <w:szCs w:val="20"/>
    </w:rPr>
  </w:style>
  <w:style w:type="character" w:customStyle="1" w:styleId="7110">
    <w:name w:val="7   11"/>
    <w:aliases w:val="2 Char1"/>
    <w:basedOn w:val="DefaultParagraphFont"/>
    <w:rsid w:val="001D47CC"/>
    <w:rPr>
      <w:rFonts w:ascii=".VnCentury Schoolbook" w:hAnsi=".VnCentury Schoolbook" w:cs="Times New Roman"/>
      <w:b/>
      <w:color w:val="000000"/>
      <w:lang w:val="en-US" w:eastAsia="x-none"/>
    </w:rPr>
  </w:style>
  <w:style w:type="paragraph" w:customStyle="1" w:styleId="cChar3">
    <w:name w:val="c Char3"/>
    <w:basedOn w:val="8DakyCharChar"/>
    <w:rsid w:val="001D47CC"/>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1D47CC"/>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basedOn w:val="DefaultParagraphFont"/>
    <w:rsid w:val="001D47CC"/>
    <w:rPr>
      <w:rFonts w:ascii=".VnCentury Schoolbook" w:hAnsi=".VnCentury Schoolbook" w:cs="Times New Roman"/>
      <w:b/>
      <w:color w:val="000000"/>
      <w:lang w:val="en-US" w:eastAsia="x-none"/>
    </w:rPr>
  </w:style>
  <w:style w:type="character" w:customStyle="1" w:styleId="nCharChar1">
    <w:name w:val="n Char Char1"/>
    <w:basedOn w:val="DefaultParagraphFont"/>
    <w:rsid w:val="001D47CC"/>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1D47CC"/>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basedOn w:val="DefaultParagraphFont"/>
    <w:rsid w:val="001D47CC"/>
    <w:rPr>
      <w:rFonts w:ascii=".VnCentury Schoolbook" w:hAnsi=".VnCentury Schoolbook" w:cs="Times New Roman"/>
      <w:b/>
      <w:color w:val="000000"/>
      <w:lang w:val="en-US" w:eastAsia="x-none"/>
    </w:rPr>
  </w:style>
  <w:style w:type="character" w:customStyle="1" w:styleId="noCharChar1">
    <w:name w:val="no Char Char1"/>
    <w:basedOn w:val="DefaultParagraphFont"/>
    <w:link w:val="noChar"/>
    <w:locked/>
    <w:rsid w:val="001D47CC"/>
    <w:rPr>
      <w:rFonts w:ascii=".VnCentury Schoolbook" w:eastAsia="Calibri" w:hAnsi=".VnCentury Schoolbook" w:cs="Times New Roman"/>
      <w:color w:val="000000"/>
    </w:rPr>
  </w:style>
  <w:style w:type="character" w:customStyle="1" w:styleId="1chinhtrangChar2Char">
    <w:name w:val="1 chinh trang Char2 Char"/>
    <w:basedOn w:val="DefaultParagraphFont"/>
    <w:link w:val="1chinhtrangChar2"/>
    <w:locked/>
    <w:rsid w:val="001D47CC"/>
    <w:rPr>
      <w:rFonts w:ascii=".VnCentury Schoolbook" w:eastAsia="Calibri" w:hAnsi=".VnCentury Schoolbook" w:cs="Times New Roman"/>
      <w:color w:val="000000"/>
    </w:rPr>
  </w:style>
  <w:style w:type="paragraph" w:customStyle="1" w:styleId="1chinhtrangCharChar1">
    <w:name w:val="1 chinh trang Char Char1"/>
    <w:basedOn w:val="Normal"/>
    <w:rsid w:val="001D47CC"/>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basedOn w:val="DefaultParagraphFont"/>
    <w:rsid w:val="001D47CC"/>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1D47CC"/>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1D47CC"/>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1D47CC"/>
    <w:rPr>
      <w:rFonts w:ascii="Times New Roman" w:eastAsia="Times New Roman" w:hAnsi="Times New Roman" w:cs="Times New Roman"/>
      <w:sz w:val="24"/>
      <w:szCs w:val="24"/>
    </w:rPr>
  </w:style>
  <w:style w:type="character" w:customStyle="1" w:styleId="postbody">
    <w:name w:val="postbody"/>
    <w:basedOn w:val="DefaultParagraphFont"/>
    <w:rsid w:val="001D47CC"/>
    <w:rPr>
      <w:rFonts w:cs="Times New Roman"/>
    </w:rPr>
  </w:style>
  <w:style w:type="character" w:customStyle="1" w:styleId="1chinhtrangChar1CharCharCharCharCharCharChar">
    <w:name w:val="1 chinh trang Char1 Char Char Char Char Char Char Char"/>
    <w:rsid w:val="001D47CC"/>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1D47CC"/>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1D47CC"/>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1D47CC"/>
    <w:rPr>
      <w:rFonts w:ascii=".VnCentury Schoolbook" w:hAnsi=".VnCentury Schoolbook"/>
      <w:color w:val="000000"/>
      <w:sz w:val="22"/>
      <w:lang w:val="en-US" w:eastAsia="en-US"/>
    </w:rPr>
  </w:style>
  <w:style w:type="character" w:customStyle="1" w:styleId="nCharCharCharCharCharCharChar">
    <w:name w:val="n Char Char Char Char Char Char Char"/>
    <w:rsid w:val="001D47CC"/>
    <w:rPr>
      <w:rFonts w:ascii=".VnCentury Schoolbook" w:hAnsi=".VnCentury Schoolbook"/>
      <w:color w:val="000000"/>
      <w:sz w:val="22"/>
      <w:lang w:val="en-US" w:eastAsia="en-US"/>
    </w:rPr>
  </w:style>
  <w:style w:type="character" w:customStyle="1" w:styleId="nCharCharCharCharCharChar">
    <w:name w:val="n Char Char Char Char Char Char"/>
    <w:rsid w:val="001D47CC"/>
    <w:rPr>
      <w:rFonts w:ascii=".VnCentury Schoolbook" w:hAnsi=".VnCentury Schoolbook"/>
      <w:color w:val="000000"/>
      <w:sz w:val="22"/>
      <w:lang w:val="en-US" w:eastAsia="en-US"/>
    </w:rPr>
  </w:style>
  <w:style w:type="paragraph" w:customStyle="1" w:styleId="tu1">
    <w:name w:val="tu1"/>
    <w:basedOn w:val="Normal"/>
    <w:rsid w:val="001D47CC"/>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1D47CC"/>
    <w:pPr>
      <w:spacing w:after="80"/>
      <w:ind w:left="2160"/>
      <w:jc w:val="center"/>
    </w:pPr>
    <w:rPr>
      <w:rFonts w:ascii=".VnTime" w:eastAsia="Calibri" w:hAnsi=".VnTime" w:cs=".VnTime"/>
      <w:b/>
      <w:bCs/>
      <w:sz w:val="26"/>
      <w:szCs w:val="26"/>
    </w:rPr>
  </w:style>
  <w:style w:type="paragraph" w:customStyle="1" w:styleId="q">
    <w:name w:val="q"/>
    <w:basedOn w:val="Normal"/>
    <w:rsid w:val="001D47CC"/>
    <w:pPr>
      <w:spacing w:before="480" w:after="80"/>
      <w:jc w:val="center"/>
    </w:pPr>
    <w:rPr>
      <w:rFonts w:ascii=".VnTimeH" w:eastAsia="Calibri" w:hAnsi=".VnTimeH" w:cs=".VnTimeH"/>
      <w:b/>
      <w:bCs/>
      <w:sz w:val="26"/>
      <w:szCs w:val="26"/>
      <w:lang w:val="nl-NL"/>
    </w:rPr>
  </w:style>
  <w:style w:type="paragraph" w:customStyle="1" w:styleId="mb0">
    <w:name w:val="mb"/>
    <w:basedOn w:val="Normal"/>
    <w:rsid w:val="001D47CC"/>
    <w:pPr>
      <w:spacing w:before="80" w:after="80"/>
      <w:jc w:val="center"/>
    </w:pPr>
    <w:rPr>
      <w:rFonts w:ascii=".VnTime" w:eastAsia="Calibri" w:hAnsi=".VnTime" w:cs=".VnTime"/>
      <w:b/>
      <w:bCs/>
      <w:lang w:val="nl-NL"/>
    </w:rPr>
  </w:style>
  <w:style w:type="character" w:customStyle="1" w:styleId="BodyTextFirstIndentChar1">
    <w:name w:val="Body Text First Indent Char1"/>
    <w:basedOn w:val="DefaultParagraphFont"/>
    <w:link w:val="BodyTextFirstIndent"/>
    <w:locked/>
    <w:rsid w:val="001D47CC"/>
    <w:rPr>
      <w:rFonts w:ascii="Times New Roman" w:eastAsia="Times New Roman" w:hAnsi="Times New Roman" w:cs="Times New Roman"/>
      <w:sz w:val="24"/>
      <w:szCs w:val="24"/>
    </w:rPr>
  </w:style>
  <w:style w:type="character" w:customStyle="1" w:styleId="BodyTextFirstIndent2Char1">
    <w:name w:val="Body Text First Indent 2 Char1"/>
    <w:basedOn w:val="BodyTextIndentChar"/>
    <w:link w:val="BodyTextFirstIndent2"/>
    <w:locked/>
    <w:rsid w:val="001D47CC"/>
    <w:rPr>
      <w:rFonts w:ascii="Times New Roman" w:eastAsia="Times New Roman" w:hAnsi="Times New Roman" w:cs="Times New Roman"/>
      <w:sz w:val="24"/>
      <w:szCs w:val="24"/>
      <w:lang w:val="x-none" w:eastAsia="x-none"/>
    </w:rPr>
  </w:style>
  <w:style w:type="character" w:customStyle="1" w:styleId="ClosingChar1">
    <w:name w:val="Closing Char1"/>
    <w:basedOn w:val="DefaultParagraphFont"/>
    <w:link w:val="Closing"/>
    <w:locked/>
    <w:rsid w:val="001D47CC"/>
    <w:rPr>
      <w:rFonts w:ascii="Times New Roman" w:eastAsia="Times New Roman" w:hAnsi="Times New Roman" w:cs="Times New Roman"/>
      <w:sz w:val="24"/>
      <w:szCs w:val="24"/>
    </w:rPr>
  </w:style>
  <w:style w:type="character" w:customStyle="1" w:styleId="HTMLAddressChar1">
    <w:name w:val="HTML Address Char1"/>
    <w:basedOn w:val="DefaultParagraphFont"/>
    <w:link w:val="HTMLAddress"/>
    <w:locked/>
    <w:rsid w:val="001D47CC"/>
    <w:rPr>
      <w:rFonts w:ascii="Times New Roman" w:eastAsia="Times New Roman" w:hAnsi="Times New Roman" w:cs="Times New Roman"/>
      <w:i/>
      <w:iCs/>
      <w:sz w:val="24"/>
      <w:szCs w:val="24"/>
    </w:rPr>
  </w:style>
  <w:style w:type="character" w:customStyle="1" w:styleId="HTMLPreformattedChar1">
    <w:name w:val="HTML Preformatted Char1"/>
    <w:basedOn w:val="DefaultParagraphFont"/>
    <w:link w:val="HTMLPreformatted"/>
    <w:locked/>
    <w:rsid w:val="001D47CC"/>
    <w:rPr>
      <w:rFonts w:ascii="Arial Unicode MS" w:eastAsia="Arial Unicode MS" w:hAnsi="Arial Unicode MS" w:cs="Arial Unicode MS"/>
      <w:sz w:val="20"/>
      <w:szCs w:val="20"/>
    </w:rPr>
  </w:style>
  <w:style w:type="character" w:customStyle="1" w:styleId="MessageHeaderChar1">
    <w:name w:val="Message Header Char1"/>
    <w:basedOn w:val="DefaultParagraphFont"/>
    <w:link w:val="MessageHeader"/>
    <w:locked/>
    <w:rsid w:val="001D47CC"/>
    <w:rPr>
      <w:rFonts w:ascii="Arial" w:eastAsia="Times New Roman" w:hAnsi="Arial" w:cs="Arial"/>
      <w:sz w:val="24"/>
      <w:szCs w:val="24"/>
      <w:shd w:val="pct20" w:color="auto" w:fill="auto"/>
    </w:rPr>
  </w:style>
  <w:style w:type="character" w:customStyle="1" w:styleId="NoteHeadingChar1">
    <w:name w:val="Note Heading Char1"/>
    <w:basedOn w:val="DefaultParagraphFont"/>
    <w:link w:val="NoteHeading"/>
    <w:locked/>
    <w:rsid w:val="001D47CC"/>
    <w:rPr>
      <w:rFonts w:ascii="Times New Roman" w:eastAsia="Times New Roman" w:hAnsi="Times New Roman" w:cs="Times New Roman"/>
      <w:sz w:val="24"/>
      <w:szCs w:val="24"/>
    </w:rPr>
  </w:style>
  <w:style w:type="character" w:customStyle="1" w:styleId="SalutationChar1">
    <w:name w:val="Salutation Char1"/>
    <w:basedOn w:val="DefaultParagraphFont"/>
    <w:link w:val="Salutation"/>
    <w:locked/>
    <w:rsid w:val="001D47CC"/>
    <w:rPr>
      <w:rFonts w:ascii="Times New Roman" w:eastAsia="Times New Roman" w:hAnsi="Times New Roman" w:cs="Times New Roman"/>
      <w:sz w:val="28"/>
      <w:szCs w:val="28"/>
    </w:rPr>
  </w:style>
  <w:style w:type="character" w:customStyle="1" w:styleId="SignatureChar1">
    <w:name w:val="Signature Char1"/>
    <w:basedOn w:val="DefaultParagraphFont"/>
    <w:link w:val="Signature"/>
    <w:locked/>
    <w:rsid w:val="001D47CC"/>
    <w:rPr>
      <w:rFonts w:ascii="Times New Roman" w:eastAsia="Times New Roman" w:hAnsi="Times New Roman" w:cs="Times New Roman"/>
      <w:sz w:val="24"/>
      <w:szCs w:val="24"/>
    </w:rPr>
  </w:style>
  <w:style w:type="paragraph" w:customStyle="1" w:styleId="Print-FromToSubjectDate">
    <w:name w:val="Print- From: To: Subject: Date:"/>
    <w:basedOn w:val="Normal"/>
    <w:rsid w:val="001D47CC"/>
    <w:pPr>
      <w:pBdr>
        <w:left w:val="single" w:sz="18" w:space="1" w:color="auto"/>
      </w:pBdr>
      <w:overflowPunct w:val="0"/>
      <w:autoSpaceDE w:val="0"/>
      <w:autoSpaceDN w:val="0"/>
      <w:adjustRightInd w:val="0"/>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1D47CC"/>
    <w:rPr>
      <w:rFonts w:ascii=".VnCentury Schoolbook" w:hAnsi=".VnCentury Schoolbook"/>
      <w:b/>
      <w:color w:val="000000"/>
      <w:sz w:val="22"/>
      <w:lang w:val="en-US" w:eastAsia="en-US"/>
    </w:rPr>
  </w:style>
  <w:style w:type="paragraph" w:customStyle="1" w:styleId="ps-020-bullet-100">
    <w:name w:val="ps-020-bullet-100"/>
    <w:basedOn w:val="Normal"/>
    <w:rsid w:val="001D47CC"/>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basedOn w:val="DefaultParagraphFont"/>
    <w:rsid w:val="001D47CC"/>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1D47CC"/>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1D47CC"/>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1D47CC"/>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1D47CC"/>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1D47CC"/>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1D47CC"/>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1D47CC"/>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1D47CC"/>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1D47CC"/>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1D47CC"/>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1D47CC"/>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1D47CC"/>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1D47CC"/>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1D47CC"/>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1D47CC"/>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basedOn w:val="DefaultParagraphFont"/>
    <w:rsid w:val="001D47CC"/>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1D47CC"/>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1D47CC"/>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1D47CC"/>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1D47CC"/>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1D47CC"/>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1D47CC"/>
    <w:pPr>
      <w:keepNext/>
      <w:spacing w:before="240" w:after="240"/>
    </w:pPr>
    <w:rPr>
      <w:rFonts w:eastAsia="Times New Roman"/>
      <w:sz w:val="20"/>
      <w:szCs w:val="20"/>
      <w:lang w:eastAsia="ko-KR"/>
    </w:rPr>
  </w:style>
  <w:style w:type="paragraph" w:customStyle="1" w:styleId="quotedmatter">
    <w:name w:val="quoted matter"/>
    <w:basedOn w:val="Normal"/>
    <w:rsid w:val="001D47CC"/>
    <w:pPr>
      <w:keepNext/>
      <w:tabs>
        <w:tab w:val="right" w:leader="dot" w:pos="8505"/>
      </w:tabs>
      <w:spacing w:line="360" w:lineRule="auto"/>
      <w:jc w:val="both"/>
    </w:pPr>
    <w:rPr>
      <w:rFonts w:ascii="Arial" w:eastAsia="Times New Roman" w:hAnsi="Arial" w:cs="Arial"/>
      <w:sz w:val="20"/>
      <w:szCs w:val="20"/>
      <w:lang w:eastAsia="ko-KR"/>
    </w:rPr>
  </w:style>
  <w:style w:type="paragraph" w:customStyle="1" w:styleId="CharChar41">
    <w:name w:val="Char Char41"/>
    <w:basedOn w:val="Normal"/>
    <w:autoRedefine/>
    <w:rsid w:val="001D47C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1D47CC"/>
    <w:rPr>
      <w:rFonts w:ascii="Cambria" w:hAnsi="Cambria"/>
      <w:b/>
      <w:bCs/>
      <w:kern w:val="32"/>
      <w:sz w:val="32"/>
      <w:szCs w:val="32"/>
      <w:lang w:val="en-US" w:eastAsia="en-US" w:bidi="ar-SA"/>
    </w:rPr>
  </w:style>
  <w:style w:type="paragraph" w:customStyle="1" w:styleId="Contentsmainlisting">
    <w:name w:val="Contents main listing"/>
    <w:basedOn w:val="Normal"/>
    <w:rsid w:val="001D47CC"/>
    <w:pPr>
      <w:keepNext/>
      <w:tabs>
        <w:tab w:val="left" w:pos="426"/>
        <w:tab w:val="right" w:leader="dot" w:pos="8080"/>
        <w:tab w:val="right" w:pos="8221"/>
      </w:tabs>
      <w:spacing w:before="120" w:line="360" w:lineRule="auto"/>
    </w:pPr>
    <w:rPr>
      <w:rFonts w:eastAsia="Times New Roman"/>
      <w:caps/>
      <w:szCs w:val="20"/>
    </w:rPr>
  </w:style>
  <w:style w:type="character" w:customStyle="1" w:styleId="prodetaiidesc1">
    <w:name w:val="pro_detaii_desc1"/>
    <w:rsid w:val="001D47CC"/>
    <w:rPr>
      <w:rFonts w:ascii="Tahoma" w:hAnsi="Tahoma" w:cs="Tahoma" w:hint="default"/>
      <w:color w:val="666666"/>
      <w:sz w:val="14"/>
      <w:szCs w:val="14"/>
    </w:rPr>
  </w:style>
  <w:style w:type="character" w:customStyle="1" w:styleId="spelle">
    <w:name w:val="spelle"/>
    <w:basedOn w:val="DefaultParagraphFont"/>
    <w:rsid w:val="001D47CC"/>
  </w:style>
  <w:style w:type="paragraph" w:customStyle="1" w:styleId="indexhometext">
    <w:name w:val="indexhometext"/>
    <w:basedOn w:val="Normal"/>
    <w:rsid w:val="001D47CC"/>
    <w:pPr>
      <w:spacing w:before="100" w:beforeAutospacing="1" w:after="100" w:afterAutospacing="1"/>
    </w:pPr>
    <w:rPr>
      <w:rFonts w:eastAsia="Times New Roman"/>
    </w:rPr>
  </w:style>
  <w:style w:type="paragraph" w:customStyle="1" w:styleId="CharChar4CharChar">
    <w:name w:val=" Char Char4 Char Char"/>
    <w:basedOn w:val="Normal"/>
    <w:autoRedefine/>
    <w:rsid w:val="001D47C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1D47CC"/>
    <w:rPr>
      <w:rFonts w:ascii="Cambria" w:hAnsi="Cambria"/>
      <w:b/>
      <w:bCs/>
      <w:kern w:val="32"/>
      <w:sz w:val="32"/>
      <w:szCs w:val="32"/>
      <w:lang w:val="en-US" w:eastAsia="en-US" w:bidi="ar-SA"/>
    </w:rPr>
  </w:style>
  <w:style w:type="character" w:customStyle="1" w:styleId="grame">
    <w:name w:val="grame"/>
    <w:basedOn w:val="DefaultParagraphFont"/>
    <w:rsid w:val="001D47CC"/>
  </w:style>
  <w:style w:type="character" w:customStyle="1" w:styleId="apple-tab-span">
    <w:name w:val="apple-tab-span"/>
    <w:basedOn w:val="DefaultParagraphFont"/>
    <w:rsid w:val="001D47CC"/>
  </w:style>
  <w:style w:type="paragraph" w:customStyle="1" w:styleId="CharChar4CharChar0">
    <w:name w:val="Char Char4 Char Char"/>
    <w:basedOn w:val="Normal"/>
    <w:autoRedefine/>
    <w:rsid w:val="001D47C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1D47CC"/>
    <w:pPr>
      <w:spacing w:before="100" w:beforeAutospacing="1" w:after="100" w:afterAutospacing="1"/>
    </w:pPr>
    <w:rPr>
      <w:rFonts w:eastAsia="Times New Roman"/>
    </w:rPr>
  </w:style>
  <w:style w:type="character" w:customStyle="1" w:styleId="TenMHMD">
    <w:name w:val="TenMHMD"/>
    <w:rsid w:val="001D47CC"/>
    <w:rPr>
      <w:rFonts w:ascii="Times New Roman" w:hAnsi="Times New Roman"/>
      <w:b/>
      <w:bCs/>
      <w:sz w:val="28"/>
    </w:rPr>
  </w:style>
  <w:style w:type="paragraph" w:customStyle="1" w:styleId="Tiep1">
    <w:name w:val="Tiep 1"/>
    <w:basedOn w:val="Normal"/>
    <w:rsid w:val="001D47CC"/>
    <w:pPr>
      <w:numPr>
        <w:numId w:val="7"/>
      </w:numPr>
      <w:spacing w:line="360" w:lineRule="exact"/>
      <w:jc w:val="both"/>
    </w:pPr>
    <w:rPr>
      <w:rFonts w:eastAsia="Times New Roman"/>
      <w:sz w:val="28"/>
      <w:szCs w:val="28"/>
    </w:rPr>
  </w:style>
  <w:style w:type="numbering" w:customStyle="1" w:styleId="NoList2">
    <w:name w:val="No List2"/>
    <w:next w:val="NoList"/>
    <w:semiHidden/>
    <w:unhideWhenUsed/>
    <w:rsid w:val="001D47CC"/>
  </w:style>
  <w:style w:type="character" w:customStyle="1" w:styleId="DocumentMapChar1">
    <w:name w:val="Document Map Char1"/>
    <w:rsid w:val="001D47CC"/>
    <w:rPr>
      <w:rFonts w:ascii="Tahoma" w:hAnsi="Tahoma" w:cs="Tahoma"/>
      <w:sz w:val="16"/>
      <w:szCs w:val="16"/>
    </w:rPr>
  </w:style>
  <w:style w:type="paragraph" w:customStyle="1" w:styleId="ac">
    <w:name w:val="(文字) (文字)"/>
    <w:basedOn w:val="Normal"/>
    <w:rsid w:val="001D47CC"/>
    <w:pPr>
      <w:spacing w:after="160" w:line="240" w:lineRule="exact"/>
    </w:pPr>
    <w:rPr>
      <w:rFonts w:ascii="Tahoma" w:eastAsia="Times New Roman" w:hAnsi="Tahoma" w:cs="Tahoma"/>
      <w:sz w:val="20"/>
      <w:szCs w:val="20"/>
    </w:rPr>
  </w:style>
  <w:style w:type="paragraph" w:customStyle="1" w:styleId="CharCharCharCharCharChar">
    <w:name w:val="Char Char Char Char Char Char"/>
    <w:basedOn w:val="Normal"/>
    <w:rsid w:val="001D47CC"/>
    <w:pPr>
      <w:spacing w:after="160" w:line="240" w:lineRule="exact"/>
      <w:ind w:left="57" w:right="57"/>
      <w:jc w:val="both"/>
    </w:pPr>
    <w:rPr>
      <w:rFonts w:ascii="Tahoma" w:eastAsia="Times New Roman" w:hAnsi="Tahoma" w:cs="Tahoma"/>
      <w:sz w:val="20"/>
      <w:szCs w:val="20"/>
    </w:rPr>
  </w:style>
  <w:style w:type="paragraph" w:customStyle="1" w:styleId="font8">
    <w:name w:val="font8"/>
    <w:basedOn w:val="Normal"/>
    <w:rsid w:val="001D47CC"/>
    <w:pPr>
      <w:spacing w:before="100" w:beforeAutospacing="1" w:after="100" w:afterAutospacing="1"/>
      <w:ind w:left="57" w:right="57"/>
      <w:jc w:val="both"/>
    </w:pPr>
    <w:rPr>
      <w:rFonts w:ascii="Symbol" w:eastAsia="Times New Roman" w:hAnsi="Symbol"/>
      <w:i/>
      <w:iCs/>
      <w:color w:val="0000FF"/>
      <w:sz w:val="28"/>
      <w:szCs w:val="28"/>
    </w:rPr>
  </w:style>
  <w:style w:type="paragraph" w:customStyle="1" w:styleId="CharChar2CharChar">
    <w:name w:val=" Char Char2 Char Char"/>
    <w:basedOn w:val="Normal"/>
    <w:autoRedefine/>
    <w:rsid w:val="001D47CC"/>
    <w:pPr>
      <w:pageBreakBefore/>
      <w:tabs>
        <w:tab w:val="left" w:pos="850"/>
        <w:tab w:val="left" w:pos="1191"/>
        <w:tab w:val="left" w:pos="1531"/>
      </w:tabs>
      <w:spacing w:after="120"/>
      <w:ind w:left="57" w:right="57"/>
      <w:jc w:val="center"/>
    </w:pPr>
    <w:rPr>
      <w:rFonts w:ascii="Tahoma" w:eastAsia="Times New Roman" w:hAnsi="Tahoma" w:cs="Tahoma"/>
      <w:bCs/>
      <w:iCs/>
      <w:color w:val="FFFFFF"/>
      <w:spacing w:val="20"/>
      <w:sz w:val="22"/>
      <w:szCs w:val="22"/>
      <w:lang w:val="en-GB" w:eastAsia="zh-CN"/>
    </w:rPr>
  </w:style>
  <w:style w:type="paragraph" w:customStyle="1" w:styleId="indentpara">
    <w:name w:val="indent para"/>
    <w:basedOn w:val="Normal"/>
    <w:rsid w:val="001D47CC"/>
    <w:pPr>
      <w:spacing w:after="180" w:line="360" w:lineRule="exact"/>
      <w:ind w:left="57" w:right="57" w:firstLine="425"/>
      <w:jc w:val="both"/>
    </w:pPr>
    <w:rPr>
      <w:rFonts w:ascii=".VnArial" w:eastAsia="Times New Roman" w:hAnsi=".VnArial"/>
      <w:color w:val="000000"/>
      <w:sz w:val="26"/>
      <w:szCs w:val="26"/>
      <w:lang w:eastAsia="ko-KR"/>
    </w:rPr>
  </w:style>
  <w:style w:type="paragraph" w:customStyle="1" w:styleId="CharChar2CharChar0">
    <w:name w:val="Char Char2 Char Char"/>
    <w:basedOn w:val="Normal"/>
    <w:autoRedefine/>
    <w:rsid w:val="001D47CC"/>
    <w:pPr>
      <w:pageBreakBefore/>
      <w:tabs>
        <w:tab w:val="left" w:pos="850"/>
        <w:tab w:val="left" w:pos="1191"/>
        <w:tab w:val="left" w:pos="1531"/>
      </w:tabs>
      <w:spacing w:after="120"/>
      <w:ind w:left="57" w:right="57"/>
      <w:jc w:val="center"/>
    </w:pPr>
    <w:rPr>
      <w:rFonts w:ascii="Tahoma" w:eastAsia="Times New Roman" w:hAnsi="Tahoma" w:cs="Tahoma"/>
      <w:bCs/>
      <w:iCs/>
      <w:color w:val="FFFFFF"/>
      <w:spacing w:val="20"/>
      <w:sz w:val="22"/>
      <w:szCs w:val="22"/>
      <w:lang w:val="en-GB" w:eastAsia="zh-CN"/>
    </w:rPr>
  </w:style>
  <w:style w:type="paragraph" w:customStyle="1" w:styleId="chitiet29">
    <w:name w:val="chitiet_29"/>
    <w:basedOn w:val="Normal"/>
    <w:rsid w:val="001D47CC"/>
    <w:pPr>
      <w:spacing w:before="100" w:beforeAutospacing="1" w:after="100" w:afterAutospacing="1"/>
    </w:pPr>
    <w:rPr>
      <w:rFonts w:eastAsia="Times New Roman"/>
    </w:rPr>
  </w:style>
  <w:style w:type="paragraph" w:customStyle="1" w:styleId="DACUMcharttext">
    <w:name w:val="DACUM chart text"/>
    <w:basedOn w:val="Normal"/>
    <w:rsid w:val="001D47CC"/>
    <w:pPr>
      <w:spacing w:before="40" w:after="40"/>
    </w:pPr>
    <w:rPr>
      <w:rFonts w:ascii=".VnArial" w:eastAsia="Times New Roman" w:hAnsi=".VnArial"/>
      <w:b/>
      <w:sz w:val="18"/>
      <w:szCs w:val="18"/>
      <w:lang w:eastAsia="ko-KR"/>
    </w:rPr>
  </w:style>
  <w:style w:type="paragraph" w:customStyle="1" w:styleId="font9">
    <w:name w:val="font9"/>
    <w:basedOn w:val="Normal"/>
    <w:rsid w:val="001D47CC"/>
    <w:pPr>
      <w:spacing w:before="100" w:beforeAutospacing="1" w:after="100" w:afterAutospacing="1"/>
    </w:pPr>
    <w:rPr>
      <w:rFonts w:eastAsia="Times New Roman"/>
      <w:b/>
      <w:bCs/>
      <w:color w:val="339966"/>
      <w:sz w:val="28"/>
      <w:szCs w:val="28"/>
    </w:rPr>
  </w:style>
  <w:style w:type="paragraph" w:customStyle="1" w:styleId="font10">
    <w:name w:val="font10"/>
    <w:basedOn w:val="Normal"/>
    <w:rsid w:val="001D47CC"/>
    <w:pPr>
      <w:spacing w:before="100" w:beforeAutospacing="1" w:after="100" w:afterAutospacing="1"/>
    </w:pPr>
    <w:rPr>
      <w:rFonts w:ascii="Symbol" w:eastAsia="Times New Roman" w:hAnsi="Symbol"/>
      <w:color w:val="339966"/>
      <w:sz w:val="28"/>
      <w:szCs w:val="28"/>
    </w:rPr>
  </w:style>
  <w:style w:type="paragraph" w:customStyle="1" w:styleId="font11">
    <w:name w:val="font11"/>
    <w:basedOn w:val="Normal"/>
    <w:rsid w:val="001D47CC"/>
    <w:pPr>
      <w:spacing w:before="100" w:beforeAutospacing="1" w:after="100" w:afterAutospacing="1"/>
    </w:pPr>
    <w:rPr>
      <w:rFonts w:eastAsia="Times New Roman"/>
      <w:color w:val="339966"/>
      <w:sz w:val="28"/>
      <w:szCs w:val="28"/>
    </w:rPr>
  </w:style>
  <w:style w:type="character" w:customStyle="1" w:styleId="count">
    <w:name w:val="count"/>
    <w:basedOn w:val="DefaultParagraphFont"/>
    <w:rsid w:val="001D47CC"/>
  </w:style>
  <w:style w:type="character" w:customStyle="1" w:styleId="textblackj">
    <w:name w:val="textblackj"/>
    <w:basedOn w:val="DefaultParagraphFont"/>
    <w:rsid w:val="001D47CC"/>
  </w:style>
  <w:style w:type="paragraph" w:customStyle="1" w:styleId="muc1">
    <w:name w:val="muc1"/>
    <w:basedOn w:val="Normal"/>
    <w:rsid w:val="001D47CC"/>
    <w:pPr>
      <w:tabs>
        <w:tab w:val="num" w:pos="1080"/>
      </w:tabs>
      <w:spacing w:line="360" w:lineRule="auto"/>
      <w:ind w:left="1080" w:hanging="360"/>
      <w:jc w:val="both"/>
    </w:pPr>
    <w:rPr>
      <w:rFonts w:eastAsia="Times New Roman"/>
      <w:b/>
      <w:spacing w:val="4"/>
      <w:sz w:val="26"/>
      <w:szCs w:val="28"/>
    </w:rPr>
  </w:style>
  <w:style w:type="paragraph" w:customStyle="1" w:styleId="Muc21">
    <w:name w:val="Muc2"/>
    <w:basedOn w:val="Heading2"/>
    <w:rsid w:val="001D47CC"/>
    <w:pPr>
      <w:keepNext w:val="0"/>
      <w:keepLines w:val="0"/>
      <w:numPr>
        <w:ilvl w:val="0"/>
        <w:numId w:val="0"/>
      </w:numPr>
      <w:shd w:val="clear" w:color="auto" w:fill="FFFFFF"/>
      <w:spacing w:before="120" w:after="120" w:line="360" w:lineRule="auto"/>
      <w:jc w:val="both"/>
    </w:pPr>
    <w:rPr>
      <w:rFonts w:ascii="Times New Roman" w:eastAsia="Times New Roman" w:hAnsi="Times New Roman" w:cs="Times New Roman"/>
      <w:b/>
      <w:iCs/>
      <w:color w:val="auto"/>
      <w:kern w:val="28"/>
      <w:position w:val="10"/>
    </w:rPr>
  </w:style>
  <w:style w:type="paragraph" w:customStyle="1" w:styleId="chng">
    <w:name w:val="chương"/>
    <w:basedOn w:val="Normal"/>
    <w:rsid w:val="001D47CC"/>
    <w:pPr>
      <w:jc w:val="center"/>
    </w:pPr>
    <w:rPr>
      <w:rFonts w:eastAsia="Times New Roman"/>
      <w:b/>
      <w:spacing w:val="4"/>
      <w:sz w:val="28"/>
      <w:szCs w:val="28"/>
    </w:rPr>
  </w:style>
  <w:style w:type="paragraph" w:customStyle="1" w:styleId="muc3">
    <w:name w:val="muc3"/>
    <w:basedOn w:val="Normal"/>
    <w:rsid w:val="001D47CC"/>
    <w:pPr>
      <w:spacing w:line="360" w:lineRule="auto"/>
      <w:jc w:val="both"/>
    </w:pPr>
    <w:rPr>
      <w:rFonts w:eastAsia="Times New Roman"/>
      <w:i/>
      <w:iCs/>
      <w:sz w:val="26"/>
      <w:szCs w:val="26"/>
    </w:rPr>
  </w:style>
  <w:style w:type="paragraph" w:customStyle="1" w:styleId="TIEUDE0">
    <w:name w:val="TIEU DE"/>
    <w:basedOn w:val="Normal"/>
    <w:rsid w:val="001D47CC"/>
    <w:pPr>
      <w:jc w:val="center"/>
    </w:pPr>
    <w:rPr>
      <w:rFonts w:eastAsia="Times New Roman"/>
      <w:b/>
      <w:spacing w:val="4"/>
      <w:sz w:val="28"/>
      <w:szCs w:val="28"/>
    </w:rPr>
  </w:style>
  <w:style w:type="paragraph" w:customStyle="1" w:styleId="TIEUDE1">
    <w:name w:val="TIEU DE1"/>
    <w:basedOn w:val="muc1"/>
    <w:rsid w:val="001D47CC"/>
    <w:pPr>
      <w:tabs>
        <w:tab w:val="clear" w:pos="1080"/>
      </w:tabs>
      <w:ind w:left="0" w:firstLine="0"/>
    </w:pPr>
    <w:rPr>
      <w:kern w:val="28"/>
    </w:rPr>
  </w:style>
  <w:style w:type="paragraph" w:customStyle="1" w:styleId="TIEUDE2">
    <w:name w:val="TIEU DE2"/>
    <w:basedOn w:val="muc20"/>
    <w:rsid w:val="001D47CC"/>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1D47CC"/>
  </w:style>
  <w:style w:type="paragraph" w:customStyle="1" w:styleId="TIEUDEBO">
    <w:name w:val="TIEU DE BO"/>
    <w:basedOn w:val="TIEUDE0"/>
    <w:rsid w:val="001D47CC"/>
    <w:rPr>
      <w:noProof/>
    </w:rPr>
  </w:style>
  <w:style w:type="paragraph" w:customStyle="1" w:styleId="CharCharCharChar1">
    <w:name w:val="Char Char Char Char1"/>
    <w:basedOn w:val="Normal"/>
    <w:rsid w:val="001D47CC"/>
    <w:pPr>
      <w:spacing w:after="160" w:line="240" w:lineRule="exact"/>
    </w:pPr>
    <w:rPr>
      <w:rFonts w:ascii="Verdana" w:eastAsia="Times New Roman" w:hAnsi="Verdana"/>
      <w:sz w:val="20"/>
      <w:szCs w:val="20"/>
    </w:rPr>
  </w:style>
  <w:style w:type="character" w:customStyle="1" w:styleId="sanphamchubinhthuong">
    <w:name w:val="sanpham_chubinhthuong"/>
    <w:basedOn w:val="DefaultParagraphFont"/>
    <w:rsid w:val="001D47CC"/>
  </w:style>
  <w:style w:type="paragraph" w:customStyle="1" w:styleId="colheader">
    <w:name w:val="colheader"/>
    <w:basedOn w:val="Normal"/>
    <w:rsid w:val="001D47CC"/>
    <w:pPr>
      <w:spacing w:before="100" w:beforeAutospacing="1" w:after="100" w:afterAutospacing="1"/>
    </w:pPr>
    <w:rPr>
      <w:rFonts w:eastAsia="Times New Roman"/>
    </w:rPr>
  </w:style>
  <w:style w:type="character" w:customStyle="1" w:styleId="titlefull">
    <w:name w:val="title full"/>
    <w:basedOn w:val="DefaultParagraphFont"/>
    <w:rsid w:val="001D47CC"/>
  </w:style>
  <w:style w:type="paragraph" w:customStyle="1" w:styleId="CharCharCharChar10">
    <w:name w:val=" Char Char Char Char1"/>
    <w:basedOn w:val="Normal"/>
    <w:autoRedefine/>
    <w:rsid w:val="001D47CC"/>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eastAsia="zh-CN"/>
    </w:rPr>
  </w:style>
  <w:style w:type="character" w:customStyle="1" w:styleId="slimspacer1">
    <w:name w:val="slimspacer1"/>
    <w:rsid w:val="001D47CC"/>
    <w:rPr>
      <w:rFonts w:ascii="Verdana" w:hAnsi="Verdana" w:hint="default"/>
      <w:b w:val="0"/>
      <w:bCs w:val="0"/>
      <w:color w:val="121212"/>
      <w:sz w:val="13"/>
      <w:szCs w:val="13"/>
    </w:rPr>
  </w:style>
  <w:style w:type="paragraph" w:customStyle="1" w:styleId="para">
    <w:name w:val="para"/>
    <w:basedOn w:val="Normal"/>
    <w:rsid w:val="001D47CC"/>
    <w:pPr>
      <w:spacing w:before="100" w:beforeAutospacing="1" w:after="100" w:afterAutospacing="1"/>
    </w:pPr>
    <w:rPr>
      <w:rFonts w:eastAsia="Times New Roman"/>
    </w:rPr>
  </w:style>
  <w:style w:type="paragraph" w:customStyle="1" w:styleId="GridTable31">
    <w:name w:val="Grid Table 31"/>
    <w:basedOn w:val="Heading1"/>
    <w:next w:val="Normal"/>
    <w:rsid w:val="001D47CC"/>
    <w:pPr>
      <w:numPr>
        <w:numId w:val="0"/>
      </w:numPr>
      <w:spacing w:before="480" w:line="276" w:lineRule="auto"/>
      <w:jc w:val="center"/>
      <w:outlineLvl w:val="9"/>
    </w:pPr>
    <w:rPr>
      <w:rFonts w:ascii="Cambria" w:eastAsia="MS Gothic" w:hAnsi="Cambria" w:cs="Times New Roman"/>
      <w:b/>
      <w:bCs/>
      <w:color w:val="365F91"/>
      <w:szCs w:val="28"/>
      <w:lang w:eastAsia="ja-JP"/>
    </w:rPr>
  </w:style>
  <w:style w:type="character" w:customStyle="1" w:styleId="ircsu">
    <w:name w:val="irc_su"/>
    <w:rsid w:val="001D47CC"/>
  </w:style>
  <w:style w:type="character" w:customStyle="1" w:styleId="NoSpacingChar">
    <w:name w:val="No Spacing Char"/>
    <w:link w:val="NoSpacing"/>
    <w:locked/>
    <w:rsid w:val="001D47CC"/>
    <w:rPr>
      <w:rFonts w:ascii="Times New Roman" w:eastAsia="Calibri" w:hAnsi="Times New Roman" w:cs="Times New Roman"/>
      <w:sz w:val="28"/>
    </w:rPr>
  </w:style>
  <w:style w:type="paragraph" w:customStyle="1" w:styleId="GridTable311">
    <w:name w:val="Grid Table 311"/>
    <w:basedOn w:val="Heading1"/>
    <w:next w:val="Normal"/>
    <w:rsid w:val="001D47CC"/>
    <w:pPr>
      <w:numPr>
        <w:numId w:val="0"/>
      </w:numPr>
      <w:spacing w:before="480" w:line="276" w:lineRule="auto"/>
      <w:jc w:val="center"/>
      <w:outlineLvl w:val="9"/>
    </w:pPr>
    <w:rPr>
      <w:rFonts w:ascii="Cambria" w:eastAsia="MS Gothic" w:hAnsi="Cambria" w:cs="Times New Roman"/>
      <w:b/>
      <w:bCs/>
      <w:color w:val="365F91"/>
      <w:sz w:val="28"/>
      <w:szCs w:val="28"/>
      <w:lang w:eastAsia="ja-JP"/>
    </w:rPr>
  </w:style>
  <w:style w:type="character" w:styleId="PlaceholderText">
    <w:name w:val="Placeholder Text"/>
    <w:basedOn w:val="DefaultParagraphFont"/>
    <w:rsid w:val="001D47CC"/>
    <w:rPr>
      <w:rFonts w:cs="Times New Roman"/>
      <w:color w:val="808080"/>
    </w:rPr>
  </w:style>
  <w:style w:type="paragraph" w:customStyle="1" w:styleId="Standard">
    <w:name w:val="Standard"/>
    <w:rsid w:val="001D47CC"/>
    <w:pPr>
      <w:widowControl w:val="0"/>
      <w:suppressAutoHyphens/>
      <w:autoSpaceDN w:val="0"/>
      <w:spacing w:after="0" w:line="240" w:lineRule="auto"/>
    </w:pPr>
    <w:rPr>
      <w:rFonts w:ascii="Times New Roman" w:hAnsi="Times New Roman" w:cs="Mangal"/>
      <w:kern w:val="3"/>
      <w:sz w:val="24"/>
      <w:szCs w:val="24"/>
      <w:lang w:eastAsia="zh-CN" w:bidi="hi-IN"/>
    </w:rPr>
  </w:style>
  <w:style w:type="character" w:customStyle="1" w:styleId="introtext">
    <w:name w:val="introtext"/>
    <w:basedOn w:val="DefaultParagraphFont"/>
    <w:rsid w:val="001D47CC"/>
    <w:rPr>
      <w:rFonts w:cs="Times New Roman"/>
    </w:rPr>
  </w:style>
  <w:style w:type="character" w:customStyle="1" w:styleId="btCharChar">
    <w:name w:val="bt Char Char"/>
    <w:locked/>
    <w:rsid w:val="001D47CC"/>
    <w:rPr>
      <w:sz w:val="28"/>
      <w:szCs w:val="28"/>
      <w:lang w:val="en-US" w:eastAsia="en-US" w:bidi="ar-SA"/>
    </w:rPr>
  </w:style>
  <w:style w:type="paragraph" w:customStyle="1" w:styleId="Index">
    <w:name w:val="Index"/>
    <w:basedOn w:val="Normal"/>
    <w:rsid w:val="001D47CC"/>
    <w:pPr>
      <w:suppressLineNumbers/>
      <w:suppressAutoHyphens/>
    </w:pPr>
    <w:rPr>
      <w:rFonts w:eastAsia="Times New Roman" w:cs="Mangal"/>
      <w:lang w:eastAsia="ar-SA"/>
    </w:rPr>
  </w:style>
  <w:style w:type="paragraph" w:customStyle="1" w:styleId="TableContents">
    <w:name w:val="Table Contents"/>
    <w:basedOn w:val="Normal"/>
    <w:rsid w:val="001D47CC"/>
    <w:pPr>
      <w:suppressLineNumbers/>
      <w:suppressAutoHyphens/>
    </w:pPr>
    <w:rPr>
      <w:rFonts w:eastAsia="Times New Roman"/>
      <w:lang w:eastAsia="ar-SA"/>
    </w:rPr>
  </w:style>
  <w:style w:type="paragraph" w:customStyle="1" w:styleId="TableHeading">
    <w:name w:val="Table Heading"/>
    <w:basedOn w:val="TableContents"/>
    <w:rsid w:val="001D47CC"/>
    <w:pPr>
      <w:jc w:val="center"/>
    </w:pPr>
    <w:rPr>
      <w:b/>
      <w:bCs/>
    </w:rPr>
  </w:style>
  <w:style w:type="paragraph" w:customStyle="1" w:styleId="Framecontents">
    <w:name w:val="Frame contents"/>
    <w:basedOn w:val="BodyText"/>
    <w:rsid w:val="001D47CC"/>
    <w:pPr>
      <w:widowControl/>
      <w:suppressAutoHyphens/>
      <w:autoSpaceDE/>
      <w:autoSpaceDN/>
      <w:spacing w:after="120"/>
    </w:pPr>
    <w:rPr>
      <w:sz w:val="24"/>
      <w:szCs w:val="24"/>
      <w:lang w:val="en-US" w:eastAsia="ar-SA"/>
    </w:rPr>
  </w:style>
  <w:style w:type="paragraph" w:customStyle="1" w:styleId="CharChar4CharChar4">
    <w:name w:val="Char Char4 Char Char4"/>
    <w:basedOn w:val="Normal"/>
    <w:autoRedefine/>
    <w:rsid w:val="001D47C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1D47C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1D47C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1D47C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1D47CC"/>
    <w:rPr>
      <w:rFonts w:ascii="Arial" w:hAnsi="Arial"/>
      <w:b/>
      <w:i/>
      <w:sz w:val="28"/>
      <w:lang w:val="en-US" w:eastAsia="en-US"/>
    </w:rPr>
  </w:style>
  <w:style w:type="character" w:customStyle="1" w:styleId="CharChar61">
    <w:name w:val="Char Char61"/>
    <w:rsid w:val="001D47CC"/>
    <w:rPr>
      <w:b/>
      <w:kern w:val="36"/>
      <w:sz w:val="48"/>
      <w:lang w:val="en-US" w:eastAsia="en-US"/>
    </w:rPr>
  </w:style>
  <w:style w:type="paragraph" w:customStyle="1" w:styleId="CharChar4CharChar1">
    <w:name w:val="Char Char4 Char Char1"/>
    <w:basedOn w:val="Normal"/>
    <w:autoRedefine/>
    <w:rsid w:val="001D47C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1D47CC"/>
    <w:pPr>
      <w:ind w:left="720"/>
      <w:contextualSpacing/>
    </w:pPr>
    <w:rPr>
      <w:rFonts w:ascii=".VnTime" w:eastAsia="Times New Roman" w:hAnsi=".VnTime"/>
      <w:sz w:val="28"/>
      <w:szCs w:val="28"/>
    </w:rPr>
  </w:style>
  <w:style w:type="paragraph" w:customStyle="1" w:styleId="ab0">
    <w:name w:val="ab"/>
    <w:basedOn w:val="Normal"/>
    <w:link w:val="abChar"/>
    <w:qFormat/>
    <w:rsid w:val="001D47CC"/>
    <w:pPr>
      <w:jc w:val="center"/>
    </w:pPr>
    <w:rPr>
      <w:rFonts w:eastAsia="Times New Roman"/>
      <w:b/>
      <w:bCs/>
      <w:sz w:val="40"/>
      <w:szCs w:val="40"/>
      <w:lang w:val="vi-VN" w:eastAsia="vi-VN"/>
    </w:rPr>
  </w:style>
  <w:style w:type="character" w:customStyle="1" w:styleId="abChar">
    <w:name w:val="ab Char"/>
    <w:link w:val="ab0"/>
    <w:rsid w:val="001D47CC"/>
    <w:rPr>
      <w:rFonts w:ascii="Times New Roman" w:eastAsia="Times New Roman" w:hAnsi="Times New Roman" w:cs="Times New Roman"/>
      <w:b/>
      <w:bCs/>
      <w:sz w:val="40"/>
      <w:szCs w:val="40"/>
      <w:lang w:val="vi-VN" w:eastAsia="vi-VN"/>
    </w:rPr>
  </w:style>
  <w:style w:type="character" w:customStyle="1" w:styleId="bChar">
    <w:name w:val="b Char"/>
    <w:link w:val="b"/>
    <w:rsid w:val="001D47CC"/>
    <w:rPr>
      <w:rFonts w:ascii=".VnHelvetInsH" w:eastAsia="Calibri" w:hAnsi=".VnHelvetInsH" w:cs="Times New Roman"/>
      <w:color w:val="000000"/>
      <w:sz w:val="26"/>
      <w:szCs w:val="26"/>
    </w:rPr>
  </w:style>
  <w:style w:type="character" w:customStyle="1" w:styleId="price">
    <w:name w:val="price"/>
    <w:rsid w:val="001D47CC"/>
  </w:style>
  <w:style w:type="character" w:customStyle="1" w:styleId="g5t9l5817iu1">
    <w:name w:val="g5t9l5817iu1"/>
    <w:rsid w:val="001D47CC"/>
  </w:style>
  <w:style w:type="paragraph" w:customStyle="1" w:styleId="font12">
    <w:name w:val="font12"/>
    <w:basedOn w:val="Normal"/>
    <w:rsid w:val="001D47CC"/>
    <w:pPr>
      <w:spacing w:before="100" w:beforeAutospacing="1" w:after="100" w:afterAutospacing="1"/>
    </w:pPr>
    <w:rPr>
      <w:rFonts w:eastAsia="Times New Roman"/>
      <w:color w:val="000000"/>
      <w:sz w:val="28"/>
      <w:szCs w:val="28"/>
    </w:rPr>
  </w:style>
  <w:style w:type="paragraph" w:customStyle="1" w:styleId="font13">
    <w:name w:val="font13"/>
    <w:basedOn w:val="Normal"/>
    <w:rsid w:val="001D47CC"/>
    <w:pPr>
      <w:spacing w:before="100" w:beforeAutospacing="1" w:after="100" w:afterAutospacing="1"/>
    </w:pPr>
    <w:rPr>
      <w:rFonts w:ascii="Tahoma" w:eastAsia="Times New Roman" w:hAnsi="Tahoma" w:cs="Tahoma"/>
      <w:b/>
      <w:bCs/>
      <w:color w:val="000000"/>
      <w:sz w:val="18"/>
      <w:szCs w:val="18"/>
    </w:rPr>
  </w:style>
  <w:style w:type="paragraph" w:customStyle="1" w:styleId="font14">
    <w:name w:val="font14"/>
    <w:basedOn w:val="Normal"/>
    <w:rsid w:val="001D47CC"/>
    <w:pPr>
      <w:spacing w:before="100" w:beforeAutospacing="1" w:after="100" w:afterAutospacing="1"/>
    </w:pPr>
    <w:rPr>
      <w:rFonts w:ascii="Tahoma" w:eastAsia="Times New Roman" w:hAnsi="Tahoma" w:cs="Tahoma"/>
      <w:color w:val="000000"/>
      <w:sz w:val="18"/>
      <w:szCs w:val="18"/>
    </w:rPr>
  </w:style>
  <w:style w:type="paragraph" w:customStyle="1" w:styleId="font15">
    <w:name w:val="font15"/>
    <w:basedOn w:val="Normal"/>
    <w:rsid w:val="001D47CC"/>
    <w:pPr>
      <w:spacing w:before="100" w:beforeAutospacing="1" w:after="100" w:afterAutospacing="1"/>
    </w:pPr>
    <w:rPr>
      <w:rFonts w:eastAsia="Times New Roman"/>
      <w:color w:val="000000"/>
      <w:sz w:val="41"/>
      <w:szCs w:val="41"/>
    </w:rPr>
  </w:style>
  <w:style w:type="paragraph" w:customStyle="1" w:styleId="font16">
    <w:name w:val="font16"/>
    <w:basedOn w:val="Normal"/>
    <w:rsid w:val="001D47CC"/>
    <w:pPr>
      <w:spacing w:before="100" w:beforeAutospacing="1" w:after="100" w:afterAutospacing="1"/>
    </w:pPr>
    <w:rPr>
      <w:rFonts w:ascii="Calibri" w:eastAsia="Times New Roman" w:hAnsi="Calibri" w:cs="Calibri"/>
      <w:color w:val="000000"/>
      <w:sz w:val="28"/>
      <w:szCs w:val="28"/>
    </w:rPr>
  </w:style>
  <w:style w:type="paragraph" w:customStyle="1" w:styleId="font17">
    <w:name w:val="font17"/>
    <w:basedOn w:val="Normal"/>
    <w:rsid w:val="001D47CC"/>
    <w:pPr>
      <w:spacing w:before="100" w:beforeAutospacing="1" w:after="100" w:afterAutospacing="1"/>
    </w:pPr>
    <w:rPr>
      <w:rFonts w:eastAsia="Times New Roman"/>
      <w:sz w:val="28"/>
      <w:szCs w:val="28"/>
    </w:rPr>
  </w:style>
  <w:style w:type="paragraph" w:customStyle="1" w:styleId="font18">
    <w:name w:val="font18"/>
    <w:basedOn w:val="Normal"/>
    <w:rsid w:val="001D47CC"/>
    <w:pPr>
      <w:spacing w:before="100" w:beforeAutospacing="1" w:after="100" w:afterAutospacing="1"/>
    </w:pPr>
    <w:rPr>
      <w:rFonts w:eastAsia="Times New Roman"/>
      <w:sz w:val="28"/>
      <w:szCs w:val="28"/>
    </w:rPr>
  </w:style>
  <w:style w:type="paragraph" w:customStyle="1" w:styleId="font19">
    <w:name w:val="font19"/>
    <w:basedOn w:val="Normal"/>
    <w:rsid w:val="001D47CC"/>
    <w:pPr>
      <w:spacing w:before="100" w:beforeAutospacing="1" w:after="100" w:afterAutospacing="1"/>
    </w:pPr>
    <w:rPr>
      <w:rFonts w:ascii="Arial" w:eastAsia="Times New Roman" w:hAnsi="Arial" w:cs="Arial"/>
      <w:sz w:val="28"/>
      <w:szCs w:val="28"/>
    </w:rPr>
  </w:style>
  <w:style w:type="character" w:customStyle="1" w:styleId="HeaderChar1">
    <w:name w:val="Header Char1"/>
    <w:semiHidden/>
    <w:rsid w:val="001D47CC"/>
    <w:rPr>
      <w:rFonts w:ascii="Times New Roman" w:eastAsia="Times New Roman" w:hAnsi="Times New Roman" w:cs="Times New Roman"/>
      <w:sz w:val="28"/>
      <w:szCs w:val="28"/>
      <w:lang w:val="vi-VN" w:eastAsia="vi-VN"/>
    </w:rPr>
  </w:style>
  <w:style w:type="character" w:customStyle="1" w:styleId="FooterChar1">
    <w:name w:val="Footer Char1"/>
    <w:semiHidden/>
    <w:rsid w:val="001D47CC"/>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1D47CC"/>
    <w:pPr>
      <w:spacing w:before="100" w:beforeAutospacing="1" w:after="100" w:afterAutospacing="1"/>
    </w:pPr>
    <w:rPr>
      <w:rFonts w:eastAsia="Times New Roman"/>
      <w:lang w:val="vi-VN" w:eastAsia="vi-VN"/>
    </w:rPr>
  </w:style>
  <w:style w:type="character" w:customStyle="1" w:styleId="cattitolo1">
    <w:name w:val="cattitolo1"/>
    <w:rsid w:val="001D47CC"/>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1D47CC"/>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1D47CC"/>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1D47CC"/>
    <w:rPr>
      <w:sz w:val="24"/>
      <w:szCs w:val="24"/>
      <w:lang w:val="en-US" w:eastAsia="en-US" w:bidi="ar-SA"/>
    </w:rPr>
  </w:style>
  <w:style w:type="paragraph" w:customStyle="1" w:styleId="StyleHeading413ptNotBoldNotItalic">
    <w:name w:val="Style Heading 4 + 13 pt Not Bold Not Italic"/>
    <w:basedOn w:val="Heading4"/>
    <w:rsid w:val="001D47CC"/>
    <w:pPr>
      <w:keepLines w:val="0"/>
      <w:widowControl/>
      <w:numPr>
        <w:ilvl w:val="0"/>
        <w:numId w:val="0"/>
      </w:numPr>
      <w:spacing w:before="120" w:after="0" w:line="360" w:lineRule="auto"/>
      <w:jc w:val="both"/>
    </w:pPr>
    <w:rPr>
      <w:rFonts w:ascii="Times New Roman" w:eastAsia="Times New Roman" w:hAnsi="Times New Roman" w:cs="Times New Roman"/>
      <w:i w:val="0"/>
      <w:iCs w:val="0"/>
      <w:color w:val="FF00FF"/>
      <w:sz w:val="26"/>
      <w:szCs w:val="20"/>
      <w:lang w:val="x-none" w:eastAsia="x-none"/>
    </w:rPr>
  </w:style>
  <w:style w:type="paragraph" w:customStyle="1" w:styleId="d2">
    <w:name w:val="d2"/>
    <w:basedOn w:val="Normal"/>
    <w:autoRedefine/>
    <w:rsid w:val="001D47CC"/>
    <w:pPr>
      <w:autoSpaceDE w:val="0"/>
      <w:autoSpaceDN w:val="0"/>
      <w:adjustRightInd w:val="0"/>
      <w:spacing w:before="120" w:after="120"/>
    </w:pPr>
    <w:rPr>
      <w:rFonts w:eastAsia="Times New Roman"/>
      <w:b/>
      <w:bCs/>
      <w:color w:val="FF0000"/>
      <w:sz w:val="28"/>
      <w:szCs w:val="28"/>
      <w:lang w:val="nl-NL"/>
    </w:rPr>
  </w:style>
  <w:style w:type="paragraph" w:customStyle="1" w:styleId="Char51">
    <w:name w:val="Char51"/>
    <w:basedOn w:val="Normal"/>
    <w:autoRedefine/>
    <w:rsid w:val="001D47CC"/>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1D47CC"/>
    <w:pPr>
      <w:jc w:val="center"/>
    </w:pPr>
    <w:rPr>
      <w:rFonts w:eastAsia="Batang"/>
      <w:sz w:val="28"/>
      <w:szCs w:val="26"/>
      <w:lang w:val="x-none" w:eastAsia="x-none"/>
    </w:rPr>
  </w:style>
  <w:style w:type="character" w:customStyle="1" w:styleId="10CachdongChar">
    <w:name w:val="10. Cach dong Char"/>
    <w:link w:val="10Cachdong"/>
    <w:rsid w:val="001D47CC"/>
    <w:rPr>
      <w:rFonts w:ascii="Times New Roman" w:eastAsia="Batang" w:hAnsi="Times New Roman" w:cs="Times New Roman"/>
      <w:sz w:val="28"/>
      <w:szCs w:val="26"/>
      <w:lang w:val="x-none" w:eastAsia="x-none"/>
    </w:rPr>
  </w:style>
  <w:style w:type="character" w:customStyle="1" w:styleId="heading4-h">
    <w:name w:val="heading4-h"/>
    <w:basedOn w:val="DefaultParagraphFont"/>
    <w:rsid w:val="001D47CC"/>
  </w:style>
  <w:style w:type="paragraph" w:customStyle="1" w:styleId="Reference">
    <w:name w:val="Reference"/>
    <w:basedOn w:val="Form"/>
    <w:next w:val="Form"/>
    <w:rsid w:val="001D47CC"/>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1D47CC"/>
    <w:pPr>
      <w:spacing w:before="120"/>
      <w:ind w:firstLine="340"/>
      <w:jc w:val="center"/>
    </w:pPr>
    <w:rPr>
      <w:rFonts w:eastAsia="Times New Roman"/>
      <w:b/>
      <w:bCs/>
      <w:i/>
      <w:sz w:val="28"/>
      <w:szCs w:val="28"/>
    </w:rPr>
  </w:style>
  <w:style w:type="paragraph" w:customStyle="1" w:styleId="CM2">
    <w:name w:val="CM2"/>
    <w:basedOn w:val="Default"/>
    <w:next w:val="Default"/>
    <w:rsid w:val="001D47CC"/>
    <w:pPr>
      <w:widowControl w:val="0"/>
      <w:spacing w:before="0" w:line="488" w:lineRule="atLeast"/>
      <w:ind w:firstLine="0"/>
      <w:jc w:val="left"/>
    </w:pPr>
    <w:rPr>
      <w:rFonts w:ascii="Vn Arial HBold" w:hAnsi="Vn Arial HBold" w:cs="Vn Arial HBold"/>
      <w:color w:val="auto"/>
    </w:rPr>
  </w:style>
  <w:style w:type="paragraph" w:customStyle="1" w:styleId="CM3">
    <w:name w:val="CM3"/>
    <w:basedOn w:val="Default"/>
    <w:next w:val="Default"/>
    <w:rsid w:val="001D47CC"/>
    <w:pPr>
      <w:widowControl w:val="0"/>
      <w:spacing w:before="0" w:line="420" w:lineRule="atLeast"/>
      <w:ind w:firstLine="0"/>
      <w:jc w:val="left"/>
    </w:pPr>
    <w:rPr>
      <w:rFonts w:ascii="Vn Arial HBold" w:hAnsi="Vn Arial HBold" w:cs="Vn Arial HBold"/>
      <w:color w:val="auto"/>
    </w:rPr>
  </w:style>
  <w:style w:type="paragraph" w:customStyle="1" w:styleId="CM1">
    <w:name w:val="CM1"/>
    <w:basedOn w:val="Default"/>
    <w:next w:val="Default"/>
    <w:rsid w:val="001D47CC"/>
    <w:pPr>
      <w:widowControl w:val="0"/>
      <w:spacing w:before="0"/>
      <w:ind w:firstLine="0"/>
      <w:jc w:val="left"/>
    </w:pPr>
    <w:rPr>
      <w:rFonts w:ascii="Vn Arial HBold" w:hAnsi="Vn Arial HBold" w:cs="Vn Arial HBold"/>
      <w:color w:val="auto"/>
    </w:rPr>
  </w:style>
  <w:style w:type="paragraph" w:customStyle="1" w:styleId="Tieude3">
    <w:name w:val="Tieu de 3"/>
    <w:basedOn w:val="Normal"/>
    <w:rsid w:val="001D47CC"/>
    <w:pPr>
      <w:numPr>
        <w:numId w:val="8"/>
      </w:numPr>
      <w:spacing w:line="288" w:lineRule="auto"/>
      <w:jc w:val="both"/>
    </w:pPr>
    <w:rPr>
      <w:rFonts w:ascii=".VnTime" w:eastAsia="Times New Roman" w:hAnsi=".VnTime"/>
      <w:b/>
      <w:i/>
      <w:sz w:val="28"/>
      <w:szCs w:val="20"/>
    </w:rPr>
  </w:style>
  <w:style w:type="paragraph" w:customStyle="1" w:styleId="Anh-bia-W">
    <w:name w:val="Anh-bia-W"/>
    <w:basedOn w:val="Normal"/>
    <w:rsid w:val="001D47CC"/>
    <w:pPr>
      <w:spacing w:before="360" w:after="240" w:line="360" w:lineRule="auto"/>
      <w:jc w:val="center"/>
    </w:pPr>
    <w:rPr>
      <w:rFonts w:ascii=".VnArial" w:eastAsia="Times New Roman" w:hAnsi=".VnArial"/>
      <w:b/>
      <w:i/>
      <w:spacing w:val="5"/>
      <w:szCs w:val="20"/>
    </w:rPr>
  </w:style>
  <w:style w:type="paragraph" w:customStyle="1" w:styleId="muc10">
    <w:name w:val="muc_1"/>
    <w:basedOn w:val="Normal"/>
    <w:link w:val="muc1Char"/>
    <w:rsid w:val="001D47CC"/>
    <w:pPr>
      <w:tabs>
        <w:tab w:val="num" w:pos="360"/>
      </w:tabs>
      <w:autoSpaceDE w:val="0"/>
      <w:autoSpaceDN w:val="0"/>
      <w:adjustRightInd w:val="0"/>
      <w:snapToGrid w:val="0"/>
      <w:spacing w:before="60" w:line="288" w:lineRule="auto"/>
      <w:ind w:left="360" w:hanging="360"/>
      <w:jc w:val="both"/>
      <w:outlineLvl w:val="0"/>
    </w:pPr>
    <w:rPr>
      <w:rFonts w:ascii="Arial" w:hAnsi="Arial"/>
      <w:b/>
      <w:noProof/>
      <w:lang w:val="x-none" w:eastAsia="x-none"/>
    </w:rPr>
  </w:style>
  <w:style w:type="character" w:customStyle="1" w:styleId="bodyChar">
    <w:name w:val="body Char"/>
    <w:rsid w:val="001D47CC"/>
    <w:rPr>
      <w:rFonts w:ascii="Arial" w:eastAsia="SimSun" w:hAnsi="Arial" w:cs="Times New Roman"/>
      <w:lang w:eastAsia="en-US"/>
    </w:rPr>
  </w:style>
  <w:style w:type="character" w:customStyle="1" w:styleId="muc1Char">
    <w:name w:val="muc_1 Char"/>
    <w:link w:val="muc10"/>
    <w:rsid w:val="001D47CC"/>
    <w:rPr>
      <w:rFonts w:ascii="Arial" w:hAnsi="Arial" w:cs="Times New Roman"/>
      <w:b/>
      <w:noProof/>
      <w:sz w:val="24"/>
      <w:szCs w:val="24"/>
      <w:lang w:val="x-none" w:eastAsia="x-none"/>
    </w:rPr>
  </w:style>
  <w:style w:type="paragraph" w:customStyle="1" w:styleId="dieu1">
    <w:name w:val="dieu1"/>
    <w:basedOn w:val="Normal"/>
    <w:semiHidden/>
    <w:rsid w:val="001D47CC"/>
    <w:pPr>
      <w:numPr>
        <w:ilvl w:val="1"/>
        <w:numId w:val="9"/>
      </w:numPr>
      <w:spacing w:before="120" w:after="120" w:line="288" w:lineRule="auto"/>
      <w:jc w:val="both"/>
      <w:outlineLvl w:val="1"/>
    </w:pPr>
    <w:rPr>
      <w:rFonts w:ascii=".VnArial" w:hAnsi=".VnArial" w:cs="Arial"/>
      <w:sz w:val="22"/>
      <w:szCs w:val="22"/>
      <w:lang w:val="vi-VN" w:eastAsia="zh-CN"/>
    </w:rPr>
  </w:style>
  <w:style w:type="paragraph" w:customStyle="1" w:styleId="muc11">
    <w:name w:val="muc_11"/>
    <w:basedOn w:val="Normal"/>
    <w:link w:val="muc11Char"/>
    <w:rsid w:val="001D47CC"/>
    <w:pPr>
      <w:numPr>
        <w:ilvl w:val="1"/>
        <w:numId w:val="10"/>
      </w:numPr>
      <w:tabs>
        <w:tab w:val="left" w:pos="1080"/>
      </w:tabs>
      <w:autoSpaceDE w:val="0"/>
      <w:autoSpaceDN w:val="0"/>
      <w:adjustRightInd w:val="0"/>
      <w:spacing w:before="60" w:line="288" w:lineRule="auto"/>
      <w:jc w:val="both"/>
      <w:outlineLvl w:val="1"/>
    </w:pPr>
    <w:rPr>
      <w:rFonts w:ascii="Arial" w:hAnsi="Arial"/>
      <w:b/>
      <w:bCs/>
      <w:noProof/>
      <w:color w:val="000000"/>
      <w:sz w:val="22"/>
      <w:szCs w:val="22"/>
      <w:lang w:val="x-none" w:eastAsia="x-none"/>
    </w:rPr>
  </w:style>
  <w:style w:type="character" w:customStyle="1" w:styleId="muc11Char">
    <w:name w:val="muc_11 Char"/>
    <w:link w:val="muc11"/>
    <w:rsid w:val="001D47CC"/>
    <w:rPr>
      <w:rFonts w:ascii="Arial" w:hAnsi="Arial" w:cs="Times New Roman"/>
      <w:b/>
      <w:bCs/>
      <w:noProof/>
      <w:color w:val="000000"/>
      <w:lang w:val="x-none" w:eastAsia="x-none"/>
    </w:rPr>
  </w:style>
  <w:style w:type="paragraph" w:customStyle="1" w:styleId="Co9th">
    <w:name w:val="Co_9_th"/>
    <w:basedOn w:val="Normal"/>
    <w:rsid w:val="001D47CC"/>
    <w:pPr>
      <w:spacing w:before="60" w:line="288" w:lineRule="auto"/>
      <w:jc w:val="both"/>
    </w:pPr>
    <w:rPr>
      <w:rFonts w:ascii="Arial" w:eastAsia="Times New Roman" w:hAnsi="Arial"/>
      <w:iCs/>
      <w:color w:val="0000FF"/>
      <w:sz w:val="18"/>
      <w:szCs w:val="18"/>
    </w:rPr>
  </w:style>
  <w:style w:type="paragraph" w:customStyle="1" w:styleId="Indent1">
    <w:name w:val="Indent 1"/>
    <w:basedOn w:val="Normal"/>
    <w:semiHidden/>
    <w:rsid w:val="001D47CC"/>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rFonts w:eastAsia="Times New Roman"/>
      <w:noProof/>
      <w:sz w:val="20"/>
      <w:szCs w:val="20"/>
    </w:rPr>
  </w:style>
  <w:style w:type="paragraph" w:customStyle="1" w:styleId="StyleBodyTextVnArial11pt3">
    <w:name w:val="Style Body Text + .VnArial 11 pt3"/>
    <w:basedOn w:val="BodyText"/>
    <w:semiHidden/>
    <w:rsid w:val="001D47CC"/>
    <w:pPr>
      <w:widowControl/>
      <w:autoSpaceDE/>
      <w:autoSpaceDN/>
      <w:spacing w:before="60" w:line="288" w:lineRule="auto"/>
      <w:jc w:val="both"/>
    </w:pPr>
    <w:rPr>
      <w:rFonts w:eastAsia="SimSun"/>
      <w:sz w:val="24"/>
      <w:szCs w:val="24"/>
      <w:lang w:val="x-none" w:eastAsia="x-none"/>
    </w:rPr>
  </w:style>
  <w:style w:type="character" w:customStyle="1" w:styleId="ReportTitleCharChar1">
    <w:name w:val="Report Title Char Char1"/>
    <w:rsid w:val="001D47CC"/>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1D47CC"/>
    <w:pPr>
      <w:keepNext w:val="0"/>
      <w:keepLines w:val="0"/>
      <w:numPr>
        <w:ilvl w:val="0"/>
        <w:numId w:val="0"/>
      </w:numPr>
      <w:tabs>
        <w:tab w:val="left" w:pos="720"/>
        <w:tab w:val="num" w:pos="851"/>
        <w:tab w:val="left" w:pos="1080"/>
      </w:tabs>
      <w:autoSpaceDE w:val="0"/>
      <w:autoSpaceDN w:val="0"/>
      <w:adjustRightInd w:val="0"/>
      <w:spacing w:before="60" w:line="288" w:lineRule="auto"/>
      <w:ind w:left="851" w:hanging="426"/>
      <w:jc w:val="both"/>
    </w:pPr>
    <w:rPr>
      <w:rFonts w:ascii="Arial" w:eastAsia="Times New Roman" w:hAnsi="Arial" w:cs="Times New Roman"/>
      <w:bCs/>
      <w:noProof/>
      <w:color w:val="FF0000"/>
      <w:lang w:val="x-none"/>
    </w:rPr>
  </w:style>
  <w:style w:type="paragraph" w:customStyle="1" w:styleId="MainItem">
    <w:name w:val="Main Item"/>
    <w:basedOn w:val="Heading1"/>
    <w:semiHidden/>
    <w:rsid w:val="001D47CC"/>
    <w:pPr>
      <w:keepNext w:val="0"/>
      <w:keepLines w:val="0"/>
      <w:numPr>
        <w:numId w:val="0"/>
      </w:numPr>
      <w:autoSpaceDE w:val="0"/>
      <w:autoSpaceDN w:val="0"/>
      <w:adjustRightInd w:val="0"/>
      <w:snapToGrid w:val="0"/>
      <w:spacing w:before="60" w:line="288" w:lineRule="auto"/>
      <w:jc w:val="both"/>
    </w:pPr>
    <w:rPr>
      <w:rFonts w:ascii="Arial" w:eastAsia="Times New Roman" w:hAnsi="Arial" w:cs="Times New Roman"/>
      <w:b/>
      <w:noProof/>
      <w:color w:val="auto"/>
      <w:sz w:val="40"/>
      <w:szCs w:val="26"/>
      <w:lang w:val="x-none"/>
    </w:rPr>
  </w:style>
  <w:style w:type="paragraph" w:customStyle="1" w:styleId="Normal-Bullet">
    <w:name w:val="Normal-Bullet"/>
    <w:basedOn w:val="Normal"/>
    <w:semiHidden/>
    <w:rsid w:val="001D47CC"/>
    <w:pPr>
      <w:numPr>
        <w:ilvl w:val="1"/>
        <w:numId w:val="11"/>
      </w:numPr>
      <w:spacing w:before="60" w:after="120" w:line="288" w:lineRule="auto"/>
      <w:jc w:val="both"/>
    </w:pPr>
    <w:rPr>
      <w:rFonts w:ascii="Arial" w:eastAsia="Times New Roman" w:hAnsi="Arial"/>
      <w:noProof/>
      <w:sz w:val="20"/>
      <w:szCs w:val="20"/>
    </w:rPr>
  </w:style>
  <w:style w:type="paragraph" w:customStyle="1" w:styleId="SpeakerNotes">
    <w:name w:val="Speaker Notes"/>
    <w:basedOn w:val="InsertionNote"/>
    <w:semiHidden/>
    <w:rsid w:val="001D47CC"/>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1D47CC"/>
    <w:pPr>
      <w:shd w:val="clear" w:color="auto" w:fill="FFFFFF"/>
      <w:spacing w:before="120" w:after="120" w:line="288" w:lineRule="auto"/>
      <w:jc w:val="center"/>
    </w:pPr>
    <w:rPr>
      <w:rFonts w:ascii="Arial" w:eastAsia="Times New Roman" w:hAnsi="Arial" w:cs="Arial"/>
      <w:b/>
      <w:bCs/>
      <w:noProof/>
      <w:color w:val="000000"/>
      <w:sz w:val="20"/>
      <w:szCs w:val="23"/>
    </w:rPr>
  </w:style>
  <w:style w:type="paragraph" w:customStyle="1" w:styleId="Normal2-Bullet">
    <w:name w:val="Normal2-Bullet"/>
    <w:basedOn w:val="Normal2"/>
    <w:semiHidden/>
    <w:rsid w:val="001D47CC"/>
    <w:pPr>
      <w:numPr>
        <w:numId w:val="14"/>
      </w:numPr>
    </w:pPr>
    <w:rPr>
      <w:szCs w:val="12"/>
    </w:rPr>
  </w:style>
  <w:style w:type="paragraph" w:customStyle="1" w:styleId="Normal2">
    <w:name w:val="Normal2"/>
    <w:basedOn w:val="Normal"/>
    <w:semiHidden/>
    <w:rsid w:val="001D47CC"/>
    <w:pPr>
      <w:tabs>
        <w:tab w:val="left" w:pos="900"/>
        <w:tab w:val="left" w:pos="1080"/>
        <w:tab w:val="left" w:pos="1440"/>
        <w:tab w:val="left" w:pos="1800"/>
        <w:tab w:val="left" w:pos="2160"/>
      </w:tabs>
      <w:spacing w:before="60" w:after="120" w:line="288" w:lineRule="auto"/>
      <w:ind w:left="900"/>
      <w:jc w:val="both"/>
    </w:pPr>
    <w:rPr>
      <w:rFonts w:ascii="Arial" w:eastAsia="Times New Roman" w:hAnsi="Arial"/>
      <w:noProof/>
      <w:sz w:val="20"/>
      <w:szCs w:val="20"/>
    </w:rPr>
  </w:style>
  <w:style w:type="paragraph" w:customStyle="1" w:styleId="wheretext">
    <w:name w:val="where text"/>
    <w:basedOn w:val="Normal"/>
    <w:semiHidden/>
    <w:rsid w:val="001D47CC"/>
    <w:pPr>
      <w:tabs>
        <w:tab w:val="left" w:pos="720"/>
        <w:tab w:val="left" w:pos="1080"/>
      </w:tabs>
      <w:spacing w:before="60" w:after="120" w:line="288" w:lineRule="auto"/>
      <w:ind w:left="1008" w:hanging="1008"/>
      <w:jc w:val="both"/>
    </w:pPr>
    <w:rPr>
      <w:rFonts w:ascii="Arial" w:eastAsia="Times New Roman" w:hAnsi="Arial"/>
      <w:noProof/>
      <w:sz w:val="18"/>
      <w:szCs w:val="18"/>
    </w:rPr>
  </w:style>
  <w:style w:type="paragraph" w:customStyle="1" w:styleId="Tabletext0">
    <w:name w:val="Table text"/>
    <w:basedOn w:val="Normal"/>
    <w:semiHidden/>
    <w:rsid w:val="001D47CC"/>
    <w:pPr>
      <w:keepNext/>
      <w:spacing w:before="60" w:after="120" w:line="288" w:lineRule="auto"/>
      <w:jc w:val="center"/>
    </w:pPr>
    <w:rPr>
      <w:rFonts w:ascii="Arial" w:eastAsia="Times New Roman" w:hAnsi="Arial"/>
      <w:bCs/>
      <w:noProof/>
      <w:sz w:val="20"/>
      <w:szCs w:val="20"/>
    </w:rPr>
  </w:style>
  <w:style w:type="paragraph" w:customStyle="1" w:styleId="Appendixheading1">
    <w:name w:val="Appendix heading 1"/>
    <w:basedOn w:val="Normal"/>
    <w:next w:val="Normal"/>
    <w:semiHidden/>
    <w:rsid w:val="001D47CC"/>
    <w:pPr>
      <w:numPr>
        <w:numId w:val="13"/>
      </w:numPr>
      <w:spacing w:before="60" w:after="120" w:line="288" w:lineRule="auto"/>
      <w:jc w:val="both"/>
    </w:pPr>
    <w:rPr>
      <w:rFonts w:ascii="Arial" w:eastAsia="Times New Roman" w:hAnsi="Arial"/>
      <w:b/>
      <w:noProof/>
      <w:sz w:val="20"/>
      <w:szCs w:val="20"/>
    </w:rPr>
  </w:style>
  <w:style w:type="paragraph" w:customStyle="1" w:styleId="Appendixheading2">
    <w:name w:val="Appendix heading 2"/>
    <w:basedOn w:val="Appendixheading1"/>
    <w:next w:val="Normal"/>
    <w:semiHidden/>
    <w:rsid w:val="001D47CC"/>
    <w:pPr>
      <w:numPr>
        <w:ilvl w:val="1"/>
      </w:numPr>
      <w:tabs>
        <w:tab w:val="num" w:pos="576"/>
      </w:tabs>
      <w:ind w:left="576" w:hanging="576"/>
    </w:pPr>
  </w:style>
  <w:style w:type="paragraph" w:customStyle="1" w:styleId="ListNumber1">
    <w:name w:val="List Number1"/>
    <w:basedOn w:val="ListBullet"/>
    <w:semiHidden/>
    <w:rsid w:val="001D47CC"/>
    <w:pPr>
      <w:numPr>
        <w:numId w:val="12"/>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1D47CC"/>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1D47CC"/>
    <w:pPr>
      <w:keepNext w:val="0"/>
      <w:keepLines w:val="0"/>
      <w:numPr>
        <w:numId w:val="0"/>
      </w:numPr>
      <w:tabs>
        <w:tab w:val="num" w:pos="432"/>
      </w:tabs>
      <w:autoSpaceDE w:val="0"/>
      <w:autoSpaceDN w:val="0"/>
      <w:adjustRightInd w:val="0"/>
      <w:snapToGrid w:val="0"/>
      <w:spacing w:before="60" w:line="288" w:lineRule="auto"/>
      <w:ind w:left="432" w:hanging="432"/>
      <w:jc w:val="both"/>
    </w:pPr>
    <w:rPr>
      <w:rFonts w:ascii="Arial" w:eastAsia="Times New Roman" w:hAnsi="Arial" w:cs="Times New Roman"/>
      <w:b/>
      <w:caps/>
      <w:noProof/>
      <w:color w:val="auto"/>
      <w:sz w:val="22"/>
      <w:szCs w:val="26"/>
      <w:lang w:val="x-none"/>
    </w:rPr>
  </w:style>
  <w:style w:type="paragraph" w:customStyle="1" w:styleId="HeadingC3L2">
    <w:name w:val="Heading C3L2"/>
    <w:basedOn w:val="Normal"/>
    <w:semiHidden/>
    <w:rsid w:val="001D47CC"/>
    <w:pPr>
      <w:tabs>
        <w:tab w:val="num" w:pos="432"/>
        <w:tab w:val="left" w:pos="504"/>
      </w:tabs>
      <w:autoSpaceDE w:val="0"/>
      <w:autoSpaceDN w:val="0"/>
      <w:adjustRightInd w:val="0"/>
      <w:spacing w:before="240" w:after="60" w:line="288" w:lineRule="auto"/>
      <w:ind w:left="432" w:hanging="432"/>
      <w:jc w:val="both"/>
      <w:outlineLvl w:val="0"/>
    </w:pPr>
    <w:rPr>
      <w:rFonts w:ascii="Arial" w:eastAsia="Times New Roman" w:hAnsi="Arial" w:cs="Arial"/>
      <w:b/>
      <w:bCs/>
      <w:noProof/>
      <w:color w:val="000000"/>
      <w:w w:val="90"/>
      <w:sz w:val="22"/>
      <w:szCs w:val="36"/>
    </w:rPr>
  </w:style>
  <w:style w:type="paragraph" w:customStyle="1" w:styleId="Heading3SS4">
    <w:name w:val="Heading 3SS4"/>
    <w:basedOn w:val="Heading3"/>
    <w:semiHidden/>
    <w:rsid w:val="001D47CC"/>
    <w:pPr>
      <w:numPr>
        <w:numId w:val="15"/>
      </w:numPr>
      <w:suppressLineNumbers/>
      <w:autoSpaceDE w:val="0"/>
      <w:autoSpaceDN w:val="0"/>
      <w:adjustRightInd w:val="0"/>
      <w:spacing w:before="180" w:beforeAutospacing="0" w:after="0" w:afterAutospacing="0"/>
    </w:pPr>
    <w:rPr>
      <w:rFonts w:ascii="Arial" w:hAnsi="Arial" w:hint="default"/>
      <w:bCs w:val="0"/>
      <w:color w:val="000000"/>
      <w:sz w:val="20"/>
      <w:szCs w:val="20"/>
      <w:lang w:val="x-none" w:eastAsia="x-none"/>
    </w:rPr>
  </w:style>
  <w:style w:type="paragraph" w:customStyle="1" w:styleId="Heading4SS4">
    <w:name w:val="Heading 4SS4"/>
    <w:basedOn w:val="Heading3SS4"/>
    <w:semiHidden/>
    <w:rsid w:val="001D47CC"/>
  </w:style>
  <w:style w:type="paragraph" w:customStyle="1" w:styleId="Heading3N4">
    <w:name w:val="Heading 3N4"/>
    <w:basedOn w:val="Normal"/>
    <w:semiHidden/>
    <w:rsid w:val="001D47CC"/>
    <w:pPr>
      <w:numPr>
        <w:numId w:val="15"/>
      </w:numPr>
      <w:spacing w:before="60" w:after="120" w:line="288" w:lineRule="auto"/>
      <w:jc w:val="both"/>
    </w:pPr>
    <w:rPr>
      <w:rFonts w:ascii="Arial" w:eastAsia="Times New Roman" w:hAnsi="Arial"/>
      <w:sz w:val="20"/>
      <w:szCs w:val="20"/>
    </w:rPr>
  </w:style>
  <w:style w:type="paragraph" w:customStyle="1" w:styleId="Appendixheading3">
    <w:name w:val="Appendix heading 3"/>
    <w:basedOn w:val="Appendixheading2"/>
    <w:semiHidden/>
    <w:rsid w:val="001D47CC"/>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1D47CC"/>
    <w:pPr>
      <w:numPr>
        <w:numId w:val="16"/>
      </w:numPr>
    </w:pPr>
  </w:style>
  <w:style w:type="paragraph" w:customStyle="1" w:styleId="muc111">
    <w:name w:val="muc111"/>
    <w:basedOn w:val="muc10"/>
    <w:rsid w:val="001D47CC"/>
    <w:pPr>
      <w:numPr>
        <w:ilvl w:val="2"/>
        <w:numId w:val="17"/>
      </w:numPr>
      <w:tabs>
        <w:tab w:val="clear" w:pos="153"/>
        <w:tab w:val="num" w:pos="360"/>
        <w:tab w:val="num" w:pos="2591"/>
      </w:tabs>
      <w:spacing w:line="360" w:lineRule="auto"/>
      <w:ind w:left="770" w:hanging="360"/>
    </w:pPr>
    <w:rPr>
      <w:sz w:val="22"/>
      <w:szCs w:val="22"/>
    </w:rPr>
  </w:style>
  <w:style w:type="numbering" w:styleId="111111">
    <w:name w:val="Outline List 2"/>
    <w:basedOn w:val="NoList"/>
    <w:semiHidden/>
    <w:rsid w:val="001D47CC"/>
    <w:pPr>
      <w:numPr>
        <w:numId w:val="18"/>
      </w:numPr>
    </w:pPr>
  </w:style>
  <w:style w:type="paragraph" w:customStyle="1" w:styleId="cO9">
    <w:name w:val="cO_9"/>
    <w:basedOn w:val="Normal"/>
    <w:link w:val="cO9Char"/>
    <w:rsid w:val="001D47CC"/>
    <w:pPr>
      <w:spacing w:before="60" w:line="360" w:lineRule="auto"/>
      <w:jc w:val="both"/>
    </w:pPr>
    <w:rPr>
      <w:rFonts w:ascii="Arial" w:hAnsi="Arial"/>
      <w:sz w:val="18"/>
      <w:szCs w:val="18"/>
      <w:lang w:val="nb-NO"/>
    </w:rPr>
  </w:style>
  <w:style w:type="character" w:customStyle="1" w:styleId="cO9Char">
    <w:name w:val="cO_9 Char"/>
    <w:link w:val="cO9"/>
    <w:rsid w:val="001D47CC"/>
    <w:rPr>
      <w:rFonts w:ascii="Arial" w:hAnsi="Arial" w:cs="Times New Roman"/>
      <w:sz w:val="18"/>
      <w:szCs w:val="18"/>
      <w:lang w:val="nb-NO"/>
    </w:rPr>
  </w:style>
  <w:style w:type="numbering" w:styleId="ArticleSection">
    <w:name w:val="Outline List 3"/>
    <w:basedOn w:val="NoList"/>
    <w:semiHidden/>
    <w:rsid w:val="001D47CC"/>
    <w:pPr>
      <w:numPr>
        <w:numId w:val="19"/>
      </w:numPr>
    </w:pPr>
  </w:style>
  <w:style w:type="character" w:styleId="HTMLAcronym">
    <w:name w:val="HTML Acronym"/>
    <w:basedOn w:val="DefaultParagraphFont"/>
    <w:semiHidden/>
    <w:rsid w:val="001D47CC"/>
  </w:style>
  <w:style w:type="character" w:styleId="HTMLCode">
    <w:name w:val="HTML Code"/>
    <w:semiHidden/>
    <w:rsid w:val="001D47CC"/>
    <w:rPr>
      <w:rFonts w:ascii="Courier New" w:hAnsi="Courier New"/>
      <w:sz w:val="20"/>
      <w:szCs w:val="20"/>
    </w:rPr>
  </w:style>
  <w:style w:type="character" w:styleId="HTMLDefinition">
    <w:name w:val="HTML Definition"/>
    <w:semiHidden/>
    <w:rsid w:val="001D47CC"/>
    <w:rPr>
      <w:i/>
      <w:iCs/>
    </w:rPr>
  </w:style>
  <w:style w:type="character" w:styleId="HTMLKeyboard">
    <w:name w:val="HTML Keyboard"/>
    <w:semiHidden/>
    <w:rsid w:val="001D47CC"/>
    <w:rPr>
      <w:rFonts w:ascii="Courier New" w:hAnsi="Courier New"/>
      <w:sz w:val="20"/>
      <w:szCs w:val="20"/>
    </w:rPr>
  </w:style>
  <w:style w:type="character" w:styleId="HTMLSample">
    <w:name w:val="HTML Sample"/>
    <w:semiHidden/>
    <w:rsid w:val="001D47CC"/>
    <w:rPr>
      <w:rFonts w:ascii="Courier New" w:hAnsi="Courier New"/>
    </w:rPr>
  </w:style>
  <w:style w:type="character" w:styleId="HTMLTypewriter">
    <w:name w:val="HTML Typewriter"/>
    <w:semiHidden/>
    <w:rsid w:val="001D47CC"/>
    <w:rPr>
      <w:rFonts w:ascii="Courier New" w:hAnsi="Courier New"/>
      <w:sz w:val="20"/>
      <w:szCs w:val="20"/>
    </w:rPr>
  </w:style>
  <w:style w:type="character" w:styleId="HTMLVariable">
    <w:name w:val="HTML Variable"/>
    <w:semiHidden/>
    <w:rsid w:val="001D47CC"/>
    <w:rPr>
      <w:i/>
      <w:iCs/>
    </w:rPr>
  </w:style>
  <w:style w:type="table" w:styleId="Table3Deffects1">
    <w:name w:val="Table 3D effects 1"/>
    <w:basedOn w:val="TableNormal"/>
    <w:semiHidden/>
    <w:rsid w:val="001D47C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1D47CC"/>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D47CC"/>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D47CC"/>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D47C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D47CC"/>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D47CC"/>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D47CC"/>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D47CC"/>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D47CC"/>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D47CC"/>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D47CC"/>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D47CC"/>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D47CC"/>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D47CC"/>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1D47CC"/>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1D47CC"/>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1D47CC"/>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1D47CC"/>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1D47C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1D47C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1D47CC"/>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1D47CC"/>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D47CC"/>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D47CC"/>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D47CC"/>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D47C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D47CC"/>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D47CC"/>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D47CC"/>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D47CC"/>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D47CC"/>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1D47C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D47C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D47CC"/>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D47CC"/>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D47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1D47CC"/>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D47CC"/>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D47CC"/>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1D47CC"/>
    <w:pPr>
      <w:spacing w:before="60" w:line="288" w:lineRule="auto"/>
      <w:jc w:val="both"/>
    </w:pPr>
    <w:rPr>
      <w:rFonts w:ascii="Arial" w:eastAsia="Times New Roman" w:hAnsi="Arial"/>
      <w:b/>
      <w:iCs/>
    </w:rPr>
  </w:style>
  <w:style w:type="paragraph" w:customStyle="1" w:styleId="co12b">
    <w:name w:val="co_12b"/>
    <w:basedOn w:val="Normal"/>
    <w:rsid w:val="001D47CC"/>
    <w:pPr>
      <w:spacing w:before="60" w:line="288" w:lineRule="auto"/>
      <w:jc w:val="center"/>
    </w:pPr>
    <w:rPr>
      <w:rFonts w:ascii="Arial" w:hAnsi="Arial"/>
      <w:b/>
    </w:rPr>
  </w:style>
  <w:style w:type="paragraph" w:customStyle="1" w:styleId="b11">
    <w:name w:val="b_11"/>
    <w:basedOn w:val="Normal"/>
    <w:rsid w:val="001D47CC"/>
    <w:pPr>
      <w:spacing w:before="120" w:line="360" w:lineRule="auto"/>
      <w:jc w:val="both"/>
    </w:pPr>
    <w:rPr>
      <w:rFonts w:ascii="Arial" w:eastAsia="Times New Roman" w:hAnsi="Arial"/>
      <w:b/>
      <w:sz w:val="22"/>
      <w:szCs w:val="22"/>
    </w:rPr>
  </w:style>
  <w:style w:type="paragraph" w:customStyle="1" w:styleId="hinhve">
    <w:name w:val="hinh_ve"/>
    <w:basedOn w:val="Normal"/>
    <w:rsid w:val="001D47CC"/>
    <w:pPr>
      <w:spacing w:before="60" w:line="360" w:lineRule="auto"/>
      <w:jc w:val="center"/>
    </w:pPr>
    <w:rPr>
      <w:rFonts w:ascii="Arial" w:eastAsia="Times New Roman" w:hAnsi="Arial"/>
      <w:b/>
      <w:iCs/>
      <w:sz w:val="22"/>
      <w:szCs w:val="22"/>
      <w:lang w:val="pt-BR"/>
    </w:rPr>
  </w:style>
  <w:style w:type="paragraph" w:customStyle="1" w:styleId="VIDU">
    <w:name w:val="VI DU"/>
    <w:basedOn w:val="PlainText"/>
    <w:rsid w:val="001D47CC"/>
    <w:pPr>
      <w:spacing w:before="60" w:line="288" w:lineRule="auto"/>
      <w:jc w:val="both"/>
    </w:pPr>
    <w:rPr>
      <w:rFonts w:ascii="Arial" w:hAnsi="Arial" w:cs="Times New Roman"/>
      <w:sz w:val="18"/>
      <w:szCs w:val="18"/>
      <w:lang w:val="pt-BR"/>
    </w:rPr>
  </w:style>
  <w:style w:type="paragraph" w:customStyle="1" w:styleId="noidungvidu">
    <w:name w:val="noidung vidu"/>
    <w:basedOn w:val="Normal"/>
    <w:rsid w:val="001D47CC"/>
    <w:pPr>
      <w:spacing w:before="120" w:line="288" w:lineRule="auto"/>
      <w:jc w:val="both"/>
    </w:pPr>
    <w:rPr>
      <w:rFonts w:ascii="Arial" w:eastAsia="Times New Roman" w:hAnsi="Arial"/>
      <w:sz w:val="18"/>
      <w:szCs w:val="18"/>
      <w:lang w:val="pt-BR"/>
    </w:rPr>
  </w:style>
  <w:style w:type="paragraph" w:customStyle="1" w:styleId="ListNumber20">
    <w:name w:val="List Number2"/>
    <w:basedOn w:val="ListBullet"/>
    <w:semiHidden/>
    <w:rsid w:val="001D47CC"/>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1D47CC"/>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1D47CC"/>
    <w:rPr>
      <w:rFonts w:ascii="Arial" w:eastAsia="Times New Roman" w:hAnsi="Arial" w:cs="Times New Roman"/>
      <w:b/>
      <w:noProof/>
      <w:sz w:val="24"/>
      <w:szCs w:val="26"/>
      <w:lang w:val="x-none"/>
    </w:rPr>
  </w:style>
  <w:style w:type="paragraph" w:customStyle="1" w:styleId="yiv1684575010msonormal">
    <w:name w:val="yiv1684575010msonormal"/>
    <w:basedOn w:val="Normal"/>
    <w:rsid w:val="001D47CC"/>
    <w:pPr>
      <w:spacing w:before="100" w:beforeAutospacing="1" w:after="100" w:afterAutospacing="1"/>
    </w:pPr>
    <w:rPr>
      <w:rFonts w:eastAsia="Times New Roman"/>
    </w:rPr>
  </w:style>
  <w:style w:type="character" w:customStyle="1" w:styleId="ReportTitleCharChar">
    <w:name w:val="Report Title Char Char"/>
    <w:rsid w:val="001D47CC"/>
    <w:rPr>
      <w:b/>
      <w:bCs/>
      <w:sz w:val="26"/>
      <w:szCs w:val="26"/>
    </w:rPr>
  </w:style>
  <w:style w:type="paragraph" w:customStyle="1" w:styleId="CM9">
    <w:name w:val="CM9"/>
    <w:basedOn w:val="Normal"/>
    <w:next w:val="Normal"/>
    <w:rsid w:val="001D47CC"/>
    <w:pPr>
      <w:widowControl w:val="0"/>
      <w:autoSpaceDE w:val="0"/>
      <w:autoSpaceDN w:val="0"/>
      <w:adjustRightInd w:val="0"/>
      <w:spacing w:line="280" w:lineRule="atLeast"/>
    </w:pPr>
    <w:rPr>
      <w:rFonts w:ascii="Arial" w:eastAsia="Times New Roman" w:hAnsi="Arial" w:cs="Arial"/>
    </w:rPr>
  </w:style>
  <w:style w:type="character" w:customStyle="1" w:styleId="CharChar33">
    <w:name w:val="Char Char33"/>
    <w:locked/>
    <w:rsid w:val="001D47CC"/>
    <w:rPr>
      <w:rFonts w:ascii="Arial" w:hAnsi="Arial"/>
      <w:b/>
      <w:noProof/>
      <w:sz w:val="26"/>
      <w:szCs w:val="26"/>
      <w:lang w:val="x-none" w:eastAsia="en-US" w:bidi="ar-SA"/>
    </w:rPr>
  </w:style>
  <w:style w:type="character" w:customStyle="1" w:styleId="mw-editsection">
    <w:name w:val="mw-editsection"/>
    <w:basedOn w:val="DefaultParagraphFont"/>
    <w:rsid w:val="001D47CC"/>
  </w:style>
  <w:style w:type="character" w:customStyle="1" w:styleId="mw-editsection-bracket">
    <w:name w:val="mw-editsection-bracket"/>
    <w:basedOn w:val="DefaultParagraphFont"/>
    <w:rsid w:val="001D47CC"/>
  </w:style>
  <w:style w:type="character" w:customStyle="1" w:styleId="mw-editsection-divider">
    <w:name w:val="mw-editsection-divider"/>
    <w:basedOn w:val="DefaultParagraphFont"/>
    <w:rsid w:val="001D47CC"/>
  </w:style>
  <w:style w:type="numbering" w:customStyle="1" w:styleId="CurrentList1">
    <w:name w:val="Current List1"/>
    <w:rsid w:val="001D47CC"/>
    <w:pPr>
      <w:numPr>
        <w:numId w:val="20"/>
      </w:numPr>
    </w:pPr>
  </w:style>
  <w:style w:type="paragraph" w:customStyle="1" w:styleId="Style49">
    <w:name w:val="Style49"/>
    <w:basedOn w:val="Normal"/>
    <w:rsid w:val="001D47CC"/>
    <w:pPr>
      <w:numPr>
        <w:ilvl w:val="2"/>
        <w:numId w:val="21"/>
      </w:numPr>
      <w:spacing w:before="120" w:after="120"/>
      <w:jc w:val="both"/>
    </w:pPr>
    <w:rPr>
      <w:rFonts w:ascii="Arial" w:eastAsia="Times New Roman" w:hAnsi="Arial"/>
      <w:lang w:val="pt-BR"/>
    </w:rPr>
  </w:style>
  <w:style w:type="paragraph" w:customStyle="1" w:styleId="Style61">
    <w:name w:val="Style61"/>
    <w:basedOn w:val="Normal"/>
    <w:rsid w:val="001D47CC"/>
    <w:pPr>
      <w:numPr>
        <w:ilvl w:val="1"/>
        <w:numId w:val="21"/>
      </w:numPr>
      <w:tabs>
        <w:tab w:val="clear" w:pos="1440"/>
        <w:tab w:val="num" w:pos="910"/>
      </w:tabs>
      <w:spacing w:before="120" w:after="120"/>
      <w:ind w:left="0" w:firstLine="720"/>
      <w:jc w:val="both"/>
    </w:pPr>
    <w:rPr>
      <w:rFonts w:ascii="Arial" w:eastAsia="Times New Roman" w:hAnsi="Arial"/>
      <w:lang w:val="pt-BR"/>
    </w:rPr>
  </w:style>
  <w:style w:type="paragraph" w:customStyle="1" w:styleId="Style63">
    <w:name w:val="Style63"/>
    <w:basedOn w:val="Normal"/>
    <w:rsid w:val="001D47CC"/>
    <w:pPr>
      <w:numPr>
        <w:numId w:val="21"/>
      </w:numPr>
      <w:spacing w:before="120" w:after="120"/>
      <w:jc w:val="both"/>
    </w:pPr>
    <w:rPr>
      <w:rFonts w:ascii="Arial" w:eastAsia="Times New Roman" w:hAnsi="Arial"/>
      <w:lang w:val="pt-BR"/>
    </w:rPr>
  </w:style>
  <w:style w:type="paragraph" w:customStyle="1" w:styleId="NormalParagraphStyle">
    <w:name w:val="NormalParagraphStyle"/>
    <w:basedOn w:val="Normal"/>
    <w:rsid w:val="001D47CC"/>
    <w:pPr>
      <w:autoSpaceDE w:val="0"/>
      <w:autoSpaceDN w:val="0"/>
      <w:adjustRightInd w:val="0"/>
      <w:spacing w:line="288" w:lineRule="auto"/>
      <w:textAlignment w:val="center"/>
    </w:pPr>
    <w:rPr>
      <w:rFonts w:eastAsia="Times New Roman"/>
      <w:color w:val="000000"/>
    </w:rPr>
  </w:style>
  <w:style w:type="character" w:customStyle="1" w:styleId="TITLECharChar">
    <w:name w:val="TITLE Char Char"/>
    <w:rsid w:val="001D47CC"/>
    <w:rPr>
      <w:b/>
      <w:bCs/>
      <w:i/>
      <w:iCs/>
      <w:sz w:val="26"/>
      <w:szCs w:val="26"/>
      <w:lang w:val="en-US" w:eastAsia="en-US" w:bidi="ar-SA"/>
    </w:rPr>
  </w:style>
  <w:style w:type="paragraph" w:customStyle="1" w:styleId="Bo">
    <w:name w:val="Bo"/>
    <w:basedOn w:val="Normal"/>
    <w:rsid w:val="001D47CC"/>
    <w:pPr>
      <w:ind w:right="-284"/>
      <w:jc w:val="center"/>
    </w:pPr>
    <w:rPr>
      <w:rFonts w:ascii=".VnTime" w:eastAsia="Times New Roman" w:hAnsi=".VnTime"/>
      <w:b/>
      <w:noProof/>
      <w:sz w:val="26"/>
      <w:szCs w:val="20"/>
      <w:lang w:val="en-GB"/>
    </w:rPr>
  </w:style>
  <w:style w:type="paragraph" w:customStyle="1" w:styleId="FAATableText">
    <w:name w:val="FAA_Table Text"/>
    <w:basedOn w:val="Normal"/>
    <w:link w:val="FAATableTextChar"/>
    <w:rsid w:val="001D47CC"/>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1D47CC"/>
    <w:rPr>
      <w:rFonts w:ascii="Arial Narrow" w:eastAsia="Calibri" w:hAnsi="Arial Narrow" w:cs="Times New Roman"/>
      <w:sz w:val="20"/>
      <w:szCs w:val="20"/>
      <w:lang w:val="x-none" w:eastAsia="x-none"/>
    </w:rPr>
  </w:style>
  <w:style w:type="paragraph" w:customStyle="1" w:styleId="StyleHeading213ptJustifiedBefore0ptAfter0pt">
    <w:name w:val="Style Heading 2 + 13 pt Justified Before:  0 pt After:  0 pt"/>
    <w:basedOn w:val="Heading2"/>
    <w:next w:val="ListParagraph"/>
    <w:autoRedefine/>
    <w:rsid w:val="001D47CC"/>
    <w:pPr>
      <w:keepLines w:val="0"/>
      <w:widowControl w:val="0"/>
      <w:numPr>
        <w:ilvl w:val="0"/>
        <w:numId w:val="0"/>
      </w:numPr>
      <w:autoSpaceDE w:val="0"/>
      <w:autoSpaceDN w:val="0"/>
      <w:spacing w:before="200"/>
      <w:ind w:left="851" w:hanging="567"/>
      <w:jc w:val="both"/>
    </w:pPr>
    <w:rPr>
      <w:rFonts w:ascii="Times New Roman" w:eastAsia="MS Mincho" w:hAnsi="Times New Roman" w:cs="Times New Roman"/>
      <w:b/>
      <w:bCs/>
      <w:color w:val="auto"/>
      <w:sz w:val="28"/>
      <w:szCs w:val="28"/>
    </w:rPr>
  </w:style>
  <w:style w:type="paragraph" w:customStyle="1" w:styleId="ColorfulList-Accent13">
    <w:name w:val="Colorful List - Accent 13"/>
    <w:basedOn w:val="Normal"/>
    <w:qFormat/>
    <w:rsid w:val="001D47CC"/>
    <w:pPr>
      <w:widowControl w:val="0"/>
      <w:autoSpaceDE w:val="0"/>
      <w:autoSpaceDN w:val="0"/>
      <w:spacing w:before="80" w:after="80"/>
      <w:ind w:left="720" w:firstLine="567"/>
      <w:contextualSpacing/>
      <w:jc w:val="both"/>
    </w:pPr>
    <w:rPr>
      <w:rFonts w:eastAsia="MS Mincho"/>
      <w:lang w:eastAsia="ja-JP"/>
    </w:rPr>
  </w:style>
  <w:style w:type="paragraph" w:customStyle="1" w:styleId="aiuthngt">
    <w:name w:val="a điều thông tư"/>
    <w:basedOn w:val="Normal"/>
    <w:autoRedefine/>
    <w:qFormat/>
    <w:rsid w:val="001D47CC"/>
    <w:pPr>
      <w:spacing w:before="80" w:after="80"/>
      <w:jc w:val="both"/>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1D47CC"/>
    <w:pPr>
      <w:keepNext/>
      <w:numPr>
        <w:ilvl w:val="0"/>
        <w:numId w:val="0"/>
      </w:numPr>
      <w:tabs>
        <w:tab w:val="left" w:pos="1276"/>
      </w:tabs>
      <w:spacing w:before="300" w:beforeAutospacing="0" w:after="120" w:afterAutospacing="0"/>
      <w:ind w:firstLine="567"/>
      <w:suppressOverlap/>
      <w:jc w:val="both"/>
      <w:outlineLvl w:val="9"/>
    </w:pPr>
    <w:rPr>
      <w:rFonts w:ascii="Times New Roman" w:eastAsia="Times New Roman" w:hAnsi="Times New Roman" w:hint="default"/>
      <w:iCs/>
      <w:color w:val="FF0000"/>
      <w:sz w:val="28"/>
      <w:szCs w:val="28"/>
      <w:lang w:val="vi-VN" w:eastAsia="x-none"/>
    </w:rPr>
  </w:style>
  <w:style w:type="paragraph" w:customStyle="1" w:styleId="ICAO">
    <w:name w:val="ICAO"/>
    <w:basedOn w:val="Normal"/>
    <w:autoRedefine/>
    <w:qFormat/>
    <w:rsid w:val="001D47CC"/>
    <w:pPr>
      <w:tabs>
        <w:tab w:val="left" w:pos="426"/>
      </w:tabs>
      <w:spacing w:before="80" w:after="80"/>
      <w:jc w:val="both"/>
    </w:pPr>
    <w:rPr>
      <w:rFonts w:eastAsia="Calibri"/>
      <w:sz w:val="28"/>
      <w:szCs w:val="28"/>
    </w:rPr>
  </w:style>
  <w:style w:type="paragraph" w:customStyle="1" w:styleId="VN">
    <w:name w:val="VN"/>
    <w:basedOn w:val="ICAO"/>
    <w:autoRedefine/>
    <w:qFormat/>
    <w:rsid w:val="001D47CC"/>
    <w:rPr>
      <w:color w:val="3366FF"/>
    </w:rPr>
  </w:style>
  <w:style w:type="paragraph" w:customStyle="1" w:styleId="StyleStyleHeading29pt12ptNotItalic">
    <w:name w:val="Style Style Heading 2 + 9 pt + 12 pt Not Italic"/>
    <w:basedOn w:val="Normal"/>
    <w:link w:val="StyleStyleHeading29pt12ptNotItalicChar"/>
    <w:autoRedefine/>
    <w:rsid w:val="001D47CC"/>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1D47CC"/>
    <w:rPr>
      <w:rFonts w:ascii="Times New Roman" w:eastAsia="EUAlbertina-Bold-Identity-H" w:hAnsi="Times New Roman" w:cs="Times New Roman"/>
      <w:b/>
      <w:strike/>
      <w:color w:val="FF0000"/>
      <w:lang w:val="x-none" w:eastAsia="x-none"/>
    </w:rPr>
  </w:style>
  <w:style w:type="paragraph" w:customStyle="1" w:styleId="StyleStyleHeading213ptJustifiedBefore0ptAfter0pt">
    <w:name w:val="Style Style Heading 2 + 13 pt Justified Before:  0 pt After:  0 pt ..."/>
    <w:basedOn w:val="Normal"/>
    <w:rsid w:val="001D47CC"/>
    <w:pPr>
      <w:keepNext/>
      <w:widowControl w:val="0"/>
      <w:autoSpaceDE w:val="0"/>
      <w:autoSpaceDN w:val="0"/>
      <w:spacing w:before="300" w:after="60"/>
      <w:jc w:val="both"/>
      <w:outlineLvl w:val="1"/>
    </w:pPr>
    <w:rPr>
      <w:rFonts w:eastAsia="Times New Roman"/>
      <w:b/>
      <w:bCs/>
      <w:color w:val="993300"/>
      <w:sz w:val="22"/>
      <w:szCs w:val="20"/>
    </w:rPr>
  </w:style>
  <w:style w:type="paragraph" w:customStyle="1" w:styleId="StyleStyleHeading1Before0ptAfter0pt13pt">
    <w:name w:val="Style Style Heading 1 + Before:  0 pt After:  0 pt + 13 pt"/>
    <w:basedOn w:val="Normal"/>
    <w:rsid w:val="001D47CC"/>
    <w:pPr>
      <w:keepNext/>
      <w:widowControl w:val="0"/>
      <w:autoSpaceDE w:val="0"/>
      <w:autoSpaceDN w:val="0"/>
      <w:jc w:val="both"/>
      <w:outlineLvl w:val="0"/>
    </w:pPr>
    <w:rPr>
      <w:rFonts w:eastAsia="MS Mincho"/>
      <w:b/>
      <w:bCs/>
      <w:color w:val="0000FF"/>
      <w:kern w:val="32"/>
      <w:sz w:val="26"/>
      <w:szCs w:val="26"/>
    </w:rPr>
  </w:style>
  <w:style w:type="paragraph" w:customStyle="1" w:styleId="cacphanphuluc">
    <w:name w:val="cac phan phu luc"/>
    <w:basedOn w:val="Normal"/>
    <w:autoRedefine/>
    <w:qFormat/>
    <w:rsid w:val="001D47CC"/>
    <w:pPr>
      <w:widowControl w:val="0"/>
      <w:numPr>
        <w:numId w:val="22"/>
      </w:numPr>
      <w:tabs>
        <w:tab w:val="left" w:pos="993"/>
      </w:tabs>
      <w:autoSpaceDE w:val="0"/>
      <w:autoSpaceDN w:val="0"/>
      <w:spacing w:before="120" w:after="120"/>
      <w:ind w:hanging="153"/>
      <w:jc w:val="both"/>
    </w:pPr>
    <w:rPr>
      <w:rFonts w:eastAsia="Times New Roman"/>
      <w:b/>
      <w:color w:val="000000"/>
      <w:sz w:val="28"/>
      <w:szCs w:val="28"/>
      <w:lang w:val="vi-VN"/>
    </w:rPr>
  </w:style>
  <w:style w:type="paragraph" w:customStyle="1" w:styleId="Headingc5">
    <w:name w:val="Heading c5"/>
    <w:basedOn w:val="Normal"/>
    <w:autoRedefine/>
    <w:rsid w:val="001D47CC"/>
    <w:pPr>
      <w:spacing w:before="120" w:after="120" w:line="300" w:lineRule="auto"/>
      <w:jc w:val="both"/>
    </w:pPr>
    <w:rPr>
      <w:rFonts w:eastAsia="Times New Roman"/>
      <w:i/>
      <w:sz w:val="26"/>
      <w:szCs w:val="26"/>
    </w:rPr>
  </w:style>
  <w:style w:type="paragraph" w:customStyle="1" w:styleId="StyleStyleStyleHeading29pt12ptNotItalicBefore0">
    <w:name w:val="Style Style Style Heading 2 + 9 pt + 12 pt Not Italic + Before:  0 ..."/>
    <w:basedOn w:val="StyleStyleHeading29pt12ptNotItalic"/>
    <w:autoRedefine/>
    <w:rsid w:val="001D47CC"/>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1D47CC"/>
    <w:pPr>
      <w:keepNext/>
      <w:widowControl w:val="0"/>
      <w:autoSpaceDE w:val="0"/>
      <w:autoSpaceDN w:val="0"/>
      <w:jc w:val="both"/>
      <w:outlineLvl w:val="0"/>
    </w:pPr>
    <w:rPr>
      <w:rFonts w:eastAsia="Times New Roman"/>
      <w:bCs/>
      <w:color w:val="0000FF"/>
      <w:kern w:val="32"/>
      <w:sz w:val="26"/>
      <w:szCs w:val="20"/>
    </w:rPr>
  </w:style>
  <w:style w:type="character" w:customStyle="1" w:styleId="Style15">
    <w:name w:val="Style15"/>
    <w:locked/>
    <w:rsid w:val="001D47CC"/>
    <w:rPr>
      <w:rFonts w:ascii="Times New Roman" w:hAnsi="Times New Roman"/>
      <w:sz w:val="16"/>
    </w:rPr>
  </w:style>
  <w:style w:type="character" w:customStyle="1" w:styleId="Style16">
    <w:name w:val="Style16"/>
    <w:locked/>
    <w:rsid w:val="001D47CC"/>
    <w:rPr>
      <w:rFonts w:ascii="Times New Roman" w:hAnsi="Times New Roman"/>
      <w:sz w:val="16"/>
    </w:rPr>
  </w:style>
  <w:style w:type="character" w:customStyle="1" w:styleId="Style17">
    <w:name w:val="Style17"/>
    <w:locked/>
    <w:rsid w:val="001D47CC"/>
    <w:rPr>
      <w:rFonts w:ascii="Times New Roman" w:hAnsi="Times New Roman"/>
      <w:sz w:val="16"/>
    </w:rPr>
  </w:style>
  <w:style w:type="character" w:customStyle="1" w:styleId="Style18">
    <w:name w:val="Style18"/>
    <w:locked/>
    <w:rsid w:val="001D47CC"/>
    <w:rPr>
      <w:rFonts w:ascii="Times New Roman" w:hAnsi="Times New Roman"/>
      <w:sz w:val="16"/>
    </w:rPr>
  </w:style>
  <w:style w:type="character" w:customStyle="1" w:styleId="Style19">
    <w:name w:val="Style19"/>
    <w:locked/>
    <w:rsid w:val="001D47CC"/>
    <w:rPr>
      <w:rFonts w:ascii="Times New Roman" w:hAnsi="Times New Roman"/>
      <w:sz w:val="16"/>
    </w:rPr>
  </w:style>
  <w:style w:type="character" w:customStyle="1" w:styleId="Style200">
    <w:name w:val="Style20"/>
    <w:locked/>
    <w:rsid w:val="001D47CC"/>
    <w:rPr>
      <w:rFonts w:ascii="Times New Roman" w:hAnsi="Times New Roman"/>
      <w:sz w:val="20"/>
    </w:rPr>
  </w:style>
  <w:style w:type="character" w:customStyle="1" w:styleId="Style22">
    <w:name w:val="Style22"/>
    <w:locked/>
    <w:rsid w:val="001D47CC"/>
    <w:rPr>
      <w:rFonts w:ascii="Times New Roman" w:hAnsi="Times New Roman"/>
      <w:sz w:val="20"/>
    </w:rPr>
  </w:style>
  <w:style w:type="character" w:customStyle="1" w:styleId="Style30">
    <w:name w:val="Style30"/>
    <w:locked/>
    <w:rsid w:val="001D47CC"/>
    <w:rPr>
      <w:rFonts w:ascii="Times New Roman" w:hAnsi="Times New Roman"/>
      <w:b/>
      <w:sz w:val="20"/>
    </w:rPr>
  </w:style>
  <w:style w:type="character" w:customStyle="1" w:styleId="Style31">
    <w:name w:val="Style31"/>
    <w:locked/>
    <w:rsid w:val="001D47CC"/>
    <w:rPr>
      <w:rFonts w:ascii="Times New Roman" w:hAnsi="Times New Roman"/>
      <w:b/>
      <w:sz w:val="20"/>
    </w:rPr>
  </w:style>
  <w:style w:type="character" w:customStyle="1" w:styleId="Style35">
    <w:name w:val="Style35"/>
    <w:locked/>
    <w:rsid w:val="001D47CC"/>
    <w:rPr>
      <w:rFonts w:ascii="Times New Roman" w:hAnsi="Times New Roman"/>
      <w:b/>
      <w:sz w:val="20"/>
    </w:rPr>
  </w:style>
  <w:style w:type="paragraph" w:customStyle="1" w:styleId="MediumGrid1-Accent21">
    <w:name w:val="Medium Grid 1 - Accent 21"/>
    <w:basedOn w:val="Normal"/>
    <w:qFormat/>
    <w:rsid w:val="001D47CC"/>
    <w:pPr>
      <w:widowControl w:val="0"/>
      <w:autoSpaceDE w:val="0"/>
      <w:autoSpaceDN w:val="0"/>
      <w:ind w:left="720"/>
      <w:contextualSpacing/>
    </w:pPr>
    <w:rPr>
      <w:rFonts w:eastAsia="Times New Roman"/>
    </w:rPr>
  </w:style>
  <w:style w:type="paragraph" w:customStyle="1" w:styleId="Style5">
    <w:name w:val="Style5"/>
    <w:basedOn w:val="Normal"/>
    <w:link w:val="Style5Char"/>
    <w:rsid w:val="001D47CC"/>
    <w:pPr>
      <w:widowControl w:val="0"/>
      <w:spacing w:before="80" w:line="340" w:lineRule="exact"/>
      <w:ind w:firstLine="454"/>
      <w:jc w:val="both"/>
    </w:pPr>
    <w:rPr>
      <w:rFonts w:eastAsia="Times New Roman"/>
      <w:sz w:val="28"/>
      <w:szCs w:val="28"/>
    </w:rPr>
  </w:style>
  <w:style w:type="paragraph" w:customStyle="1" w:styleId="Style6">
    <w:name w:val="Style6"/>
    <w:basedOn w:val="Normal"/>
    <w:rsid w:val="001D47CC"/>
    <w:pPr>
      <w:widowControl w:val="0"/>
      <w:spacing w:before="80" w:line="340" w:lineRule="exact"/>
      <w:ind w:firstLine="454"/>
      <w:contextualSpacing/>
      <w:jc w:val="both"/>
    </w:pPr>
    <w:rPr>
      <w:rFonts w:ascii="Times New Roman Bold" w:eastAsia="Times New Roman" w:hAnsi="Times New Roman Bold"/>
      <w:b/>
      <w:sz w:val="28"/>
      <w:szCs w:val="28"/>
    </w:rPr>
  </w:style>
  <w:style w:type="character" w:customStyle="1" w:styleId="Style5Char">
    <w:name w:val="Style5 Char"/>
    <w:basedOn w:val="DefaultParagraphFont"/>
    <w:link w:val="Style5"/>
    <w:rsid w:val="001D47CC"/>
    <w:rPr>
      <w:rFonts w:ascii="Times New Roman" w:eastAsia="Times New Roman" w:hAnsi="Times New Roman" w:cs="Times New Roman"/>
      <w:sz w:val="28"/>
      <w:szCs w:val="28"/>
    </w:rPr>
  </w:style>
  <w:style w:type="character" w:customStyle="1" w:styleId="Heading2CharCharCharChar">
    <w:name w:val="Heading 2 Char Char Char Char"/>
    <w:rsid w:val="001D47CC"/>
    <w:rPr>
      <w:rFonts w:ascii="Times New Roman" w:eastAsia="Times New Roman" w:hAnsi="Times New Roman" w:cs="Times New Roman"/>
      <w:b/>
      <w:bCs/>
      <w:sz w:val="36"/>
      <w:szCs w:val="36"/>
    </w:rPr>
  </w:style>
  <w:style w:type="numbering" w:customStyle="1" w:styleId="NoList3">
    <w:name w:val="No List3"/>
    <w:next w:val="NoList"/>
    <w:semiHidden/>
    <w:rsid w:val="001D47CC"/>
  </w:style>
  <w:style w:type="numbering" w:customStyle="1" w:styleId="NoList11">
    <w:name w:val="No List11"/>
    <w:next w:val="NoList"/>
    <w:semiHidden/>
    <w:rsid w:val="001D47CC"/>
  </w:style>
  <w:style w:type="numbering" w:customStyle="1" w:styleId="NoList111">
    <w:name w:val="No List111"/>
    <w:next w:val="NoList"/>
    <w:semiHidden/>
    <w:rsid w:val="001D47CC"/>
  </w:style>
  <w:style w:type="numbering" w:customStyle="1" w:styleId="NoList21">
    <w:name w:val="No List21"/>
    <w:next w:val="NoList"/>
    <w:semiHidden/>
    <w:rsid w:val="001D47CC"/>
  </w:style>
  <w:style w:type="numbering" w:customStyle="1" w:styleId="NoList31">
    <w:name w:val="No List31"/>
    <w:next w:val="NoList"/>
    <w:semiHidden/>
    <w:rsid w:val="001D47CC"/>
  </w:style>
  <w:style w:type="numbering" w:customStyle="1" w:styleId="NoList12">
    <w:name w:val="No List12"/>
    <w:next w:val="NoList"/>
    <w:semiHidden/>
    <w:rsid w:val="001D47CC"/>
  </w:style>
  <w:style w:type="numbering" w:customStyle="1" w:styleId="NoList211">
    <w:name w:val="No List211"/>
    <w:next w:val="NoList"/>
    <w:semiHidden/>
    <w:rsid w:val="001D47CC"/>
  </w:style>
  <w:style w:type="numbering" w:customStyle="1" w:styleId="NoList311">
    <w:name w:val="No List311"/>
    <w:next w:val="NoList"/>
    <w:semiHidden/>
    <w:rsid w:val="001D47CC"/>
  </w:style>
  <w:style w:type="numbering" w:customStyle="1" w:styleId="NoList1111">
    <w:name w:val="No List1111"/>
    <w:next w:val="NoList"/>
    <w:semiHidden/>
    <w:rsid w:val="001D47CC"/>
  </w:style>
  <w:style w:type="numbering" w:customStyle="1" w:styleId="NoList11111">
    <w:name w:val="No List11111"/>
    <w:next w:val="NoList"/>
    <w:semiHidden/>
    <w:rsid w:val="001D47CC"/>
  </w:style>
  <w:style w:type="numbering" w:customStyle="1" w:styleId="NoList4">
    <w:name w:val="No List4"/>
    <w:next w:val="NoList"/>
    <w:semiHidden/>
    <w:rsid w:val="001D47CC"/>
  </w:style>
  <w:style w:type="numbering" w:customStyle="1" w:styleId="NoList5">
    <w:name w:val="No List5"/>
    <w:next w:val="NoList"/>
    <w:semiHidden/>
    <w:rsid w:val="001D47CC"/>
  </w:style>
  <w:style w:type="numbering" w:customStyle="1" w:styleId="NoList6">
    <w:name w:val="No List6"/>
    <w:next w:val="NoList"/>
    <w:semiHidden/>
    <w:rsid w:val="001D47CC"/>
  </w:style>
  <w:style w:type="numbering" w:customStyle="1" w:styleId="NoList7">
    <w:name w:val="No List7"/>
    <w:next w:val="NoList"/>
    <w:semiHidden/>
    <w:rsid w:val="001D47CC"/>
  </w:style>
  <w:style w:type="numbering" w:customStyle="1" w:styleId="NoList8">
    <w:name w:val="No List8"/>
    <w:next w:val="NoList"/>
    <w:semiHidden/>
    <w:rsid w:val="001D47CC"/>
  </w:style>
  <w:style w:type="numbering" w:customStyle="1" w:styleId="NoList9">
    <w:name w:val="No List9"/>
    <w:next w:val="NoList"/>
    <w:semiHidden/>
    <w:rsid w:val="001D47CC"/>
  </w:style>
  <w:style w:type="numbering" w:customStyle="1" w:styleId="NoList10">
    <w:name w:val="No List10"/>
    <w:next w:val="NoList"/>
    <w:semiHidden/>
    <w:rsid w:val="001D47CC"/>
  </w:style>
  <w:style w:type="numbering" w:customStyle="1" w:styleId="NoList111111">
    <w:name w:val="No List111111"/>
    <w:next w:val="NoList"/>
    <w:semiHidden/>
    <w:rsid w:val="001D47CC"/>
  </w:style>
  <w:style w:type="numbering" w:customStyle="1" w:styleId="NoList121">
    <w:name w:val="No List121"/>
    <w:next w:val="NoList"/>
    <w:semiHidden/>
    <w:rsid w:val="001D47CC"/>
  </w:style>
  <w:style w:type="numbering" w:customStyle="1" w:styleId="NoList13">
    <w:name w:val="No List13"/>
    <w:next w:val="NoList"/>
    <w:semiHidden/>
    <w:rsid w:val="001D47CC"/>
  </w:style>
  <w:style w:type="numbering" w:customStyle="1" w:styleId="NoList14">
    <w:name w:val="No List14"/>
    <w:next w:val="NoList"/>
    <w:semiHidden/>
    <w:rsid w:val="001D47CC"/>
  </w:style>
  <w:style w:type="numbering" w:customStyle="1" w:styleId="NoList15">
    <w:name w:val="No List15"/>
    <w:next w:val="NoList"/>
    <w:semiHidden/>
    <w:rsid w:val="001D47CC"/>
  </w:style>
  <w:style w:type="numbering" w:customStyle="1" w:styleId="NoList16">
    <w:name w:val="No List16"/>
    <w:next w:val="NoList"/>
    <w:semiHidden/>
    <w:rsid w:val="001D47CC"/>
  </w:style>
  <w:style w:type="numbering" w:customStyle="1" w:styleId="NoList17">
    <w:name w:val="No List17"/>
    <w:next w:val="NoList"/>
    <w:semiHidden/>
    <w:rsid w:val="001D47CC"/>
  </w:style>
  <w:style w:type="numbering" w:customStyle="1" w:styleId="NoList22">
    <w:name w:val="No List22"/>
    <w:next w:val="NoList"/>
    <w:semiHidden/>
    <w:rsid w:val="001D47CC"/>
  </w:style>
  <w:style w:type="numbering" w:customStyle="1" w:styleId="NoList32">
    <w:name w:val="No List32"/>
    <w:next w:val="NoList"/>
    <w:semiHidden/>
    <w:rsid w:val="001D47CC"/>
  </w:style>
  <w:style w:type="numbering" w:customStyle="1" w:styleId="NoList41">
    <w:name w:val="No List41"/>
    <w:next w:val="NoList"/>
    <w:semiHidden/>
    <w:rsid w:val="001D47CC"/>
  </w:style>
  <w:style w:type="numbering" w:customStyle="1" w:styleId="NoList51">
    <w:name w:val="No List51"/>
    <w:next w:val="NoList"/>
    <w:semiHidden/>
    <w:rsid w:val="001D47CC"/>
  </w:style>
  <w:style w:type="numbering" w:customStyle="1" w:styleId="NoList61">
    <w:name w:val="No List61"/>
    <w:next w:val="NoList"/>
    <w:semiHidden/>
    <w:rsid w:val="001D47CC"/>
  </w:style>
  <w:style w:type="numbering" w:customStyle="1" w:styleId="NoList71">
    <w:name w:val="No List71"/>
    <w:next w:val="NoList"/>
    <w:semiHidden/>
    <w:rsid w:val="001D47CC"/>
  </w:style>
  <w:style w:type="numbering" w:customStyle="1" w:styleId="NoList81">
    <w:name w:val="No List81"/>
    <w:next w:val="NoList"/>
    <w:semiHidden/>
    <w:rsid w:val="001D47CC"/>
  </w:style>
  <w:style w:type="numbering" w:customStyle="1" w:styleId="NoList91">
    <w:name w:val="No List91"/>
    <w:next w:val="NoList"/>
    <w:semiHidden/>
    <w:rsid w:val="001D47CC"/>
  </w:style>
  <w:style w:type="numbering" w:customStyle="1" w:styleId="NoList101">
    <w:name w:val="No List101"/>
    <w:next w:val="NoList"/>
    <w:semiHidden/>
    <w:rsid w:val="001D47CC"/>
  </w:style>
  <w:style w:type="numbering" w:customStyle="1" w:styleId="NoList112">
    <w:name w:val="No List112"/>
    <w:next w:val="NoList"/>
    <w:semiHidden/>
    <w:rsid w:val="001D47CC"/>
  </w:style>
  <w:style w:type="numbering" w:customStyle="1" w:styleId="NoList122">
    <w:name w:val="No List122"/>
    <w:next w:val="NoList"/>
    <w:semiHidden/>
    <w:rsid w:val="001D47CC"/>
  </w:style>
  <w:style w:type="numbering" w:customStyle="1" w:styleId="NoList131">
    <w:name w:val="No List131"/>
    <w:next w:val="NoList"/>
    <w:semiHidden/>
    <w:rsid w:val="001D47CC"/>
  </w:style>
  <w:style w:type="numbering" w:customStyle="1" w:styleId="NoList141">
    <w:name w:val="No List141"/>
    <w:next w:val="NoList"/>
    <w:semiHidden/>
    <w:rsid w:val="001D47CC"/>
  </w:style>
  <w:style w:type="numbering" w:customStyle="1" w:styleId="NoList151">
    <w:name w:val="No List151"/>
    <w:next w:val="NoList"/>
    <w:semiHidden/>
    <w:rsid w:val="001D47CC"/>
  </w:style>
  <w:style w:type="numbering" w:customStyle="1" w:styleId="NoList18">
    <w:name w:val="No List18"/>
    <w:next w:val="NoList"/>
    <w:semiHidden/>
    <w:rsid w:val="001D47CC"/>
  </w:style>
  <w:style w:type="numbering" w:customStyle="1" w:styleId="NoList19">
    <w:name w:val="No List19"/>
    <w:next w:val="NoList"/>
    <w:semiHidden/>
    <w:rsid w:val="001D47CC"/>
  </w:style>
  <w:style w:type="numbering" w:customStyle="1" w:styleId="NoList20">
    <w:name w:val="No List20"/>
    <w:next w:val="NoList"/>
    <w:semiHidden/>
    <w:rsid w:val="001D47CC"/>
  </w:style>
  <w:style w:type="numbering" w:customStyle="1" w:styleId="NoList110">
    <w:name w:val="No List110"/>
    <w:next w:val="NoList"/>
    <w:semiHidden/>
    <w:rsid w:val="001D47CC"/>
  </w:style>
  <w:style w:type="character" w:customStyle="1" w:styleId="WW8Num1z0">
    <w:name w:val="WW8Num1z0"/>
    <w:rsid w:val="001D47CC"/>
  </w:style>
  <w:style w:type="character" w:customStyle="1" w:styleId="WW8Num2z0">
    <w:name w:val="WW8Num2z0"/>
    <w:rsid w:val="001D47CC"/>
  </w:style>
  <w:style w:type="character" w:customStyle="1" w:styleId="WW8Num3z0">
    <w:name w:val="WW8Num3z0"/>
    <w:rsid w:val="001D47CC"/>
  </w:style>
  <w:style w:type="character" w:customStyle="1" w:styleId="WW8Num4z0">
    <w:name w:val="WW8Num4z0"/>
    <w:rsid w:val="001D47CC"/>
  </w:style>
  <w:style w:type="character" w:customStyle="1" w:styleId="WW8Num5z0">
    <w:name w:val="WW8Num5z0"/>
    <w:rsid w:val="001D47CC"/>
    <w:rPr>
      <w:rFonts w:ascii="Symbol" w:hAnsi="Symbol" w:cs="Symbol"/>
    </w:rPr>
  </w:style>
  <w:style w:type="character" w:customStyle="1" w:styleId="WW8Num6z0">
    <w:name w:val="WW8Num6z0"/>
    <w:rsid w:val="001D47CC"/>
    <w:rPr>
      <w:rFonts w:ascii="Symbol" w:hAnsi="Symbol" w:cs="Symbol"/>
    </w:rPr>
  </w:style>
  <w:style w:type="character" w:customStyle="1" w:styleId="WW8Num7z0">
    <w:name w:val="WW8Num7z0"/>
    <w:rsid w:val="001D47CC"/>
    <w:rPr>
      <w:rFonts w:ascii="Symbol" w:hAnsi="Symbol" w:cs="Symbol"/>
    </w:rPr>
  </w:style>
  <w:style w:type="character" w:customStyle="1" w:styleId="WW8Num8z0">
    <w:name w:val="WW8Num8z0"/>
    <w:rsid w:val="001D47CC"/>
    <w:rPr>
      <w:rFonts w:ascii="Symbol" w:hAnsi="Symbol" w:cs="Symbol"/>
    </w:rPr>
  </w:style>
  <w:style w:type="character" w:customStyle="1" w:styleId="WW8Num9z0">
    <w:name w:val="WW8Num9z0"/>
    <w:rsid w:val="001D47CC"/>
  </w:style>
  <w:style w:type="character" w:customStyle="1" w:styleId="WW8Num10z0">
    <w:name w:val="WW8Num10z0"/>
    <w:rsid w:val="001D47CC"/>
    <w:rPr>
      <w:rFonts w:ascii="Symbol" w:hAnsi="Symbol" w:cs="Symbol"/>
    </w:rPr>
  </w:style>
  <w:style w:type="character" w:customStyle="1" w:styleId="WW8Num11z0">
    <w:name w:val="WW8Num11z0"/>
    <w:rsid w:val="001D47CC"/>
  </w:style>
  <w:style w:type="character" w:customStyle="1" w:styleId="WW8Num11z1">
    <w:name w:val="WW8Num11z1"/>
    <w:rsid w:val="001D47CC"/>
  </w:style>
  <w:style w:type="character" w:customStyle="1" w:styleId="WW8Num11z2">
    <w:name w:val="WW8Num11z2"/>
    <w:rsid w:val="001D47CC"/>
  </w:style>
  <w:style w:type="character" w:customStyle="1" w:styleId="WW8Num11z3">
    <w:name w:val="WW8Num11z3"/>
    <w:rsid w:val="001D47CC"/>
  </w:style>
  <w:style w:type="character" w:customStyle="1" w:styleId="WW8Num11z4">
    <w:name w:val="WW8Num11z4"/>
    <w:rsid w:val="001D47CC"/>
  </w:style>
  <w:style w:type="character" w:customStyle="1" w:styleId="WW8Num11z5">
    <w:name w:val="WW8Num11z5"/>
    <w:rsid w:val="001D47CC"/>
  </w:style>
  <w:style w:type="character" w:customStyle="1" w:styleId="WW8Num11z6">
    <w:name w:val="WW8Num11z6"/>
    <w:rsid w:val="001D47CC"/>
  </w:style>
  <w:style w:type="character" w:customStyle="1" w:styleId="WW8Num11z7">
    <w:name w:val="WW8Num11z7"/>
    <w:rsid w:val="001D47CC"/>
  </w:style>
  <w:style w:type="character" w:customStyle="1" w:styleId="WW8Num11z8">
    <w:name w:val="WW8Num11z8"/>
    <w:rsid w:val="001D47CC"/>
  </w:style>
  <w:style w:type="character" w:customStyle="1" w:styleId="WW8Num12z0">
    <w:name w:val="WW8Num12z0"/>
    <w:rsid w:val="001D47CC"/>
  </w:style>
  <w:style w:type="character" w:customStyle="1" w:styleId="WW8Num12z1">
    <w:name w:val="WW8Num12z1"/>
    <w:rsid w:val="001D47CC"/>
  </w:style>
  <w:style w:type="character" w:customStyle="1" w:styleId="WW8Num12z2">
    <w:name w:val="WW8Num12z2"/>
    <w:rsid w:val="001D47CC"/>
  </w:style>
  <w:style w:type="character" w:customStyle="1" w:styleId="WW8Num12z3">
    <w:name w:val="WW8Num12z3"/>
    <w:rsid w:val="001D47CC"/>
  </w:style>
  <w:style w:type="character" w:customStyle="1" w:styleId="WW8Num12z4">
    <w:name w:val="WW8Num12z4"/>
    <w:rsid w:val="001D47CC"/>
  </w:style>
  <w:style w:type="character" w:customStyle="1" w:styleId="WW8Num12z5">
    <w:name w:val="WW8Num12z5"/>
    <w:rsid w:val="001D47CC"/>
  </w:style>
  <w:style w:type="character" w:customStyle="1" w:styleId="WW8Num12z6">
    <w:name w:val="WW8Num12z6"/>
    <w:rsid w:val="001D47CC"/>
  </w:style>
  <w:style w:type="character" w:customStyle="1" w:styleId="WW8Num12z7">
    <w:name w:val="WW8Num12z7"/>
    <w:rsid w:val="001D47CC"/>
  </w:style>
  <w:style w:type="character" w:customStyle="1" w:styleId="WW8Num12z8">
    <w:name w:val="WW8Num12z8"/>
    <w:rsid w:val="001D47CC"/>
  </w:style>
  <w:style w:type="character" w:customStyle="1" w:styleId="WW8Num13z0">
    <w:name w:val="WW8Num13z0"/>
    <w:rsid w:val="001D47CC"/>
    <w:rPr>
      <w:rFonts w:eastAsia=".VnTime"/>
      <w:color w:val="000000"/>
      <w:spacing w:val="2"/>
      <w:lang w:val="it-IT"/>
    </w:rPr>
  </w:style>
  <w:style w:type="character" w:customStyle="1" w:styleId="WW8Num13z1">
    <w:name w:val="WW8Num13z1"/>
    <w:rsid w:val="001D47CC"/>
  </w:style>
  <w:style w:type="character" w:customStyle="1" w:styleId="WW8Num13z2">
    <w:name w:val="WW8Num13z2"/>
    <w:rsid w:val="001D47CC"/>
  </w:style>
  <w:style w:type="character" w:customStyle="1" w:styleId="WW8Num13z3">
    <w:name w:val="WW8Num13z3"/>
    <w:rsid w:val="001D47CC"/>
  </w:style>
  <w:style w:type="character" w:customStyle="1" w:styleId="WW8Num13z4">
    <w:name w:val="WW8Num13z4"/>
    <w:rsid w:val="001D47CC"/>
  </w:style>
  <w:style w:type="character" w:customStyle="1" w:styleId="WW8Num13z5">
    <w:name w:val="WW8Num13z5"/>
    <w:rsid w:val="001D47CC"/>
  </w:style>
  <w:style w:type="character" w:customStyle="1" w:styleId="WW8Num13z6">
    <w:name w:val="WW8Num13z6"/>
    <w:rsid w:val="001D47CC"/>
  </w:style>
  <w:style w:type="character" w:customStyle="1" w:styleId="WW8Num13z7">
    <w:name w:val="WW8Num13z7"/>
    <w:rsid w:val="001D47CC"/>
  </w:style>
  <w:style w:type="character" w:customStyle="1" w:styleId="WW8Num13z8">
    <w:name w:val="WW8Num13z8"/>
    <w:rsid w:val="001D47CC"/>
  </w:style>
  <w:style w:type="character" w:customStyle="1" w:styleId="WW8Num14z0">
    <w:name w:val="WW8Num14z0"/>
    <w:rsid w:val="001D47CC"/>
  </w:style>
  <w:style w:type="character" w:customStyle="1" w:styleId="WW8Num14z1">
    <w:name w:val="WW8Num14z1"/>
    <w:rsid w:val="001D47CC"/>
  </w:style>
  <w:style w:type="character" w:customStyle="1" w:styleId="WW8Num14z2">
    <w:name w:val="WW8Num14z2"/>
    <w:rsid w:val="001D47CC"/>
  </w:style>
  <w:style w:type="character" w:customStyle="1" w:styleId="WW8Num14z3">
    <w:name w:val="WW8Num14z3"/>
    <w:rsid w:val="001D47CC"/>
  </w:style>
  <w:style w:type="character" w:customStyle="1" w:styleId="WW8Num14z4">
    <w:name w:val="WW8Num14z4"/>
    <w:rsid w:val="001D47CC"/>
  </w:style>
  <w:style w:type="character" w:customStyle="1" w:styleId="WW8Num14z5">
    <w:name w:val="WW8Num14z5"/>
    <w:rsid w:val="001D47CC"/>
  </w:style>
  <w:style w:type="character" w:customStyle="1" w:styleId="WW8Num14z6">
    <w:name w:val="WW8Num14z6"/>
    <w:rsid w:val="001D47CC"/>
  </w:style>
  <w:style w:type="character" w:customStyle="1" w:styleId="WW8Num14z7">
    <w:name w:val="WW8Num14z7"/>
    <w:rsid w:val="001D47CC"/>
  </w:style>
  <w:style w:type="character" w:customStyle="1" w:styleId="WW8Num14z8">
    <w:name w:val="WW8Num14z8"/>
    <w:rsid w:val="001D47CC"/>
  </w:style>
  <w:style w:type="character" w:customStyle="1" w:styleId="WW8Num15z0">
    <w:name w:val="WW8Num15z0"/>
    <w:rsid w:val="001D47CC"/>
  </w:style>
  <w:style w:type="character" w:customStyle="1" w:styleId="WW8Num15z1">
    <w:name w:val="WW8Num15z1"/>
    <w:rsid w:val="001D47CC"/>
  </w:style>
  <w:style w:type="character" w:customStyle="1" w:styleId="WW8Num15z2">
    <w:name w:val="WW8Num15z2"/>
    <w:rsid w:val="001D47CC"/>
  </w:style>
  <w:style w:type="character" w:customStyle="1" w:styleId="WW8Num15z3">
    <w:name w:val="WW8Num15z3"/>
    <w:rsid w:val="001D47CC"/>
  </w:style>
  <w:style w:type="character" w:customStyle="1" w:styleId="WW8Num15z4">
    <w:name w:val="WW8Num15z4"/>
    <w:rsid w:val="001D47CC"/>
  </w:style>
  <w:style w:type="character" w:customStyle="1" w:styleId="WW8Num15z5">
    <w:name w:val="WW8Num15z5"/>
    <w:rsid w:val="001D47CC"/>
  </w:style>
  <w:style w:type="character" w:customStyle="1" w:styleId="WW8Num15z6">
    <w:name w:val="WW8Num15z6"/>
    <w:rsid w:val="001D47CC"/>
  </w:style>
  <w:style w:type="character" w:customStyle="1" w:styleId="WW8Num15z7">
    <w:name w:val="WW8Num15z7"/>
    <w:rsid w:val="001D47CC"/>
  </w:style>
  <w:style w:type="character" w:customStyle="1" w:styleId="WW8Num15z8">
    <w:name w:val="WW8Num15z8"/>
    <w:rsid w:val="001D47CC"/>
  </w:style>
  <w:style w:type="character" w:customStyle="1" w:styleId="WW8Num16z0">
    <w:name w:val="WW8Num16z0"/>
    <w:rsid w:val="001D47CC"/>
    <w:rPr>
      <w:rFonts w:ascii="Times New Roman" w:eastAsia="Times New Roman" w:hAnsi="Times New Roman" w:cs="Times New Roman"/>
    </w:rPr>
  </w:style>
  <w:style w:type="character" w:customStyle="1" w:styleId="WW8Num16z1">
    <w:name w:val="WW8Num16z1"/>
    <w:rsid w:val="001D47CC"/>
  </w:style>
  <w:style w:type="character" w:customStyle="1" w:styleId="WW8Num16z2">
    <w:name w:val="WW8Num16z2"/>
    <w:rsid w:val="001D47CC"/>
  </w:style>
  <w:style w:type="character" w:customStyle="1" w:styleId="WW8Num16z3">
    <w:name w:val="WW8Num16z3"/>
    <w:rsid w:val="001D47CC"/>
  </w:style>
  <w:style w:type="character" w:customStyle="1" w:styleId="WW8Num16z4">
    <w:name w:val="WW8Num16z4"/>
    <w:rsid w:val="001D47CC"/>
  </w:style>
  <w:style w:type="character" w:customStyle="1" w:styleId="WW8Num16z5">
    <w:name w:val="WW8Num16z5"/>
    <w:rsid w:val="001D47CC"/>
  </w:style>
  <w:style w:type="character" w:customStyle="1" w:styleId="WW8Num16z6">
    <w:name w:val="WW8Num16z6"/>
    <w:rsid w:val="001D47CC"/>
  </w:style>
  <w:style w:type="character" w:customStyle="1" w:styleId="WW8Num16z7">
    <w:name w:val="WW8Num16z7"/>
    <w:rsid w:val="001D47CC"/>
  </w:style>
  <w:style w:type="character" w:customStyle="1" w:styleId="WW8Num16z8">
    <w:name w:val="WW8Num16z8"/>
    <w:rsid w:val="001D47CC"/>
  </w:style>
  <w:style w:type="character" w:customStyle="1" w:styleId="WW8Num17z0">
    <w:name w:val="WW8Num17z0"/>
    <w:rsid w:val="001D47CC"/>
  </w:style>
  <w:style w:type="character" w:customStyle="1" w:styleId="WW8Num17z1">
    <w:name w:val="WW8Num17z1"/>
    <w:rsid w:val="001D47CC"/>
  </w:style>
  <w:style w:type="character" w:customStyle="1" w:styleId="WW8Num17z2">
    <w:name w:val="WW8Num17z2"/>
    <w:rsid w:val="001D47CC"/>
  </w:style>
  <w:style w:type="character" w:customStyle="1" w:styleId="WW8Num17z3">
    <w:name w:val="WW8Num17z3"/>
    <w:rsid w:val="001D47CC"/>
  </w:style>
  <w:style w:type="character" w:customStyle="1" w:styleId="WW8Num17z4">
    <w:name w:val="WW8Num17z4"/>
    <w:rsid w:val="001D47CC"/>
  </w:style>
  <w:style w:type="character" w:customStyle="1" w:styleId="WW8Num17z5">
    <w:name w:val="WW8Num17z5"/>
    <w:rsid w:val="001D47CC"/>
  </w:style>
  <w:style w:type="character" w:customStyle="1" w:styleId="WW8Num17z6">
    <w:name w:val="WW8Num17z6"/>
    <w:rsid w:val="001D47CC"/>
  </w:style>
  <w:style w:type="character" w:customStyle="1" w:styleId="WW8Num17z7">
    <w:name w:val="WW8Num17z7"/>
    <w:rsid w:val="001D47CC"/>
  </w:style>
  <w:style w:type="character" w:customStyle="1" w:styleId="WW8Num17z8">
    <w:name w:val="WW8Num17z8"/>
    <w:rsid w:val="001D47CC"/>
  </w:style>
  <w:style w:type="character" w:customStyle="1" w:styleId="WW8Num18z0">
    <w:name w:val="WW8Num18z0"/>
    <w:rsid w:val="001D47CC"/>
  </w:style>
  <w:style w:type="character" w:customStyle="1" w:styleId="WW8Num18z1">
    <w:name w:val="WW8Num18z1"/>
    <w:rsid w:val="001D47CC"/>
  </w:style>
  <w:style w:type="character" w:customStyle="1" w:styleId="WW8Num18z2">
    <w:name w:val="WW8Num18z2"/>
    <w:rsid w:val="001D47CC"/>
  </w:style>
  <w:style w:type="character" w:customStyle="1" w:styleId="WW8Num18z3">
    <w:name w:val="WW8Num18z3"/>
    <w:rsid w:val="001D47CC"/>
  </w:style>
  <w:style w:type="character" w:customStyle="1" w:styleId="WW8Num18z4">
    <w:name w:val="WW8Num18z4"/>
    <w:rsid w:val="001D47CC"/>
  </w:style>
  <w:style w:type="character" w:customStyle="1" w:styleId="WW8Num18z5">
    <w:name w:val="WW8Num18z5"/>
    <w:rsid w:val="001D47CC"/>
  </w:style>
  <w:style w:type="character" w:customStyle="1" w:styleId="WW8Num18z6">
    <w:name w:val="WW8Num18z6"/>
    <w:rsid w:val="001D47CC"/>
  </w:style>
  <w:style w:type="character" w:customStyle="1" w:styleId="WW8Num18z7">
    <w:name w:val="WW8Num18z7"/>
    <w:rsid w:val="001D47CC"/>
  </w:style>
  <w:style w:type="character" w:customStyle="1" w:styleId="WW8Num18z8">
    <w:name w:val="WW8Num18z8"/>
    <w:rsid w:val="001D47CC"/>
  </w:style>
  <w:style w:type="character" w:customStyle="1" w:styleId="WW8Num19z0">
    <w:name w:val="WW8Num19z0"/>
    <w:rsid w:val="001D47CC"/>
  </w:style>
  <w:style w:type="character" w:customStyle="1" w:styleId="WW8Num19z1">
    <w:name w:val="WW8Num19z1"/>
    <w:rsid w:val="001D47CC"/>
  </w:style>
  <w:style w:type="character" w:customStyle="1" w:styleId="WW8Num19z2">
    <w:name w:val="WW8Num19z2"/>
    <w:rsid w:val="001D47CC"/>
  </w:style>
  <w:style w:type="character" w:customStyle="1" w:styleId="WW8Num19z3">
    <w:name w:val="WW8Num19z3"/>
    <w:rsid w:val="001D47CC"/>
  </w:style>
  <w:style w:type="character" w:customStyle="1" w:styleId="WW8Num19z4">
    <w:name w:val="WW8Num19z4"/>
    <w:rsid w:val="001D47CC"/>
  </w:style>
  <w:style w:type="character" w:customStyle="1" w:styleId="WW8Num19z5">
    <w:name w:val="WW8Num19z5"/>
    <w:rsid w:val="001D47CC"/>
  </w:style>
  <w:style w:type="character" w:customStyle="1" w:styleId="WW8Num19z6">
    <w:name w:val="WW8Num19z6"/>
    <w:rsid w:val="001D47CC"/>
  </w:style>
  <w:style w:type="character" w:customStyle="1" w:styleId="WW8Num19z7">
    <w:name w:val="WW8Num19z7"/>
    <w:rsid w:val="001D47CC"/>
  </w:style>
  <w:style w:type="character" w:customStyle="1" w:styleId="WW8Num19z8">
    <w:name w:val="WW8Num19z8"/>
    <w:rsid w:val="001D47CC"/>
  </w:style>
  <w:style w:type="character" w:customStyle="1" w:styleId="WW8Num20z0">
    <w:name w:val="WW8Num20z0"/>
    <w:rsid w:val="001D47CC"/>
  </w:style>
  <w:style w:type="character" w:customStyle="1" w:styleId="WW8Num20z1">
    <w:name w:val="WW8Num20z1"/>
    <w:rsid w:val="001D47CC"/>
  </w:style>
  <w:style w:type="character" w:customStyle="1" w:styleId="WW8Num20z2">
    <w:name w:val="WW8Num20z2"/>
    <w:rsid w:val="001D47CC"/>
  </w:style>
  <w:style w:type="character" w:customStyle="1" w:styleId="WW8Num20z3">
    <w:name w:val="WW8Num20z3"/>
    <w:rsid w:val="001D47CC"/>
  </w:style>
  <w:style w:type="character" w:customStyle="1" w:styleId="WW8Num20z4">
    <w:name w:val="WW8Num20z4"/>
    <w:rsid w:val="001D47CC"/>
  </w:style>
  <w:style w:type="character" w:customStyle="1" w:styleId="WW8Num20z5">
    <w:name w:val="WW8Num20z5"/>
    <w:rsid w:val="001D47CC"/>
  </w:style>
  <w:style w:type="character" w:customStyle="1" w:styleId="WW8Num20z6">
    <w:name w:val="WW8Num20z6"/>
    <w:rsid w:val="001D47CC"/>
  </w:style>
  <w:style w:type="character" w:customStyle="1" w:styleId="WW8Num20z7">
    <w:name w:val="WW8Num20z7"/>
    <w:rsid w:val="001D47CC"/>
  </w:style>
  <w:style w:type="character" w:customStyle="1" w:styleId="WW8Num20z8">
    <w:name w:val="WW8Num20z8"/>
    <w:rsid w:val="001D47CC"/>
  </w:style>
  <w:style w:type="character" w:customStyle="1" w:styleId="WW8Num21z0">
    <w:name w:val="WW8Num21z0"/>
    <w:rsid w:val="001D47CC"/>
  </w:style>
  <w:style w:type="character" w:customStyle="1" w:styleId="WW8Num21z1">
    <w:name w:val="WW8Num21z1"/>
    <w:rsid w:val="001D47CC"/>
  </w:style>
  <w:style w:type="character" w:customStyle="1" w:styleId="WW8Num21z2">
    <w:name w:val="WW8Num21z2"/>
    <w:rsid w:val="001D47CC"/>
  </w:style>
  <w:style w:type="character" w:customStyle="1" w:styleId="WW8Num21z3">
    <w:name w:val="WW8Num21z3"/>
    <w:rsid w:val="001D47CC"/>
  </w:style>
  <w:style w:type="character" w:customStyle="1" w:styleId="WW8Num21z4">
    <w:name w:val="WW8Num21z4"/>
    <w:rsid w:val="001D47CC"/>
  </w:style>
  <w:style w:type="character" w:customStyle="1" w:styleId="WW8Num21z5">
    <w:name w:val="WW8Num21z5"/>
    <w:rsid w:val="001D47CC"/>
  </w:style>
  <w:style w:type="character" w:customStyle="1" w:styleId="WW8Num21z6">
    <w:name w:val="WW8Num21z6"/>
    <w:rsid w:val="001D47CC"/>
  </w:style>
  <w:style w:type="character" w:customStyle="1" w:styleId="WW8Num21z7">
    <w:name w:val="WW8Num21z7"/>
    <w:rsid w:val="001D47CC"/>
  </w:style>
  <w:style w:type="character" w:customStyle="1" w:styleId="WW8Num21z8">
    <w:name w:val="WW8Num21z8"/>
    <w:rsid w:val="001D47CC"/>
  </w:style>
  <w:style w:type="character" w:customStyle="1" w:styleId="WW8Num22z0">
    <w:name w:val="WW8Num22z0"/>
    <w:rsid w:val="001D47CC"/>
    <w:rPr>
      <w:rFonts w:ascii="Times New Roman" w:eastAsia="Calibri" w:hAnsi="Times New Roman" w:cs="Times New Roman"/>
    </w:rPr>
  </w:style>
  <w:style w:type="character" w:customStyle="1" w:styleId="WW8Num22z1">
    <w:name w:val="WW8Num22z1"/>
    <w:rsid w:val="001D47CC"/>
    <w:rPr>
      <w:rFonts w:ascii="Courier New" w:hAnsi="Courier New" w:cs="Courier New"/>
    </w:rPr>
  </w:style>
  <w:style w:type="character" w:customStyle="1" w:styleId="WW8Num22z2">
    <w:name w:val="WW8Num22z2"/>
    <w:rsid w:val="001D47CC"/>
    <w:rPr>
      <w:rFonts w:ascii="Wingdings" w:hAnsi="Wingdings" w:cs="Wingdings"/>
    </w:rPr>
  </w:style>
  <w:style w:type="character" w:customStyle="1" w:styleId="WW8Num22z3">
    <w:name w:val="WW8Num22z3"/>
    <w:rsid w:val="001D47CC"/>
    <w:rPr>
      <w:rFonts w:ascii="Symbol" w:hAnsi="Symbol" w:cs="Symbol"/>
    </w:rPr>
  </w:style>
  <w:style w:type="character" w:customStyle="1" w:styleId="WW8Num23z0">
    <w:name w:val="WW8Num23z0"/>
    <w:rsid w:val="001D47CC"/>
  </w:style>
  <w:style w:type="character" w:customStyle="1" w:styleId="WW8Num23z1">
    <w:name w:val="WW8Num23z1"/>
    <w:rsid w:val="001D47CC"/>
  </w:style>
  <w:style w:type="character" w:customStyle="1" w:styleId="WW8Num23z2">
    <w:name w:val="WW8Num23z2"/>
    <w:rsid w:val="001D47CC"/>
  </w:style>
  <w:style w:type="character" w:customStyle="1" w:styleId="WW8Num23z3">
    <w:name w:val="WW8Num23z3"/>
    <w:rsid w:val="001D47CC"/>
  </w:style>
  <w:style w:type="character" w:customStyle="1" w:styleId="WW8Num23z4">
    <w:name w:val="WW8Num23z4"/>
    <w:rsid w:val="001D47CC"/>
  </w:style>
  <w:style w:type="character" w:customStyle="1" w:styleId="WW8Num23z5">
    <w:name w:val="WW8Num23z5"/>
    <w:rsid w:val="001D47CC"/>
  </w:style>
  <w:style w:type="character" w:customStyle="1" w:styleId="WW8Num23z6">
    <w:name w:val="WW8Num23z6"/>
    <w:rsid w:val="001D47CC"/>
  </w:style>
  <w:style w:type="character" w:customStyle="1" w:styleId="WW8Num23z7">
    <w:name w:val="WW8Num23z7"/>
    <w:rsid w:val="001D47CC"/>
  </w:style>
  <w:style w:type="character" w:customStyle="1" w:styleId="WW8Num23z8">
    <w:name w:val="WW8Num23z8"/>
    <w:rsid w:val="001D47CC"/>
  </w:style>
  <w:style w:type="character" w:customStyle="1" w:styleId="WW8Num24z0">
    <w:name w:val="WW8Num24z0"/>
    <w:rsid w:val="001D47CC"/>
    <w:rPr>
      <w:rFonts w:eastAsia="Calibri"/>
      <w:bCs/>
      <w:kern w:val="1"/>
      <w:lang w:val="nl-NL"/>
    </w:rPr>
  </w:style>
  <w:style w:type="character" w:customStyle="1" w:styleId="WW8Num24z1">
    <w:name w:val="WW8Num24z1"/>
    <w:rsid w:val="001D47CC"/>
  </w:style>
  <w:style w:type="character" w:customStyle="1" w:styleId="WW8Num24z2">
    <w:name w:val="WW8Num24z2"/>
    <w:rsid w:val="001D47CC"/>
  </w:style>
  <w:style w:type="character" w:customStyle="1" w:styleId="WW8Num24z3">
    <w:name w:val="WW8Num24z3"/>
    <w:rsid w:val="001D47CC"/>
  </w:style>
  <w:style w:type="character" w:customStyle="1" w:styleId="WW8Num24z4">
    <w:name w:val="WW8Num24z4"/>
    <w:rsid w:val="001D47CC"/>
  </w:style>
  <w:style w:type="character" w:customStyle="1" w:styleId="WW8Num24z5">
    <w:name w:val="WW8Num24z5"/>
    <w:rsid w:val="001D47CC"/>
  </w:style>
  <w:style w:type="character" w:customStyle="1" w:styleId="WW8Num24z6">
    <w:name w:val="WW8Num24z6"/>
    <w:rsid w:val="001D47CC"/>
  </w:style>
  <w:style w:type="character" w:customStyle="1" w:styleId="WW8Num24z7">
    <w:name w:val="WW8Num24z7"/>
    <w:rsid w:val="001D47CC"/>
  </w:style>
  <w:style w:type="character" w:customStyle="1" w:styleId="WW8Num24z8">
    <w:name w:val="WW8Num24z8"/>
    <w:rsid w:val="001D47CC"/>
  </w:style>
  <w:style w:type="character" w:customStyle="1" w:styleId="WW8Num25z0">
    <w:name w:val="WW8Num25z0"/>
    <w:rsid w:val="001D47CC"/>
  </w:style>
  <w:style w:type="character" w:customStyle="1" w:styleId="WW8Num25z1">
    <w:name w:val="WW8Num25z1"/>
    <w:rsid w:val="001D47CC"/>
  </w:style>
  <w:style w:type="character" w:customStyle="1" w:styleId="WW8Num25z2">
    <w:name w:val="WW8Num25z2"/>
    <w:rsid w:val="001D47CC"/>
  </w:style>
  <w:style w:type="character" w:customStyle="1" w:styleId="WW8Num25z3">
    <w:name w:val="WW8Num25z3"/>
    <w:rsid w:val="001D47CC"/>
  </w:style>
  <w:style w:type="character" w:customStyle="1" w:styleId="WW8Num25z4">
    <w:name w:val="WW8Num25z4"/>
    <w:rsid w:val="001D47CC"/>
  </w:style>
  <w:style w:type="character" w:customStyle="1" w:styleId="WW8Num25z5">
    <w:name w:val="WW8Num25z5"/>
    <w:rsid w:val="001D47CC"/>
  </w:style>
  <w:style w:type="character" w:customStyle="1" w:styleId="WW8Num25z6">
    <w:name w:val="WW8Num25z6"/>
    <w:rsid w:val="001D47CC"/>
  </w:style>
  <w:style w:type="character" w:customStyle="1" w:styleId="WW8Num25z7">
    <w:name w:val="WW8Num25z7"/>
    <w:rsid w:val="001D47CC"/>
  </w:style>
  <w:style w:type="character" w:customStyle="1" w:styleId="WW8Num25z8">
    <w:name w:val="WW8Num25z8"/>
    <w:rsid w:val="001D47CC"/>
  </w:style>
  <w:style w:type="character" w:customStyle="1" w:styleId="WW8Num26z0">
    <w:name w:val="WW8Num26z0"/>
    <w:rsid w:val="001D47CC"/>
  </w:style>
  <w:style w:type="character" w:customStyle="1" w:styleId="WW8Num26z1">
    <w:name w:val="WW8Num26z1"/>
    <w:rsid w:val="001D47CC"/>
  </w:style>
  <w:style w:type="character" w:customStyle="1" w:styleId="WW8Num26z2">
    <w:name w:val="WW8Num26z2"/>
    <w:rsid w:val="001D47CC"/>
  </w:style>
  <w:style w:type="character" w:customStyle="1" w:styleId="WW8Num26z3">
    <w:name w:val="WW8Num26z3"/>
    <w:rsid w:val="001D47CC"/>
  </w:style>
  <w:style w:type="character" w:customStyle="1" w:styleId="WW8Num26z4">
    <w:name w:val="WW8Num26z4"/>
    <w:rsid w:val="001D47CC"/>
  </w:style>
  <w:style w:type="character" w:customStyle="1" w:styleId="WW8Num26z5">
    <w:name w:val="WW8Num26z5"/>
    <w:rsid w:val="001D47CC"/>
  </w:style>
  <w:style w:type="character" w:customStyle="1" w:styleId="WW8Num26z6">
    <w:name w:val="WW8Num26z6"/>
    <w:rsid w:val="001D47CC"/>
  </w:style>
  <w:style w:type="character" w:customStyle="1" w:styleId="WW8Num26z7">
    <w:name w:val="WW8Num26z7"/>
    <w:rsid w:val="001D47CC"/>
  </w:style>
  <w:style w:type="character" w:customStyle="1" w:styleId="WW8Num26z8">
    <w:name w:val="WW8Num26z8"/>
    <w:rsid w:val="001D47CC"/>
  </w:style>
  <w:style w:type="character" w:customStyle="1" w:styleId="WW8Num27z0">
    <w:name w:val="WW8Num27z0"/>
    <w:rsid w:val="001D47CC"/>
  </w:style>
  <w:style w:type="character" w:customStyle="1" w:styleId="WW8Num27z1">
    <w:name w:val="WW8Num27z1"/>
    <w:rsid w:val="001D47CC"/>
  </w:style>
  <w:style w:type="character" w:customStyle="1" w:styleId="WW8Num27z2">
    <w:name w:val="WW8Num27z2"/>
    <w:rsid w:val="001D47CC"/>
  </w:style>
  <w:style w:type="character" w:customStyle="1" w:styleId="WW8Num27z3">
    <w:name w:val="WW8Num27z3"/>
    <w:rsid w:val="001D47CC"/>
  </w:style>
  <w:style w:type="character" w:customStyle="1" w:styleId="WW8Num27z4">
    <w:name w:val="WW8Num27z4"/>
    <w:rsid w:val="001D47CC"/>
  </w:style>
  <w:style w:type="character" w:customStyle="1" w:styleId="WW8Num27z5">
    <w:name w:val="WW8Num27z5"/>
    <w:rsid w:val="001D47CC"/>
  </w:style>
  <w:style w:type="character" w:customStyle="1" w:styleId="WW8Num27z6">
    <w:name w:val="WW8Num27z6"/>
    <w:rsid w:val="001D47CC"/>
  </w:style>
  <w:style w:type="character" w:customStyle="1" w:styleId="WW8Num27z7">
    <w:name w:val="WW8Num27z7"/>
    <w:rsid w:val="001D47CC"/>
  </w:style>
  <w:style w:type="character" w:customStyle="1" w:styleId="WW8Num27z8">
    <w:name w:val="WW8Num27z8"/>
    <w:rsid w:val="001D47CC"/>
  </w:style>
  <w:style w:type="character" w:customStyle="1" w:styleId="WW8Num28z0">
    <w:name w:val="WW8Num28z0"/>
    <w:rsid w:val="001D47CC"/>
  </w:style>
  <w:style w:type="character" w:customStyle="1" w:styleId="WW8Num28z1">
    <w:name w:val="WW8Num28z1"/>
    <w:rsid w:val="001D47CC"/>
  </w:style>
  <w:style w:type="character" w:customStyle="1" w:styleId="WW8Num28z2">
    <w:name w:val="WW8Num28z2"/>
    <w:rsid w:val="001D47CC"/>
  </w:style>
  <w:style w:type="character" w:customStyle="1" w:styleId="WW8Num28z3">
    <w:name w:val="WW8Num28z3"/>
    <w:rsid w:val="001D47CC"/>
  </w:style>
  <w:style w:type="character" w:customStyle="1" w:styleId="WW8Num28z4">
    <w:name w:val="WW8Num28z4"/>
    <w:rsid w:val="001D47CC"/>
  </w:style>
  <w:style w:type="character" w:customStyle="1" w:styleId="WW8Num28z5">
    <w:name w:val="WW8Num28z5"/>
    <w:rsid w:val="001D47CC"/>
  </w:style>
  <w:style w:type="character" w:customStyle="1" w:styleId="WW8Num28z6">
    <w:name w:val="WW8Num28z6"/>
    <w:rsid w:val="001D47CC"/>
  </w:style>
  <w:style w:type="character" w:customStyle="1" w:styleId="WW8Num28z7">
    <w:name w:val="WW8Num28z7"/>
    <w:rsid w:val="001D47CC"/>
  </w:style>
  <w:style w:type="character" w:customStyle="1" w:styleId="WW8Num28z8">
    <w:name w:val="WW8Num28z8"/>
    <w:rsid w:val="001D47CC"/>
  </w:style>
  <w:style w:type="character" w:customStyle="1" w:styleId="WW8Num29z0">
    <w:name w:val="WW8Num29z0"/>
    <w:rsid w:val="001D47CC"/>
  </w:style>
  <w:style w:type="character" w:customStyle="1" w:styleId="WW8Num29z1">
    <w:name w:val="WW8Num29z1"/>
    <w:rsid w:val="001D47CC"/>
  </w:style>
  <w:style w:type="character" w:customStyle="1" w:styleId="WW8Num29z2">
    <w:name w:val="WW8Num29z2"/>
    <w:rsid w:val="001D47CC"/>
  </w:style>
  <w:style w:type="character" w:customStyle="1" w:styleId="WW8Num29z3">
    <w:name w:val="WW8Num29z3"/>
    <w:rsid w:val="001D47CC"/>
  </w:style>
  <w:style w:type="character" w:customStyle="1" w:styleId="WW8Num29z4">
    <w:name w:val="WW8Num29z4"/>
    <w:rsid w:val="001D47CC"/>
  </w:style>
  <w:style w:type="character" w:customStyle="1" w:styleId="WW8Num29z5">
    <w:name w:val="WW8Num29z5"/>
    <w:rsid w:val="001D47CC"/>
  </w:style>
  <w:style w:type="character" w:customStyle="1" w:styleId="WW8Num29z6">
    <w:name w:val="WW8Num29z6"/>
    <w:rsid w:val="001D47CC"/>
  </w:style>
  <w:style w:type="character" w:customStyle="1" w:styleId="WW8Num29z7">
    <w:name w:val="WW8Num29z7"/>
    <w:rsid w:val="001D47CC"/>
  </w:style>
  <w:style w:type="character" w:customStyle="1" w:styleId="WW8Num29z8">
    <w:name w:val="WW8Num29z8"/>
    <w:rsid w:val="001D47CC"/>
  </w:style>
  <w:style w:type="character" w:customStyle="1" w:styleId="WW8Num30z0">
    <w:name w:val="WW8Num30z0"/>
    <w:rsid w:val="001D47CC"/>
  </w:style>
  <w:style w:type="character" w:customStyle="1" w:styleId="WW8Num30z1">
    <w:name w:val="WW8Num30z1"/>
    <w:rsid w:val="001D47CC"/>
  </w:style>
  <w:style w:type="character" w:customStyle="1" w:styleId="WW8Num30z2">
    <w:name w:val="WW8Num30z2"/>
    <w:rsid w:val="001D47CC"/>
  </w:style>
  <w:style w:type="character" w:customStyle="1" w:styleId="WW8Num30z3">
    <w:name w:val="WW8Num30z3"/>
    <w:rsid w:val="001D47CC"/>
  </w:style>
  <w:style w:type="character" w:customStyle="1" w:styleId="WW8Num30z4">
    <w:name w:val="WW8Num30z4"/>
    <w:rsid w:val="001D47CC"/>
  </w:style>
  <w:style w:type="character" w:customStyle="1" w:styleId="WW8Num30z5">
    <w:name w:val="WW8Num30z5"/>
    <w:rsid w:val="001D47CC"/>
  </w:style>
  <w:style w:type="character" w:customStyle="1" w:styleId="WW8Num30z6">
    <w:name w:val="WW8Num30z6"/>
    <w:rsid w:val="001D47CC"/>
  </w:style>
  <w:style w:type="character" w:customStyle="1" w:styleId="WW8Num30z7">
    <w:name w:val="WW8Num30z7"/>
    <w:rsid w:val="001D47CC"/>
  </w:style>
  <w:style w:type="character" w:customStyle="1" w:styleId="WW8Num30z8">
    <w:name w:val="WW8Num30z8"/>
    <w:rsid w:val="001D47CC"/>
  </w:style>
  <w:style w:type="character" w:customStyle="1" w:styleId="WW8Num31z0">
    <w:name w:val="WW8Num31z0"/>
    <w:rsid w:val="001D47CC"/>
    <w:rPr>
      <w:rFonts w:ascii="Symbol" w:hAnsi="Symbol" w:cs="Symbol"/>
    </w:rPr>
  </w:style>
  <w:style w:type="character" w:customStyle="1" w:styleId="WW8Num31z1">
    <w:name w:val="WW8Num31z1"/>
    <w:rsid w:val="001D47CC"/>
    <w:rPr>
      <w:rFonts w:ascii="Courier New" w:hAnsi="Courier New" w:cs="Courier New"/>
    </w:rPr>
  </w:style>
  <w:style w:type="character" w:customStyle="1" w:styleId="WW8Num31z2">
    <w:name w:val="WW8Num31z2"/>
    <w:rsid w:val="001D47CC"/>
    <w:rPr>
      <w:rFonts w:ascii="Wingdings" w:hAnsi="Wingdings" w:cs="Wingdings"/>
    </w:rPr>
  </w:style>
  <w:style w:type="character" w:customStyle="1" w:styleId="WW8Num32z0">
    <w:name w:val="WW8Num32z0"/>
    <w:rsid w:val="001D47CC"/>
  </w:style>
  <w:style w:type="character" w:customStyle="1" w:styleId="WW8Num32z1">
    <w:name w:val="WW8Num32z1"/>
    <w:rsid w:val="001D47CC"/>
  </w:style>
  <w:style w:type="character" w:customStyle="1" w:styleId="WW8Num32z2">
    <w:name w:val="WW8Num32z2"/>
    <w:rsid w:val="001D47CC"/>
  </w:style>
  <w:style w:type="character" w:customStyle="1" w:styleId="WW8Num32z3">
    <w:name w:val="WW8Num32z3"/>
    <w:rsid w:val="001D47CC"/>
  </w:style>
  <w:style w:type="character" w:customStyle="1" w:styleId="WW8Num32z4">
    <w:name w:val="WW8Num32z4"/>
    <w:rsid w:val="001D47CC"/>
  </w:style>
  <w:style w:type="character" w:customStyle="1" w:styleId="WW8Num32z5">
    <w:name w:val="WW8Num32z5"/>
    <w:rsid w:val="001D47CC"/>
  </w:style>
  <w:style w:type="character" w:customStyle="1" w:styleId="WW8Num32z6">
    <w:name w:val="WW8Num32z6"/>
    <w:rsid w:val="001D47CC"/>
  </w:style>
  <w:style w:type="character" w:customStyle="1" w:styleId="WW8Num32z7">
    <w:name w:val="WW8Num32z7"/>
    <w:rsid w:val="001D47CC"/>
  </w:style>
  <w:style w:type="character" w:customStyle="1" w:styleId="WW8Num32z8">
    <w:name w:val="WW8Num32z8"/>
    <w:rsid w:val="001D47CC"/>
  </w:style>
  <w:style w:type="character" w:customStyle="1" w:styleId="normal-h1-h1">
    <w:name w:val="normal-h1-h1"/>
    <w:rsid w:val="001D47CC"/>
    <w:rPr>
      <w:color w:val="0000FF"/>
      <w:sz w:val="24"/>
      <w:szCs w:val="24"/>
    </w:rPr>
  </w:style>
  <w:style w:type="character" w:customStyle="1" w:styleId="normal-p-h1">
    <w:name w:val="normal-p-h1"/>
    <w:rsid w:val="001D47CC"/>
    <w:rPr>
      <w:rFonts w:ascii="Times New Roman" w:hAnsi="Times New Roman" w:cs="Times New Roman"/>
      <w:sz w:val="20"/>
      <w:szCs w:val="20"/>
    </w:rPr>
  </w:style>
  <w:style w:type="character" w:customStyle="1" w:styleId="1dieu-noidungChar">
    <w:name w:val="1. dieu -  noi dung Char"/>
    <w:rsid w:val="001D47CC"/>
  </w:style>
  <w:style w:type="character" w:customStyle="1" w:styleId="n-dieund-h1">
    <w:name w:val="n-dieund-h1"/>
    <w:rsid w:val="001D47CC"/>
    <w:rPr>
      <w:rFonts w:ascii=".VnTime" w:hAnsi=".VnTime" w:cs=".VnTime"/>
      <w:sz w:val="28"/>
      <w:szCs w:val="28"/>
    </w:rPr>
  </w:style>
  <w:style w:type="character" w:customStyle="1" w:styleId="adtext">
    <w:name w:val="adtext"/>
    <w:basedOn w:val="DefaultParagraphFont"/>
    <w:rsid w:val="001D47CC"/>
  </w:style>
  <w:style w:type="character" w:customStyle="1" w:styleId="bodytext-h1">
    <w:name w:val="bodytext-h1"/>
    <w:rsid w:val="001D47CC"/>
    <w:rPr>
      <w:rFonts w:ascii="Times New Roman" w:hAnsi="Times New Roman" w:cs="Times New Roman"/>
      <w:b/>
      <w:bCs/>
      <w:sz w:val="28"/>
      <w:szCs w:val="28"/>
    </w:rPr>
  </w:style>
  <w:style w:type="character" w:customStyle="1" w:styleId="01ChuongChar">
    <w:name w:val="01. Chuong Char"/>
    <w:rsid w:val="001D47CC"/>
    <w:rPr>
      <w:rFonts w:eastAsia="Calibri"/>
      <w:b/>
      <w:sz w:val="28"/>
      <w:szCs w:val="24"/>
    </w:rPr>
  </w:style>
  <w:style w:type="character" w:customStyle="1" w:styleId="IndexLink">
    <w:name w:val="Index Link"/>
    <w:rsid w:val="001D47CC"/>
  </w:style>
  <w:style w:type="paragraph" w:customStyle="1" w:styleId="n-dieund-p">
    <w:name w:val="n-dieund-p"/>
    <w:basedOn w:val="Normal"/>
    <w:rsid w:val="001D47CC"/>
    <w:pPr>
      <w:suppressAutoHyphens/>
      <w:jc w:val="both"/>
    </w:pPr>
    <w:rPr>
      <w:rFonts w:eastAsia="Times New Roman"/>
      <w:sz w:val="20"/>
      <w:szCs w:val="20"/>
      <w:lang w:eastAsia="zh-CN"/>
    </w:rPr>
  </w:style>
  <w:style w:type="paragraph" w:customStyle="1" w:styleId="normal-p-p">
    <w:name w:val="normal-p-p"/>
    <w:basedOn w:val="Normal"/>
    <w:rsid w:val="001D47CC"/>
    <w:pPr>
      <w:suppressAutoHyphens/>
      <w:overflowPunct w:val="0"/>
      <w:jc w:val="both"/>
      <w:textAlignment w:val="baseline"/>
    </w:pPr>
    <w:rPr>
      <w:rFonts w:eastAsia="Times New Roman"/>
      <w:sz w:val="20"/>
      <w:szCs w:val="20"/>
      <w:lang w:eastAsia="zh-CN"/>
    </w:rPr>
  </w:style>
  <w:style w:type="paragraph" w:customStyle="1" w:styleId="1dieu-noidung">
    <w:name w:val="1. dieu -  noi dung"/>
    <w:basedOn w:val="Normal"/>
    <w:next w:val="Normal"/>
    <w:rsid w:val="001D47CC"/>
    <w:pPr>
      <w:suppressAutoHyphens/>
      <w:spacing w:before="120" w:after="120"/>
      <w:ind w:firstLine="567"/>
      <w:jc w:val="both"/>
    </w:pPr>
    <w:rPr>
      <w:rFonts w:eastAsia="Times New Roman"/>
      <w:sz w:val="20"/>
      <w:szCs w:val="20"/>
      <w:lang w:eastAsia="zh-CN"/>
    </w:rPr>
  </w:style>
  <w:style w:type="paragraph" w:customStyle="1" w:styleId="bodytext-p">
    <w:name w:val="bodytext-p"/>
    <w:basedOn w:val="Normal"/>
    <w:rsid w:val="001D47CC"/>
    <w:pPr>
      <w:suppressAutoHyphens/>
      <w:spacing w:line="320" w:lineRule="atLeast"/>
      <w:jc w:val="center"/>
    </w:pPr>
    <w:rPr>
      <w:rFonts w:eastAsia="Times New Roman"/>
      <w:sz w:val="20"/>
      <w:szCs w:val="20"/>
      <w:lang w:eastAsia="zh-CN"/>
    </w:rPr>
  </w:style>
  <w:style w:type="paragraph" w:customStyle="1" w:styleId="CharCharCharCharCharCharCharChar1CharCharCharChar">
    <w:name w:val="Char Char Char Char Char Char Char Char1 Char Char Char Char"/>
    <w:basedOn w:val="Normal"/>
    <w:rsid w:val="001D47CC"/>
    <w:pPr>
      <w:suppressAutoHyphens/>
      <w:spacing w:after="160" w:line="240" w:lineRule="exact"/>
    </w:pPr>
    <w:rPr>
      <w:rFonts w:ascii="Verdana" w:eastAsia="Times New Roman" w:hAnsi="Verdana" w:cs="Verdana"/>
      <w:sz w:val="20"/>
      <w:szCs w:val="20"/>
      <w:lang w:eastAsia="zh-CN"/>
    </w:rPr>
  </w:style>
  <w:style w:type="paragraph" w:customStyle="1" w:styleId="01Chuong">
    <w:name w:val="01. Chuong"/>
    <w:basedOn w:val="Heading1"/>
    <w:rsid w:val="001D47CC"/>
    <w:pPr>
      <w:numPr>
        <w:numId w:val="0"/>
      </w:numPr>
      <w:suppressAutoHyphens/>
      <w:spacing w:before="0"/>
      <w:jc w:val="center"/>
      <w:outlineLvl w:val="9"/>
    </w:pPr>
    <w:rPr>
      <w:rFonts w:ascii="Times New Roman" w:eastAsia="Calibri" w:hAnsi="Times New Roman" w:cs="Times New Roman"/>
      <w:b/>
      <w:color w:val="auto"/>
      <w:kern w:val="1"/>
      <w:sz w:val="28"/>
      <w:szCs w:val="24"/>
      <w:lang w:eastAsia="zh-CN"/>
    </w:rPr>
  </w:style>
  <w:style w:type="paragraph" w:customStyle="1" w:styleId="CharChar12">
    <w:name w:val="Char Char12"/>
    <w:basedOn w:val="Normal"/>
    <w:rsid w:val="001D47CC"/>
    <w:pPr>
      <w:pageBreakBefore/>
      <w:suppressAutoHyphens/>
      <w:spacing w:before="280" w:after="280"/>
    </w:pPr>
    <w:rPr>
      <w:rFonts w:ascii="Tahoma" w:eastAsia="Times New Roman" w:hAnsi="Tahoma" w:cs="Tahoma"/>
      <w:sz w:val="20"/>
      <w:szCs w:val="20"/>
      <w:lang w:eastAsia="zh-CN"/>
    </w:rPr>
  </w:style>
  <w:style w:type="paragraph" w:customStyle="1" w:styleId="CharCharCharCharCharChar1CharCharCharChar">
    <w:name w:val="Char Char Char Char Char Char1 Char Char Char Char"/>
    <w:basedOn w:val="Normal"/>
    <w:next w:val="Heading2"/>
    <w:rsid w:val="001D47CC"/>
    <w:pPr>
      <w:suppressAutoHyphens/>
      <w:spacing w:after="160" w:line="240" w:lineRule="exact"/>
      <w:jc w:val="both"/>
    </w:pPr>
    <w:rPr>
      <w:rFonts w:eastAsia="Times New Roman"/>
      <w:b/>
      <w:sz w:val="28"/>
      <w:szCs w:val="20"/>
      <w:lang w:val="vi-VN" w:eastAsia="vi-VN"/>
    </w:rPr>
  </w:style>
  <w:style w:type="paragraph" w:customStyle="1" w:styleId="Contents10">
    <w:name w:val="Contents 10"/>
    <w:basedOn w:val="Index"/>
    <w:rsid w:val="001D47CC"/>
    <w:pPr>
      <w:tabs>
        <w:tab w:val="right" w:leader="dot" w:pos="7091"/>
      </w:tabs>
      <w:ind w:left="2547"/>
    </w:pPr>
    <w:rPr>
      <w:rFonts w:cs="FreeSans"/>
      <w:szCs w:val="28"/>
      <w:lang w:eastAsia="zh-CN"/>
    </w:rPr>
  </w:style>
  <w:style w:type="character" w:customStyle="1" w:styleId="Heading3Char2">
    <w:name w:val="Heading 3 Char2"/>
    <w:rsid w:val="001D47CC"/>
    <w:rPr>
      <w:rFonts w:ascii="Arial" w:hAnsi="Arial" w:cs="Arial"/>
      <w:b/>
      <w:bCs/>
      <w:sz w:val="26"/>
      <w:szCs w:val="26"/>
      <w:lang w:eastAsia="zh-CN"/>
    </w:rPr>
  </w:style>
  <w:style w:type="paragraph" w:customStyle="1" w:styleId="normal0020table">
    <w:name w:val="normal_0020table"/>
    <w:basedOn w:val="Normal"/>
    <w:rsid w:val="001D47CC"/>
    <w:pPr>
      <w:spacing w:before="100" w:beforeAutospacing="1" w:after="100" w:afterAutospacing="1"/>
    </w:pPr>
    <w:rPr>
      <w:rFonts w:eastAsia="Times New Roman"/>
      <w:lang w:val="vi-VN" w:eastAsia="vi-VN"/>
    </w:rPr>
  </w:style>
  <w:style w:type="character" w:customStyle="1" w:styleId="normal0020tablechar">
    <w:name w:val="normal_0020table__char"/>
    <w:basedOn w:val="DefaultParagraphFont"/>
    <w:rsid w:val="001D47CC"/>
  </w:style>
  <w:style w:type="paragraph" w:customStyle="1" w:styleId="listparagraph0">
    <w:name w:val="listparagraph"/>
    <w:basedOn w:val="Normal"/>
    <w:rsid w:val="001D47CC"/>
    <w:pPr>
      <w:spacing w:before="100" w:beforeAutospacing="1" w:after="100" w:afterAutospacing="1"/>
    </w:pPr>
    <w:rPr>
      <w:rFonts w:eastAsia="Times New Roman"/>
      <w:lang w:val="vi-VN" w:eastAsia="vi-VN"/>
    </w:rPr>
  </w:style>
  <w:style w:type="character" w:customStyle="1" w:styleId="msoins0">
    <w:name w:val="msoins"/>
    <w:basedOn w:val="DefaultParagraphFont"/>
    <w:rsid w:val="001D47CC"/>
  </w:style>
  <w:style w:type="paragraph" w:customStyle="1" w:styleId="CharCharCharCharCharCharCharCharChar">
    <w:name w:val="Char Char Char Char Char Char Char Char Char"/>
    <w:basedOn w:val="Normal"/>
    <w:next w:val="Normal"/>
    <w:autoRedefine/>
    <w:semiHidden/>
    <w:rsid w:val="001D47CC"/>
    <w:pPr>
      <w:spacing w:before="120" w:after="120" w:line="312" w:lineRule="auto"/>
    </w:pPr>
    <w:rPr>
      <w:rFonts w:eastAsia="Times New Roman"/>
      <w:sz w:val="28"/>
      <w:szCs w:val="28"/>
    </w:rPr>
  </w:style>
  <w:style w:type="character" w:customStyle="1" w:styleId="charchar9">
    <w:name w:val="charchar"/>
    <w:basedOn w:val="DefaultParagraphFont"/>
    <w:rsid w:val="001D47CC"/>
  </w:style>
  <w:style w:type="paragraph" w:customStyle="1" w:styleId="Khoan">
    <w:name w:val="Khoan"/>
    <w:basedOn w:val="Normal"/>
    <w:qFormat/>
    <w:rsid w:val="001D47CC"/>
    <w:pPr>
      <w:spacing w:after="120" w:line="400" w:lineRule="atLeast"/>
      <w:ind w:firstLine="567"/>
      <w:jc w:val="both"/>
    </w:pPr>
    <w:rPr>
      <w:rFonts w:eastAsia="Times New Roman"/>
      <w:noProof/>
      <w:sz w:val="28"/>
      <w:szCs w:val="28"/>
      <w:lang w:val="vi-VN"/>
    </w:rPr>
  </w:style>
  <w:style w:type="paragraph" w:customStyle="1" w:styleId="MediumGrid1-Accent22">
    <w:name w:val="Medium Grid 1 - Accent 22"/>
    <w:basedOn w:val="Normal"/>
    <w:qFormat/>
    <w:rsid w:val="001D47CC"/>
    <w:pPr>
      <w:ind w:firstLine="720"/>
      <w:jc w:val="both"/>
    </w:pPr>
    <w:rPr>
      <w:rFonts w:eastAsia="Times New Roman"/>
    </w:rPr>
  </w:style>
  <w:style w:type="paragraph" w:customStyle="1" w:styleId="Khoandanhso">
    <w:name w:val="Khoan (danh so)"/>
    <w:basedOn w:val="Khoan"/>
    <w:qFormat/>
    <w:rsid w:val="001D47CC"/>
    <w:pPr>
      <w:numPr>
        <w:numId w:val="23"/>
      </w:numPr>
    </w:pPr>
  </w:style>
  <w:style w:type="paragraph" w:customStyle="1" w:styleId="Cancu">
    <w:name w:val="Cancu"/>
    <w:basedOn w:val="Khoan"/>
    <w:qFormat/>
    <w:rsid w:val="001D47CC"/>
    <w:pPr>
      <w:numPr>
        <w:numId w:val="24"/>
      </w:numPr>
      <w:spacing w:line="240" w:lineRule="auto"/>
      <w:ind w:left="0" w:firstLine="567"/>
    </w:pPr>
    <w:rPr>
      <w:noProof w:val="0"/>
      <w:lang w:val="pt-BR"/>
    </w:rPr>
  </w:style>
  <w:style w:type="paragraph" w:customStyle="1" w:styleId="Mau">
    <w:name w:val="Mau"/>
    <w:basedOn w:val="Heading2"/>
    <w:qFormat/>
    <w:rsid w:val="001D47CC"/>
    <w:pPr>
      <w:keepLines w:val="0"/>
      <w:numPr>
        <w:ilvl w:val="0"/>
        <w:numId w:val="25"/>
      </w:numPr>
      <w:spacing w:before="0" w:after="60"/>
      <w:ind w:left="1281" w:hanging="357"/>
      <w:jc w:val="right"/>
    </w:pPr>
    <w:rPr>
      <w:rFonts w:ascii="Cambria" w:eastAsia="Times New Roman" w:hAnsi="Cambria" w:cs="Times New Roman"/>
      <w:b/>
      <w:bCs/>
      <w:i/>
      <w:iCs/>
      <w:color w:val="auto"/>
      <w:sz w:val="28"/>
      <w:szCs w:val="28"/>
      <w:lang w:eastAsia="x-none"/>
    </w:rPr>
  </w:style>
  <w:style w:type="paragraph" w:customStyle="1" w:styleId="MediumList2-Accent21">
    <w:name w:val="Medium List 2 - Accent 21"/>
    <w:hidden/>
    <w:semiHidden/>
    <w:rsid w:val="001D47CC"/>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1D47CC"/>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1D47CC"/>
    <w:pPr>
      <w:spacing w:before="120" w:line="240" w:lineRule="exact"/>
      <w:ind w:left="737" w:right="62" w:hanging="737"/>
      <w:jc w:val="both"/>
    </w:pPr>
    <w:rPr>
      <w:rFonts w:ascii="Arial" w:eastAsia="Times New Roman" w:hAnsi="Arial" w:cs="Arial"/>
      <w:color w:val="000000"/>
      <w:szCs w:val="20"/>
    </w:rPr>
  </w:style>
  <w:style w:type="character" w:customStyle="1" w:styleId="BalloonTextChar1">
    <w:name w:val="Balloon Text Char1"/>
    <w:basedOn w:val="DefaultParagraphFont"/>
    <w:semiHidden/>
    <w:locked/>
    <w:rsid w:val="001D47CC"/>
    <w:rPr>
      <w:rFonts w:ascii="Tahoma" w:hAnsi="Tahoma" w:cs="Tahoma"/>
      <w:sz w:val="16"/>
      <w:szCs w:val="16"/>
      <w:lang w:val="x-none" w:eastAsia="vi-VN"/>
    </w:rPr>
  </w:style>
  <w:style w:type="paragraph" w:customStyle="1" w:styleId="mm">
    <w:name w:val="mm"/>
    <w:rsid w:val="001D47CC"/>
    <w:pPr>
      <w:spacing w:after="0" w:line="240" w:lineRule="auto"/>
    </w:pPr>
    <w:rPr>
      <w:rFonts w:ascii=".VnTime" w:eastAsia="Times New Roman" w:hAnsi=".VnTime" w:cs="Times New Roman"/>
      <w:sz w:val="28"/>
      <w:szCs w:val="28"/>
    </w:rPr>
  </w:style>
  <w:style w:type="character" w:customStyle="1" w:styleId="CharChar13">
    <w:name w:val="Char Char13"/>
    <w:locked/>
    <w:rsid w:val="001D47CC"/>
    <w:rPr>
      <w:rFonts w:ascii=".VnTime" w:hAnsi=".VnTime" w:cs=".VnTime"/>
      <w:b/>
      <w:bCs/>
      <w:sz w:val="28"/>
      <w:szCs w:val="28"/>
      <w:lang w:val="en-US" w:eastAsia="en-US"/>
    </w:rPr>
  </w:style>
  <w:style w:type="character" w:customStyle="1" w:styleId="Footnote2">
    <w:name w:val="Footnote (2)_"/>
    <w:link w:val="Footnote20"/>
    <w:locked/>
    <w:rsid w:val="001D47CC"/>
    <w:rPr>
      <w:b/>
      <w:bCs/>
      <w:shd w:val="clear" w:color="auto" w:fill="FFFFFF"/>
    </w:rPr>
  </w:style>
  <w:style w:type="paragraph" w:customStyle="1" w:styleId="Footnote20">
    <w:name w:val="Footnote (2)"/>
    <w:basedOn w:val="Normal"/>
    <w:link w:val="Footnote2"/>
    <w:rsid w:val="001D47CC"/>
    <w:pPr>
      <w:widowControl w:val="0"/>
      <w:shd w:val="clear" w:color="auto" w:fill="FFFFFF"/>
      <w:spacing w:line="379" w:lineRule="exact"/>
      <w:jc w:val="both"/>
    </w:pPr>
    <w:rPr>
      <w:rFonts w:asciiTheme="minorHAnsi" w:hAnsiTheme="minorHAnsi" w:cstheme="minorBidi"/>
      <w:b/>
      <w:bCs/>
      <w:sz w:val="22"/>
      <w:szCs w:val="22"/>
      <w:shd w:val="clear" w:color="auto" w:fill="FFFFFF"/>
    </w:rPr>
  </w:style>
  <w:style w:type="character" w:customStyle="1" w:styleId="Footnote">
    <w:name w:val="Footnote_"/>
    <w:locked/>
    <w:rsid w:val="001D47CC"/>
    <w:rPr>
      <w:shd w:val="clear" w:color="auto" w:fill="FFFFFF"/>
    </w:rPr>
  </w:style>
  <w:style w:type="character" w:customStyle="1" w:styleId="Footnote2NotBold">
    <w:name w:val="Footnote (2) + Not Bold"/>
    <w:basedOn w:val="Footnote2"/>
    <w:rsid w:val="001D47CC"/>
    <w:rPr>
      <w:b/>
      <w:bCs/>
      <w:shd w:val="clear" w:color="auto" w:fill="FFFFFF"/>
    </w:rPr>
  </w:style>
  <w:style w:type="paragraph" w:customStyle="1" w:styleId="Heading110">
    <w:name w:val="Heading #11"/>
    <w:basedOn w:val="Normal"/>
    <w:rsid w:val="001D47CC"/>
    <w:pPr>
      <w:widowControl w:val="0"/>
      <w:shd w:val="clear" w:color="auto" w:fill="FFFFFF"/>
      <w:spacing w:line="317" w:lineRule="exact"/>
      <w:outlineLvl w:val="0"/>
    </w:pPr>
    <w:rPr>
      <w:rFonts w:eastAsia="Times New Roman"/>
      <w:b/>
      <w:bCs/>
      <w:sz w:val="20"/>
      <w:szCs w:val="20"/>
      <w:shd w:val="clear" w:color="auto" w:fill="FFFFFF"/>
      <w:lang w:val="x-none" w:eastAsia="x-none"/>
    </w:rPr>
  </w:style>
  <w:style w:type="character" w:customStyle="1" w:styleId="Bodytext1">
    <w:name w:val="Body text_"/>
    <w:link w:val="Bodytext1a"/>
    <w:locked/>
    <w:rsid w:val="001D47CC"/>
    <w:rPr>
      <w:shd w:val="clear" w:color="auto" w:fill="FFFFFF"/>
    </w:rPr>
  </w:style>
  <w:style w:type="paragraph" w:customStyle="1" w:styleId="Bodytext1a">
    <w:name w:val="Body text1"/>
    <w:basedOn w:val="Normal"/>
    <w:link w:val="Bodytext1"/>
    <w:rsid w:val="001D47CC"/>
    <w:pPr>
      <w:widowControl w:val="0"/>
      <w:shd w:val="clear" w:color="auto" w:fill="FFFFFF"/>
      <w:spacing w:line="317" w:lineRule="exact"/>
      <w:jc w:val="center"/>
    </w:pPr>
    <w:rPr>
      <w:rFonts w:asciiTheme="minorHAnsi" w:hAnsiTheme="minorHAnsi" w:cstheme="minorBidi"/>
      <w:sz w:val="22"/>
      <w:szCs w:val="22"/>
      <w:shd w:val="clear" w:color="auto" w:fill="FFFFFF"/>
    </w:rPr>
  </w:style>
  <w:style w:type="character" w:customStyle="1" w:styleId="BodytextBold">
    <w:name w:val="Body text + Bold"/>
    <w:rsid w:val="001D47CC"/>
    <w:rPr>
      <w:b/>
      <w:bCs/>
      <w:shd w:val="clear" w:color="auto" w:fill="FFFFFF"/>
    </w:rPr>
  </w:style>
  <w:style w:type="character" w:customStyle="1" w:styleId="Headerorfooter">
    <w:name w:val="Header or footer_"/>
    <w:link w:val="Headerorfooter1"/>
    <w:locked/>
    <w:rsid w:val="001D47CC"/>
    <w:rPr>
      <w:shd w:val="clear" w:color="auto" w:fill="FFFFFF"/>
    </w:rPr>
  </w:style>
  <w:style w:type="paragraph" w:customStyle="1" w:styleId="Headerorfooter1">
    <w:name w:val="Header or footer1"/>
    <w:basedOn w:val="Normal"/>
    <w:link w:val="Headerorfooter"/>
    <w:rsid w:val="001D47CC"/>
    <w:pPr>
      <w:widowControl w:val="0"/>
      <w:shd w:val="clear" w:color="auto" w:fill="FFFFFF"/>
      <w:spacing w:line="240" w:lineRule="atLeast"/>
    </w:pPr>
    <w:rPr>
      <w:rFonts w:asciiTheme="minorHAnsi" w:hAnsiTheme="minorHAnsi" w:cstheme="minorBidi"/>
      <w:sz w:val="22"/>
      <w:szCs w:val="22"/>
      <w:shd w:val="clear" w:color="auto" w:fill="FFFFFF"/>
    </w:rPr>
  </w:style>
  <w:style w:type="character" w:customStyle="1" w:styleId="Headerorfooter0">
    <w:name w:val="Header or footer"/>
    <w:rsid w:val="001D47CC"/>
    <w:rPr>
      <w:noProof/>
      <w:shd w:val="clear" w:color="auto" w:fill="FFFFFF"/>
    </w:rPr>
  </w:style>
  <w:style w:type="paragraph" w:customStyle="1" w:styleId="Tablecaption1">
    <w:name w:val="Table caption1"/>
    <w:basedOn w:val="Normal"/>
    <w:rsid w:val="001D47CC"/>
    <w:pPr>
      <w:widowControl w:val="0"/>
      <w:shd w:val="clear" w:color="auto" w:fill="FFFFFF"/>
      <w:spacing w:line="341" w:lineRule="exact"/>
      <w:jc w:val="both"/>
    </w:pPr>
    <w:rPr>
      <w:rFonts w:eastAsia="Times New Roman"/>
      <w:sz w:val="20"/>
      <w:szCs w:val="20"/>
      <w:shd w:val="clear" w:color="auto" w:fill="FFFFFF"/>
      <w:lang w:val="x-none" w:eastAsia="x-none"/>
    </w:rPr>
  </w:style>
  <w:style w:type="character" w:customStyle="1" w:styleId="Bodytext251">
    <w:name w:val="Body text25"/>
    <w:basedOn w:val="Bodytext1"/>
    <w:rsid w:val="001D47CC"/>
    <w:rPr>
      <w:shd w:val="clear" w:color="auto" w:fill="FFFFFF"/>
    </w:rPr>
  </w:style>
  <w:style w:type="character" w:customStyle="1" w:styleId="Bodytext241">
    <w:name w:val="Body text24"/>
    <w:basedOn w:val="Bodytext1"/>
    <w:rsid w:val="001D47CC"/>
    <w:rPr>
      <w:shd w:val="clear" w:color="auto" w:fill="FFFFFF"/>
    </w:rPr>
  </w:style>
  <w:style w:type="character" w:customStyle="1" w:styleId="Bodytext4pt">
    <w:name w:val="Body text + 4 pt"/>
    <w:aliases w:val="Italic19"/>
    <w:rsid w:val="001D47CC"/>
    <w:rPr>
      <w:i/>
      <w:iCs/>
      <w:sz w:val="8"/>
      <w:szCs w:val="8"/>
      <w:shd w:val="clear" w:color="auto" w:fill="FFFFFF"/>
    </w:rPr>
  </w:style>
  <w:style w:type="paragraph" w:customStyle="1" w:styleId="Tablecaption21">
    <w:name w:val="Table caption (2)1"/>
    <w:basedOn w:val="Normal"/>
    <w:rsid w:val="001D47CC"/>
    <w:pPr>
      <w:widowControl w:val="0"/>
      <w:shd w:val="clear" w:color="auto" w:fill="FFFFFF"/>
      <w:spacing w:line="240" w:lineRule="atLeast"/>
      <w:jc w:val="both"/>
    </w:pPr>
    <w:rPr>
      <w:rFonts w:ascii="Microsoft Sans Serif" w:eastAsia="Times New Roman" w:hAnsi="Microsoft Sans Serif"/>
      <w:noProof/>
      <w:sz w:val="20"/>
      <w:szCs w:val="20"/>
      <w:shd w:val="clear" w:color="auto" w:fill="FFFFFF"/>
      <w:lang w:val="x-none" w:eastAsia="x-none"/>
    </w:rPr>
  </w:style>
  <w:style w:type="character" w:customStyle="1" w:styleId="Tablecaption2Italic">
    <w:name w:val="Table caption (2) + Italic"/>
    <w:rsid w:val="001D47C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1D47CC"/>
    <w:rPr>
      <w:rFonts w:ascii="Arial Black" w:hAnsi="Arial Black" w:cs="Arial Black"/>
      <w:i/>
      <w:iCs/>
      <w:sz w:val="8"/>
      <w:szCs w:val="8"/>
      <w:shd w:val="clear" w:color="auto" w:fill="FFFFFF"/>
    </w:rPr>
  </w:style>
  <w:style w:type="character" w:customStyle="1" w:styleId="BodytextTrebuchetMS">
    <w:name w:val="Body text + Trebuchet MS"/>
    <w:aliases w:val="4 pt15"/>
    <w:rsid w:val="001D47CC"/>
    <w:rPr>
      <w:rFonts w:ascii="Trebuchet MS" w:hAnsi="Trebuchet MS" w:cs="Trebuchet MS"/>
      <w:noProof/>
      <w:sz w:val="8"/>
      <w:szCs w:val="8"/>
      <w:shd w:val="clear" w:color="auto" w:fill="FFFFFF"/>
    </w:rPr>
  </w:style>
  <w:style w:type="character" w:customStyle="1" w:styleId="Bodytext233">
    <w:name w:val="Body text23"/>
    <w:basedOn w:val="Bodytext1"/>
    <w:rsid w:val="001D47CC"/>
    <w:rPr>
      <w:shd w:val="clear" w:color="auto" w:fill="FFFFFF"/>
    </w:rPr>
  </w:style>
  <w:style w:type="character" w:customStyle="1" w:styleId="Bodytext13pt">
    <w:name w:val="Body text + 13 pt"/>
    <w:rsid w:val="001D47CC"/>
    <w:rPr>
      <w:sz w:val="26"/>
      <w:szCs w:val="26"/>
      <w:shd w:val="clear" w:color="auto" w:fill="FFFFFF"/>
    </w:rPr>
  </w:style>
  <w:style w:type="character" w:customStyle="1" w:styleId="BodytextItalic7">
    <w:name w:val="Body text + Italic7"/>
    <w:rsid w:val="001D47CC"/>
    <w:rPr>
      <w:i/>
      <w:iCs/>
      <w:shd w:val="clear" w:color="auto" w:fill="FFFFFF"/>
    </w:rPr>
  </w:style>
  <w:style w:type="character" w:customStyle="1" w:styleId="BodytextBold2">
    <w:name w:val="Body text + Bold2"/>
    <w:rsid w:val="001D47CC"/>
    <w:rPr>
      <w:b/>
      <w:bCs/>
      <w:shd w:val="clear" w:color="auto" w:fill="FFFFFF"/>
    </w:rPr>
  </w:style>
  <w:style w:type="character" w:customStyle="1" w:styleId="Bodytext55pt">
    <w:name w:val="Body text + 5.5 pt"/>
    <w:aliases w:val="Bold17"/>
    <w:rsid w:val="001D47CC"/>
    <w:rPr>
      <w:b/>
      <w:bCs/>
      <w:sz w:val="11"/>
      <w:szCs w:val="11"/>
      <w:shd w:val="clear" w:color="auto" w:fill="FFFFFF"/>
    </w:rPr>
  </w:style>
  <w:style w:type="character" w:customStyle="1" w:styleId="Bodytext115pt">
    <w:name w:val="Body text + 11.5 pt"/>
    <w:aliases w:val="Bold16"/>
    <w:rsid w:val="001D47CC"/>
    <w:rPr>
      <w:b/>
      <w:bCs/>
      <w:sz w:val="23"/>
      <w:szCs w:val="23"/>
      <w:shd w:val="clear" w:color="auto" w:fill="FFFFFF"/>
    </w:rPr>
  </w:style>
  <w:style w:type="character" w:customStyle="1" w:styleId="Bodytext11pt">
    <w:name w:val="Body text + 11 pt"/>
    <w:rsid w:val="001D47CC"/>
    <w:rPr>
      <w:sz w:val="22"/>
      <w:szCs w:val="22"/>
      <w:shd w:val="clear" w:color="auto" w:fill="FFFFFF"/>
    </w:rPr>
  </w:style>
  <w:style w:type="character" w:customStyle="1" w:styleId="BodytextArialBlack7">
    <w:name w:val="Body text + Arial Black7"/>
    <w:aliases w:val="4 pt14"/>
    <w:rsid w:val="001D47CC"/>
    <w:rPr>
      <w:rFonts w:ascii="Arial Black" w:hAnsi="Arial Black" w:cs="Arial Black"/>
      <w:sz w:val="8"/>
      <w:szCs w:val="8"/>
      <w:shd w:val="clear" w:color="auto" w:fill="FFFFFF"/>
      <w:lang w:val="en-US" w:eastAsia="en-US"/>
    </w:rPr>
  </w:style>
  <w:style w:type="character" w:customStyle="1" w:styleId="Bodytext11pt6">
    <w:name w:val="Body text + 11 pt6"/>
    <w:rsid w:val="001D47CC"/>
    <w:rPr>
      <w:sz w:val="22"/>
      <w:szCs w:val="22"/>
      <w:shd w:val="clear" w:color="auto" w:fill="FFFFFF"/>
    </w:rPr>
  </w:style>
  <w:style w:type="character" w:customStyle="1" w:styleId="Bodytext6pt">
    <w:name w:val="Body text + 6 pt"/>
    <w:aliases w:val="Spacing 0 pt16"/>
    <w:rsid w:val="001D47CC"/>
    <w:rPr>
      <w:spacing w:val="10"/>
      <w:sz w:val="12"/>
      <w:szCs w:val="12"/>
      <w:shd w:val="clear" w:color="auto" w:fill="FFFFFF"/>
    </w:rPr>
  </w:style>
  <w:style w:type="character" w:customStyle="1" w:styleId="Bodytext223">
    <w:name w:val="Body text22"/>
    <w:basedOn w:val="Bodytext1"/>
    <w:rsid w:val="001D47CC"/>
    <w:rPr>
      <w:shd w:val="clear" w:color="auto" w:fill="FFFFFF"/>
    </w:rPr>
  </w:style>
  <w:style w:type="character" w:customStyle="1" w:styleId="Bodytext13pt3">
    <w:name w:val="Body text + 13 pt3"/>
    <w:aliases w:val="Italic17"/>
    <w:rsid w:val="001D47CC"/>
    <w:rPr>
      <w:i/>
      <w:iCs/>
      <w:sz w:val="26"/>
      <w:szCs w:val="26"/>
      <w:shd w:val="clear" w:color="auto" w:fill="FFFFFF"/>
    </w:rPr>
  </w:style>
  <w:style w:type="character" w:customStyle="1" w:styleId="Bodytext4pt13">
    <w:name w:val="Body text + 4 pt13"/>
    <w:rsid w:val="001D47CC"/>
    <w:rPr>
      <w:noProof/>
      <w:sz w:val="8"/>
      <w:szCs w:val="8"/>
      <w:shd w:val="clear" w:color="auto" w:fill="FFFFFF"/>
    </w:rPr>
  </w:style>
  <w:style w:type="character" w:customStyle="1" w:styleId="BodytextTrebuchetMS4">
    <w:name w:val="Body text + Trebuchet MS4"/>
    <w:aliases w:val="5 pt"/>
    <w:rsid w:val="001D47CC"/>
    <w:rPr>
      <w:rFonts w:ascii="Trebuchet MS" w:hAnsi="Trebuchet MS" w:cs="Trebuchet MS"/>
      <w:sz w:val="10"/>
      <w:szCs w:val="10"/>
      <w:shd w:val="clear" w:color="auto" w:fill="FFFFFF"/>
    </w:rPr>
  </w:style>
  <w:style w:type="character" w:customStyle="1" w:styleId="Bodytext213">
    <w:name w:val="Body text21"/>
    <w:rsid w:val="001D47CC"/>
    <w:rPr>
      <w:rFonts w:ascii="Times New Roman" w:hAnsi="Times New Roman" w:cs="Times New Roman"/>
      <w:u w:val="none"/>
    </w:rPr>
  </w:style>
  <w:style w:type="character" w:customStyle="1" w:styleId="Bodytext202">
    <w:name w:val="Body text20"/>
    <w:rsid w:val="001D47CC"/>
    <w:rPr>
      <w:noProof/>
      <w:shd w:val="clear" w:color="auto" w:fill="FFFFFF"/>
    </w:rPr>
  </w:style>
  <w:style w:type="paragraph" w:customStyle="1" w:styleId="Tablecaption31">
    <w:name w:val="Table caption (3)1"/>
    <w:basedOn w:val="Normal"/>
    <w:rsid w:val="001D47CC"/>
    <w:pPr>
      <w:widowControl w:val="0"/>
      <w:shd w:val="clear" w:color="auto" w:fill="FFFFFF"/>
      <w:spacing w:line="240" w:lineRule="atLeast"/>
    </w:pPr>
    <w:rPr>
      <w:rFonts w:eastAsia="Times New Roman"/>
      <w:b/>
      <w:bCs/>
      <w:sz w:val="20"/>
      <w:szCs w:val="20"/>
      <w:shd w:val="clear" w:color="auto" w:fill="FFFFFF"/>
      <w:lang w:val="x-none" w:eastAsia="x-none"/>
    </w:rPr>
  </w:style>
  <w:style w:type="character" w:customStyle="1" w:styleId="Bodytext45pt11">
    <w:name w:val="Body text + 4.5 pt11"/>
    <w:aliases w:val="Scale 150%"/>
    <w:rsid w:val="001D47CC"/>
    <w:rPr>
      <w:w w:val="150"/>
      <w:sz w:val="9"/>
      <w:szCs w:val="9"/>
      <w:shd w:val="clear" w:color="auto" w:fill="FFFFFF"/>
    </w:rPr>
  </w:style>
  <w:style w:type="character" w:customStyle="1" w:styleId="BodytextArial1">
    <w:name w:val="Body text + Arial1"/>
    <w:aliases w:val="4 pt13"/>
    <w:rsid w:val="001D47CC"/>
    <w:rPr>
      <w:rFonts w:ascii="Arial" w:hAnsi="Arial" w:cs="Arial"/>
      <w:sz w:val="8"/>
      <w:szCs w:val="8"/>
      <w:shd w:val="clear" w:color="auto" w:fill="FFFFFF"/>
    </w:rPr>
  </w:style>
  <w:style w:type="character" w:customStyle="1" w:styleId="BodytextArialBlack6">
    <w:name w:val="Body text + Arial Black6"/>
    <w:aliases w:val="12.5 pt"/>
    <w:rsid w:val="001D47CC"/>
    <w:rPr>
      <w:rFonts w:ascii="Arial Black" w:hAnsi="Arial Black" w:cs="Arial Black"/>
      <w:sz w:val="25"/>
      <w:szCs w:val="25"/>
      <w:shd w:val="clear" w:color="auto" w:fill="FFFFFF"/>
    </w:rPr>
  </w:style>
  <w:style w:type="character" w:customStyle="1" w:styleId="BodytextSmallCaps">
    <w:name w:val="Body text + Small Caps"/>
    <w:rsid w:val="001D47CC"/>
    <w:rPr>
      <w:smallCaps/>
      <w:shd w:val="clear" w:color="auto" w:fill="FFFFFF"/>
    </w:rPr>
  </w:style>
  <w:style w:type="character" w:customStyle="1" w:styleId="Bodytext115pt15">
    <w:name w:val="Body text + 11.5 pt15"/>
    <w:aliases w:val="Bold15"/>
    <w:rsid w:val="001D47CC"/>
    <w:rPr>
      <w:b/>
      <w:bCs/>
      <w:sz w:val="23"/>
      <w:szCs w:val="23"/>
      <w:shd w:val="clear" w:color="auto" w:fill="FFFFFF"/>
    </w:rPr>
  </w:style>
  <w:style w:type="character" w:customStyle="1" w:styleId="Bodytext193">
    <w:name w:val="Body text19"/>
    <w:basedOn w:val="Bodytext1"/>
    <w:rsid w:val="001D47CC"/>
    <w:rPr>
      <w:shd w:val="clear" w:color="auto" w:fill="FFFFFF"/>
    </w:rPr>
  </w:style>
  <w:style w:type="character" w:customStyle="1" w:styleId="Bodytext135pt">
    <w:name w:val="Body text + 13.5 pt"/>
    <w:rsid w:val="001D47CC"/>
    <w:rPr>
      <w:sz w:val="27"/>
      <w:szCs w:val="27"/>
      <w:shd w:val="clear" w:color="auto" w:fill="FFFFFF"/>
    </w:rPr>
  </w:style>
  <w:style w:type="character" w:customStyle="1" w:styleId="BodytextTrebuchetMS3">
    <w:name w:val="Body text + Trebuchet MS3"/>
    <w:aliases w:val="12.5 pt1"/>
    <w:rsid w:val="001D47CC"/>
    <w:rPr>
      <w:rFonts w:ascii="Trebuchet MS" w:hAnsi="Trebuchet MS" w:cs="Trebuchet MS"/>
      <w:noProof/>
      <w:sz w:val="25"/>
      <w:szCs w:val="25"/>
      <w:shd w:val="clear" w:color="auto" w:fill="FFFFFF"/>
    </w:rPr>
  </w:style>
  <w:style w:type="character" w:customStyle="1" w:styleId="Bodytext175pt">
    <w:name w:val="Body text + 17.5 pt"/>
    <w:rsid w:val="001D47CC"/>
    <w:rPr>
      <w:sz w:val="35"/>
      <w:szCs w:val="35"/>
      <w:shd w:val="clear" w:color="auto" w:fill="FFFFFF"/>
    </w:rPr>
  </w:style>
  <w:style w:type="character" w:customStyle="1" w:styleId="BodytextTrebuchetMS2">
    <w:name w:val="Body text + Trebuchet MS2"/>
    <w:aliases w:val="4 pt12"/>
    <w:rsid w:val="001D47CC"/>
    <w:rPr>
      <w:rFonts w:ascii="Trebuchet MS" w:hAnsi="Trebuchet MS" w:cs="Trebuchet MS"/>
      <w:noProof/>
      <w:sz w:val="8"/>
      <w:szCs w:val="8"/>
      <w:shd w:val="clear" w:color="auto" w:fill="FFFFFF"/>
    </w:rPr>
  </w:style>
  <w:style w:type="character" w:customStyle="1" w:styleId="Bodytext181">
    <w:name w:val="Body text18"/>
    <w:basedOn w:val="Bodytext1"/>
    <w:rsid w:val="001D47CC"/>
    <w:rPr>
      <w:shd w:val="clear" w:color="auto" w:fill="FFFFFF"/>
    </w:rPr>
  </w:style>
  <w:style w:type="character" w:customStyle="1" w:styleId="Headerorfooter3">
    <w:name w:val="Header or footer3"/>
    <w:basedOn w:val="Headerorfooter"/>
    <w:rsid w:val="001D47CC"/>
    <w:rPr>
      <w:shd w:val="clear" w:color="auto" w:fill="FFFFFF"/>
    </w:rPr>
  </w:style>
  <w:style w:type="character" w:customStyle="1" w:styleId="Bodytext26TrebuchetMS">
    <w:name w:val="Body text (26) + Trebuchet MS"/>
    <w:aliases w:val="7 pt"/>
    <w:rsid w:val="001D47CC"/>
    <w:rPr>
      <w:rFonts w:ascii="Trebuchet MS" w:hAnsi="Trebuchet MS" w:cs="Trebuchet MS"/>
      <w:noProof/>
      <w:sz w:val="14"/>
      <w:szCs w:val="14"/>
      <w:shd w:val="clear" w:color="auto" w:fill="FFFFFF"/>
    </w:rPr>
  </w:style>
  <w:style w:type="character" w:customStyle="1" w:styleId="BodytextItalic6">
    <w:name w:val="Body text + Italic6"/>
    <w:rsid w:val="001D47CC"/>
    <w:rPr>
      <w:i/>
      <w:iCs/>
      <w:shd w:val="clear" w:color="auto" w:fill="FFFFFF"/>
    </w:rPr>
  </w:style>
  <w:style w:type="character" w:customStyle="1" w:styleId="Bodytext4pt9">
    <w:name w:val="Body text + 4 pt9"/>
    <w:aliases w:val="Scale 50%"/>
    <w:rsid w:val="001D47CC"/>
    <w:rPr>
      <w:w w:val="50"/>
      <w:sz w:val="8"/>
      <w:szCs w:val="8"/>
      <w:shd w:val="clear" w:color="auto" w:fill="FFFFFF"/>
    </w:rPr>
  </w:style>
  <w:style w:type="character" w:customStyle="1" w:styleId="Bodytext55pt2">
    <w:name w:val="Body text + 5.5 pt2"/>
    <w:rsid w:val="001D47CC"/>
    <w:rPr>
      <w:sz w:val="11"/>
      <w:szCs w:val="11"/>
      <w:shd w:val="clear" w:color="auto" w:fill="FFFFFF"/>
    </w:rPr>
  </w:style>
  <w:style w:type="character" w:customStyle="1" w:styleId="Bodytext4pt8">
    <w:name w:val="Body text + 4 pt8"/>
    <w:aliases w:val="Scale 200%5"/>
    <w:rsid w:val="001D47CC"/>
    <w:rPr>
      <w:w w:val="200"/>
      <w:sz w:val="8"/>
      <w:szCs w:val="8"/>
      <w:shd w:val="clear" w:color="auto" w:fill="FFFFFF"/>
    </w:rPr>
  </w:style>
  <w:style w:type="character" w:customStyle="1" w:styleId="BodytextArialBlack4">
    <w:name w:val="Body text + Arial Black4"/>
    <w:aliases w:val="4 pt10"/>
    <w:rsid w:val="001D47CC"/>
    <w:rPr>
      <w:rFonts w:ascii="Arial Black" w:hAnsi="Arial Black" w:cs="Arial Black"/>
      <w:sz w:val="8"/>
      <w:szCs w:val="8"/>
      <w:shd w:val="clear" w:color="auto" w:fill="FFFFFF"/>
    </w:rPr>
  </w:style>
  <w:style w:type="character" w:customStyle="1" w:styleId="Bodytext6pt7">
    <w:name w:val="Body text + 6 pt7"/>
    <w:aliases w:val="Bold14"/>
    <w:rsid w:val="001D47CC"/>
    <w:rPr>
      <w:b/>
      <w:bCs/>
      <w:sz w:val="12"/>
      <w:szCs w:val="12"/>
      <w:shd w:val="clear" w:color="auto" w:fill="FFFFFF"/>
    </w:rPr>
  </w:style>
  <w:style w:type="character" w:customStyle="1" w:styleId="BodytextItalic4">
    <w:name w:val="Body text + Italic4"/>
    <w:rsid w:val="001D47CC"/>
    <w:rPr>
      <w:i/>
      <w:iCs/>
      <w:shd w:val="clear" w:color="auto" w:fill="FFFFFF"/>
    </w:rPr>
  </w:style>
  <w:style w:type="character" w:customStyle="1" w:styleId="Bodytext171">
    <w:name w:val="Body text17"/>
    <w:basedOn w:val="Bodytext1"/>
    <w:rsid w:val="001D47CC"/>
    <w:rPr>
      <w:shd w:val="clear" w:color="auto" w:fill="FFFFFF"/>
    </w:rPr>
  </w:style>
  <w:style w:type="character" w:customStyle="1" w:styleId="Bodytext45pt9">
    <w:name w:val="Body text + 4.5 pt9"/>
    <w:rsid w:val="001D47CC"/>
    <w:rPr>
      <w:sz w:val="9"/>
      <w:szCs w:val="9"/>
      <w:shd w:val="clear" w:color="auto" w:fill="FFFFFF"/>
    </w:rPr>
  </w:style>
  <w:style w:type="character" w:customStyle="1" w:styleId="Bodytext161">
    <w:name w:val="Body text16"/>
    <w:basedOn w:val="Bodytext1"/>
    <w:rsid w:val="001D47CC"/>
    <w:rPr>
      <w:shd w:val="clear" w:color="auto" w:fill="FFFFFF"/>
    </w:rPr>
  </w:style>
  <w:style w:type="character" w:customStyle="1" w:styleId="Bodytext151">
    <w:name w:val="Body text15"/>
    <w:basedOn w:val="Bodytext1"/>
    <w:rsid w:val="001D47CC"/>
    <w:rPr>
      <w:shd w:val="clear" w:color="auto" w:fill="FFFFFF"/>
    </w:rPr>
  </w:style>
  <w:style w:type="character" w:customStyle="1" w:styleId="BodytextSpacing1pt">
    <w:name w:val="Body text + Spacing 1 pt"/>
    <w:rsid w:val="001D47CC"/>
    <w:rPr>
      <w:spacing w:val="30"/>
      <w:shd w:val="clear" w:color="auto" w:fill="FFFFFF"/>
    </w:rPr>
  </w:style>
  <w:style w:type="character" w:customStyle="1" w:styleId="BodytextCenturyGothic">
    <w:name w:val="Body text + Century Gothic"/>
    <w:aliases w:val="5 pt2,Spacing 1 pt6"/>
    <w:rsid w:val="001D47C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1D47CC"/>
    <w:rPr>
      <w:sz w:val="23"/>
      <w:szCs w:val="23"/>
      <w:shd w:val="clear" w:color="auto" w:fill="FFFFFF"/>
    </w:rPr>
  </w:style>
  <w:style w:type="character" w:customStyle="1" w:styleId="BodytextItalic3">
    <w:name w:val="Body text + Italic3"/>
    <w:rsid w:val="001D47CC"/>
    <w:rPr>
      <w:i/>
      <w:iCs/>
      <w:shd w:val="clear" w:color="auto" w:fill="FFFFFF"/>
    </w:rPr>
  </w:style>
  <w:style w:type="character" w:customStyle="1" w:styleId="Headerorfooter115pt">
    <w:name w:val="Header or footer + 11.5 pt"/>
    <w:aliases w:val="Spacing 1 pt5"/>
    <w:rsid w:val="001D47CC"/>
    <w:rPr>
      <w:spacing w:val="30"/>
      <w:sz w:val="23"/>
      <w:szCs w:val="23"/>
      <w:shd w:val="clear" w:color="auto" w:fill="FFFFFF"/>
      <w:lang w:val="en-US" w:eastAsia="en-US"/>
    </w:rPr>
  </w:style>
  <w:style w:type="character" w:customStyle="1" w:styleId="BodytextArialBlack3">
    <w:name w:val="Body text + Arial Black3"/>
    <w:aliases w:val="4 pt9,Scale 150%2"/>
    <w:rsid w:val="001D47CC"/>
    <w:rPr>
      <w:rFonts w:ascii="Arial Black" w:hAnsi="Arial Black" w:cs="Arial Black"/>
      <w:w w:val="150"/>
      <w:sz w:val="8"/>
      <w:szCs w:val="8"/>
      <w:shd w:val="clear" w:color="auto" w:fill="FFFFFF"/>
    </w:rPr>
  </w:style>
  <w:style w:type="character" w:customStyle="1" w:styleId="Bodytext115pt11">
    <w:name w:val="Body text + 11.5 pt11"/>
    <w:aliases w:val="Bold13"/>
    <w:rsid w:val="001D47CC"/>
    <w:rPr>
      <w:b/>
      <w:bCs/>
      <w:sz w:val="23"/>
      <w:szCs w:val="23"/>
      <w:shd w:val="clear" w:color="auto" w:fill="FFFFFF"/>
      <w:lang w:val="en-US" w:eastAsia="en-US"/>
    </w:rPr>
  </w:style>
  <w:style w:type="character" w:customStyle="1" w:styleId="Bodytext6pt5">
    <w:name w:val="Body text + 6 pt5"/>
    <w:aliases w:val="Spacing 2 pt"/>
    <w:rsid w:val="001D47CC"/>
    <w:rPr>
      <w:spacing w:val="50"/>
      <w:sz w:val="12"/>
      <w:szCs w:val="12"/>
      <w:shd w:val="clear" w:color="auto" w:fill="FFFFFF"/>
    </w:rPr>
  </w:style>
  <w:style w:type="character" w:customStyle="1" w:styleId="Bodytext11pt4">
    <w:name w:val="Body text + 11 pt4"/>
    <w:rsid w:val="001D47CC"/>
    <w:rPr>
      <w:sz w:val="22"/>
      <w:szCs w:val="22"/>
      <w:shd w:val="clear" w:color="auto" w:fill="FFFFFF"/>
    </w:rPr>
  </w:style>
  <w:style w:type="character" w:customStyle="1" w:styleId="Bodytext9pt">
    <w:name w:val="Body text + 9 pt"/>
    <w:rsid w:val="001D47CC"/>
    <w:rPr>
      <w:sz w:val="18"/>
      <w:szCs w:val="18"/>
      <w:shd w:val="clear" w:color="auto" w:fill="FFFFFF"/>
      <w:lang w:val="en-US" w:eastAsia="en-US"/>
    </w:rPr>
  </w:style>
  <w:style w:type="character" w:customStyle="1" w:styleId="Bodytext175pt3">
    <w:name w:val="Body text + 17.5 pt3"/>
    <w:aliases w:val="Small Caps2"/>
    <w:rsid w:val="001D47CC"/>
    <w:rPr>
      <w:smallCaps/>
      <w:sz w:val="35"/>
      <w:szCs w:val="35"/>
      <w:shd w:val="clear" w:color="auto" w:fill="FFFFFF"/>
    </w:rPr>
  </w:style>
  <w:style w:type="character" w:customStyle="1" w:styleId="Bodytext175pt2">
    <w:name w:val="Body text + 17.5 pt2"/>
    <w:rsid w:val="001D47CC"/>
    <w:rPr>
      <w:sz w:val="35"/>
      <w:szCs w:val="35"/>
      <w:shd w:val="clear" w:color="auto" w:fill="FFFFFF"/>
    </w:rPr>
  </w:style>
  <w:style w:type="character" w:customStyle="1" w:styleId="Headerorfooter21">
    <w:name w:val="Header or footer2"/>
    <w:basedOn w:val="Headerorfooter"/>
    <w:rsid w:val="001D47CC"/>
    <w:rPr>
      <w:shd w:val="clear" w:color="auto" w:fill="FFFFFF"/>
    </w:rPr>
  </w:style>
  <w:style w:type="character" w:customStyle="1" w:styleId="Heading12">
    <w:name w:val="Heading #1 (2)_"/>
    <w:link w:val="Heading120"/>
    <w:locked/>
    <w:rsid w:val="001D47CC"/>
    <w:rPr>
      <w:shd w:val="clear" w:color="auto" w:fill="FFFFFF"/>
    </w:rPr>
  </w:style>
  <w:style w:type="paragraph" w:customStyle="1" w:styleId="Heading120">
    <w:name w:val="Heading #1 (2)"/>
    <w:basedOn w:val="Normal"/>
    <w:link w:val="Heading12"/>
    <w:rsid w:val="001D47CC"/>
    <w:pPr>
      <w:widowControl w:val="0"/>
      <w:shd w:val="clear" w:color="auto" w:fill="FFFFFF"/>
      <w:spacing w:line="240" w:lineRule="atLeast"/>
      <w:jc w:val="both"/>
      <w:outlineLvl w:val="0"/>
    </w:pPr>
    <w:rPr>
      <w:rFonts w:asciiTheme="minorHAnsi" w:hAnsiTheme="minorHAnsi" w:cstheme="minorBidi"/>
      <w:sz w:val="22"/>
      <w:szCs w:val="22"/>
      <w:shd w:val="clear" w:color="auto" w:fill="FFFFFF"/>
    </w:rPr>
  </w:style>
  <w:style w:type="character" w:customStyle="1" w:styleId="Bodytext141">
    <w:name w:val="Body text14"/>
    <w:basedOn w:val="Bodytext1"/>
    <w:rsid w:val="001D47CC"/>
    <w:rPr>
      <w:shd w:val="clear" w:color="auto" w:fill="FFFFFF"/>
    </w:rPr>
  </w:style>
  <w:style w:type="character" w:customStyle="1" w:styleId="Bodytext131">
    <w:name w:val="Body text13"/>
    <w:basedOn w:val="Bodytext1"/>
    <w:rsid w:val="001D47CC"/>
    <w:rPr>
      <w:shd w:val="clear" w:color="auto" w:fill="FFFFFF"/>
    </w:rPr>
  </w:style>
  <w:style w:type="character" w:customStyle="1" w:styleId="BodytextMicrosoftSansSerif">
    <w:name w:val="Body text + Microsoft Sans Serif"/>
    <w:aliases w:val="5 pt1,Spacing 1 pt4"/>
    <w:rsid w:val="001D47C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1D47CC"/>
    <w:rPr>
      <w:rFonts w:ascii="Arial Black" w:hAnsi="Arial Black" w:cs="Arial Black"/>
      <w:sz w:val="8"/>
      <w:szCs w:val="8"/>
      <w:shd w:val="clear" w:color="auto" w:fill="FFFFFF"/>
      <w:lang w:val="en-US" w:eastAsia="en-US"/>
    </w:rPr>
  </w:style>
  <w:style w:type="character" w:customStyle="1" w:styleId="Bodytext85pt">
    <w:name w:val="Body text + 8.5 pt"/>
    <w:rsid w:val="001D47CC"/>
    <w:rPr>
      <w:sz w:val="17"/>
      <w:szCs w:val="17"/>
      <w:shd w:val="clear" w:color="auto" w:fill="FFFFFF"/>
    </w:rPr>
  </w:style>
  <w:style w:type="paragraph" w:customStyle="1" w:styleId="Heading210">
    <w:name w:val="Heading #21"/>
    <w:basedOn w:val="Normal"/>
    <w:rsid w:val="001D47CC"/>
    <w:pPr>
      <w:widowControl w:val="0"/>
      <w:shd w:val="clear" w:color="auto" w:fill="FFFFFF"/>
      <w:spacing w:line="379" w:lineRule="exact"/>
      <w:jc w:val="both"/>
      <w:outlineLvl w:val="1"/>
    </w:pPr>
    <w:rPr>
      <w:rFonts w:eastAsia="Times New Roman"/>
      <w:b/>
      <w:bCs/>
      <w:sz w:val="20"/>
      <w:szCs w:val="20"/>
      <w:shd w:val="clear" w:color="auto" w:fill="FFFFFF"/>
      <w:lang w:val="x-none" w:eastAsia="x-none"/>
    </w:rPr>
  </w:style>
  <w:style w:type="character" w:customStyle="1" w:styleId="Bodytext5pt3">
    <w:name w:val="Body text + 5 pt3"/>
    <w:aliases w:val="Scale 150%1"/>
    <w:rsid w:val="001D47CC"/>
    <w:rPr>
      <w:noProof/>
      <w:w w:val="150"/>
      <w:sz w:val="10"/>
      <w:szCs w:val="10"/>
      <w:shd w:val="clear" w:color="auto" w:fill="FFFFFF"/>
    </w:rPr>
  </w:style>
  <w:style w:type="character" w:customStyle="1" w:styleId="Bodytext115pt10">
    <w:name w:val="Body text + 11.5 pt10"/>
    <w:rsid w:val="001D47CC"/>
    <w:rPr>
      <w:sz w:val="23"/>
      <w:szCs w:val="23"/>
      <w:shd w:val="clear" w:color="auto" w:fill="FFFFFF"/>
    </w:rPr>
  </w:style>
  <w:style w:type="character" w:customStyle="1" w:styleId="Bodytext4pt6">
    <w:name w:val="Body text + 4 pt6"/>
    <w:aliases w:val="Scale 200%4"/>
    <w:rsid w:val="001D47CC"/>
    <w:rPr>
      <w:w w:val="200"/>
      <w:sz w:val="8"/>
      <w:szCs w:val="8"/>
      <w:shd w:val="clear" w:color="auto" w:fill="FFFFFF"/>
      <w:lang w:val="en-US" w:eastAsia="en-US"/>
    </w:rPr>
  </w:style>
  <w:style w:type="character" w:customStyle="1" w:styleId="Bodytext4pt5">
    <w:name w:val="Body text + 4 pt5"/>
    <w:rsid w:val="001D47CC"/>
    <w:rPr>
      <w:noProof/>
      <w:sz w:val="8"/>
      <w:szCs w:val="8"/>
      <w:shd w:val="clear" w:color="auto" w:fill="FFFFFF"/>
    </w:rPr>
  </w:style>
  <w:style w:type="character" w:customStyle="1" w:styleId="Bodytext10pt4">
    <w:name w:val="Body text + 10 pt4"/>
    <w:rsid w:val="001D47CC"/>
    <w:rPr>
      <w:sz w:val="20"/>
      <w:szCs w:val="20"/>
      <w:shd w:val="clear" w:color="auto" w:fill="FFFFFF"/>
    </w:rPr>
  </w:style>
  <w:style w:type="character" w:customStyle="1" w:styleId="Tablecaption33">
    <w:name w:val="Table caption (3)3"/>
    <w:basedOn w:val="Tablecaption3"/>
    <w:rsid w:val="001D47CC"/>
    <w:rPr>
      <w:b/>
      <w:bCs/>
      <w:sz w:val="28"/>
      <w:szCs w:val="28"/>
      <w:shd w:val="clear" w:color="auto" w:fill="FFFFFF"/>
      <w:lang w:bidi="ar-SA"/>
    </w:rPr>
  </w:style>
  <w:style w:type="character" w:customStyle="1" w:styleId="BodytextItalic2">
    <w:name w:val="Body text + Italic2"/>
    <w:rsid w:val="001D47CC"/>
    <w:rPr>
      <w:i/>
      <w:iCs/>
      <w:shd w:val="clear" w:color="auto" w:fill="FFFFFF"/>
    </w:rPr>
  </w:style>
  <w:style w:type="character" w:customStyle="1" w:styleId="BodytextVerdana">
    <w:name w:val="Body text + Verdana"/>
    <w:aliases w:val="4 pt7,Spacing 1 pt3"/>
    <w:rsid w:val="001D47CC"/>
    <w:rPr>
      <w:rFonts w:ascii="Verdana" w:hAnsi="Verdana" w:cs="Verdana"/>
      <w:spacing w:val="20"/>
      <w:sz w:val="8"/>
      <w:szCs w:val="8"/>
      <w:shd w:val="clear" w:color="auto" w:fill="FFFFFF"/>
      <w:lang w:val="en-US" w:eastAsia="en-US"/>
    </w:rPr>
  </w:style>
  <w:style w:type="character" w:customStyle="1" w:styleId="Bodytext6pt4">
    <w:name w:val="Body text + 6 pt4"/>
    <w:aliases w:val="Bold11"/>
    <w:rsid w:val="001D47CC"/>
    <w:rPr>
      <w:b/>
      <w:bCs/>
      <w:sz w:val="12"/>
      <w:szCs w:val="12"/>
      <w:shd w:val="clear" w:color="auto" w:fill="FFFFFF"/>
    </w:rPr>
  </w:style>
  <w:style w:type="character" w:customStyle="1" w:styleId="Bodytext115pt9">
    <w:name w:val="Body text + 11.5 pt9"/>
    <w:rsid w:val="001D47CC"/>
    <w:rPr>
      <w:sz w:val="23"/>
      <w:szCs w:val="23"/>
      <w:shd w:val="clear" w:color="auto" w:fill="FFFFFF"/>
      <w:lang w:val="en-US" w:eastAsia="en-US"/>
    </w:rPr>
  </w:style>
  <w:style w:type="character" w:customStyle="1" w:styleId="Bodytext121">
    <w:name w:val="Body text12"/>
    <w:basedOn w:val="Bodytext1"/>
    <w:rsid w:val="001D47CC"/>
    <w:rPr>
      <w:shd w:val="clear" w:color="auto" w:fill="FFFFFF"/>
    </w:rPr>
  </w:style>
  <w:style w:type="character" w:customStyle="1" w:styleId="Bodytext111">
    <w:name w:val="Body text11"/>
    <w:basedOn w:val="Bodytext1"/>
    <w:rsid w:val="001D47CC"/>
    <w:rPr>
      <w:shd w:val="clear" w:color="auto" w:fill="FFFFFF"/>
    </w:rPr>
  </w:style>
  <w:style w:type="character" w:customStyle="1" w:styleId="Bodytext55pt1">
    <w:name w:val="Body text + 5.5 pt1"/>
    <w:rsid w:val="001D47CC"/>
    <w:rPr>
      <w:noProof/>
      <w:sz w:val="11"/>
      <w:szCs w:val="11"/>
      <w:shd w:val="clear" w:color="auto" w:fill="FFFFFF"/>
    </w:rPr>
  </w:style>
  <w:style w:type="character" w:customStyle="1" w:styleId="Bodytext4pt4">
    <w:name w:val="Body text + 4 pt4"/>
    <w:rsid w:val="001D47CC"/>
    <w:rPr>
      <w:noProof/>
      <w:sz w:val="8"/>
      <w:szCs w:val="8"/>
      <w:shd w:val="clear" w:color="auto" w:fill="FFFFFF"/>
    </w:rPr>
  </w:style>
  <w:style w:type="character" w:customStyle="1" w:styleId="Bodytext115pt7">
    <w:name w:val="Body text + 11.5 pt7"/>
    <w:rsid w:val="001D47CC"/>
    <w:rPr>
      <w:sz w:val="23"/>
      <w:szCs w:val="23"/>
      <w:shd w:val="clear" w:color="auto" w:fill="FFFFFF"/>
      <w:lang w:val="en-US" w:eastAsia="en-US"/>
    </w:rPr>
  </w:style>
  <w:style w:type="character" w:customStyle="1" w:styleId="BodytextSpacing-2pt">
    <w:name w:val="Body text + Spacing -2 pt"/>
    <w:rsid w:val="001D47CC"/>
    <w:rPr>
      <w:spacing w:val="-40"/>
      <w:shd w:val="clear" w:color="auto" w:fill="FFFFFF"/>
      <w:lang w:val="en-US" w:eastAsia="en-US"/>
    </w:rPr>
  </w:style>
  <w:style w:type="character" w:customStyle="1" w:styleId="Bodytext135pt1">
    <w:name w:val="Body text + 13.5 pt1"/>
    <w:rsid w:val="001D47CC"/>
    <w:rPr>
      <w:sz w:val="27"/>
      <w:szCs w:val="27"/>
      <w:shd w:val="clear" w:color="auto" w:fill="FFFFFF"/>
      <w:lang w:val="en-US" w:eastAsia="en-US"/>
    </w:rPr>
  </w:style>
  <w:style w:type="character" w:customStyle="1" w:styleId="TablecaptionItalic">
    <w:name w:val="Table caption + Italic"/>
    <w:rsid w:val="001D47CC"/>
    <w:rPr>
      <w:i/>
      <w:iCs/>
      <w:shd w:val="clear" w:color="auto" w:fill="FFFFFF"/>
      <w:lang w:val="en-US" w:eastAsia="en-US"/>
    </w:rPr>
  </w:style>
  <w:style w:type="character" w:customStyle="1" w:styleId="BodytextGaramond">
    <w:name w:val="Body text + Garamond"/>
    <w:aliases w:val="4 pt5"/>
    <w:rsid w:val="001D47CC"/>
    <w:rPr>
      <w:rFonts w:ascii="Garamond" w:hAnsi="Garamond" w:cs="Garamond"/>
      <w:sz w:val="8"/>
      <w:szCs w:val="8"/>
      <w:shd w:val="clear" w:color="auto" w:fill="FFFFFF"/>
    </w:rPr>
  </w:style>
  <w:style w:type="character" w:customStyle="1" w:styleId="Bodytext45pt7">
    <w:name w:val="Body text + 4.5 pt7"/>
    <w:aliases w:val="Scale 20%"/>
    <w:rsid w:val="001D47CC"/>
    <w:rPr>
      <w:w w:val="20"/>
      <w:sz w:val="9"/>
      <w:szCs w:val="9"/>
      <w:shd w:val="clear" w:color="auto" w:fill="FFFFFF"/>
    </w:rPr>
  </w:style>
  <w:style w:type="character" w:customStyle="1" w:styleId="Bodytext101">
    <w:name w:val="Body text10"/>
    <w:basedOn w:val="Bodytext1"/>
    <w:rsid w:val="001D47CC"/>
    <w:rPr>
      <w:shd w:val="clear" w:color="auto" w:fill="FFFFFF"/>
    </w:rPr>
  </w:style>
  <w:style w:type="character" w:customStyle="1" w:styleId="BodytextCenturyGothic1">
    <w:name w:val="Body text + Century Gothic1"/>
    <w:aliases w:val="4 pt4"/>
    <w:rsid w:val="001D47CC"/>
    <w:rPr>
      <w:rFonts w:ascii="Century Gothic" w:hAnsi="Century Gothic" w:cs="Century Gothic"/>
      <w:noProof/>
      <w:sz w:val="8"/>
      <w:szCs w:val="8"/>
      <w:shd w:val="clear" w:color="auto" w:fill="FFFFFF"/>
    </w:rPr>
  </w:style>
  <w:style w:type="character" w:customStyle="1" w:styleId="Bodytext10pt2">
    <w:name w:val="Body text + 10 pt2"/>
    <w:rsid w:val="001D47CC"/>
    <w:rPr>
      <w:sz w:val="20"/>
      <w:szCs w:val="20"/>
      <w:shd w:val="clear" w:color="auto" w:fill="FFFFFF"/>
    </w:rPr>
  </w:style>
  <w:style w:type="character" w:customStyle="1" w:styleId="Bodytext91">
    <w:name w:val="Body text9"/>
    <w:basedOn w:val="Bodytext1"/>
    <w:rsid w:val="001D47CC"/>
    <w:rPr>
      <w:shd w:val="clear" w:color="auto" w:fill="FFFFFF"/>
    </w:rPr>
  </w:style>
  <w:style w:type="character" w:customStyle="1" w:styleId="Bodytext45pt6">
    <w:name w:val="Body text + 4.5 pt6"/>
    <w:aliases w:val="Scale 200%3"/>
    <w:rsid w:val="001D47CC"/>
    <w:rPr>
      <w:w w:val="200"/>
      <w:sz w:val="9"/>
      <w:szCs w:val="9"/>
      <w:shd w:val="clear" w:color="auto" w:fill="FFFFFF"/>
    </w:rPr>
  </w:style>
  <w:style w:type="character" w:customStyle="1" w:styleId="Bodytext11pt2">
    <w:name w:val="Body text + 11 pt2"/>
    <w:rsid w:val="001D47CC"/>
    <w:rPr>
      <w:sz w:val="22"/>
      <w:szCs w:val="22"/>
      <w:shd w:val="clear" w:color="auto" w:fill="FFFFFF"/>
    </w:rPr>
  </w:style>
  <w:style w:type="character" w:customStyle="1" w:styleId="BodytextBold1">
    <w:name w:val="Body text + Bold1"/>
    <w:rsid w:val="001D47CC"/>
    <w:rPr>
      <w:b/>
      <w:bCs/>
      <w:shd w:val="clear" w:color="auto" w:fill="FFFFFF"/>
    </w:rPr>
  </w:style>
  <w:style w:type="character" w:customStyle="1" w:styleId="BodytextSmallCaps1">
    <w:name w:val="Body text + Small Caps1"/>
    <w:rsid w:val="001D47CC"/>
    <w:rPr>
      <w:smallCaps/>
      <w:shd w:val="clear" w:color="auto" w:fill="FFFFFF"/>
    </w:rPr>
  </w:style>
  <w:style w:type="character" w:customStyle="1" w:styleId="Bodytext81">
    <w:name w:val="Body text8"/>
    <w:rsid w:val="001D47CC"/>
    <w:rPr>
      <w:shd w:val="clear" w:color="auto" w:fill="FFFFFF"/>
      <w:lang w:val="en-US" w:eastAsia="en-US"/>
    </w:rPr>
  </w:style>
  <w:style w:type="character" w:customStyle="1" w:styleId="BodytextItalic1">
    <w:name w:val="Body text + Italic1"/>
    <w:rsid w:val="001D47CC"/>
    <w:rPr>
      <w:i/>
      <w:iCs/>
      <w:shd w:val="clear" w:color="auto" w:fill="FFFFFF"/>
    </w:rPr>
  </w:style>
  <w:style w:type="character" w:customStyle="1" w:styleId="Bodytext72">
    <w:name w:val="Body text7"/>
    <w:basedOn w:val="Bodytext1"/>
    <w:rsid w:val="001D47CC"/>
    <w:rPr>
      <w:shd w:val="clear" w:color="auto" w:fill="FFFFFF"/>
    </w:rPr>
  </w:style>
  <w:style w:type="character" w:customStyle="1" w:styleId="Bodytext4pt3">
    <w:name w:val="Body text + 4 pt3"/>
    <w:aliases w:val="Scale 250%"/>
    <w:rsid w:val="001D47CC"/>
    <w:rPr>
      <w:w w:val="250"/>
      <w:sz w:val="8"/>
      <w:szCs w:val="8"/>
      <w:shd w:val="clear" w:color="auto" w:fill="FFFFFF"/>
    </w:rPr>
  </w:style>
  <w:style w:type="character" w:customStyle="1" w:styleId="Bodytext115pt6">
    <w:name w:val="Body text + 11.5 pt6"/>
    <w:rsid w:val="001D47CC"/>
    <w:rPr>
      <w:sz w:val="23"/>
      <w:szCs w:val="23"/>
      <w:shd w:val="clear" w:color="auto" w:fill="FFFFFF"/>
    </w:rPr>
  </w:style>
  <w:style w:type="character" w:customStyle="1" w:styleId="Bodytext245pt">
    <w:name w:val="Body text + 24.5 pt"/>
    <w:aliases w:val="Scale 40%"/>
    <w:rsid w:val="001D47CC"/>
    <w:rPr>
      <w:w w:val="40"/>
      <w:sz w:val="49"/>
      <w:szCs w:val="49"/>
      <w:shd w:val="clear" w:color="auto" w:fill="FFFFFF"/>
    </w:rPr>
  </w:style>
  <w:style w:type="character" w:customStyle="1" w:styleId="Bodytext45pt4">
    <w:name w:val="Body text + 4.5 pt4"/>
    <w:aliases w:val="Scale 200%2"/>
    <w:rsid w:val="001D47CC"/>
    <w:rPr>
      <w:w w:val="200"/>
      <w:sz w:val="9"/>
      <w:szCs w:val="9"/>
      <w:shd w:val="clear" w:color="auto" w:fill="FFFFFF"/>
    </w:rPr>
  </w:style>
  <w:style w:type="character" w:customStyle="1" w:styleId="Bodytext63">
    <w:name w:val="Body text6"/>
    <w:basedOn w:val="Bodytext1"/>
    <w:rsid w:val="001D47CC"/>
    <w:rPr>
      <w:shd w:val="clear" w:color="auto" w:fill="FFFFFF"/>
    </w:rPr>
  </w:style>
  <w:style w:type="character" w:customStyle="1" w:styleId="Bodytext45pt3">
    <w:name w:val="Body text + 4.5 pt3"/>
    <w:rsid w:val="001D47CC"/>
    <w:rPr>
      <w:sz w:val="9"/>
      <w:szCs w:val="9"/>
      <w:shd w:val="clear" w:color="auto" w:fill="FFFFFF"/>
    </w:rPr>
  </w:style>
  <w:style w:type="character" w:customStyle="1" w:styleId="Bodytext45pt2">
    <w:name w:val="Body text + 4.5 pt2"/>
    <w:rsid w:val="001D47CC"/>
    <w:rPr>
      <w:noProof/>
      <w:sz w:val="9"/>
      <w:szCs w:val="9"/>
      <w:shd w:val="clear" w:color="auto" w:fill="FFFFFF"/>
    </w:rPr>
  </w:style>
  <w:style w:type="character" w:customStyle="1" w:styleId="Tablecaption22">
    <w:name w:val="Table caption2"/>
    <w:basedOn w:val="Tablecaption"/>
    <w:rsid w:val="001D47CC"/>
    <w:rPr>
      <w:sz w:val="28"/>
      <w:szCs w:val="28"/>
      <w:shd w:val="clear" w:color="auto" w:fill="FFFFFF"/>
      <w:lang w:bidi="ar-SA"/>
    </w:rPr>
  </w:style>
  <w:style w:type="character" w:customStyle="1" w:styleId="Bodytext5a">
    <w:name w:val="Body text5"/>
    <w:basedOn w:val="Bodytext1"/>
    <w:rsid w:val="001D47CC"/>
    <w:rPr>
      <w:shd w:val="clear" w:color="auto" w:fill="FFFFFF"/>
    </w:rPr>
  </w:style>
  <w:style w:type="character" w:customStyle="1" w:styleId="Bodytext9pt2">
    <w:name w:val="Body text + 9 pt2"/>
    <w:rsid w:val="001D47CC"/>
    <w:rPr>
      <w:sz w:val="18"/>
      <w:szCs w:val="18"/>
      <w:shd w:val="clear" w:color="auto" w:fill="FFFFFF"/>
    </w:rPr>
  </w:style>
  <w:style w:type="character" w:customStyle="1" w:styleId="Bodytext4b">
    <w:name w:val="Body text4"/>
    <w:rsid w:val="001D47CC"/>
    <w:rPr>
      <w:shd w:val="clear" w:color="auto" w:fill="FFFFFF"/>
      <w:lang w:val="en-US" w:eastAsia="en-US"/>
    </w:rPr>
  </w:style>
  <w:style w:type="character" w:customStyle="1" w:styleId="Bodytext115pt4">
    <w:name w:val="Body text + 11.5 pt4"/>
    <w:rsid w:val="001D47CC"/>
    <w:rPr>
      <w:sz w:val="23"/>
      <w:szCs w:val="23"/>
      <w:shd w:val="clear" w:color="auto" w:fill="FFFFFF"/>
    </w:rPr>
  </w:style>
  <w:style w:type="character" w:customStyle="1" w:styleId="Bodytext125pt">
    <w:name w:val="Body text + 12.5 pt"/>
    <w:rsid w:val="001D47CC"/>
    <w:rPr>
      <w:sz w:val="25"/>
      <w:szCs w:val="25"/>
      <w:shd w:val="clear" w:color="auto" w:fill="FFFFFF"/>
    </w:rPr>
  </w:style>
  <w:style w:type="character" w:customStyle="1" w:styleId="Heading121">
    <w:name w:val="Heading #12"/>
    <w:basedOn w:val="Heading10"/>
    <w:rsid w:val="001D47CC"/>
    <w:rPr>
      <w:b/>
      <w:bCs/>
      <w:spacing w:val="-20"/>
      <w:sz w:val="36"/>
      <w:szCs w:val="36"/>
      <w:shd w:val="clear" w:color="auto" w:fill="FFFFFF"/>
      <w:lang w:bidi="ar-SA"/>
    </w:rPr>
  </w:style>
  <w:style w:type="character" w:customStyle="1" w:styleId="Bodytext5pt1">
    <w:name w:val="Body text + 5 pt1"/>
    <w:rsid w:val="001D47CC"/>
    <w:rPr>
      <w:noProof/>
      <w:sz w:val="10"/>
      <w:szCs w:val="10"/>
      <w:shd w:val="clear" w:color="auto" w:fill="FFFFFF"/>
    </w:rPr>
  </w:style>
  <w:style w:type="character" w:customStyle="1" w:styleId="Bodytext45pt1">
    <w:name w:val="Body text + 4.5 pt1"/>
    <w:aliases w:val="Scale 200%1"/>
    <w:rsid w:val="001D47CC"/>
    <w:rPr>
      <w:w w:val="200"/>
      <w:sz w:val="9"/>
      <w:szCs w:val="9"/>
      <w:shd w:val="clear" w:color="auto" w:fill="FFFFFF"/>
    </w:rPr>
  </w:style>
  <w:style w:type="character" w:customStyle="1" w:styleId="Headerorfooter115pt1">
    <w:name w:val="Header or footer + 11.5 pt1"/>
    <w:rsid w:val="001D47CC"/>
    <w:rPr>
      <w:sz w:val="23"/>
      <w:szCs w:val="23"/>
      <w:shd w:val="clear" w:color="auto" w:fill="FFFFFF"/>
    </w:rPr>
  </w:style>
  <w:style w:type="character" w:customStyle="1" w:styleId="Tablecaption7Italic">
    <w:name w:val="Table caption (7) + Italic"/>
    <w:rsid w:val="001D47CC"/>
    <w:rPr>
      <w:i/>
      <w:iCs/>
      <w:noProof/>
      <w:shd w:val="clear" w:color="auto" w:fill="FFFFFF"/>
    </w:rPr>
  </w:style>
  <w:style w:type="character" w:customStyle="1" w:styleId="Bodytext4pt2">
    <w:name w:val="Body text + 4 pt2"/>
    <w:aliases w:val="Scale 250%1"/>
    <w:rsid w:val="001D47CC"/>
    <w:rPr>
      <w:w w:val="250"/>
      <w:sz w:val="8"/>
      <w:szCs w:val="8"/>
      <w:shd w:val="clear" w:color="auto" w:fill="FFFFFF"/>
    </w:rPr>
  </w:style>
  <w:style w:type="character" w:customStyle="1" w:styleId="Bodytext3b">
    <w:name w:val="Body text3"/>
    <w:basedOn w:val="Bodytext1"/>
    <w:rsid w:val="001D47CC"/>
    <w:rPr>
      <w:shd w:val="clear" w:color="auto" w:fill="FFFFFF"/>
    </w:rPr>
  </w:style>
  <w:style w:type="character" w:customStyle="1" w:styleId="BodytextTahoma1">
    <w:name w:val="Body text + Tahoma1"/>
    <w:aliases w:val="4.5 pt1"/>
    <w:rsid w:val="001D47CC"/>
    <w:rPr>
      <w:rFonts w:ascii="Tahoma" w:hAnsi="Tahoma" w:cs="Tahoma"/>
      <w:sz w:val="9"/>
      <w:szCs w:val="9"/>
      <w:shd w:val="clear" w:color="auto" w:fill="FFFFFF"/>
    </w:rPr>
  </w:style>
  <w:style w:type="character" w:customStyle="1" w:styleId="Bodytext2b">
    <w:name w:val="Body text2"/>
    <w:rsid w:val="001D47CC"/>
    <w:rPr>
      <w:noProof/>
      <w:shd w:val="clear" w:color="auto" w:fill="FFFFFF"/>
    </w:rPr>
  </w:style>
  <w:style w:type="character" w:customStyle="1" w:styleId="BodytextGeorgia">
    <w:name w:val="Body text + Georgia"/>
    <w:aliases w:val="10.5 pt"/>
    <w:rsid w:val="001D47CC"/>
    <w:rPr>
      <w:rFonts w:ascii="Georgia" w:hAnsi="Georgia" w:cs="Georgia"/>
      <w:sz w:val="21"/>
      <w:szCs w:val="21"/>
      <w:shd w:val="clear" w:color="auto" w:fill="FFFFFF"/>
    </w:rPr>
  </w:style>
  <w:style w:type="character" w:customStyle="1" w:styleId="Tablecaption32">
    <w:name w:val="Table caption (3)2"/>
    <w:basedOn w:val="Tablecaption3"/>
    <w:rsid w:val="001D47CC"/>
    <w:rPr>
      <w:b/>
      <w:bCs/>
      <w:sz w:val="28"/>
      <w:szCs w:val="28"/>
      <w:shd w:val="clear" w:color="auto" w:fill="FFFFFF"/>
      <w:lang w:bidi="ar-SA"/>
    </w:rPr>
  </w:style>
  <w:style w:type="character" w:customStyle="1" w:styleId="Bodytext115pt2">
    <w:name w:val="Body text + 11.5 pt2"/>
    <w:aliases w:val="Small Caps1"/>
    <w:rsid w:val="001D47CC"/>
    <w:rPr>
      <w:smallCaps/>
      <w:sz w:val="23"/>
      <w:szCs w:val="23"/>
      <w:shd w:val="clear" w:color="auto" w:fill="FFFFFF"/>
    </w:rPr>
  </w:style>
  <w:style w:type="character" w:customStyle="1" w:styleId="Bodytext115pt1">
    <w:name w:val="Body text + 11.5 pt1"/>
    <w:rsid w:val="001D47CC"/>
    <w:rPr>
      <w:noProof/>
      <w:sz w:val="23"/>
      <w:szCs w:val="23"/>
      <w:shd w:val="clear" w:color="auto" w:fill="FFFFFF"/>
    </w:rPr>
  </w:style>
  <w:style w:type="paragraph" w:customStyle="1" w:styleId="msonormal1">
    <w:name w:val="msonormal"/>
    <w:basedOn w:val="Normal"/>
    <w:rsid w:val="001D47CC"/>
    <w:pPr>
      <w:spacing w:before="100" w:beforeAutospacing="1" w:after="100" w:afterAutospacing="1"/>
    </w:pPr>
    <w:rPr>
      <w:rFonts w:eastAsia="Times New Roman"/>
    </w:rPr>
  </w:style>
  <w:style w:type="paragraph" w:customStyle="1" w:styleId="xl1627">
    <w:name w:val="xl1627"/>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628">
    <w:name w:val="xl1628"/>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629">
    <w:name w:val="xl1629"/>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30">
    <w:name w:val="xl1630"/>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631">
    <w:name w:val="xl1631"/>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rPr>
  </w:style>
  <w:style w:type="paragraph" w:customStyle="1" w:styleId="xl1632">
    <w:name w:val="xl1632"/>
    <w:basedOn w:val="Normal"/>
    <w:rsid w:val="001D47CC"/>
    <w:pPr>
      <w:spacing w:before="100" w:beforeAutospacing="1" w:after="100" w:afterAutospacing="1"/>
      <w:textAlignment w:val="center"/>
    </w:pPr>
    <w:rPr>
      <w:rFonts w:eastAsia="Times New Roman"/>
    </w:rPr>
  </w:style>
  <w:style w:type="paragraph" w:customStyle="1" w:styleId="xl1633">
    <w:name w:val="xl1633"/>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1634">
    <w:name w:val="xl1634"/>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35">
    <w:name w:val="xl1635"/>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636">
    <w:name w:val="xl1636"/>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37">
    <w:name w:val="xl1637"/>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638">
    <w:name w:val="xl1638"/>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1639">
    <w:name w:val="xl1639"/>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CharCharCharCharCharCharCharCharChar1Char">
    <w:name w:val="Char Char Char Char Char Char Char Char Char1 Char"/>
    <w:basedOn w:val="Normal"/>
    <w:next w:val="Normal"/>
    <w:autoRedefine/>
    <w:semiHidden/>
    <w:rsid w:val="001D47CC"/>
    <w:pPr>
      <w:spacing w:before="120" w:after="120" w:line="312" w:lineRule="auto"/>
    </w:pPr>
    <w:rPr>
      <w:rFonts w:eastAsia="Times New Roman"/>
      <w:sz w:val="28"/>
      <w:szCs w:val="22"/>
    </w:rPr>
  </w:style>
  <w:style w:type="paragraph" w:customStyle="1" w:styleId="Normal14pt">
    <w:name w:val="Normal + 14 pt"/>
    <w:aliases w:val="Left:  1.27 cm,Right:  -1.09 cm,Before:  6 pt,Condensed by..."/>
    <w:basedOn w:val="Normal"/>
    <w:rsid w:val="001D47CC"/>
    <w:pPr>
      <w:widowControl w:val="0"/>
      <w:overflowPunct w:val="0"/>
      <w:autoSpaceDE w:val="0"/>
      <w:autoSpaceDN w:val="0"/>
      <w:adjustRightInd w:val="0"/>
      <w:spacing w:before="120"/>
      <w:ind w:left="720" w:right="-618"/>
      <w:jc w:val="both"/>
    </w:pPr>
    <w:rPr>
      <w:rFonts w:eastAsia="Times New Roman"/>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1D47CC"/>
    <w:pPr>
      <w:spacing w:before="120" w:after="120" w:line="312" w:lineRule="auto"/>
    </w:pPr>
    <w:rPr>
      <w:rFonts w:eastAsia="Times New Roman"/>
      <w:sz w:val="28"/>
      <w:szCs w:val="22"/>
    </w:rPr>
  </w:style>
  <w:style w:type="character" w:customStyle="1" w:styleId="Date1">
    <w:name w:val="Date1"/>
    <w:rsid w:val="001D47CC"/>
    <w:rPr>
      <w:rFonts w:cs="Times New Roman"/>
    </w:rPr>
  </w:style>
  <w:style w:type="character" w:customStyle="1" w:styleId="BodyTextIndentCharChar1">
    <w:name w:val="Body Text Indent Char Char1"/>
    <w:aliases w:val="Char1 Char"/>
    <w:rsid w:val="001D47CC"/>
    <w:rPr>
      <w:b/>
      <w:sz w:val="28"/>
      <w:lang w:val="en-US" w:eastAsia="en-US"/>
    </w:rPr>
  </w:style>
  <w:style w:type="character" w:customStyle="1" w:styleId="HeadingCharChar">
    <w:name w:val="Heading Char Char"/>
    <w:rsid w:val="001D47CC"/>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1D47CC"/>
    <w:rPr>
      <w:rFonts w:ascii=".VnTime" w:eastAsia="Times New Roman" w:hAnsi=".VnTime" w:cs="Times New Roman"/>
      <w:b/>
      <w:sz w:val="24"/>
      <w:szCs w:val="24"/>
      <w:lang w:val="pt-BR" w:eastAsia="x-none"/>
    </w:rPr>
  </w:style>
  <w:style w:type="paragraph" w:customStyle="1" w:styleId="muc2so">
    <w:name w:val="muc 2 so"/>
    <w:basedOn w:val="Heading2"/>
    <w:rsid w:val="001D47CC"/>
    <w:pPr>
      <w:keepLines w:val="0"/>
      <w:numPr>
        <w:ilvl w:val="0"/>
        <w:numId w:val="0"/>
      </w:numPr>
      <w:spacing w:before="60" w:after="60" w:line="312" w:lineRule="auto"/>
    </w:pPr>
    <w:rPr>
      <w:rFonts w:ascii="Times New Roman" w:eastAsia="Times New Roman" w:hAnsi="Times New Roman" w:cs="Arial"/>
      <w:b/>
      <w:i/>
      <w:color w:val="auto"/>
      <w:sz w:val="30"/>
      <w:szCs w:val="28"/>
      <w:lang w:eastAsia="x-none"/>
    </w:rPr>
  </w:style>
  <w:style w:type="character" w:customStyle="1" w:styleId="style9pt">
    <w:name w:val="style9pt"/>
    <w:basedOn w:val="DefaultParagraphFont"/>
    <w:rsid w:val="001D47CC"/>
  </w:style>
  <w:style w:type="character" w:customStyle="1" w:styleId="NidungChar">
    <w:name w:val="Nội dung Char"/>
    <w:locked/>
    <w:rsid w:val="001D47CC"/>
    <w:rPr>
      <w:color w:val="000000"/>
      <w:sz w:val="28"/>
      <w:szCs w:val="28"/>
      <w:lang w:val="en-US" w:eastAsia="en-US" w:bidi="ar-SA"/>
    </w:rPr>
  </w:style>
  <w:style w:type="paragraph" w:customStyle="1" w:styleId="font20">
    <w:name w:val="font20"/>
    <w:basedOn w:val="Normal"/>
    <w:rsid w:val="001D47CC"/>
    <w:pPr>
      <w:spacing w:before="100" w:beforeAutospacing="1" w:after="100" w:afterAutospacing="1"/>
    </w:pPr>
    <w:rPr>
      <w:rFonts w:eastAsia="Times New Roman"/>
      <w:color w:val="000000"/>
    </w:rPr>
  </w:style>
  <w:style w:type="paragraph" w:customStyle="1" w:styleId="font21">
    <w:name w:val="font21"/>
    <w:basedOn w:val="Normal"/>
    <w:rsid w:val="001D47CC"/>
    <w:pPr>
      <w:spacing w:before="100" w:beforeAutospacing="1" w:after="100" w:afterAutospacing="1"/>
    </w:pPr>
    <w:rPr>
      <w:rFonts w:eastAsia="Times New Roman"/>
      <w:color w:val="000000"/>
    </w:rPr>
  </w:style>
  <w:style w:type="paragraph" w:customStyle="1" w:styleId="font22">
    <w:name w:val="font22"/>
    <w:basedOn w:val="Normal"/>
    <w:rsid w:val="001D47CC"/>
    <w:pPr>
      <w:spacing w:before="100" w:beforeAutospacing="1" w:after="100" w:afterAutospacing="1"/>
    </w:pPr>
    <w:rPr>
      <w:rFonts w:ascii="Calibri" w:eastAsia="Times New Roman" w:hAnsi="Calibri" w:cs="Calibri"/>
    </w:rPr>
  </w:style>
  <w:style w:type="paragraph" w:customStyle="1" w:styleId="xl150">
    <w:name w:val="xl150"/>
    <w:basedOn w:val="Normal"/>
    <w:rsid w:val="001D47CC"/>
    <w:pPr>
      <w:pBdr>
        <w:top w:val="single" w:sz="4" w:space="0" w:color="auto"/>
        <w:bottom w:val="single" w:sz="4" w:space="0" w:color="auto"/>
      </w:pBdr>
      <w:spacing w:before="100" w:beforeAutospacing="1" w:after="100" w:afterAutospacing="1"/>
    </w:pPr>
    <w:rPr>
      <w:rFonts w:eastAsia="Times New Roman"/>
      <w:sz w:val="28"/>
      <w:szCs w:val="28"/>
    </w:rPr>
  </w:style>
  <w:style w:type="paragraph" w:customStyle="1" w:styleId="xl151">
    <w:name w:val="xl151"/>
    <w:basedOn w:val="Normal"/>
    <w:rsid w:val="001D47CC"/>
    <w:pPr>
      <w:pBdr>
        <w:top w:val="single" w:sz="4" w:space="0" w:color="auto"/>
        <w:bottom w:val="single" w:sz="4" w:space="0" w:color="auto"/>
        <w:right w:val="single" w:sz="4" w:space="0" w:color="auto"/>
      </w:pBdr>
      <w:spacing w:before="100" w:beforeAutospacing="1" w:after="100" w:afterAutospacing="1"/>
    </w:pPr>
    <w:rPr>
      <w:rFonts w:eastAsia="Times New Roman"/>
      <w:sz w:val="28"/>
      <w:szCs w:val="28"/>
    </w:rPr>
  </w:style>
  <w:style w:type="paragraph" w:customStyle="1" w:styleId="xl152">
    <w:name w:val="xl152"/>
    <w:basedOn w:val="Normal"/>
    <w:rsid w:val="001D47CC"/>
    <w:pPr>
      <w:pBdr>
        <w:top w:val="single" w:sz="4" w:space="0" w:color="000000"/>
        <w:left w:val="single" w:sz="4" w:space="0" w:color="auto"/>
        <w:bottom w:val="single" w:sz="4" w:space="0" w:color="auto"/>
      </w:pBdr>
      <w:spacing w:before="100" w:beforeAutospacing="1" w:after="100" w:afterAutospacing="1"/>
    </w:pPr>
    <w:rPr>
      <w:rFonts w:eastAsia="Times New Roman"/>
      <w:b/>
      <w:bCs/>
      <w:sz w:val="26"/>
      <w:szCs w:val="26"/>
    </w:rPr>
  </w:style>
  <w:style w:type="paragraph" w:customStyle="1" w:styleId="xl153">
    <w:name w:val="xl153"/>
    <w:basedOn w:val="Normal"/>
    <w:rsid w:val="001D47CC"/>
    <w:pPr>
      <w:pBdr>
        <w:top w:val="single" w:sz="4" w:space="0" w:color="000000"/>
        <w:bottom w:val="single" w:sz="4" w:space="0" w:color="auto"/>
      </w:pBdr>
      <w:spacing w:before="100" w:beforeAutospacing="1" w:after="100" w:afterAutospacing="1"/>
    </w:pPr>
    <w:rPr>
      <w:rFonts w:eastAsia="Times New Roman"/>
      <w:b/>
      <w:bCs/>
      <w:sz w:val="26"/>
      <w:szCs w:val="26"/>
    </w:rPr>
  </w:style>
  <w:style w:type="paragraph" w:customStyle="1" w:styleId="xl154">
    <w:name w:val="xl154"/>
    <w:basedOn w:val="Normal"/>
    <w:rsid w:val="001D47CC"/>
    <w:pPr>
      <w:pBdr>
        <w:top w:val="single" w:sz="4" w:space="0" w:color="000000"/>
        <w:bottom w:val="single" w:sz="4" w:space="0" w:color="auto"/>
        <w:right w:val="single" w:sz="4" w:space="0" w:color="auto"/>
      </w:pBdr>
      <w:spacing w:before="100" w:beforeAutospacing="1" w:after="100" w:afterAutospacing="1"/>
    </w:pPr>
    <w:rPr>
      <w:rFonts w:eastAsia="Times New Roman"/>
      <w:b/>
      <w:bCs/>
      <w:sz w:val="26"/>
      <w:szCs w:val="26"/>
    </w:rPr>
  </w:style>
  <w:style w:type="paragraph" w:customStyle="1" w:styleId="xl155">
    <w:name w:val="xl155"/>
    <w:basedOn w:val="Normal"/>
    <w:rsid w:val="001D47CC"/>
    <w:pPr>
      <w:pBdr>
        <w:top w:val="single" w:sz="4" w:space="0" w:color="auto"/>
        <w:left w:val="single" w:sz="4" w:space="0" w:color="auto"/>
      </w:pBdr>
      <w:spacing w:before="100" w:beforeAutospacing="1" w:after="100" w:afterAutospacing="1"/>
    </w:pPr>
    <w:rPr>
      <w:rFonts w:eastAsia="Times New Roman"/>
      <w:b/>
      <w:bCs/>
      <w:color w:val="000000"/>
      <w:sz w:val="26"/>
      <w:szCs w:val="26"/>
    </w:rPr>
  </w:style>
  <w:style w:type="paragraph" w:customStyle="1" w:styleId="xl156">
    <w:name w:val="xl156"/>
    <w:basedOn w:val="Normal"/>
    <w:rsid w:val="001D47CC"/>
    <w:pPr>
      <w:pBdr>
        <w:top w:val="single" w:sz="4" w:space="0" w:color="auto"/>
      </w:pBdr>
      <w:spacing w:before="100" w:beforeAutospacing="1" w:after="100" w:afterAutospacing="1"/>
      <w:jc w:val="center"/>
    </w:pPr>
    <w:rPr>
      <w:rFonts w:eastAsia="Times New Roman"/>
      <w:sz w:val="26"/>
      <w:szCs w:val="26"/>
    </w:rPr>
  </w:style>
  <w:style w:type="paragraph" w:customStyle="1" w:styleId="xl157">
    <w:name w:val="xl157"/>
    <w:basedOn w:val="Normal"/>
    <w:rsid w:val="001D47CC"/>
    <w:pPr>
      <w:pBdr>
        <w:top w:val="single" w:sz="4" w:space="0" w:color="auto"/>
      </w:pBdr>
      <w:spacing w:before="100" w:beforeAutospacing="1" w:after="100" w:afterAutospacing="1"/>
    </w:pPr>
    <w:rPr>
      <w:rFonts w:eastAsia="Times New Roman"/>
      <w:sz w:val="26"/>
      <w:szCs w:val="26"/>
    </w:rPr>
  </w:style>
  <w:style w:type="paragraph" w:customStyle="1" w:styleId="xl158">
    <w:name w:val="xl158"/>
    <w:basedOn w:val="Normal"/>
    <w:rsid w:val="001D47CC"/>
    <w:pPr>
      <w:pBdr>
        <w:top w:val="single" w:sz="4" w:space="0" w:color="auto"/>
        <w:right w:val="single" w:sz="4" w:space="0" w:color="auto"/>
      </w:pBdr>
      <w:spacing w:before="100" w:beforeAutospacing="1" w:after="100" w:afterAutospacing="1"/>
    </w:pPr>
    <w:rPr>
      <w:rFonts w:eastAsia="Times New Roman"/>
      <w:sz w:val="26"/>
      <w:szCs w:val="26"/>
    </w:rPr>
  </w:style>
  <w:style w:type="paragraph" w:customStyle="1" w:styleId="xl159">
    <w:name w:val="xl159"/>
    <w:basedOn w:val="Normal"/>
    <w:rsid w:val="001D47CC"/>
    <w:pPr>
      <w:pBdr>
        <w:top w:val="single" w:sz="4" w:space="0" w:color="auto"/>
      </w:pBdr>
      <w:spacing w:before="100" w:beforeAutospacing="1" w:after="100" w:afterAutospacing="1"/>
    </w:pPr>
    <w:rPr>
      <w:rFonts w:eastAsia="Times New Roman"/>
      <w:b/>
      <w:bCs/>
      <w:sz w:val="26"/>
      <w:szCs w:val="26"/>
    </w:rPr>
  </w:style>
  <w:style w:type="paragraph" w:customStyle="1" w:styleId="xl160">
    <w:name w:val="xl160"/>
    <w:basedOn w:val="Normal"/>
    <w:rsid w:val="001D47CC"/>
    <w:pPr>
      <w:pBdr>
        <w:top w:val="single" w:sz="4" w:space="0" w:color="000000"/>
        <w:left w:val="single" w:sz="4" w:space="0" w:color="000000"/>
        <w:right w:val="single" w:sz="4" w:space="0" w:color="000000"/>
      </w:pBdr>
      <w:spacing w:before="100" w:beforeAutospacing="1" w:after="100" w:afterAutospacing="1"/>
      <w:jc w:val="center"/>
    </w:pPr>
    <w:rPr>
      <w:rFonts w:eastAsia="Times New Roman"/>
    </w:rPr>
  </w:style>
  <w:style w:type="paragraph" w:customStyle="1" w:styleId="xl161">
    <w:name w:val="xl161"/>
    <w:basedOn w:val="Normal"/>
    <w:rsid w:val="001D47CC"/>
    <w:pPr>
      <w:pBdr>
        <w:left w:val="single" w:sz="4" w:space="0" w:color="auto"/>
        <w:bottom w:val="single" w:sz="4" w:space="0" w:color="auto"/>
      </w:pBdr>
      <w:spacing w:before="100" w:beforeAutospacing="1" w:after="100" w:afterAutospacing="1"/>
    </w:pPr>
    <w:rPr>
      <w:rFonts w:eastAsia="Times New Roman"/>
      <w:b/>
      <w:bCs/>
      <w:sz w:val="26"/>
      <w:szCs w:val="26"/>
    </w:rPr>
  </w:style>
  <w:style w:type="paragraph" w:customStyle="1" w:styleId="xl162">
    <w:name w:val="xl162"/>
    <w:basedOn w:val="Normal"/>
    <w:rsid w:val="001D47CC"/>
    <w:pPr>
      <w:pBdr>
        <w:bottom w:val="single" w:sz="4" w:space="0" w:color="auto"/>
      </w:pBdr>
      <w:spacing w:before="100" w:beforeAutospacing="1" w:after="100" w:afterAutospacing="1"/>
      <w:jc w:val="center"/>
    </w:pPr>
    <w:rPr>
      <w:rFonts w:eastAsia="Times New Roman"/>
      <w:b/>
      <w:bCs/>
      <w:sz w:val="26"/>
      <w:szCs w:val="26"/>
    </w:rPr>
  </w:style>
  <w:style w:type="paragraph" w:customStyle="1" w:styleId="xl163">
    <w:name w:val="xl163"/>
    <w:basedOn w:val="Normal"/>
    <w:rsid w:val="001D47CC"/>
    <w:pPr>
      <w:pBdr>
        <w:bottom w:val="single" w:sz="4" w:space="0" w:color="auto"/>
      </w:pBdr>
      <w:spacing w:before="100" w:beforeAutospacing="1" w:after="100" w:afterAutospacing="1"/>
    </w:pPr>
    <w:rPr>
      <w:rFonts w:eastAsia="Times New Roman"/>
      <w:b/>
      <w:bCs/>
      <w:sz w:val="26"/>
      <w:szCs w:val="26"/>
    </w:rPr>
  </w:style>
  <w:style w:type="paragraph" w:customStyle="1" w:styleId="xl164">
    <w:name w:val="xl164"/>
    <w:basedOn w:val="Normal"/>
    <w:rsid w:val="001D47CC"/>
    <w:pPr>
      <w:pBdr>
        <w:bottom w:val="single" w:sz="4" w:space="0" w:color="auto"/>
        <w:right w:val="single" w:sz="4" w:space="0" w:color="auto"/>
      </w:pBdr>
      <w:spacing w:before="100" w:beforeAutospacing="1" w:after="100" w:afterAutospacing="1"/>
    </w:pPr>
    <w:rPr>
      <w:rFonts w:eastAsia="Times New Roman"/>
      <w:b/>
      <w:bCs/>
      <w:sz w:val="26"/>
      <w:szCs w:val="26"/>
    </w:rPr>
  </w:style>
  <w:style w:type="paragraph" w:customStyle="1" w:styleId="xl165">
    <w:name w:val="xl165"/>
    <w:basedOn w:val="Normal"/>
    <w:rsid w:val="001D47CC"/>
    <w:pPr>
      <w:pBdr>
        <w:top w:val="single" w:sz="4" w:space="0" w:color="000000"/>
        <w:left w:val="single" w:sz="4" w:space="0" w:color="000000"/>
        <w:bottom w:val="single" w:sz="4" w:space="0" w:color="auto"/>
      </w:pBdr>
      <w:spacing w:before="100" w:beforeAutospacing="1" w:after="100" w:afterAutospacing="1"/>
    </w:pPr>
    <w:rPr>
      <w:rFonts w:eastAsia="Times New Roman"/>
      <w:b/>
      <w:bCs/>
      <w:sz w:val="26"/>
      <w:szCs w:val="26"/>
    </w:rPr>
  </w:style>
  <w:style w:type="paragraph" w:customStyle="1" w:styleId="xl166">
    <w:name w:val="xl166"/>
    <w:basedOn w:val="Normal"/>
    <w:rsid w:val="001D47CC"/>
    <w:pPr>
      <w:pBdr>
        <w:top w:val="single" w:sz="4" w:space="0" w:color="000000"/>
        <w:bottom w:val="single" w:sz="4" w:space="0" w:color="auto"/>
      </w:pBdr>
      <w:spacing w:before="100" w:beforeAutospacing="1" w:after="100" w:afterAutospacing="1"/>
      <w:jc w:val="center"/>
    </w:pPr>
    <w:rPr>
      <w:rFonts w:eastAsia="Times New Roman"/>
      <w:b/>
      <w:bCs/>
      <w:sz w:val="26"/>
      <w:szCs w:val="26"/>
    </w:rPr>
  </w:style>
  <w:style w:type="paragraph" w:customStyle="1" w:styleId="xl167">
    <w:name w:val="xl167"/>
    <w:basedOn w:val="Normal"/>
    <w:rsid w:val="001D47CC"/>
    <w:pPr>
      <w:pBdr>
        <w:top w:val="single" w:sz="4" w:space="0" w:color="000000"/>
        <w:bottom w:val="single" w:sz="4" w:space="0" w:color="auto"/>
      </w:pBdr>
      <w:spacing w:before="100" w:beforeAutospacing="1" w:after="100" w:afterAutospacing="1"/>
    </w:pPr>
    <w:rPr>
      <w:rFonts w:eastAsia="Times New Roman"/>
      <w:b/>
      <w:bCs/>
      <w:sz w:val="26"/>
      <w:szCs w:val="26"/>
    </w:rPr>
  </w:style>
  <w:style w:type="paragraph" w:customStyle="1" w:styleId="xl168">
    <w:name w:val="xl168"/>
    <w:basedOn w:val="Normal"/>
    <w:rsid w:val="001D47CC"/>
    <w:pPr>
      <w:pBdr>
        <w:top w:val="single" w:sz="4" w:space="0" w:color="000000"/>
        <w:bottom w:val="single" w:sz="4" w:space="0" w:color="auto"/>
        <w:right w:val="single" w:sz="4" w:space="0" w:color="000000"/>
      </w:pBdr>
      <w:spacing w:before="100" w:beforeAutospacing="1" w:after="100" w:afterAutospacing="1"/>
    </w:pPr>
    <w:rPr>
      <w:rFonts w:eastAsia="Times New Roman"/>
      <w:b/>
      <w:bCs/>
      <w:sz w:val="26"/>
      <w:szCs w:val="26"/>
    </w:rPr>
  </w:style>
  <w:style w:type="paragraph" w:customStyle="1" w:styleId="xl169">
    <w:name w:val="xl169"/>
    <w:basedOn w:val="Normal"/>
    <w:rsid w:val="001D47CC"/>
    <w:pPr>
      <w:pBdr>
        <w:top w:val="single" w:sz="4" w:space="0" w:color="auto"/>
        <w:left w:val="single" w:sz="4" w:space="0" w:color="auto"/>
      </w:pBdr>
      <w:spacing w:before="100" w:beforeAutospacing="1" w:after="100" w:afterAutospacing="1"/>
    </w:pPr>
    <w:rPr>
      <w:rFonts w:eastAsia="Times New Roman"/>
      <w:b/>
      <w:bCs/>
      <w:sz w:val="26"/>
      <w:szCs w:val="26"/>
    </w:rPr>
  </w:style>
  <w:style w:type="paragraph" w:customStyle="1" w:styleId="xl170">
    <w:name w:val="xl170"/>
    <w:basedOn w:val="Normal"/>
    <w:rsid w:val="001D47CC"/>
    <w:pPr>
      <w:pBdr>
        <w:top w:val="single" w:sz="4" w:space="0" w:color="auto"/>
      </w:pBdr>
      <w:spacing w:before="100" w:beforeAutospacing="1" w:after="100" w:afterAutospacing="1"/>
      <w:jc w:val="center"/>
    </w:pPr>
    <w:rPr>
      <w:rFonts w:eastAsia="Times New Roman"/>
      <w:b/>
      <w:bCs/>
      <w:sz w:val="26"/>
      <w:szCs w:val="26"/>
    </w:rPr>
  </w:style>
  <w:style w:type="paragraph" w:customStyle="1" w:styleId="xl171">
    <w:name w:val="xl171"/>
    <w:basedOn w:val="Normal"/>
    <w:rsid w:val="001D47CC"/>
    <w:pPr>
      <w:pBdr>
        <w:top w:val="single" w:sz="4" w:space="0" w:color="auto"/>
        <w:right w:val="single" w:sz="4" w:space="0" w:color="auto"/>
      </w:pBdr>
      <w:spacing w:before="100" w:beforeAutospacing="1" w:after="100" w:afterAutospacing="1"/>
      <w:jc w:val="center"/>
    </w:pPr>
    <w:rPr>
      <w:rFonts w:eastAsia="Times New Roman"/>
      <w:b/>
      <w:bCs/>
      <w:sz w:val="26"/>
      <w:szCs w:val="26"/>
    </w:rPr>
  </w:style>
  <w:style w:type="paragraph" w:customStyle="1" w:styleId="xl172">
    <w:name w:val="xl172"/>
    <w:basedOn w:val="Normal"/>
    <w:rsid w:val="001D47CC"/>
    <w:pPr>
      <w:pBdr>
        <w:bottom w:val="single" w:sz="4" w:space="0" w:color="auto"/>
      </w:pBdr>
      <w:spacing w:before="100" w:beforeAutospacing="1" w:after="100" w:afterAutospacing="1"/>
    </w:pPr>
    <w:rPr>
      <w:rFonts w:eastAsia="Times New Roman"/>
      <w:b/>
      <w:bCs/>
      <w:sz w:val="26"/>
      <w:szCs w:val="26"/>
    </w:rPr>
  </w:style>
  <w:style w:type="paragraph" w:customStyle="1" w:styleId="xl173">
    <w:name w:val="xl173"/>
    <w:basedOn w:val="Normal"/>
    <w:rsid w:val="001D47CC"/>
    <w:pPr>
      <w:pBdr>
        <w:left w:val="single" w:sz="4" w:space="0" w:color="000000"/>
        <w:bottom w:val="single" w:sz="4" w:space="0" w:color="auto"/>
      </w:pBdr>
      <w:spacing w:before="100" w:beforeAutospacing="1" w:after="100" w:afterAutospacing="1"/>
    </w:pPr>
    <w:rPr>
      <w:rFonts w:eastAsia="Times New Roman"/>
      <w:b/>
      <w:bCs/>
      <w:sz w:val="26"/>
      <w:szCs w:val="26"/>
    </w:rPr>
  </w:style>
  <w:style w:type="paragraph" w:customStyle="1" w:styleId="xl174">
    <w:name w:val="xl174"/>
    <w:basedOn w:val="Normal"/>
    <w:rsid w:val="001D47CC"/>
    <w:pPr>
      <w:pBdr>
        <w:bottom w:val="single" w:sz="4" w:space="0" w:color="auto"/>
        <w:right w:val="single" w:sz="4" w:space="0" w:color="000000"/>
      </w:pBdr>
      <w:spacing w:before="100" w:beforeAutospacing="1" w:after="100" w:afterAutospacing="1"/>
    </w:pPr>
    <w:rPr>
      <w:rFonts w:eastAsia="Times New Roman"/>
      <w:b/>
      <w:bCs/>
      <w:sz w:val="26"/>
      <w:szCs w:val="26"/>
    </w:rPr>
  </w:style>
  <w:style w:type="paragraph" w:customStyle="1" w:styleId="xl175">
    <w:name w:val="xl175"/>
    <w:basedOn w:val="Normal"/>
    <w:rsid w:val="001D47CC"/>
    <w:pPr>
      <w:pBdr>
        <w:top w:val="single" w:sz="4" w:space="0" w:color="000000"/>
        <w:left w:val="single" w:sz="4" w:space="0" w:color="000000"/>
      </w:pBdr>
      <w:spacing w:before="100" w:beforeAutospacing="1" w:after="100" w:afterAutospacing="1"/>
    </w:pPr>
    <w:rPr>
      <w:rFonts w:eastAsia="Times New Roman"/>
      <w:b/>
      <w:bCs/>
      <w:sz w:val="26"/>
      <w:szCs w:val="26"/>
    </w:rPr>
  </w:style>
  <w:style w:type="paragraph" w:customStyle="1" w:styleId="xl176">
    <w:name w:val="xl176"/>
    <w:basedOn w:val="Normal"/>
    <w:rsid w:val="001D47CC"/>
    <w:pPr>
      <w:pBdr>
        <w:top w:val="single" w:sz="4" w:space="0" w:color="000000"/>
      </w:pBdr>
      <w:spacing w:before="100" w:beforeAutospacing="1" w:after="100" w:afterAutospacing="1"/>
      <w:jc w:val="center"/>
    </w:pPr>
    <w:rPr>
      <w:rFonts w:eastAsia="Times New Roman"/>
      <w:sz w:val="26"/>
      <w:szCs w:val="26"/>
    </w:rPr>
  </w:style>
  <w:style w:type="paragraph" w:customStyle="1" w:styleId="xl177">
    <w:name w:val="xl177"/>
    <w:basedOn w:val="Normal"/>
    <w:rsid w:val="001D47CC"/>
    <w:pPr>
      <w:pBdr>
        <w:top w:val="single" w:sz="4" w:space="0" w:color="000000"/>
      </w:pBdr>
      <w:spacing w:before="100" w:beforeAutospacing="1" w:after="100" w:afterAutospacing="1"/>
    </w:pPr>
    <w:rPr>
      <w:rFonts w:eastAsia="Times New Roman"/>
      <w:sz w:val="26"/>
      <w:szCs w:val="26"/>
    </w:rPr>
  </w:style>
  <w:style w:type="paragraph" w:customStyle="1" w:styleId="xl178">
    <w:name w:val="xl178"/>
    <w:basedOn w:val="Normal"/>
    <w:rsid w:val="001D47CC"/>
    <w:pPr>
      <w:pBdr>
        <w:top w:val="single" w:sz="4" w:space="0" w:color="000000"/>
        <w:right w:val="single" w:sz="4" w:space="0" w:color="000000"/>
      </w:pBdr>
      <w:spacing w:before="100" w:beforeAutospacing="1" w:after="100" w:afterAutospacing="1"/>
    </w:pPr>
    <w:rPr>
      <w:rFonts w:eastAsia="Times New Roman"/>
      <w:sz w:val="26"/>
      <w:szCs w:val="26"/>
    </w:rPr>
  </w:style>
  <w:style w:type="paragraph" w:customStyle="1" w:styleId="xl179">
    <w:name w:val="xl179"/>
    <w:basedOn w:val="Normal"/>
    <w:rsid w:val="001D47CC"/>
    <w:pPr>
      <w:pBdr>
        <w:left w:val="single" w:sz="4" w:space="0" w:color="auto"/>
        <w:bottom w:val="single" w:sz="4" w:space="0" w:color="auto"/>
      </w:pBdr>
      <w:spacing w:before="100" w:beforeAutospacing="1" w:after="100" w:afterAutospacing="1"/>
    </w:pPr>
    <w:rPr>
      <w:rFonts w:eastAsia="Times New Roman"/>
      <w:b/>
      <w:bCs/>
      <w:sz w:val="26"/>
      <w:szCs w:val="26"/>
    </w:rPr>
  </w:style>
  <w:style w:type="paragraph" w:customStyle="1" w:styleId="xl180">
    <w:name w:val="xl180"/>
    <w:basedOn w:val="Normal"/>
    <w:rsid w:val="001D47CC"/>
    <w:pPr>
      <w:pBdr>
        <w:bottom w:val="single" w:sz="4" w:space="0" w:color="auto"/>
      </w:pBdr>
      <w:spacing w:before="100" w:beforeAutospacing="1" w:after="100" w:afterAutospacing="1"/>
      <w:jc w:val="center"/>
    </w:pPr>
    <w:rPr>
      <w:rFonts w:eastAsia="Times New Roman"/>
      <w:sz w:val="26"/>
      <w:szCs w:val="26"/>
    </w:rPr>
  </w:style>
  <w:style w:type="paragraph" w:customStyle="1" w:styleId="xl181">
    <w:name w:val="xl181"/>
    <w:basedOn w:val="Normal"/>
    <w:rsid w:val="001D47CC"/>
    <w:pPr>
      <w:pBdr>
        <w:bottom w:val="single" w:sz="4" w:space="0" w:color="auto"/>
      </w:pBdr>
      <w:spacing w:before="100" w:beforeAutospacing="1" w:after="100" w:afterAutospacing="1"/>
    </w:pPr>
    <w:rPr>
      <w:rFonts w:eastAsia="Times New Roman"/>
      <w:sz w:val="26"/>
      <w:szCs w:val="26"/>
    </w:rPr>
  </w:style>
  <w:style w:type="paragraph" w:customStyle="1" w:styleId="xl182">
    <w:name w:val="xl182"/>
    <w:basedOn w:val="Normal"/>
    <w:rsid w:val="001D47CC"/>
    <w:pPr>
      <w:pBdr>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83">
    <w:name w:val="xl183"/>
    <w:basedOn w:val="Normal"/>
    <w:rsid w:val="001D47CC"/>
    <w:pPr>
      <w:spacing w:before="100" w:beforeAutospacing="1" w:after="100" w:afterAutospacing="1"/>
    </w:pPr>
    <w:rPr>
      <w:rFonts w:eastAsia="Times New Roman"/>
      <w:sz w:val="26"/>
      <w:szCs w:val="26"/>
    </w:rPr>
  </w:style>
  <w:style w:type="paragraph" w:customStyle="1" w:styleId="xl184">
    <w:name w:val="xl184"/>
    <w:basedOn w:val="Normal"/>
    <w:rsid w:val="001D47CC"/>
    <w:pPr>
      <w:pBdr>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185">
    <w:name w:val="xl185"/>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186">
    <w:name w:val="xl186"/>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187">
    <w:name w:val="xl187"/>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88">
    <w:name w:val="xl188"/>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189">
    <w:name w:val="xl189"/>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90">
    <w:name w:val="xl190"/>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91">
    <w:name w:val="xl191"/>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192">
    <w:name w:val="xl192"/>
    <w:basedOn w:val="Normal"/>
    <w:rsid w:val="001D47CC"/>
    <w:pPr>
      <w:pBdr>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93">
    <w:name w:val="xl193"/>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94">
    <w:name w:val="xl194"/>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95">
    <w:name w:val="xl195"/>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96">
    <w:name w:val="xl196"/>
    <w:basedOn w:val="Normal"/>
    <w:rsid w:val="001D47CC"/>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eastAsia="Times New Roman"/>
    </w:rPr>
  </w:style>
  <w:style w:type="paragraph" w:customStyle="1" w:styleId="xl197">
    <w:name w:val="xl197"/>
    <w:basedOn w:val="Normal"/>
    <w:rsid w:val="001D47CC"/>
    <w:pPr>
      <w:pBdr>
        <w:top w:val="single" w:sz="4" w:space="0" w:color="auto"/>
        <w:left w:val="single" w:sz="4" w:space="0" w:color="000000"/>
        <w:bottom w:val="single" w:sz="4" w:space="0" w:color="000000"/>
        <w:right w:val="single" w:sz="4" w:space="0" w:color="000000"/>
      </w:pBdr>
      <w:spacing w:before="100" w:beforeAutospacing="1" w:after="100" w:afterAutospacing="1"/>
    </w:pPr>
    <w:rPr>
      <w:rFonts w:eastAsia="Times New Roman"/>
    </w:rPr>
  </w:style>
  <w:style w:type="paragraph" w:customStyle="1" w:styleId="xl198">
    <w:name w:val="xl198"/>
    <w:basedOn w:val="Normal"/>
    <w:rsid w:val="001D47CC"/>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rFonts w:eastAsia="Times New Roman"/>
    </w:rPr>
  </w:style>
  <w:style w:type="paragraph" w:customStyle="1" w:styleId="xl199">
    <w:name w:val="xl199"/>
    <w:basedOn w:val="Normal"/>
    <w:rsid w:val="001D47CC"/>
    <w:pPr>
      <w:pBdr>
        <w:top w:val="single" w:sz="4" w:space="0" w:color="auto"/>
        <w:left w:val="single" w:sz="4" w:space="0" w:color="000000"/>
        <w:bottom w:val="single" w:sz="4" w:space="0" w:color="auto"/>
        <w:right w:val="single" w:sz="4" w:space="0" w:color="000000"/>
      </w:pBdr>
      <w:spacing w:before="100" w:beforeAutospacing="1" w:after="100" w:afterAutospacing="1"/>
    </w:pPr>
    <w:rPr>
      <w:rFonts w:eastAsia="Times New Roman"/>
    </w:rPr>
  </w:style>
  <w:style w:type="paragraph" w:customStyle="1" w:styleId="xl200">
    <w:name w:val="xl200"/>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01">
    <w:name w:val="xl201"/>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02">
    <w:name w:val="xl202"/>
    <w:basedOn w:val="Normal"/>
    <w:rsid w:val="001D47CC"/>
    <w:pPr>
      <w:pBdr>
        <w:top w:val="single" w:sz="4" w:space="0" w:color="auto"/>
        <w:bottom w:val="single" w:sz="4" w:space="0" w:color="auto"/>
      </w:pBdr>
      <w:spacing w:before="100" w:beforeAutospacing="1" w:after="100" w:afterAutospacing="1"/>
      <w:jc w:val="center"/>
    </w:pPr>
    <w:rPr>
      <w:rFonts w:eastAsia="Times New Roman"/>
    </w:rPr>
  </w:style>
  <w:style w:type="paragraph" w:customStyle="1" w:styleId="xl203">
    <w:name w:val="xl203"/>
    <w:basedOn w:val="Normal"/>
    <w:rsid w:val="001D47CC"/>
    <w:pPr>
      <w:pBdr>
        <w:top w:val="single" w:sz="4" w:space="0" w:color="auto"/>
        <w:left w:val="single" w:sz="4" w:space="0" w:color="auto"/>
        <w:right w:val="single" w:sz="4" w:space="0" w:color="auto"/>
      </w:pBdr>
      <w:spacing w:before="100" w:beforeAutospacing="1" w:after="100" w:afterAutospacing="1"/>
    </w:pPr>
    <w:rPr>
      <w:rFonts w:eastAsia="Times New Roman"/>
    </w:rPr>
  </w:style>
  <w:style w:type="paragraph" w:customStyle="1" w:styleId="xl204">
    <w:name w:val="xl204"/>
    <w:basedOn w:val="Normal"/>
    <w:rsid w:val="001D47CC"/>
    <w:pPr>
      <w:pBdr>
        <w:left w:val="single" w:sz="4" w:space="0" w:color="000000"/>
        <w:bottom w:val="single" w:sz="4" w:space="0" w:color="auto"/>
        <w:right w:val="single" w:sz="4" w:space="0" w:color="000000"/>
      </w:pBdr>
      <w:spacing w:before="100" w:beforeAutospacing="1" w:after="100" w:afterAutospacing="1"/>
    </w:pPr>
    <w:rPr>
      <w:rFonts w:eastAsia="Times New Roman"/>
    </w:rPr>
  </w:style>
  <w:style w:type="paragraph" w:customStyle="1" w:styleId="xl205">
    <w:name w:val="xl205"/>
    <w:basedOn w:val="Normal"/>
    <w:rsid w:val="001D47CC"/>
    <w:pPr>
      <w:pBdr>
        <w:left w:val="single" w:sz="4" w:space="0" w:color="000000"/>
        <w:bottom w:val="single" w:sz="4" w:space="0" w:color="auto"/>
        <w:right w:val="single" w:sz="4" w:space="0" w:color="000000"/>
      </w:pBdr>
      <w:spacing w:before="100" w:beforeAutospacing="1" w:after="100" w:afterAutospacing="1"/>
      <w:jc w:val="center"/>
    </w:pPr>
    <w:rPr>
      <w:rFonts w:eastAsia="Times New Roman"/>
    </w:rPr>
  </w:style>
  <w:style w:type="paragraph" w:customStyle="1" w:styleId="xl206">
    <w:name w:val="xl206"/>
    <w:basedOn w:val="Normal"/>
    <w:rsid w:val="001D47CC"/>
    <w:pPr>
      <w:pBdr>
        <w:top w:val="single" w:sz="4" w:space="0" w:color="auto"/>
        <w:left w:val="single" w:sz="4" w:space="0" w:color="auto"/>
      </w:pBdr>
      <w:spacing w:before="100" w:beforeAutospacing="1" w:after="100" w:afterAutospacing="1"/>
      <w:jc w:val="center"/>
    </w:pPr>
    <w:rPr>
      <w:rFonts w:eastAsia="Times New Roman"/>
    </w:rPr>
  </w:style>
  <w:style w:type="paragraph" w:customStyle="1" w:styleId="xl207">
    <w:name w:val="xl207"/>
    <w:basedOn w:val="Normal"/>
    <w:rsid w:val="001D47CC"/>
    <w:pPr>
      <w:pBdr>
        <w:top w:val="single" w:sz="4" w:space="0" w:color="auto"/>
        <w:bottom w:val="single" w:sz="4" w:space="0" w:color="auto"/>
      </w:pBdr>
      <w:spacing w:before="100" w:beforeAutospacing="1" w:after="100" w:afterAutospacing="1"/>
      <w:jc w:val="center"/>
    </w:pPr>
    <w:rPr>
      <w:rFonts w:eastAsia="Times New Roman"/>
    </w:rPr>
  </w:style>
  <w:style w:type="paragraph" w:customStyle="1" w:styleId="xl208">
    <w:name w:val="xl208"/>
    <w:basedOn w:val="Normal"/>
    <w:rsid w:val="001D47CC"/>
    <w:pPr>
      <w:pBdr>
        <w:left w:val="single" w:sz="4" w:space="0" w:color="000000"/>
        <w:bottom w:val="single" w:sz="4" w:space="0" w:color="000000"/>
        <w:right w:val="single" w:sz="4" w:space="0" w:color="000000"/>
      </w:pBdr>
      <w:spacing w:before="100" w:beforeAutospacing="1" w:after="100" w:afterAutospacing="1"/>
      <w:jc w:val="center"/>
    </w:pPr>
    <w:rPr>
      <w:rFonts w:eastAsia="Times New Roman"/>
    </w:rPr>
  </w:style>
  <w:style w:type="paragraph" w:customStyle="1" w:styleId="xl209">
    <w:name w:val="xl209"/>
    <w:basedOn w:val="Normal"/>
    <w:rsid w:val="001D47CC"/>
    <w:pPr>
      <w:pBdr>
        <w:left w:val="single" w:sz="4" w:space="0" w:color="000000"/>
        <w:bottom w:val="single" w:sz="4" w:space="0" w:color="000000"/>
        <w:right w:val="single" w:sz="4" w:space="0" w:color="000000"/>
      </w:pBdr>
      <w:spacing w:before="100" w:beforeAutospacing="1" w:after="100" w:afterAutospacing="1"/>
    </w:pPr>
    <w:rPr>
      <w:rFonts w:eastAsia="Times New Roman"/>
    </w:rPr>
  </w:style>
  <w:style w:type="paragraph" w:customStyle="1" w:styleId="xl210">
    <w:name w:val="xl210"/>
    <w:basedOn w:val="Normal"/>
    <w:rsid w:val="001D47CC"/>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rFonts w:eastAsia="Times New Roman"/>
    </w:rPr>
  </w:style>
  <w:style w:type="paragraph" w:customStyle="1" w:styleId="xl211">
    <w:name w:val="xl211"/>
    <w:basedOn w:val="Normal"/>
    <w:rsid w:val="001D47CC"/>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eastAsia="Times New Roman"/>
    </w:rPr>
  </w:style>
  <w:style w:type="paragraph" w:customStyle="1" w:styleId="xl212">
    <w:name w:val="xl212"/>
    <w:basedOn w:val="Normal"/>
    <w:rsid w:val="001D47CC"/>
    <w:pPr>
      <w:pBdr>
        <w:left w:val="single" w:sz="4" w:space="0" w:color="auto"/>
        <w:right w:val="single" w:sz="4" w:space="0" w:color="auto"/>
      </w:pBdr>
      <w:spacing w:before="100" w:beforeAutospacing="1" w:after="100" w:afterAutospacing="1"/>
      <w:jc w:val="center"/>
    </w:pPr>
    <w:rPr>
      <w:rFonts w:eastAsia="Times New Roman"/>
    </w:rPr>
  </w:style>
  <w:style w:type="paragraph" w:customStyle="1" w:styleId="xl213">
    <w:name w:val="xl213"/>
    <w:basedOn w:val="Normal"/>
    <w:rsid w:val="001D47CC"/>
    <w:pPr>
      <w:pBdr>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14">
    <w:name w:val="xl214"/>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000000"/>
    </w:rPr>
  </w:style>
  <w:style w:type="paragraph" w:customStyle="1" w:styleId="xl215">
    <w:name w:val="xl215"/>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000000"/>
    </w:rPr>
  </w:style>
  <w:style w:type="paragraph" w:customStyle="1" w:styleId="xl216">
    <w:name w:val="xl216"/>
    <w:basedOn w:val="Normal"/>
    <w:rsid w:val="001D47CC"/>
    <w:pPr>
      <w:pBdr>
        <w:top w:val="single" w:sz="4" w:space="0" w:color="auto"/>
        <w:right w:val="single" w:sz="4" w:space="0" w:color="auto"/>
      </w:pBdr>
      <w:spacing w:before="100" w:beforeAutospacing="1" w:after="100" w:afterAutospacing="1"/>
      <w:jc w:val="center"/>
    </w:pPr>
    <w:rPr>
      <w:rFonts w:eastAsia="Times New Roman"/>
    </w:rPr>
  </w:style>
  <w:style w:type="paragraph" w:customStyle="1" w:styleId="xl217">
    <w:name w:val="xl217"/>
    <w:basedOn w:val="Normal"/>
    <w:rsid w:val="001D47CC"/>
    <w:pPr>
      <w:pBdr>
        <w:top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18">
    <w:name w:val="xl218"/>
    <w:basedOn w:val="Normal"/>
    <w:rsid w:val="001D47CC"/>
    <w:pPr>
      <w:pBdr>
        <w:top w:val="single" w:sz="4" w:space="0" w:color="auto"/>
        <w:left w:val="single" w:sz="4" w:space="0" w:color="auto"/>
        <w:right w:val="single" w:sz="4" w:space="0" w:color="auto"/>
      </w:pBdr>
      <w:spacing w:before="100" w:beforeAutospacing="1" w:after="100" w:afterAutospacing="1"/>
      <w:jc w:val="center"/>
    </w:pPr>
    <w:rPr>
      <w:rFonts w:eastAsia="Times New Roman"/>
    </w:rPr>
  </w:style>
  <w:style w:type="paragraph" w:customStyle="1" w:styleId="xl219">
    <w:name w:val="xl219"/>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20">
    <w:name w:val="xl220"/>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21">
    <w:name w:val="xl221"/>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22">
    <w:name w:val="xl222"/>
    <w:basedOn w:val="Normal"/>
    <w:rsid w:val="001D47CC"/>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eastAsia="Times New Roman"/>
    </w:rPr>
  </w:style>
  <w:style w:type="paragraph" w:customStyle="1" w:styleId="xl223">
    <w:name w:val="xl223"/>
    <w:basedOn w:val="Normal"/>
    <w:rsid w:val="001D47C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rPr>
  </w:style>
  <w:style w:type="paragraph" w:customStyle="1" w:styleId="xl224">
    <w:name w:val="xl224"/>
    <w:basedOn w:val="Normal"/>
    <w:rsid w:val="001D47C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rPr>
  </w:style>
  <w:style w:type="paragraph" w:customStyle="1" w:styleId="xl225">
    <w:name w:val="xl225"/>
    <w:basedOn w:val="Normal"/>
    <w:rsid w:val="001D47CC"/>
    <w:pPr>
      <w:pBdr>
        <w:left w:val="single" w:sz="4" w:space="0" w:color="auto"/>
        <w:bottom w:val="single" w:sz="4" w:space="0" w:color="000000"/>
        <w:right w:val="single" w:sz="4" w:space="0" w:color="auto"/>
      </w:pBdr>
      <w:spacing w:before="100" w:beforeAutospacing="1" w:after="100" w:afterAutospacing="1"/>
      <w:jc w:val="center"/>
    </w:pPr>
    <w:rPr>
      <w:rFonts w:eastAsia="Times New Roman"/>
    </w:rPr>
  </w:style>
  <w:style w:type="paragraph" w:customStyle="1" w:styleId="xl226">
    <w:name w:val="xl226"/>
    <w:basedOn w:val="Normal"/>
    <w:rsid w:val="001D47CC"/>
    <w:pPr>
      <w:pBdr>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27">
    <w:name w:val="xl227"/>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28">
    <w:name w:val="xl228"/>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29">
    <w:name w:val="xl229"/>
    <w:basedOn w:val="Normal"/>
    <w:rsid w:val="001D47CC"/>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eastAsia="Times New Roman"/>
    </w:rPr>
  </w:style>
  <w:style w:type="paragraph" w:customStyle="1" w:styleId="xl230">
    <w:name w:val="xl230"/>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31">
    <w:name w:val="xl231"/>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32">
    <w:name w:val="xl232"/>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33">
    <w:name w:val="xl233"/>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34">
    <w:name w:val="xl234"/>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35">
    <w:name w:val="xl235"/>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36">
    <w:name w:val="xl236"/>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37">
    <w:name w:val="xl237"/>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38">
    <w:name w:val="xl238"/>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000000"/>
    </w:rPr>
  </w:style>
  <w:style w:type="paragraph" w:customStyle="1" w:styleId="xl239">
    <w:name w:val="xl239"/>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000000"/>
    </w:rPr>
  </w:style>
  <w:style w:type="paragraph" w:customStyle="1" w:styleId="xl240">
    <w:name w:val="xl240"/>
    <w:basedOn w:val="Normal"/>
    <w:rsid w:val="001D47CC"/>
    <w:pPr>
      <w:pBdr>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41">
    <w:name w:val="xl241"/>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42">
    <w:name w:val="xl242"/>
    <w:basedOn w:val="Normal"/>
    <w:rsid w:val="001D47CC"/>
    <w:pPr>
      <w:pBdr>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43">
    <w:name w:val="xl243"/>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44">
    <w:name w:val="xl244"/>
    <w:basedOn w:val="Normal"/>
    <w:rsid w:val="001D47C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rPr>
  </w:style>
  <w:style w:type="paragraph" w:customStyle="1" w:styleId="xl245">
    <w:name w:val="xl245"/>
    <w:basedOn w:val="Normal"/>
    <w:rsid w:val="001D47C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rPr>
  </w:style>
  <w:style w:type="paragraph" w:customStyle="1" w:styleId="xl246">
    <w:name w:val="xl246"/>
    <w:basedOn w:val="Normal"/>
    <w:rsid w:val="001D47CC"/>
    <w:pPr>
      <w:pBdr>
        <w:left w:val="single" w:sz="4" w:space="0" w:color="000000"/>
        <w:bottom w:val="single" w:sz="4" w:space="0" w:color="000000"/>
        <w:right w:val="single" w:sz="4" w:space="0" w:color="000000"/>
      </w:pBdr>
      <w:spacing w:before="100" w:beforeAutospacing="1" w:after="100" w:afterAutospacing="1"/>
      <w:jc w:val="center"/>
    </w:pPr>
    <w:rPr>
      <w:rFonts w:eastAsia="Times New Roman"/>
    </w:rPr>
  </w:style>
  <w:style w:type="paragraph" w:customStyle="1" w:styleId="xl247">
    <w:name w:val="xl247"/>
    <w:basedOn w:val="Normal"/>
    <w:rsid w:val="001D47C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rPr>
  </w:style>
  <w:style w:type="paragraph" w:customStyle="1" w:styleId="xl248">
    <w:name w:val="xl248"/>
    <w:basedOn w:val="Normal"/>
    <w:rsid w:val="001D47CC"/>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eastAsia="Times New Roman"/>
    </w:rPr>
  </w:style>
  <w:style w:type="paragraph" w:customStyle="1" w:styleId="xl249">
    <w:name w:val="xl249"/>
    <w:basedOn w:val="Normal"/>
    <w:rsid w:val="001D47CC"/>
    <w:pPr>
      <w:pBdr>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50">
    <w:name w:val="xl250"/>
    <w:basedOn w:val="Normal"/>
    <w:rsid w:val="001D47CC"/>
    <w:pPr>
      <w:pBdr>
        <w:top w:val="single" w:sz="4" w:space="0" w:color="auto"/>
        <w:left w:val="single" w:sz="4" w:space="0" w:color="auto"/>
        <w:bottom w:val="single" w:sz="4" w:space="0" w:color="000000"/>
        <w:right w:val="single" w:sz="4" w:space="0" w:color="auto"/>
      </w:pBdr>
      <w:spacing w:before="100" w:beforeAutospacing="1" w:after="100" w:afterAutospacing="1"/>
      <w:jc w:val="both"/>
    </w:pPr>
    <w:rPr>
      <w:rFonts w:eastAsia="Times New Roman"/>
    </w:rPr>
  </w:style>
  <w:style w:type="paragraph" w:customStyle="1" w:styleId="xl251">
    <w:name w:val="xl251"/>
    <w:basedOn w:val="Normal"/>
    <w:rsid w:val="001D47CC"/>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eastAsia="Times New Roman"/>
    </w:rPr>
  </w:style>
  <w:style w:type="paragraph" w:customStyle="1" w:styleId="xl252">
    <w:name w:val="xl252"/>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53">
    <w:name w:val="xl253"/>
    <w:basedOn w:val="Normal"/>
    <w:rsid w:val="001D47CC"/>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eastAsia="Times New Roman"/>
    </w:rPr>
  </w:style>
  <w:style w:type="paragraph" w:customStyle="1" w:styleId="xl254">
    <w:name w:val="xl254"/>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55">
    <w:name w:val="xl255"/>
    <w:basedOn w:val="Normal"/>
    <w:rsid w:val="001D47CC"/>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eastAsia="Times New Roman"/>
    </w:rPr>
  </w:style>
  <w:style w:type="paragraph" w:customStyle="1" w:styleId="xl256">
    <w:name w:val="xl256"/>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257">
    <w:name w:val="xl257"/>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58">
    <w:name w:val="xl258"/>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59">
    <w:name w:val="xl259"/>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60">
    <w:name w:val="xl260"/>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61">
    <w:name w:val="xl261"/>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62">
    <w:name w:val="xl262"/>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63">
    <w:name w:val="xl263"/>
    <w:basedOn w:val="Normal"/>
    <w:rsid w:val="001D47CC"/>
    <w:pPr>
      <w:pBdr>
        <w:top w:val="single" w:sz="4" w:space="0" w:color="auto"/>
        <w:left w:val="single" w:sz="4" w:space="0" w:color="auto"/>
        <w:bottom w:val="single" w:sz="4" w:space="0" w:color="auto"/>
      </w:pBdr>
      <w:spacing w:before="100" w:beforeAutospacing="1" w:after="100" w:afterAutospacing="1"/>
    </w:pPr>
    <w:rPr>
      <w:rFonts w:eastAsia="Times New Roman"/>
      <w:b/>
      <w:bCs/>
    </w:rPr>
  </w:style>
  <w:style w:type="paragraph" w:customStyle="1" w:styleId="xl264">
    <w:name w:val="xl264"/>
    <w:basedOn w:val="Normal"/>
    <w:rsid w:val="001D47CC"/>
    <w:pPr>
      <w:pBdr>
        <w:top w:val="single" w:sz="4" w:space="0" w:color="auto"/>
        <w:bottom w:val="single" w:sz="4" w:space="0" w:color="auto"/>
      </w:pBdr>
      <w:spacing w:before="100" w:beforeAutospacing="1" w:after="100" w:afterAutospacing="1"/>
      <w:jc w:val="center"/>
    </w:pPr>
    <w:rPr>
      <w:rFonts w:eastAsia="Times New Roman"/>
    </w:rPr>
  </w:style>
  <w:style w:type="paragraph" w:customStyle="1" w:styleId="xl265">
    <w:name w:val="xl265"/>
    <w:basedOn w:val="Normal"/>
    <w:rsid w:val="001D47CC"/>
    <w:pPr>
      <w:pBdr>
        <w:top w:val="single" w:sz="4" w:space="0" w:color="auto"/>
        <w:bottom w:val="single" w:sz="4" w:space="0" w:color="auto"/>
      </w:pBdr>
      <w:spacing w:before="100" w:beforeAutospacing="1" w:after="100" w:afterAutospacing="1"/>
    </w:pPr>
    <w:rPr>
      <w:rFonts w:eastAsia="Times New Roman"/>
      <w:b/>
      <w:bCs/>
    </w:rPr>
  </w:style>
  <w:style w:type="paragraph" w:customStyle="1" w:styleId="xl266">
    <w:name w:val="xl266"/>
    <w:basedOn w:val="Normal"/>
    <w:rsid w:val="001D47CC"/>
    <w:pPr>
      <w:pBdr>
        <w:top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267">
    <w:name w:val="xl267"/>
    <w:basedOn w:val="Normal"/>
    <w:rsid w:val="001D47C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rPr>
  </w:style>
  <w:style w:type="paragraph" w:customStyle="1" w:styleId="xl268">
    <w:name w:val="xl268"/>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269">
    <w:name w:val="xl269"/>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70">
    <w:name w:val="xl270"/>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71">
    <w:name w:val="xl271"/>
    <w:basedOn w:val="Normal"/>
    <w:rsid w:val="001D47CC"/>
    <w:pPr>
      <w:spacing w:before="100" w:beforeAutospacing="1" w:after="100" w:afterAutospacing="1"/>
    </w:pPr>
    <w:rPr>
      <w:rFonts w:eastAsia="Times New Roman"/>
    </w:rPr>
  </w:style>
  <w:style w:type="paragraph" w:customStyle="1" w:styleId="xl272">
    <w:name w:val="xl272"/>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73">
    <w:name w:val="xl273"/>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74">
    <w:name w:val="xl274"/>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75">
    <w:name w:val="xl275"/>
    <w:basedOn w:val="Normal"/>
    <w:rsid w:val="001D47CC"/>
    <w:pPr>
      <w:pBdr>
        <w:top w:val="single" w:sz="4" w:space="0" w:color="000000"/>
      </w:pBdr>
      <w:spacing w:before="100" w:beforeAutospacing="1" w:after="100" w:afterAutospacing="1"/>
    </w:pPr>
    <w:rPr>
      <w:rFonts w:eastAsia="Times New Roman"/>
      <w:sz w:val="26"/>
      <w:szCs w:val="26"/>
    </w:rPr>
  </w:style>
  <w:style w:type="paragraph" w:customStyle="1" w:styleId="xl276">
    <w:name w:val="xl276"/>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77">
    <w:name w:val="xl277"/>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278">
    <w:name w:val="xl278"/>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79">
    <w:name w:val="xl279"/>
    <w:basedOn w:val="Normal"/>
    <w:rsid w:val="001D47CC"/>
    <w:pPr>
      <w:spacing w:before="100" w:beforeAutospacing="1" w:after="100" w:afterAutospacing="1"/>
      <w:jc w:val="center"/>
    </w:pPr>
    <w:rPr>
      <w:rFonts w:eastAsia="Times New Roman"/>
    </w:rPr>
  </w:style>
  <w:style w:type="paragraph" w:customStyle="1" w:styleId="xl280">
    <w:name w:val="xl280"/>
    <w:basedOn w:val="Normal"/>
    <w:rsid w:val="001D47CC"/>
    <w:pPr>
      <w:pBdr>
        <w:left w:val="single" w:sz="4" w:space="0" w:color="auto"/>
      </w:pBdr>
      <w:spacing w:before="100" w:beforeAutospacing="1" w:after="100" w:afterAutospacing="1"/>
      <w:jc w:val="center"/>
    </w:pPr>
    <w:rPr>
      <w:rFonts w:eastAsia="Times New Roman"/>
    </w:rPr>
  </w:style>
  <w:style w:type="paragraph" w:customStyle="1" w:styleId="xl281">
    <w:name w:val="xl281"/>
    <w:basedOn w:val="Normal"/>
    <w:rsid w:val="001D47CC"/>
    <w:pPr>
      <w:spacing w:before="100" w:beforeAutospacing="1" w:after="100" w:afterAutospacing="1"/>
      <w:jc w:val="both"/>
    </w:pPr>
    <w:rPr>
      <w:rFonts w:eastAsia="Times New Roman"/>
    </w:rPr>
  </w:style>
  <w:style w:type="paragraph" w:customStyle="1" w:styleId="xl282">
    <w:name w:val="xl282"/>
    <w:basedOn w:val="Normal"/>
    <w:rsid w:val="001D47CC"/>
    <w:pPr>
      <w:spacing w:before="100" w:beforeAutospacing="1" w:after="100" w:afterAutospacing="1"/>
      <w:jc w:val="center"/>
    </w:pPr>
    <w:rPr>
      <w:rFonts w:eastAsia="Times New Roman"/>
    </w:rPr>
  </w:style>
  <w:style w:type="paragraph" w:customStyle="1" w:styleId="xl283">
    <w:name w:val="xl283"/>
    <w:basedOn w:val="Normal"/>
    <w:rsid w:val="001D47CC"/>
    <w:pPr>
      <w:pBdr>
        <w:right w:val="single" w:sz="4" w:space="0" w:color="auto"/>
      </w:pBdr>
      <w:spacing w:before="100" w:beforeAutospacing="1" w:after="100" w:afterAutospacing="1"/>
      <w:jc w:val="center"/>
    </w:pPr>
    <w:rPr>
      <w:rFonts w:eastAsia="Times New Roman"/>
    </w:rPr>
  </w:style>
  <w:style w:type="paragraph" w:customStyle="1" w:styleId="xl284">
    <w:name w:val="xl284"/>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285">
    <w:name w:val="xl285"/>
    <w:basedOn w:val="Normal"/>
    <w:rsid w:val="001D47CC"/>
    <w:pPr>
      <w:pBdr>
        <w:top w:val="single" w:sz="4" w:space="0" w:color="auto"/>
        <w:left w:val="single" w:sz="4" w:space="0" w:color="auto"/>
        <w:right w:val="single" w:sz="4" w:space="0" w:color="auto"/>
      </w:pBdr>
      <w:spacing w:before="100" w:beforeAutospacing="1" w:after="100" w:afterAutospacing="1"/>
      <w:jc w:val="center"/>
    </w:pPr>
    <w:rPr>
      <w:rFonts w:eastAsia="Times New Roman"/>
      <w:b/>
      <w:bCs/>
    </w:rPr>
  </w:style>
  <w:style w:type="paragraph" w:customStyle="1" w:styleId="xl286">
    <w:name w:val="xl286"/>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287">
    <w:name w:val="xl287"/>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288">
    <w:name w:val="xl288"/>
    <w:basedOn w:val="Normal"/>
    <w:rsid w:val="001D47CC"/>
    <w:pPr>
      <w:pBdr>
        <w:top w:val="single" w:sz="4" w:space="0" w:color="auto"/>
        <w:left w:val="single" w:sz="4" w:space="0" w:color="000000"/>
        <w:bottom w:val="single" w:sz="4" w:space="0" w:color="auto"/>
        <w:right w:val="single" w:sz="4" w:space="0" w:color="000000"/>
      </w:pBdr>
      <w:spacing w:before="100" w:beforeAutospacing="1" w:after="100" w:afterAutospacing="1"/>
    </w:pPr>
    <w:rPr>
      <w:rFonts w:eastAsia="Times New Roman"/>
    </w:rPr>
  </w:style>
  <w:style w:type="paragraph" w:customStyle="1" w:styleId="xl289">
    <w:name w:val="xl289"/>
    <w:basedOn w:val="Normal"/>
    <w:rsid w:val="001D47CC"/>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rFonts w:eastAsia="Times New Roman"/>
    </w:rPr>
  </w:style>
  <w:style w:type="paragraph" w:customStyle="1" w:styleId="xl290">
    <w:name w:val="xl290"/>
    <w:basedOn w:val="Normal"/>
    <w:rsid w:val="001D47CC"/>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rFonts w:eastAsia="Times New Roman"/>
    </w:rPr>
  </w:style>
  <w:style w:type="paragraph" w:customStyle="1" w:styleId="xl291">
    <w:name w:val="xl291"/>
    <w:basedOn w:val="Normal"/>
    <w:rsid w:val="001D47CC"/>
    <w:pPr>
      <w:pBdr>
        <w:top w:val="single" w:sz="4" w:space="0" w:color="auto"/>
        <w:bottom w:val="single" w:sz="4" w:space="0" w:color="auto"/>
      </w:pBdr>
      <w:spacing w:before="100" w:beforeAutospacing="1" w:after="100" w:afterAutospacing="1"/>
      <w:jc w:val="center"/>
    </w:pPr>
    <w:rPr>
      <w:rFonts w:eastAsia="Times New Roman"/>
    </w:rPr>
  </w:style>
  <w:style w:type="paragraph" w:customStyle="1" w:styleId="xl292">
    <w:name w:val="xl292"/>
    <w:basedOn w:val="Normal"/>
    <w:rsid w:val="001D47CC"/>
    <w:pPr>
      <w:pBdr>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293">
    <w:name w:val="xl293"/>
    <w:basedOn w:val="Normal"/>
    <w:rsid w:val="001D47CC"/>
    <w:pPr>
      <w:pBdr>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94">
    <w:name w:val="xl294"/>
    <w:basedOn w:val="Normal"/>
    <w:rsid w:val="001D47CC"/>
    <w:pPr>
      <w:pBdr>
        <w:top w:val="single" w:sz="4" w:space="0" w:color="auto"/>
        <w:left w:val="single" w:sz="4" w:space="0" w:color="auto"/>
        <w:bottom w:val="single" w:sz="4" w:space="0" w:color="auto"/>
      </w:pBdr>
      <w:spacing w:before="100" w:beforeAutospacing="1" w:after="100" w:afterAutospacing="1"/>
      <w:jc w:val="center"/>
    </w:pPr>
    <w:rPr>
      <w:rFonts w:eastAsia="Times New Roman"/>
      <w:color w:val="000000"/>
    </w:rPr>
  </w:style>
  <w:style w:type="paragraph" w:customStyle="1" w:styleId="xl295">
    <w:name w:val="xl295"/>
    <w:basedOn w:val="Normal"/>
    <w:rsid w:val="001D47CC"/>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eastAsia="Times New Roman"/>
    </w:rPr>
  </w:style>
  <w:style w:type="paragraph" w:customStyle="1" w:styleId="xl296">
    <w:name w:val="xl296"/>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97">
    <w:name w:val="xl297"/>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98">
    <w:name w:val="xl298"/>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99">
    <w:name w:val="xl299"/>
    <w:basedOn w:val="Normal"/>
    <w:rsid w:val="001D47CC"/>
    <w:pPr>
      <w:spacing w:before="100" w:beforeAutospacing="1" w:after="100" w:afterAutospacing="1"/>
    </w:pPr>
    <w:rPr>
      <w:rFonts w:eastAsia="Times New Roman"/>
    </w:rPr>
  </w:style>
  <w:style w:type="paragraph" w:customStyle="1" w:styleId="xl300">
    <w:name w:val="xl300"/>
    <w:basedOn w:val="Normal"/>
    <w:rsid w:val="001D47CC"/>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eastAsia="Times New Roman"/>
    </w:rPr>
  </w:style>
  <w:style w:type="paragraph" w:customStyle="1" w:styleId="xl301">
    <w:name w:val="xl301"/>
    <w:basedOn w:val="Normal"/>
    <w:rsid w:val="001D47CC"/>
    <w:pPr>
      <w:pBdr>
        <w:top w:val="single" w:sz="4" w:space="0" w:color="auto"/>
        <w:left w:val="single" w:sz="4" w:space="0" w:color="000000"/>
        <w:bottom w:val="single" w:sz="4" w:space="0" w:color="000000"/>
        <w:right w:val="single" w:sz="4" w:space="0" w:color="000000"/>
      </w:pBdr>
      <w:spacing w:before="100" w:beforeAutospacing="1" w:after="100" w:afterAutospacing="1"/>
    </w:pPr>
    <w:rPr>
      <w:rFonts w:eastAsia="Times New Roman"/>
    </w:rPr>
  </w:style>
  <w:style w:type="paragraph" w:customStyle="1" w:styleId="xl302">
    <w:name w:val="xl302"/>
    <w:basedOn w:val="Normal"/>
    <w:rsid w:val="001D47CC"/>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eastAsia="Times New Roman"/>
    </w:rPr>
  </w:style>
  <w:style w:type="paragraph" w:customStyle="1" w:styleId="xl303">
    <w:name w:val="xl303"/>
    <w:basedOn w:val="Normal"/>
    <w:rsid w:val="001D47CC"/>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eastAsia="Times New Roman"/>
    </w:rPr>
  </w:style>
  <w:style w:type="paragraph" w:customStyle="1" w:styleId="xl304">
    <w:name w:val="xl304"/>
    <w:basedOn w:val="Normal"/>
    <w:rsid w:val="001D47C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rPr>
  </w:style>
  <w:style w:type="paragraph" w:customStyle="1" w:styleId="xl305">
    <w:name w:val="xl305"/>
    <w:basedOn w:val="Normal"/>
    <w:rsid w:val="001D47CC"/>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eastAsia="Times New Roman"/>
    </w:rPr>
  </w:style>
  <w:style w:type="paragraph" w:customStyle="1" w:styleId="xl306">
    <w:name w:val="xl306"/>
    <w:basedOn w:val="Normal"/>
    <w:rsid w:val="001D47C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rPr>
  </w:style>
  <w:style w:type="paragraph" w:customStyle="1" w:styleId="xl307">
    <w:name w:val="xl307"/>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308">
    <w:name w:val="xl308"/>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309">
    <w:name w:val="xl309"/>
    <w:basedOn w:val="Normal"/>
    <w:rsid w:val="001D47CC"/>
    <w:pPr>
      <w:pBdr>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310">
    <w:name w:val="xl310"/>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311">
    <w:name w:val="xl311"/>
    <w:basedOn w:val="Normal"/>
    <w:rsid w:val="001D47CC"/>
    <w:pPr>
      <w:pBdr>
        <w:top w:val="single" w:sz="4" w:space="0" w:color="auto"/>
        <w:left w:val="single" w:sz="4" w:space="0" w:color="auto"/>
        <w:bottom w:val="single" w:sz="4" w:space="0" w:color="000000"/>
        <w:right w:val="single" w:sz="4" w:space="0" w:color="auto"/>
      </w:pBdr>
      <w:spacing w:before="100" w:beforeAutospacing="1" w:after="100" w:afterAutospacing="1"/>
    </w:pPr>
    <w:rPr>
      <w:rFonts w:eastAsia="Times New Roman"/>
    </w:rPr>
  </w:style>
  <w:style w:type="paragraph" w:customStyle="1" w:styleId="xl312">
    <w:name w:val="xl312"/>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b/>
      <w:bCs/>
    </w:rPr>
  </w:style>
  <w:style w:type="paragraph" w:customStyle="1" w:styleId="xl313">
    <w:name w:val="xl313"/>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b/>
      <w:bCs/>
    </w:rPr>
  </w:style>
  <w:style w:type="paragraph" w:customStyle="1" w:styleId="xl314">
    <w:name w:val="xl314"/>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315">
    <w:name w:val="xl315"/>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316">
    <w:name w:val="xl316"/>
    <w:basedOn w:val="Normal"/>
    <w:rsid w:val="001D47CC"/>
    <w:pPr>
      <w:pBdr>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317">
    <w:name w:val="xl317"/>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318">
    <w:name w:val="xl318"/>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319">
    <w:name w:val="xl319"/>
    <w:basedOn w:val="Normal"/>
    <w:rsid w:val="001D47CC"/>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eastAsia="Times New Roman"/>
    </w:rPr>
  </w:style>
  <w:style w:type="paragraph" w:customStyle="1" w:styleId="xl320">
    <w:name w:val="xl320"/>
    <w:basedOn w:val="Normal"/>
    <w:rsid w:val="001D47C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rPr>
  </w:style>
  <w:style w:type="paragraph" w:customStyle="1" w:styleId="xl321">
    <w:name w:val="xl321"/>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322">
    <w:name w:val="xl322"/>
    <w:basedOn w:val="Normal"/>
    <w:rsid w:val="001D47CC"/>
    <w:pPr>
      <w:pBdr>
        <w:left w:val="single" w:sz="4" w:space="0" w:color="auto"/>
        <w:bottom w:val="single" w:sz="4" w:space="0" w:color="auto"/>
      </w:pBdr>
      <w:spacing w:before="100" w:beforeAutospacing="1" w:after="100" w:afterAutospacing="1"/>
      <w:jc w:val="center"/>
    </w:pPr>
    <w:rPr>
      <w:rFonts w:eastAsia="Times New Roman"/>
    </w:rPr>
  </w:style>
  <w:style w:type="paragraph" w:customStyle="1" w:styleId="xl323">
    <w:name w:val="xl323"/>
    <w:basedOn w:val="Normal"/>
    <w:rsid w:val="001D47CC"/>
    <w:pPr>
      <w:pBdr>
        <w:bottom w:val="single" w:sz="4" w:space="0" w:color="auto"/>
        <w:right w:val="single" w:sz="4" w:space="0" w:color="auto"/>
      </w:pBdr>
      <w:spacing w:before="100" w:beforeAutospacing="1" w:after="100" w:afterAutospacing="1"/>
      <w:jc w:val="center"/>
    </w:pPr>
    <w:rPr>
      <w:rFonts w:eastAsia="Times New Roman"/>
    </w:rPr>
  </w:style>
  <w:style w:type="paragraph" w:customStyle="1" w:styleId="xl324">
    <w:name w:val="xl324"/>
    <w:basedOn w:val="Normal"/>
    <w:rsid w:val="001D47CC"/>
    <w:pPr>
      <w:pBdr>
        <w:top w:val="single" w:sz="4" w:space="0" w:color="auto"/>
        <w:left w:val="single" w:sz="4" w:space="0" w:color="auto"/>
        <w:bottom w:val="single" w:sz="4" w:space="0" w:color="auto"/>
      </w:pBdr>
      <w:spacing w:before="100" w:beforeAutospacing="1" w:after="100" w:afterAutospacing="1"/>
      <w:jc w:val="center"/>
    </w:pPr>
    <w:rPr>
      <w:rFonts w:eastAsia="Times New Roman"/>
    </w:rPr>
  </w:style>
  <w:style w:type="paragraph" w:customStyle="1" w:styleId="xl325">
    <w:name w:val="xl325"/>
    <w:basedOn w:val="Normal"/>
    <w:rsid w:val="001D47CC"/>
    <w:pPr>
      <w:pBdr>
        <w:top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326">
    <w:name w:val="xl326"/>
    <w:basedOn w:val="Normal"/>
    <w:rsid w:val="001D47CC"/>
    <w:pPr>
      <w:pBdr>
        <w:top w:val="single" w:sz="4" w:space="0" w:color="auto"/>
        <w:left w:val="single" w:sz="4" w:space="0" w:color="auto"/>
      </w:pBdr>
      <w:spacing w:before="100" w:beforeAutospacing="1" w:after="100" w:afterAutospacing="1"/>
    </w:pPr>
    <w:rPr>
      <w:rFonts w:eastAsia="Times New Roman"/>
      <w:b/>
      <w:bCs/>
    </w:rPr>
  </w:style>
  <w:style w:type="paragraph" w:customStyle="1" w:styleId="xl327">
    <w:name w:val="xl327"/>
    <w:basedOn w:val="Normal"/>
    <w:rsid w:val="001D47CC"/>
    <w:pPr>
      <w:pBdr>
        <w:top w:val="single" w:sz="4" w:space="0" w:color="auto"/>
      </w:pBdr>
      <w:spacing w:before="100" w:beforeAutospacing="1" w:after="100" w:afterAutospacing="1"/>
    </w:pPr>
    <w:rPr>
      <w:rFonts w:eastAsia="Times New Roman"/>
      <w:b/>
      <w:bCs/>
    </w:rPr>
  </w:style>
  <w:style w:type="paragraph" w:customStyle="1" w:styleId="xl328">
    <w:name w:val="xl328"/>
    <w:basedOn w:val="Normal"/>
    <w:rsid w:val="001D47CC"/>
    <w:pPr>
      <w:pBdr>
        <w:top w:val="single" w:sz="4" w:space="0" w:color="auto"/>
        <w:right w:val="single" w:sz="4" w:space="0" w:color="auto"/>
      </w:pBdr>
      <w:spacing w:before="100" w:beforeAutospacing="1" w:after="100" w:afterAutospacing="1"/>
    </w:pPr>
    <w:rPr>
      <w:rFonts w:eastAsia="Times New Roman"/>
      <w:b/>
      <w:bCs/>
    </w:rPr>
  </w:style>
  <w:style w:type="paragraph" w:customStyle="1" w:styleId="xl329">
    <w:name w:val="xl329"/>
    <w:basedOn w:val="Normal"/>
    <w:rsid w:val="001D47CC"/>
    <w:pPr>
      <w:pBdr>
        <w:top w:val="single" w:sz="4" w:space="0" w:color="auto"/>
        <w:left w:val="single" w:sz="4" w:space="0" w:color="auto"/>
        <w:bottom w:val="single" w:sz="4" w:space="0" w:color="auto"/>
      </w:pBdr>
      <w:spacing w:before="100" w:beforeAutospacing="1" w:after="100" w:afterAutospacing="1"/>
    </w:pPr>
    <w:rPr>
      <w:rFonts w:eastAsia="Times New Roman"/>
      <w:b/>
      <w:bCs/>
    </w:rPr>
  </w:style>
  <w:style w:type="paragraph" w:customStyle="1" w:styleId="xl330">
    <w:name w:val="xl330"/>
    <w:basedOn w:val="Normal"/>
    <w:rsid w:val="001D47CC"/>
    <w:pPr>
      <w:pBdr>
        <w:top w:val="single" w:sz="4" w:space="0" w:color="auto"/>
        <w:bottom w:val="single" w:sz="4" w:space="0" w:color="auto"/>
      </w:pBdr>
      <w:spacing w:before="100" w:beforeAutospacing="1" w:after="100" w:afterAutospacing="1"/>
    </w:pPr>
    <w:rPr>
      <w:rFonts w:eastAsia="Times New Roman"/>
      <w:b/>
      <w:bCs/>
    </w:rPr>
  </w:style>
  <w:style w:type="paragraph" w:customStyle="1" w:styleId="xl331">
    <w:name w:val="xl331"/>
    <w:basedOn w:val="Normal"/>
    <w:rsid w:val="001D47CC"/>
    <w:pPr>
      <w:pBdr>
        <w:top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32">
    <w:name w:val="xl332"/>
    <w:basedOn w:val="Normal"/>
    <w:rsid w:val="001D47CC"/>
    <w:pPr>
      <w:pBdr>
        <w:top w:val="single" w:sz="4" w:space="0" w:color="auto"/>
        <w:left w:val="single" w:sz="4" w:space="0" w:color="auto"/>
        <w:bottom w:val="single" w:sz="4" w:space="0" w:color="auto"/>
      </w:pBdr>
      <w:spacing w:before="100" w:beforeAutospacing="1" w:after="100" w:afterAutospacing="1"/>
      <w:jc w:val="center"/>
    </w:pPr>
    <w:rPr>
      <w:rFonts w:eastAsia="Times New Roman"/>
    </w:rPr>
  </w:style>
  <w:style w:type="paragraph" w:customStyle="1" w:styleId="xl333">
    <w:name w:val="xl333"/>
    <w:basedOn w:val="Normal"/>
    <w:rsid w:val="001D47CC"/>
    <w:pPr>
      <w:pBdr>
        <w:top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334">
    <w:name w:val="xl334"/>
    <w:basedOn w:val="Normal"/>
    <w:rsid w:val="001D47CC"/>
    <w:pPr>
      <w:pBdr>
        <w:top w:val="single" w:sz="4" w:space="0" w:color="auto"/>
        <w:left w:val="single" w:sz="4" w:space="0" w:color="auto"/>
        <w:bottom w:val="single" w:sz="4" w:space="0" w:color="auto"/>
      </w:pBdr>
      <w:spacing w:before="100" w:beforeAutospacing="1" w:after="100" w:afterAutospacing="1"/>
      <w:jc w:val="center"/>
    </w:pPr>
    <w:rPr>
      <w:rFonts w:eastAsia="Times New Roman"/>
    </w:rPr>
  </w:style>
  <w:style w:type="paragraph" w:customStyle="1" w:styleId="xl335">
    <w:name w:val="xl335"/>
    <w:basedOn w:val="Normal"/>
    <w:rsid w:val="001D47CC"/>
    <w:pPr>
      <w:pBdr>
        <w:top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336">
    <w:name w:val="xl336"/>
    <w:basedOn w:val="Normal"/>
    <w:rsid w:val="001D47CC"/>
    <w:pPr>
      <w:pBdr>
        <w:top w:val="single" w:sz="4" w:space="0" w:color="auto"/>
        <w:left w:val="single" w:sz="4" w:space="0" w:color="auto"/>
        <w:bottom w:val="single" w:sz="4" w:space="0" w:color="auto"/>
      </w:pBdr>
      <w:spacing w:before="100" w:beforeAutospacing="1" w:after="100" w:afterAutospacing="1"/>
      <w:jc w:val="center"/>
    </w:pPr>
    <w:rPr>
      <w:rFonts w:eastAsia="Times New Roman"/>
      <w:color w:val="000000"/>
    </w:rPr>
  </w:style>
  <w:style w:type="paragraph" w:customStyle="1" w:styleId="xl337">
    <w:name w:val="xl337"/>
    <w:basedOn w:val="Normal"/>
    <w:rsid w:val="001D47CC"/>
    <w:pPr>
      <w:pBdr>
        <w:top w:val="single" w:sz="4" w:space="0" w:color="auto"/>
        <w:bottom w:val="single" w:sz="4" w:space="0" w:color="auto"/>
        <w:right w:val="single" w:sz="4" w:space="0" w:color="auto"/>
      </w:pBdr>
      <w:spacing w:before="100" w:beforeAutospacing="1" w:after="100" w:afterAutospacing="1"/>
      <w:jc w:val="center"/>
    </w:pPr>
    <w:rPr>
      <w:rFonts w:eastAsia="Times New Roman"/>
      <w:color w:val="000000"/>
    </w:rPr>
  </w:style>
  <w:style w:type="paragraph" w:customStyle="1" w:styleId="xl338">
    <w:name w:val="xl338"/>
    <w:basedOn w:val="Normal"/>
    <w:rsid w:val="001D47CC"/>
    <w:pPr>
      <w:pBdr>
        <w:top w:val="single" w:sz="4" w:space="0" w:color="auto"/>
        <w:left w:val="single" w:sz="4" w:space="0" w:color="auto"/>
        <w:bottom w:val="single" w:sz="4" w:space="0" w:color="auto"/>
      </w:pBdr>
      <w:spacing w:before="100" w:beforeAutospacing="1" w:after="100" w:afterAutospacing="1"/>
      <w:jc w:val="center"/>
    </w:pPr>
    <w:rPr>
      <w:rFonts w:eastAsia="Times New Roman"/>
      <w:color w:val="000000"/>
    </w:rPr>
  </w:style>
  <w:style w:type="paragraph" w:customStyle="1" w:styleId="xl339">
    <w:name w:val="xl339"/>
    <w:basedOn w:val="Normal"/>
    <w:rsid w:val="001D47CC"/>
    <w:pPr>
      <w:pBdr>
        <w:top w:val="single" w:sz="4" w:space="0" w:color="auto"/>
        <w:bottom w:val="single" w:sz="4" w:space="0" w:color="auto"/>
        <w:right w:val="single" w:sz="4" w:space="0" w:color="auto"/>
      </w:pBdr>
      <w:spacing w:before="100" w:beforeAutospacing="1" w:after="100" w:afterAutospacing="1"/>
      <w:jc w:val="center"/>
    </w:pPr>
    <w:rPr>
      <w:rFonts w:eastAsia="Times New Roman"/>
      <w:color w:val="000000"/>
    </w:rPr>
  </w:style>
  <w:style w:type="paragraph" w:customStyle="1" w:styleId="xl340">
    <w:name w:val="xl340"/>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341">
    <w:name w:val="xl341"/>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342">
    <w:name w:val="xl342"/>
    <w:basedOn w:val="Normal"/>
    <w:rsid w:val="001D47CC"/>
    <w:pPr>
      <w:pBdr>
        <w:top w:val="single" w:sz="4" w:space="0" w:color="auto"/>
        <w:left w:val="single" w:sz="4" w:space="0" w:color="auto"/>
        <w:bottom w:val="single" w:sz="4" w:space="0" w:color="auto"/>
      </w:pBdr>
      <w:spacing w:before="100" w:beforeAutospacing="1" w:after="100" w:afterAutospacing="1"/>
      <w:jc w:val="center"/>
    </w:pPr>
    <w:rPr>
      <w:rFonts w:eastAsia="Times New Roman"/>
    </w:rPr>
  </w:style>
  <w:style w:type="paragraph" w:customStyle="1" w:styleId="xl343">
    <w:name w:val="xl343"/>
    <w:basedOn w:val="Normal"/>
    <w:rsid w:val="001D47CC"/>
    <w:pPr>
      <w:pBdr>
        <w:top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344">
    <w:name w:val="xl344"/>
    <w:basedOn w:val="Normal"/>
    <w:rsid w:val="001D47CC"/>
    <w:pPr>
      <w:pBdr>
        <w:top w:val="single" w:sz="4" w:space="0" w:color="auto"/>
        <w:left w:val="single" w:sz="4" w:space="0" w:color="auto"/>
        <w:bottom w:val="single" w:sz="4" w:space="0" w:color="auto"/>
      </w:pBdr>
      <w:spacing w:before="100" w:beforeAutospacing="1" w:after="100" w:afterAutospacing="1"/>
      <w:jc w:val="center"/>
    </w:pPr>
    <w:rPr>
      <w:rFonts w:eastAsia="Times New Roman"/>
    </w:rPr>
  </w:style>
  <w:style w:type="paragraph" w:customStyle="1" w:styleId="xl345">
    <w:name w:val="xl345"/>
    <w:basedOn w:val="Normal"/>
    <w:rsid w:val="001D47CC"/>
    <w:pPr>
      <w:pBdr>
        <w:top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346">
    <w:name w:val="xl346"/>
    <w:basedOn w:val="Normal"/>
    <w:rsid w:val="001D47CC"/>
    <w:pPr>
      <w:pBdr>
        <w:top w:val="single" w:sz="4" w:space="0" w:color="auto"/>
        <w:left w:val="single" w:sz="4" w:space="0" w:color="auto"/>
        <w:bottom w:val="single" w:sz="4" w:space="0" w:color="auto"/>
      </w:pBdr>
      <w:spacing w:before="100" w:beforeAutospacing="1" w:after="100" w:afterAutospacing="1"/>
      <w:jc w:val="center"/>
    </w:pPr>
    <w:rPr>
      <w:rFonts w:eastAsia="Times New Roman"/>
    </w:rPr>
  </w:style>
  <w:style w:type="paragraph" w:customStyle="1" w:styleId="xl347">
    <w:name w:val="xl347"/>
    <w:basedOn w:val="Normal"/>
    <w:rsid w:val="001D47CC"/>
    <w:pPr>
      <w:pBdr>
        <w:top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348">
    <w:name w:val="xl348"/>
    <w:basedOn w:val="Normal"/>
    <w:rsid w:val="001D47CC"/>
    <w:pPr>
      <w:pBdr>
        <w:top w:val="single" w:sz="4" w:space="0" w:color="auto"/>
        <w:left w:val="single" w:sz="4" w:space="0" w:color="auto"/>
        <w:bottom w:val="single" w:sz="4" w:space="0" w:color="auto"/>
      </w:pBdr>
      <w:spacing w:before="100" w:beforeAutospacing="1" w:after="100" w:afterAutospacing="1"/>
      <w:jc w:val="center"/>
    </w:pPr>
    <w:rPr>
      <w:rFonts w:eastAsia="Times New Roman"/>
    </w:rPr>
  </w:style>
  <w:style w:type="paragraph" w:customStyle="1" w:styleId="xl349">
    <w:name w:val="xl349"/>
    <w:basedOn w:val="Normal"/>
    <w:rsid w:val="001D47CC"/>
    <w:pPr>
      <w:pBdr>
        <w:top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350">
    <w:name w:val="xl350"/>
    <w:basedOn w:val="Normal"/>
    <w:rsid w:val="001D47CC"/>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eastAsia="Times New Roman"/>
    </w:rPr>
  </w:style>
  <w:style w:type="paragraph" w:customStyle="1" w:styleId="xl351">
    <w:name w:val="xl351"/>
    <w:basedOn w:val="Normal"/>
    <w:rsid w:val="001D47C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rPr>
  </w:style>
  <w:style w:type="paragraph" w:customStyle="1" w:styleId="xl352">
    <w:name w:val="xl352"/>
    <w:basedOn w:val="Normal"/>
    <w:rsid w:val="001D47CC"/>
    <w:pPr>
      <w:pBdr>
        <w:right w:val="single" w:sz="4" w:space="0" w:color="auto"/>
      </w:pBdr>
      <w:spacing w:before="100" w:beforeAutospacing="1" w:after="100" w:afterAutospacing="1"/>
    </w:pPr>
    <w:rPr>
      <w:rFonts w:eastAsia="Times New Roman"/>
      <w:b/>
      <w:bCs/>
    </w:rPr>
  </w:style>
  <w:style w:type="paragraph" w:customStyle="1" w:styleId="xl353">
    <w:name w:val="xl353"/>
    <w:basedOn w:val="Normal"/>
    <w:rsid w:val="001D47CC"/>
    <w:pPr>
      <w:pBdr>
        <w:left w:val="single" w:sz="4" w:space="0" w:color="auto"/>
        <w:right w:val="single" w:sz="4" w:space="0" w:color="auto"/>
      </w:pBdr>
      <w:spacing w:before="100" w:beforeAutospacing="1" w:after="100" w:afterAutospacing="1"/>
    </w:pPr>
    <w:rPr>
      <w:rFonts w:eastAsia="Times New Roman"/>
      <w:b/>
      <w:bCs/>
    </w:rPr>
  </w:style>
  <w:style w:type="paragraph" w:customStyle="1" w:styleId="xl354">
    <w:name w:val="xl354"/>
    <w:basedOn w:val="Normal"/>
    <w:rsid w:val="001D47CC"/>
    <w:pPr>
      <w:pBdr>
        <w:top w:val="single" w:sz="4" w:space="0" w:color="auto"/>
        <w:left w:val="single" w:sz="4" w:space="0" w:color="auto"/>
        <w:right w:val="single" w:sz="4" w:space="0" w:color="auto"/>
      </w:pBdr>
      <w:spacing w:before="100" w:beforeAutospacing="1" w:after="100" w:afterAutospacing="1"/>
      <w:jc w:val="both"/>
    </w:pPr>
    <w:rPr>
      <w:rFonts w:eastAsia="Times New Roman"/>
      <w:b/>
      <w:bCs/>
    </w:rPr>
  </w:style>
  <w:style w:type="paragraph" w:customStyle="1" w:styleId="xl355">
    <w:name w:val="xl355"/>
    <w:basedOn w:val="Normal"/>
    <w:rsid w:val="001D47CC"/>
    <w:pPr>
      <w:pBdr>
        <w:left w:val="single" w:sz="4" w:space="0" w:color="auto"/>
        <w:bottom w:val="single" w:sz="4" w:space="0" w:color="auto"/>
        <w:right w:val="single" w:sz="4" w:space="0" w:color="auto"/>
      </w:pBdr>
      <w:spacing w:before="100" w:beforeAutospacing="1" w:after="100" w:afterAutospacing="1"/>
      <w:jc w:val="both"/>
    </w:pPr>
    <w:rPr>
      <w:rFonts w:eastAsia="Times New Roman"/>
      <w:b/>
      <w:bCs/>
    </w:rPr>
  </w:style>
  <w:style w:type="paragraph" w:customStyle="1" w:styleId="xl356">
    <w:name w:val="xl356"/>
    <w:basedOn w:val="Normal"/>
    <w:rsid w:val="001D47CC"/>
    <w:pPr>
      <w:pBdr>
        <w:top w:val="single" w:sz="4" w:space="0" w:color="auto"/>
        <w:left w:val="single" w:sz="4" w:space="0" w:color="auto"/>
        <w:right w:val="single" w:sz="4" w:space="0" w:color="auto"/>
      </w:pBdr>
      <w:spacing w:before="100" w:beforeAutospacing="1" w:after="100" w:afterAutospacing="1"/>
      <w:jc w:val="center"/>
    </w:pPr>
    <w:rPr>
      <w:rFonts w:eastAsia="Times New Roman"/>
      <w:b/>
      <w:bCs/>
    </w:rPr>
  </w:style>
  <w:style w:type="paragraph" w:customStyle="1" w:styleId="xl357">
    <w:name w:val="xl357"/>
    <w:basedOn w:val="Normal"/>
    <w:rsid w:val="001D47CC"/>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358">
    <w:name w:val="xl358"/>
    <w:basedOn w:val="Normal"/>
    <w:rsid w:val="001D47CC"/>
    <w:pPr>
      <w:pBdr>
        <w:top w:val="single" w:sz="4" w:space="0" w:color="auto"/>
        <w:bottom w:val="single" w:sz="4" w:space="0" w:color="auto"/>
      </w:pBdr>
      <w:spacing w:before="100" w:beforeAutospacing="1" w:after="100" w:afterAutospacing="1"/>
    </w:pPr>
    <w:rPr>
      <w:rFonts w:eastAsia="Times New Roman"/>
      <w:b/>
      <w:bCs/>
    </w:rPr>
  </w:style>
  <w:style w:type="paragraph" w:customStyle="1" w:styleId="xl359">
    <w:name w:val="xl359"/>
    <w:basedOn w:val="Normal"/>
    <w:rsid w:val="001D47CC"/>
    <w:pPr>
      <w:pBdr>
        <w:top w:val="single" w:sz="4" w:space="0" w:color="auto"/>
        <w:left w:val="single" w:sz="4" w:space="0" w:color="auto"/>
        <w:bottom w:val="single" w:sz="4" w:space="0" w:color="auto"/>
      </w:pBdr>
      <w:spacing w:before="100" w:beforeAutospacing="1" w:after="100" w:afterAutospacing="1"/>
      <w:jc w:val="center"/>
    </w:pPr>
    <w:rPr>
      <w:rFonts w:eastAsia="Times New Roman"/>
      <w:b/>
      <w:bCs/>
    </w:rPr>
  </w:style>
  <w:style w:type="paragraph" w:customStyle="1" w:styleId="xl360">
    <w:name w:val="xl360"/>
    <w:basedOn w:val="Normal"/>
    <w:rsid w:val="001D47CC"/>
    <w:pPr>
      <w:pBdr>
        <w:top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361">
    <w:name w:val="xl361"/>
    <w:basedOn w:val="Normal"/>
    <w:rsid w:val="001D47CC"/>
    <w:pPr>
      <w:pBdr>
        <w:top w:val="single" w:sz="4" w:space="0" w:color="auto"/>
        <w:left w:val="single" w:sz="4" w:space="0" w:color="auto"/>
        <w:bottom w:val="single" w:sz="4" w:space="0" w:color="auto"/>
      </w:pBdr>
      <w:spacing w:before="100" w:beforeAutospacing="1" w:after="100" w:afterAutospacing="1"/>
      <w:jc w:val="center"/>
    </w:pPr>
    <w:rPr>
      <w:rFonts w:eastAsia="Times New Roman"/>
      <w:b/>
      <w:bCs/>
    </w:rPr>
  </w:style>
  <w:style w:type="paragraph" w:customStyle="1" w:styleId="xl362">
    <w:name w:val="xl362"/>
    <w:basedOn w:val="Normal"/>
    <w:rsid w:val="001D47CC"/>
    <w:pPr>
      <w:pBdr>
        <w:top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363">
    <w:name w:val="xl363"/>
    <w:basedOn w:val="Normal"/>
    <w:rsid w:val="001D47CC"/>
    <w:pPr>
      <w:pBdr>
        <w:top w:val="single" w:sz="4" w:space="0" w:color="000000"/>
        <w:right w:val="single" w:sz="4" w:space="0" w:color="auto"/>
      </w:pBdr>
      <w:spacing w:before="100" w:beforeAutospacing="1" w:after="100" w:afterAutospacing="1"/>
    </w:pPr>
    <w:rPr>
      <w:rFonts w:eastAsia="Times New Roman"/>
      <w:b/>
      <w:bCs/>
    </w:rPr>
  </w:style>
  <w:style w:type="paragraph" w:customStyle="1" w:styleId="xl364">
    <w:name w:val="xl364"/>
    <w:basedOn w:val="Normal"/>
    <w:rsid w:val="001D47CC"/>
    <w:pPr>
      <w:pBdr>
        <w:top w:val="single" w:sz="4" w:space="0" w:color="000000"/>
        <w:left w:val="single" w:sz="4" w:space="0" w:color="auto"/>
        <w:right w:val="single" w:sz="4" w:space="0" w:color="auto"/>
      </w:pBdr>
      <w:spacing w:before="100" w:beforeAutospacing="1" w:after="100" w:afterAutospacing="1"/>
    </w:pPr>
    <w:rPr>
      <w:rFonts w:eastAsia="Times New Roman"/>
      <w:b/>
      <w:bCs/>
    </w:rPr>
  </w:style>
  <w:style w:type="paragraph" w:customStyle="1" w:styleId="xl365">
    <w:name w:val="xl365"/>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366">
    <w:name w:val="xl366"/>
    <w:basedOn w:val="Normal"/>
    <w:rsid w:val="001D47CC"/>
    <w:pPr>
      <w:pBdr>
        <w:top w:val="single" w:sz="4" w:space="0" w:color="000000"/>
        <w:left w:val="single" w:sz="4" w:space="0" w:color="000000"/>
      </w:pBdr>
      <w:spacing w:before="100" w:beforeAutospacing="1" w:after="100" w:afterAutospacing="1"/>
    </w:pPr>
    <w:rPr>
      <w:rFonts w:eastAsia="Times New Roman"/>
      <w:b/>
      <w:bCs/>
    </w:rPr>
  </w:style>
  <w:style w:type="paragraph" w:customStyle="1" w:styleId="xl367">
    <w:name w:val="xl367"/>
    <w:basedOn w:val="Normal"/>
    <w:rsid w:val="001D47CC"/>
    <w:pPr>
      <w:pBdr>
        <w:top w:val="single" w:sz="4" w:space="0" w:color="000000"/>
      </w:pBdr>
      <w:spacing w:before="100" w:beforeAutospacing="1" w:after="100" w:afterAutospacing="1"/>
    </w:pPr>
    <w:rPr>
      <w:rFonts w:eastAsia="Times New Roman"/>
      <w:b/>
      <w:bCs/>
    </w:rPr>
  </w:style>
  <w:style w:type="paragraph" w:customStyle="1" w:styleId="xl368">
    <w:name w:val="xl368"/>
    <w:basedOn w:val="Normal"/>
    <w:rsid w:val="001D47CC"/>
    <w:pPr>
      <w:pBdr>
        <w:top w:val="single" w:sz="4" w:space="0" w:color="000000"/>
        <w:right w:val="single" w:sz="4" w:space="0" w:color="000000"/>
      </w:pBdr>
      <w:spacing w:before="100" w:beforeAutospacing="1" w:after="100" w:afterAutospacing="1"/>
    </w:pPr>
    <w:rPr>
      <w:rFonts w:eastAsia="Times New Roman"/>
      <w:b/>
      <w:bCs/>
    </w:rPr>
  </w:style>
  <w:style w:type="paragraph" w:customStyle="1" w:styleId="xl369">
    <w:name w:val="xl369"/>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370">
    <w:name w:val="xl370"/>
    <w:basedOn w:val="Normal"/>
    <w:rsid w:val="001D47CC"/>
    <w:pPr>
      <w:pBdr>
        <w:top w:val="single" w:sz="4" w:space="0" w:color="auto"/>
        <w:left w:val="single" w:sz="4" w:space="0" w:color="auto"/>
      </w:pBdr>
      <w:spacing w:before="100" w:beforeAutospacing="1" w:after="100" w:afterAutospacing="1"/>
    </w:pPr>
    <w:rPr>
      <w:rFonts w:eastAsia="Times New Roman"/>
      <w:b/>
      <w:bCs/>
      <w:sz w:val="26"/>
      <w:szCs w:val="26"/>
    </w:rPr>
  </w:style>
  <w:style w:type="paragraph" w:customStyle="1" w:styleId="xl371">
    <w:name w:val="xl371"/>
    <w:basedOn w:val="Normal"/>
    <w:rsid w:val="001D47CC"/>
    <w:pPr>
      <w:pBdr>
        <w:top w:val="single" w:sz="4" w:space="0" w:color="auto"/>
        <w:right w:val="single" w:sz="4" w:space="0" w:color="auto"/>
      </w:pBdr>
      <w:spacing w:before="100" w:beforeAutospacing="1" w:after="100" w:afterAutospacing="1"/>
    </w:pPr>
    <w:rPr>
      <w:rFonts w:eastAsia="Times New Roman"/>
      <w:b/>
      <w:bCs/>
      <w:sz w:val="26"/>
      <w:szCs w:val="26"/>
    </w:rPr>
  </w:style>
  <w:style w:type="paragraph" w:customStyle="1" w:styleId="xl372">
    <w:name w:val="xl372"/>
    <w:basedOn w:val="Normal"/>
    <w:rsid w:val="001D47CC"/>
    <w:pPr>
      <w:pBdr>
        <w:top w:val="single" w:sz="4" w:space="0" w:color="auto"/>
        <w:left w:val="single" w:sz="4" w:space="0" w:color="auto"/>
        <w:bottom w:val="single" w:sz="4" w:space="0" w:color="auto"/>
      </w:pBdr>
      <w:spacing w:before="100" w:beforeAutospacing="1" w:after="100" w:afterAutospacing="1"/>
      <w:jc w:val="center"/>
    </w:pPr>
    <w:rPr>
      <w:rFonts w:eastAsia="Times New Roman"/>
      <w:color w:val="000000"/>
    </w:rPr>
  </w:style>
  <w:style w:type="paragraph" w:customStyle="1" w:styleId="xl373">
    <w:name w:val="xl373"/>
    <w:basedOn w:val="Normal"/>
    <w:rsid w:val="001D47CC"/>
    <w:pPr>
      <w:pBdr>
        <w:top w:val="single" w:sz="4" w:space="0" w:color="auto"/>
        <w:bottom w:val="single" w:sz="4" w:space="0" w:color="auto"/>
        <w:right w:val="single" w:sz="4" w:space="0" w:color="auto"/>
      </w:pBdr>
      <w:spacing w:before="100" w:beforeAutospacing="1" w:after="100" w:afterAutospacing="1"/>
      <w:jc w:val="center"/>
    </w:pPr>
    <w:rPr>
      <w:rFonts w:eastAsia="Times New Roman"/>
      <w:color w:val="000000"/>
    </w:rPr>
  </w:style>
  <w:style w:type="paragraph" w:customStyle="1" w:styleId="xl374">
    <w:name w:val="xl374"/>
    <w:basedOn w:val="Normal"/>
    <w:rsid w:val="001D47CC"/>
    <w:pPr>
      <w:pBdr>
        <w:top w:val="single" w:sz="4" w:space="0" w:color="auto"/>
        <w:left w:val="single" w:sz="4" w:space="0" w:color="auto"/>
        <w:bottom w:val="single" w:sz="4" w:space="0" w:color="auto"/>
      </w:pBdr>
      <w:spacing w:before="100" w:beforeAutospacing="1" w:after="100" w:afterAutospacing="1"/>
    </w:pPr>
    <w:rPr>
      <w:rFonts w:eastAsia="Times New Roman"/>
      <w:b/>
      <w:bCs/>
      <w:color w:val="000000"/>
      <w:sz w:val="28"/>
      <w:szCs w:val="28"/>
    </w:rPr>
  </w:style>
  <w:style w:type="paragraph" w:customStyle="1" w:styleId="xl375">
    <w:name w:val="xl375"/>
    <w:basedOn w:val="Normal"/>
    <w:rsid w:val="001D47CC"/>
    <w:pPr>
      <w:pBdr>
        <w:top w:val="single" w:sz="4" w:space="0" w:color="auto"/>
        <w:bottom w:val="single" w:sz="4" w:space="0" w:color="auto"/>
      </w:pBdr>
      <w:spacing w:before="100" w:beforeAutospacing="1" w:after="100" w:afterAutospacing="1"/>
    </w:pPr>
    <w:rPr>
      <w:rFonts w:eastAsia="Times New Roman"/>
      <w:b/>
      <w:bCs/>
      <w:color w:val="000000"/>
      <w:sz w:val="28"/>
      <w:szCs w:val="28"/>
    </w:rPr>
  </w:style>
  <w:style w:type="paragraph" w:customStyle="1" w:styleId="xl376">
    <w:name w:val="xl376"/>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377">
    <w:name w:val="xl377"/>
    <w:basedOn w:val="Normal"/>
    <w:rsid w:val="001D47C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78">
    <w:name w:val="xl378"/>
    <w:basedOn w:val="Normal"/>
    <w:rsid w:val="001D47CC"/>
    <w:pPr>
      <w:pBdr>
        <w:left w:val="single" w:sz="4" w:space="0" w:color="auto"/>
        <w:bottom w:val="single" w:sz="4" w:space="0" w:color="auto"/>
      </w:pBdr>
      <w:spacing w:before="100" w:beforeAutospacing="1" w:after="100" w:afterAutospacing="1"/>
      <w:jc w:val="center"/>
    </w:pPr>
    <w:rPr>
      <w:rFonts w:eastAsia="Times New Roman"/>
    </w:rPr>
  </w:style>
  <w:style w:type="paragraph" w:customStyle="1" w:styleId="xl379">
    <w:name w:val="xl379"/>
    <w:basedOn w:val="Normal"/>
    <w:rsid w:val="001D47CC"/>
    <w:pPr>
      <w:pBdr>
        <w:bottom w:val="single" w:sz="4" w:space="0" w:color="auto"/>
        <w:right w:val="single" w:sz="4" w:space="0" w:color="auto"/>
      </w:pBdr>
      <w:spacing w:before="100" w:beforeAutospacing="1" w:after="100" w:afterAutospacing="1"/>
      <w:jc w:val="center"/>
    </w:pPr>
    <w:rPr>
      <w:rFonts w:eastAsia="Times New Roman"/>
    </w:rPr>
  </w:style>
  <w:style w:type="paragraph" w:customStyle="1" w:styleId="xl380">
    <w:name w:val="xl380"/>
    <w:basedOn w:val="Normal"/>
    <w:rsid w:val="001D47CC"/>
    <w:pPr>
      <w:pBdr>
        <w:top w:val="single" w:sz="4" w:space="0" w:color="auto"/>
        <w:left w:val="single" w:sz="4" w:space="0" w:color="auto"/>
        <w:bottom w:val="single" w:sz="4" w:space="0" w:color="auto"/>
      </w:pBdr>
      <w:spacing w:before="100" w:beforeAutospacing="1" w:after="100" w:afterAutospacing="1"/>
    </w:pPr>
    <w:rPr>
      <w:rFonts w:eastAsia="Times New Roman"/>
      <w:b/>
      <w:bCs/>
      <w:sz w:val="26"/>
      <w:szCs w:val="26"/>
    </w:rPr>
  </w:style>
  <w:style w:type="paragraph" w:customStyle="1" w:styleId="xl381">
    <w:name w:val="xl381"/>
    <w:basedOn w:val="Normal"/>
    <w:rsid w:val="001D47CC"/>
    <w:pPr>
      <w:pBdr>
        <w:top w:val="single" w:sz="4" w:space="0" w:color="auto"/>
        <w:bottom w:val="single" w:sz="4" w:space="0" w:color="auto"/>
      </w:pBdr>
      <w:spacing w:before="100" w:beforeAutospacing="1" w:after="100" w:afterAutospacing="1"/>
    </w:pPr>
    <w:rPr>
      <w:rFonts w:eastAsia="Times New Roman"/>
      <w:b/>
      <w:bCs/>
      <w:sz w:val="26"/>
      <w:szCs w:val="26"/>
    </w:rPr>
  </w:style>
  <w:style w:type="paragraph" w:customStyle="1" w:styleId="xl382">
    <w:name w:val="xl382"/>
    <w:basedOn w:val="Normal"/>
    <w:rsid w:val="001D47CC"/>
    <w:pPr>
      <w:pBdr>
        <w:top w:val="single" w:sz="4" w:space="0" w:color="auto"/>
        <w:bottom w:val="single" w:sz="4" w:space="0" w:color="auto"/>
        <w:right w:val="single" w:sz="4" w:space="0" w:color="auto"/>
      </w:pBdr>
      <w:spacing w:before="100" w:beforeAutospacing="1" w:after="100" w:afterAutospacing="1"/>
    </w:pPr>
    <w:rPr>
      <w:rFonts w:eastAsia="Times New Roman"/>
      <w:b/>
      <w:bCs/>
      <w:sz w:val="26"/>
      <w:szCs w:val="26"/>
    </w:rPr>
  </w:style>
  <w:style w:type="paragraph" w:customStyle="1" w:styleId="xl383">
    <w:name w:val="xl383"/>
    <w:basedOn w:val="Normal"/>
    <w:rsid w:val="001D47CC"/>
    <w:pPr>
      <w:pBdr>
        <w:top w:val="single" w:sz="4" w:space="0" w:color="auto"/>
        <w:bottom w:val="single" w:sz="4" w:space="0" w:color="auto"/>
      </w:pBdr>
      <w:spacing w:before="100" w:beforeAutospacing="1" w:after="100" w:afterAutospacing="1"/>
      <w:jc w:val="center"/>
    </w:pPr>
    <w:rPr>
      <w:rFonts w:eastAsia="Times New Roman"/>
      <w:b/>
      <w:bCs/>
      <w:sz w:val="26"/>
      <w:szCs w:val="26"/>
    </w:rPr>
  </w:style>
  <w:style w:type="paragraph" w:customStyle="1" w:styleId="xl384">
    <w:name w:val="xl384"/>
    <w:basedOn w:val="Normal"/>
    <w:rsid w:val="001D47CC"/>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6"/>
      <w:szCs w:val="26"/>
    </w:rPr>
  </w:style>
  <w:style w:type="character" w:customStyle="1" w:styleId="m2Char">
    <w:name w:val="m2 Char"/>
    <w:link w:val="m2"/>
    <w:locked/>
    <w:rsid w:val="001D47CC"/>
    <w:rPr>
      <w:rFonts w:ascii=".VnTime" w:eastAsia="Times New Roman" w:hAnsi=".VnTime" w:cs="Times New Roman"/>
      <w:b/>
      <w:i/>
      <w:snapToGrid w:val="0"/>
      <w:sz w:val="28"/>
      <w:szCs w:val="20"/>
    </w:rPr>
  </w:style>
  <w:style w:type="character" w:customStyle="1" w:styleId="CharChar14">
    <w:name w:val="Char Char14"/>
    <w:rsid w:val="001D47CC"/>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1D47CC"/>
    <w:rPr>
      <w:rFonts w:ascii="Cambria" w:eastAsia="Times New Roman" w:hAnsi="Cambria" w:cs="Times New Roman"/>
      <w:b/>
      <w:bCs/>
      <w:color w:val="4F81BD"/>
      <w:sz w:val="26"/>
      <w:szCs w:val="26"/>
    </w:rPr>
  </w:style>
  <w:style w:type="paragraph" w:customStyle="1" w:styleId="LightList-Accent31">
    <w:name w:val="Light List - Accent 31"/>
    <w:hidden/>
    <w:rsid w:val="001D47CC"/>
    <w:pPr>
      <w:spacing w:after="0" w:line="240" w:lineRule="auto"/>
    </w:pPr>
    <w:rPr>
      <w:rFonts w:ascii="Times New Roman" w:eastAsia="Times New Roman" w:hAnsi="Times New Roman" w:cs="Times New Roman"/>
      <w:sz w:val="24"/>
      <w:szCs w:val="24"/>
      <w:lang w:val="vi-VN"/>
    </w:rPr>
  </w:style>
  <w:style w:type="character" w:customStyle="1" w:styleId="tgc">
    <w:name w:val="_tgc"/>
    <w:rsid w:val="001D47CC"/>
  </w:style>
  <w:style w:type="character" w:customStyle="1" w:styleId="CharCharCharCharCharCharCharChar">
    <w:name w:val=" Char Char Char Char Char Char Char Char"/>
    <w:rsid w:val="001D47CC"/>
    <w:rPr>
      <w:sz w:val="24"/>
      <w:szCs w:val="24"/>
    </w:rPr>
  </w:style>
  <w:style w:type="character" w:customStyle="1" w:styleId="CharCharChar2">
    <w:name w:val=" Char Char Char2"/>
    <w:rsid w:val="001D47CC"/>
    <w:rPr>
      <w:sz w:val="24"/>
      <w:szCs w:val="24"/>
    </w:rPr>
  </w:style>
  <w:style w:type="paragraph" w:customStyle="1" w:styleId="Tenchitieu">
    <w:name w:val="Tenchitieu"/>
    <w:basedOn w:val="noidung0"/>
    <w:autoRedefine/>
    <w:rsid w:val="001D47CC"/>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1D47CC"/>
    <w:pPr>
      <w:spacing w:before="120" w:after="120" w:line="288" w:lineRule="auto"/>
      <w:ind w:firstLine="540"/>
      <w:jc w:val="both"/>
    </w:pPr>
    <w:rPr>
      <w:rFonts w:eastAsia="Times New Roman"/>
      <w:b/>
      <w:i/>
      <w:iCs/>
      <w:spacing w:val="-2"/>
      <w:sz w:val="26"/>
      <w:szCs w:val="26"/>
      <w:lang w:val="vi-VN"/>
    </w:rPr>
  </w:style>
  <w:style w:type="paragraph" w:customStyle="1" w:styleId="CM61">
    <w:name w:val="CM61"/>
    <w:basedOn w:val="Normal"/>
    <w:next w:val="Normal"/>
    <w:rsid w:val="001D47CC"/>
    <w:pPr>
      <w:widowControl w:val="0"/>
      <w:autoSpaceDE w:val="0"/>
      <w:autoSpaceDN w:val="0"/>
      <w:adjustRightInd w:val="0"/>
      <w:spacing w:after="123"/>
    </w:pPr>
    <w:rPr>
      <w:rFonts w:eastAsia="Times New Roman"/>
    </w:rPr>
  </w:style>
  <w:style w:type="paragraph" w:customStyle="1" w:styleId="msolistparagraph1">
    <w:name w:val="msolistparagraph"/>
    <w:basedOn w:val="Normal"/>
    <w:rsid w:val="001D47CC"/>
    <w:pPr>
      <w:ind w:left="720"/>
      <w:contextualSpacing/>
    </w:pPr>
    <w:rPr>
      <w:rFonts w:eastAsia="Times New Roman"/>
      <w:sz w:val="28"/>
      <w:szCs w:val="28"/>
    </w:rPr>
  </w:style>
  <w:style w:type="paragraph" w:customStyle="1" w:styleId="title0">
    <w:name w:val="title"/>
    <w:basedOn w:val="Normal"/>
    <w:rsid w:val="001D47CC"/>
    <w:pPr>
      <w:spacing w:after="100" w:afterAutospacing="1"/>
    </w:pPr>
    <w:rPr>
      <w:rFonts w:eastAsia="Times New Roman"/>
      <w:b/>
      <w:bCs/>
      <w:sz w:val="28"/>
      <w:szCs w:val="28"/>
    </w:rPr>
  </w:style>
  <w:style w:type="paragraph" w:customStyle="1" w:styleId="t01">
    <w:name w:val="t01"/>
    <w:basedOn w:val="Heading2"/>
    <w:rsid w:val="001D47CC"/>
    <w:pPr>
      <w:keepLines w:val="0"/>
      <w:numPr>
        <w:ilvl w:val="0"/>
        <w:numId w:val="0"/>
      </w:numPr>
      <w:tabs>
        <w:tab w:val="left" w:pos="540"/>
      </w:tabs>
      <w:spacing w:before="300" w:line="300" w:lineRule="exact"/>
      <w:ind w:firstLine="454"/>
      <w:jc w:val="both"/>
    </w:pPr>
    <w:rPr>
      <w:rFonts w:ascii="Times New Roman" w:eastAsia="Times New Roman" w:hAnsi="Times New Roman" w:cs="Times New Roman"/>
      <w:b/>
      <w:bCs/>
      <w:color w:val="auto"/>
      <w:szCs w:val="28"/>
    </w:rPr>
  </w:style>
  <w:style w:type="character" w:customStyle="1" w:styleId="CharChar34">
    <w:name w:val="Char Char34"/>
    <w:locked/>
    <w:rsid w:val="001D47CC"/>
    <w:rPr>
      <w:sz w:val="24"/>
      <w:szCs w:val="24"/>
      <w:lang w:val="en-US" w:eastAsia="en-US"/>
    </w:rPr>
  </w:style>
  <w:style w:type="character" w:customStyle="1" w:styleId="H1CharChar">
    <w:name w:val="H1 Char Char"/>
    <w:rsid w:val="001D47CC"/>
    <w:rPr>
      <w:rFonts w:ascii=".VnTimeH" w:eastAsia="Times New Roman" w:hAnsi=".VnTimeH"/>
      <w:b/>
      <w:sz w:val="28"/>
    </w:rPr>
  </w:style>
  <w:style w:type="character" w:customStyle="1" w:styleId="l2Char">
    <w:name w:val="l2 Char"/>
    <w:aliases w:val="H2 Char,HeadB Char Char"/>
    <w:rsid w:val="001D47CC"/>
    <w:rPr>
      <w:rFonts w:ascii=".VnTime" w:eastAsia="Times New Roman" w:hAnsi=".VnTime"/>
      <w:b/>
      <w:sz w:val="28"/>
    </w:rPr>
  </w:style>
  <w:style w:type="character" w:customStyle="1" w:styleId="h3Char">
    <w:name w:val="h3 Char"/>
    <w:aliases w:val="HeadC Char Char"/>
    <w:semiHidden/>
    <w:rsid w:val="001D47CC"/>
    <w:rPr>
      <w:rFonts w:ascii="Cambria" w:eastAsia="Times New Roman" w:hAnsi="Cambria" w:cs="Times New Roman"/>
      <w:b/>
      <w:bCs/>
      <w:sz w:val="26"/>
      <w:szCs w:val="26"/>
    </w:rPr>
  </w:style>
  <w:style w:type="character" w:customStyle="1" w:styleId="hCharChar">
    <w:name w:val="h Char Char"/>
    <w:rsid w:val="001D47CC"/>
    <w:rPr>
      <w:sz w:val="22"/>
      <w:szCs w:val="22"/>
    </w:rPr>
  </w:style>
  <w:style w:type="character" w:customStyle="1" w:styleId="FooterChar2">
    <w:name w:val="Footer Char2"/>
    <w:aliases w:val="Footer-Even Char"/>
    <w:rsid w:val="001D47CC"/>
    <w:rPr>
      <w:sz w:val="28"/>
      <w:szCs w:val="28"/>
      <w:lang w:val="en-US" w:eastAsia="en-US" w:bidi="ar-SA"/>
    </w:rPr>
  </w:style>
  <w:style w:type="paragraph" w:customStyle="1" w:styleId="Body0">
    <w:name w:val="Body"/>
    <w:aliases w:val="Text"/>
    <w:basedOn w:val="Normal"/>
    <w:rsid w:val="001D47CC"/>
    <w:pPr>
      <w:jc w:val="center"/>
    </w:pPr>
    <w:rPr>
      <w:rFonts w:ascii=".VnTime" w:eastAsia="Times New Roman" w:hAnsi=".VnTime"/>
      <w:i/>
      <w:iCs/>
      <w:sz w:val="28"/>
      <w:szCs w:val="28"/>
    </w:rPr>
  </w:style>
  <w:style w:type="paragraph" w:customStyle="1" w:styleId="tx">
    <w:name w:val="tx"/>
    <w:basedOn w:val="Normal"/>
    <w:rsid w:val="001D47CC"/>
    <w:pPr>
      <w:spacing w:before="60"/>
      <w:ind w:firstLine="301"/>
      <w:jc w:val="both"/>
    </w:pPr>
    <w:rPr>
      <w:rFonts w:ascii=".VnTime" w:eastAsia="Times New Roman" w:hAnsi=".VnTime"/>
      <w:sz w:val="23"/>
    </w:rPr>
  </w:style>
  <w:style w:type="paragraph" w:customStyle="1" w:styleId="Refer">
    <w:name w:val="Refer"/>
    <w:basedOn w:val="Normal"/>
    <w:rsid w:val="001D47CC"/>
    <w:pPr>
      <w:spacing w:after="120"/>
      <w:ind w:firstLine="720"/>
      <w:jc w:val="both"/>
    </w:pPr>
    <w:rPr>
      <w:rFonts w:ascii=".VnTime" w:eastAsia="Times New Roman" w:hAnsi=".VnTime"/>
      <w:szCs w:val="20"/>
    </w:rPr>
  </w:style>
  <w:style w:type="paragraph" w:customStyle="1" w:styleId="Point">
    <w:name w:val="Point"/>
    <w:basedOn w:val="Header"/>
    <w:rsid w:val="001D47CC"/>
    <w:pPr>
      <w:numPr>
        <w:numId w:val="26"/>
      </w:numPr>
      <w:tabs>
        <w:tab w:val="clear" w:pos="4680"/>
        <w:tab w:val="clear" w:pos="9360"/>
        <w:tab w:val="num" w:pos="360"/>
      </w:tabs>
      <w:ind w:left="360"/>
      <w:jc w:val="both"/>
    </w:pPr>
    <w:rPr>
      <w:rFonts w:ascii=".VnTime" w:eastAsia="Times New Roman" w:hAnsi=".VnTime"/>
      <w:szCs w:val="20"/>
    </w:rPr>
  </w:style>
  <w:style w:type="paragraph" w:customStyle="1" w:styleId="BodyTextH1">
    <w:name w:val="Body TextH1"/>
    <w:rsid w:val="001D47CC"/>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1D47CC"/>
    <w:rPr>
      <w:rFonts w:ascii="Times New Roman" w:eastAsia="Times New Roman" w:hAnsi="Times New Roman"/>
    </w:rPr>
  </w:style>
  <w:style w:type="paragraph" w:customStyle="1" w:styleId="heading5">
    <w:name w:val="heading5"/>
    <w:basedOn w:val="Normal"/>
    <w:rsid w:val="001D47CC"/>
    <w:pPr>
      <w:numPr>
        <w:numId w:val="27"/>
      </w:numPr>
      <w:spacing w:before="60" w:after="120" w:line="360" w:lineRule="exact"/>
      <w:jc w:val="both"/>
    </w:pPr>
    <w:rPr>
      <w:rFonts w:ascii=".VnTime" w:eastAsia="Times New Roman" w:hAnsi=".VnTime"/>
      <w:sz w:val="26"/>
      <w:szCs w:val="20"/>
    </w:rPr>
  </w:style>
  <w:style w:type="paragraph" w:customStyle="1" w:styleId="td4">
    <w:name w:val="td4"/>
    <w:basedOn w:val="Normal"/>
    <w:rsid w:val="001D47CC"/>
    <w:pPr>
      <w:spacing w:before="240"/>
      <w:jc w:val="both"/>
    </w:pPr>
    <w:rPr>
      <w:rFonts w:ascii=".VnTime" w:eastAsia="Times New Roman" w:hAnsi=".VnTime"/>
      <w:b/>
      <w:bCs/>
      <w:i/>
      <w:iCs/>
      <w:sz w:val="28"/>
      <w:szCs w:val="28"/>
      <w:lang w:val="fr-FR"/>
    </w:rPr>
  </w:style>
  <w:style w:type="paragraph" w:customStyle="1" w:styleId="CharChar1CharCharCharCharCharChar">
    <w:name w:val=" Char Char1 Char Char Char Char Char Char"/>
    <w:basedOn w:val="Normal"/>
    <w:rsid w:val="001D47CC"/>
    <w:pPr>
      <w:spacing w:after="160" w:line="240" w:lineRule="exact"/>
    </w:pPr>
    <w:rPr>
      <w:rFonts w:ascii="Arial" w:eastAsia="Times New Roman" w:hAnsi="Arial"/>
      <w:sz w:val="22"/>
      <w:szCs w:val="22"/>
    </w:rPr>
  </w:style>
  <w:style w:type="paragraph" w:customStyle="1" w:styleId="CharCharCharCharCharChar0">
    <w:name w:val=" Char Char Char Char Char Char"/>
    <w:basedOn w:val="Normal"/>
    <w:next w:val="Normal"/>
    <w:autoRedefine/>
    <w:semiHidden/>
    <w:rsid w:val="001D47CC"/>
    <w:pPr>
      <w:spacing w:before="120" w:after="120" w:line="312" w:lineRule="auto"/>
    </w:pPr>
    <w:rPr>
      <w:rFonts w:eastAsia="Times New Roman"/>
      <w:sz w:val="28"/>
      <w:szCs w:val="28"/>
    </w:rPr>
  </w:style>
  <w:style w:type="character" w:customStyle="1" w:styleId="yiv7526251193bumpedfont15">
    <w:name w:val="yiv7526251193bumpedfont15"/>
    <w:rsid w:val="001D47CC"/>
  </w:style>
  <w:style w:type="paragraph" w:customStyle="1" w:styleId="yiv7526251193s23">
    <w:name w:val="yiv7526251193s23"/>
    <w:basedOn w:val="Normal"/>
    <w:rsid w:val="001D47CC"/>
    <w:pPr>
      <w:spacing w:before="100" w:beforeAutospacing="1" w:after="100" w:afterAutospacing="1"/>
    </w:pPr>
    <w:rPr>
      <w:rFonts w:eastAsia="Times New Roman"/>
    </w:rPr>
  </w:style>
  <w:style w:type="paragraph" w:customStyle="1" w:styleId="Heading3b">
    <w:name w:val="Heading3"/>
    <w:basedOn w:val="Heading3"/>
    <w:next w:val="Heading3"/>
    <w:autoRedefine/>
    <w:rsid w:val="001D47CC"/>
    <w:pPr>
      <w:keepNext/>
      <w:numPr>
        <w:ilvl w:val="0"/>
        <w:numId w:val="0"/>
      </w:numPr>
      <w:spacing w:before="120" w:beforeAutospacing="0" w:after="120" w:afterAutospacing="0" w:line="340" w:lineRule="exact"/>
      <w:jc w:val="both"/>
    </w:pPr>
    <w:rPr>
      <w:rFonts w:ascii="Times New Roman" w:eastAsia="Times New Roman" w:hAnsi="Times New Roman" w:hint="default"/>
      <w:sz w:val="28"/>
      <w:szCs w:val="26"/>
      <w:lang w:val="x-none" w:eastAsia="x-none"/>
    </w:rPr>
  </w:style>
  <w:style w:type="paragraph" w:customStyle="1" w:styleId="CM21">
    <w:name w:val="CM21"/>
    <w:basedOn w:val="Normal"/>
    <w:next w:val="Normal"/>
    <w:rsid w:val="001D47CC"/>
    <w:pPr>
      <w:widowControl w:val="0"/>
      <w:autoSpaceDE w:val="0"/>
      <w:autoSpaceDN w:val="0"/>
      <w:adjustRightInd w:val="0"/>
      <w:spacing w:after="458"/>
    </w:pPr>
    <w:rPr>
      <w:rFonts w:eastAsia="Times New Roman"/>
    </w:rPr>
  </w:style>
  <w:style w:type="paragraph" w:customStyle="1" w:styleId="CM6">
    <w:name w:val="CM6"/>
    <w:basedOn w:val="Normal"/>
    <w:next w:val="Normal"/>
    <w:rsid w:val="001D47CC"/>
    <w:pPr>
      <w:widowControl w:val="0"/>
      <w:autoSpaceDE w:val="0"/>
      <w:autoSpaceDN w:val="0"/>
      <w:adjustRightInd w:val="0"/>
      <w:spacing w:line="338" w:lineRule="atLeast"/>
    </w:pPr>
    <w:rPr>
      <w:rFonts w:eastAsia="Times New Roman"/>
    </w:rPr>
  </w:style>
  <w:style w:type="paragraph" w:customStyle="1" w:styleId="CharChar1CharCharCharCharCharCharCharCharCharCharCharCharCharCharCharCharCharCharCharChar">
    <w:name w:val=" Char Char1 Char Char Char Char Char Char Char Char Char Char Char Char Char Char Char Char Char Char Char Char"/>
    <w:basedOn w:val="Normal"/>
    <w:rsid w:val="001D47CC"/>
    <w:pPr>
      <w:spacing w:after="160" w:line="240" w:lineRule="exact"/>
    </w:pPr>
    <w:rPr>
      <w:rFonts w:ascii="Arial" w:eastAsia="Times New Roman" w:hAnsi="Arial"/>
      <w:sz w:val="22"/>
      <w:szCs w:val="22"/>
    </w:rPr>
  </w:style>
  <w:style w:type="character" w:customStyle="1" w:styleId="CommentSubjectChar1">
    <w:name w:val="Comment Subject Char1"/>
    <w:semiHidden/>
    <w:rsid w:val="001D47CC"/>
    <w:rPr>
      <w:rFonts w:ascii=".VnTime" w:hAnsi=".VnTime" w:cs=".VnTime"/>
      <w:b/>
      <w:bCs/>
      <w:sz w:val="20"/>
      <w:szCs w:val="20"/>
    </w:rPr>
  </w:style>
  <w:style w:type="character" w:customStyle="1" w:styleId="Bodytext4NotItalic">
    <w:name w:val="Body text (4) + Not Italic"/>
    <w:basedOn w:val="Bodytext4"/>
    <w:rsid w:val="001D47CC"/>
    <w:rPr>
      <w:rFonts w:ascii="Times New Roman" w:hAnsi="Times New Roman" w:cs="Times New Roman"/>
      <w:b/>
      <w:bCs/>
      <w:i/>
      <w:iCs/>
      <w:sz w:val="26"/>
      <w:szCs w:val="26"/>
      <w:shd w:val="clear" w:color="auto" w:fill="FFFFFF"/>
      <w:lang w:bidi="ar-SA"/>
    </w:rPr>
  </w:style>
  <w:style w:type="character" w:customStyle="1" w:styleId="zoom">
    <w:name w:val="zoom"/>
    <w:rsid w:val="001D47CC"/>
  </w:style>
  <w:style w:type="paragraph" w:customStyle="1" w:styleId="016">
    <w:name w:val="0/16"/>
    <w:basedOn w:val="Normal"/>
    <w:link w:val="016Char"/>
    <w:rsid w:val="001D47CC"/>
    <w:pPr>
      <w:widowControl w:val="0"/>
      <w:tabs>
        <w:tab w:val="left" w:pos="907"/>
      </w:tabs>
      <w:spacing w:before="240"/>
      <w:ind w:left="907" w:hanging="907"/>
      <w:jc w:val="both"/>
    </w:pPr>
    <w:rPr>
      <w:rFonts w:ascii="Arial" w:eastAsia="Times New Roman" w:hAnsi="Arial"/>
      <w:b/>
      <w:szCs w:val="20"/>
    </w:rPr>
  </w:style>
  <w:style w:type="paragraph" w:customStyle="1" w:styleId="168">
    <w:name w:val="16/8"/>
    <w:basedOn w:val="Title"/>
    <w:link w:val="168Char"/>
    <w:rsid w:val="001D47CC"/>
    <w:pPr>
      <w:tabs>
        <w:tab w:val="left" w:pos="1361"/>
      </w:tabs>
      <w:spacing w:before="60" w:after="0"/>
      <w:ind w:left="1361" w:hanging="454"/>
      <w:contextualSpacing w:val="0"/>
      <w:jc w:val="both"/>
    </w:pPr>
    <w:rPr>
      <w:rFonts w:ascii="Arial" w:eastAsia="Times New Roman" w:hAnsi="Arial" w:cs="Times New Roman"/>
      <w:bCs/>
      <w:color w:val="auto"/>
      <w:spacing w:val="0"/>
      <w:kern w:val="0"/>
      <w:sz w:val="24"/>
      <w:szCs w:val="24"/>
      <w:lang w:val="x-none" w:eastAsia="x-none"/>
    </w:rPr>
  </w:style>
  <w:style w:type="paragraph" w:customStyle="1" w:styleId="248">
    <w:name w:val="24/8"/>
    <w:basedOn w:val="168"/>
    <w:link w:val="248Char"/>
    <w:rsid w:val="001D47CC"/>
    <w:pPr>
      <w:tabs>
        <w:tab w:val="clear" w:pos="1361"/>
        <w:tab w:val="left" w:pos="1814"/>
      </w:tabs>
      <w:ind w:left="1815"/>
    </w:pPr>
  </w:style>
  <w:style w:type="paragraph" w:customStyle="1" w:styleId="88">
    <w:name w:val="8/8"/>
    <w:basedOn w:val="Normal"/>
    <w:link w:val="88Char"/>
    <w:rsid w:val="001D47CC"/>
    <w:pPr>
      <w:widowControl w:val="0"/>
      <w:tabs>
        <w:tab w:val="left" w:pos="907"/>
      </w:tabs>
      <w:spacing w:before="60"/>
      <w:ind w:left="908" w:hanging="454"/>
      <w:jc w:val="both"/>
    </w:pPr>
    <w:rPr>
      <w:rFonts w:ascii="Arial" w:eastAsia="Times New Roman" w:hAnsi="Arial"/>
      <w:lang w:val="x-none" w:eastAsia="x-none"/>
    </w:rPr>
  </w:style>
  <w:style w:type="character" w:customStyle="1" w:styleId="1nhoChar">
    <w:name w:val="1 nho Char"/>
    <w:basedOn w:val="DefaultParagraphFont"/>
    <w:link w:val="1nho"/>
    <w:rsid w:val="001D47CC"/>
    <w:rPr>
      <w:rFonts w:ascii=".VnCentury Schoolbook" w:eastAsia="Times New Roman" w:hAnsi=".VnCentury Schoolbook" w:cs="Times New Roman"/>
      <w:b/>
      <w:bCs/>
      <w:color w:val="000000"/>
      <w:szCs w:val="24"/>
    </w:rPr>
  </w:style>
  <w:style w:type="character" w:customStyle="1" w:styleId="88Char">
    <w:name w:val="8/8 Char"/>
    <w:link w:val="88"/>
    <w:rsid w:val="001D47CC"/>
    <w:rPr>
      <w:rFonts w:ascii="Arial" w:eastAsia="Times New Roman" w:hAnsi="Arial" w:cs="Times New Roman"/>
      <w:sz w:val="24"/>
      <w:szCs w:val="24"/>
      <w:lang w:val="x-none" w:eastAsia="x-none"/>
    </w:rPr>
  </w:style>
  <w:style w:type="character" w:customStyle="1" w:styleId="1ngoacChar">
    <w:name w:val="1 ngoac Char"/>
    <w:basedOn w:val="88Char"/>
    <w:link w:val="1ngoac"/>
    <w:rsid w:val="001D47CC"/>
    <w:rPr>
      <w:rFonts w:ascii="Arial" w:eastAsia="Times New Roman" w:hAnsi="Arial" w:cs="Arial"/>
      <w:sz w:val="24"/>
      <w:szCs w:val="24"/>
      <w:lang w:val="x-none" w:eastAsia="x-none"/>
    </w:rPr>
  </w:style>
  <w:style w:type="paragraph" w:customStyle="1" w:styleId="A11">
    <w:name w:val="A_1.1"/>
    <w:basedOn w:val="Normal"/>
    <w:next w:val="Normal"/>
    <w:rsid w:val="001D47CC"/>
    <w:pPr>
      <w:widowControl w:val="0"/>
      <w:tabs>
        <w:tab w:val="left" w:pos="907"/>
      </w:tabs>
      <w:spacing w:before="240"/>
      <w:ind w:left="454" w:hanging="454"/>
      <w:outlineLvl w:val="1"/>
    </w:pPr>
    <w:rPr>
      <w:rFonts w:ascii="Arial" w:eastAsia="Times New Roman" w:hAnsi="Arial"/>
      <w:b/>
    </w:rPr>
  </w:style>
  <w:style w:type="paragraph" w:customStyle="1" w:styleId="A111">
    <w:name w:val="A_1.1.1"/>
    <w:basedOn w:val="Normal"/>
    <w:next w:val="Normal"/>
    <w:rsid w:val="001D47CC"/>
    <w:pPr>
      <w:widowControl w:val="0"/>
      <w:tabs>
        <w:tab w:val="left" w:pos="907"/>
      </w:tabs>
      <w:spacing w:before="240"/>
      <w:ind w:left="907" w:hanging="907"/>
    </w:pPr>
    <w:rPr>
      <w:rFonts w:ascii="Arial" w:eastAsia="Times New Roman" w:hAnsi="Arial"/>
      <w:b/>
      <w:szCs w:val="20"/>
    </w:rPr>
  </w:style>
  <w:style w:type="paragraph" w:customStyle="1" w:styleId="AChuong">
    <w:name w:val="A_Chuong"/>
    <w:basedOn w:val="Normal"/>
    <w:next w:val="Normal"/>
    <w:rsid w:val="001D47CC"/>
    <w:pPr>
      <w:widowControl w:val="0"/>
      <w:tabs>
        <w:tab w:val="left" w:pos="454"/>
      </w:tabs>
      <w:spacing w:before="480" w:after="240"/>
      <w:ind w:left="737" w:right="737"/>
      <w:jc w:val="center"/>
      <w:outlineLvl w:val="0"/>
    </w:pPr>
    <w:rPr>
      <w:rFonts w:ascii="Arial" w:eastAsia="Times New Roman" w:hAnsi="Arial"/>
      <w:b/>
      <w:szCs w:val="20"/>
    </w:rPr>
  </w:style>
  <w:style w:type="paragraph" w:customStyle="1" w:styleId="Aduocsuadoi">
    <w:name w:val="A_duoc.sua.doi"/>
    <w:basedOn w:val="Normal"/>
    <w:rsid w:val="001D47CC"/>
    <w:pPr>
      <w:widowControl w:val="0"/>
      <w:spacing w:before="120"/>
      <w:ind w:left="454" w:hanging="454"/>
    </w:pPr>
    <w:rPr>
      <w:rFonts w:ascii="Arial" w:eastAsia="Times New Roman" w:hAnsi="Arial"/>
      <w:szCs w:val="20"/>
    </w:rPr>
  </w:style>
  <w:style w:type="paragraph" w:customStyle="1" w:styleId="ANoidung">
    <w:name w:val="A_Noi dung"/>
    <w:basedOn w:val="Normal"/>
    <w:next w:val="Normal"/>
    <w:rsid w:val="001D47CC"/>
    <w:pPr>
      <w:tabs>
        <w:tab w:val="left" w:pos="454"/>
      </w:tabs>
      <w:overflowPunct w:val="0"/>
      <w:autoSpaceDE w:val="0"/>
      <w:autoSpaceDN w:val="0"/>
      <w:adjustRightInd w:val="0"/>
      <w:spacing w:before="120" w:line="288" w:lineRule="auto"/>
      <w:ind w:left="454" w:hanging="454"/>
      <w:jc w:val="both"/>
      <w:textAlignment w:val="baseline"/>
    </w:pPr>
    <w:rPr>
      <w:rFonts w:ascii="Arial" w:eastAsia="Times New Roman" w:hAnsi="Arial"/>
      <w:kern w:val="28"/>
      <w:szCs w:val="20"/>
    </w:rPr>
  </w:style>
  <w:style w:type="paragraph" w:customStyle="1" w:styleId="ANoidungchinh">
    <w:name w:val="A_Noi dung chinh"/>
    <w:basedOn w:val="ANoidung"/>
    <w:rsid w:val="001D47CC"/>
    <w:pPr>
      <w:ind w:firstLine="0"/>
    </w:pPr>
  </w:style>
  <w:style w:type="paragraph" w:customStyle="1" w:styleId="08">
    <w:name w:val="0/8"/>
    <w:basedOn w:val="Normal"/>
    <w:link w:val="08Char"/>
    <w:rsid w:val="001D47CC"/>
    <w:pPr>
      <w:widowControl w:val="0"/>
      <w:tabs>
        <w:tab w:val="left" w:pos="454"/>
      </w:tabs>
      <w:spacing w:before="120" w:after="120"/>
      <w:ind w:left="454" w:hanging="454"/>
      <w:jc w:val="both"/>
    </w:pPr>
    <w:rPr>
      <w:rFonts w:ascii="Arial" w:eastAsia="Times New Roman" w:hAnsi="Arial"/>
      <w:szCs w:val="20"/>
      <w:lang w:val="x-none" w:eastAsia="x-none"/>
    </w:rPr>
  </w:style>
  <w:style w:type="paragraph" w:customStyle="1" w:styleId="Congthuc">
    <w:name w:val="Cong thuc"/>
    <w:basedOn w:val="168"/>
    <w:rsid w:val="001D47CC"/>
    <w:pPr>
      <w:spacing w:before="120" w:after="120"/>
      <w:ind w:left="1701" w:firstLine="340"/>
    </w:pPr>
    <w:rPr>
      <w:bCs w:val="0"/>
    </w:rPr>
  </w:style>
  <w:style w:type="paragraph" w:customStyle="1" w:styleId="trongdo">
    <w:name w:val="trong do"/>
    <w:basedOn w:val="168"/>
    <w:rsid w:val="001D47CC"/>
    <w:pPr>
      <w:tabs>
        <w:tab w:val="clear" w:pos="1361"/>
        <w:tab w:val="left" w:pos="1736"/>
      </w:tabs>
      <w:spacing w:after="120" w:line="252" w:lineRule="auto"/>
      <w:ind w:left="1984" w:hanging="680"/>
    </w:pPr>
    <w:rPr>
      <w:bCs w:val="0"/>
    </w:rPr>
  </w:style>
  <w:style w:type="character" w:customStyle="1" w:styleId="168Char">
    <w:name w:val="16/8 Char"/>
    <w:link w:val="168"/>
    <w:rsid w:val="001D47CC"/>
    <w:rPr>
      <w:rFonts w:ascii="Arial" w:eastAsia="Times New Roman" w:hAnsi="Arial" w:cs="Times New Roman"/>
      <w:bCs/>
      <w:sz w:val="24"/>
      <w:szCs w:val="24"/>
      <w:lang w:val="x-none" w:eastAsia="x-none"/>
    </w:rPr>
  </w:style>
  <w:style w:type="paragraph" w:customStyle="1" w:styleId="2cham">
    <w:name w:val="2 cham"/>
    <w:basedOn w:val="016"/>
    <w:rsid w:val="001D47CC"/>
    <w:pPr>
      <w:spacing w:after="120"/>
    </w:pPr>
  </w:style>
  <w:style w:type="paragraph" w:customStyle="1" w:styleId="3cham">
    <w:name w:val="3 cham"/>
    <w:basedOn w:val="016"/>
    <w:link w:val="3chamChar"/>
    <w:rsid w:val="001D47CC"/>
    <w:pPr>
      <w:spacing w:after="120"/>
    </w:pPr>
  </w:style>
  <w:style w:type="paragraph" w:customStyle="1" w:styleId="1congoac">
    <w:name w:val="1 co ngoac"/>
    <w:basedOn w:val="88"/>
    <w:link w:val="1congoacChar"/>
    <w:rsid w:val="001D47CC"/>
    <w:pPr>
      <w:spacing w:before="120" w:after="120" w:line="252" w:lineRule="auto"/>
    </w:pPr>
    <w:rPr>
      <w:rFonts w:cs="Arial"/>
    </w:rPr>
  </w:style>
  <w:style w:type="paragraph" w:customStyle="1" w:styleId="duoi1ngoac">
    <w:name w:val="duoi 1 ngoac"/>
    <w:basedOn w:val="168"/>
    <w:rsid w:val="001D47CC"/>
    <w:pPr>
      <w:spacing w:after="120"/>
    </w:pPr>
    <w:rPr>
      <w:bCs w:val="0"/>
    </w:rPr>
  </w:style>
  <w:style w:type="paragraph" w:customStyle="1" w:styleId="congthuc1">
    <w:name w:val="cong thuc1"/>
    <w:basedOn w:val="Congthuc"/>
    <w:rsid w:val="001D47CC"/>
    <w:pPr>
      <w:ind w:firstLine="0"/>
    </w:pPr>
  </w:style>
  <w:style w:type="paragraph" w:customStyle="1" w:styleId="chuthichcongthuc">
    <w:name w:val="chu thich cong thuc"/>
    <w:basedOn w:val="trongdo"/>
    <w:rsid w:val="001D47CC"/>
  </w:style>
  <w:style w:type="character" w:customStyle="1" w:styleId="1congoacChar">
    <w:name w:val="1 co ngoac Char"/>
    <w:basedOn w:val="88Char"/>
    <w:link w:val="1congoac"/>
    <w:rsid w:val="001D47CC"/>
    <w:rPr>
      <w:rFonts w:ascii="Arial" w:eastAsia="Times New Roman" w:hAnsi="Arial" w:cs="Arial"/>
      <w:sz w:val="24"/>
      <w:szCs w:val="24"/>
      <w:lang w:val="x-none" w:eastAsia="x-none"/>
    </w:rPr>
  </w:style>
  <w:style w:type="paragraph" w:customStyle="1" w:styleId="1nho1">
    <w:name w:val="1 nho1"/>
    <w:basedOn w:val="08"/>
    <w:rsid w:val="001D47CC"/>
    <w:pPr>
      <w:spacing w:line="252" w:lineRule="auto"/>
    </w:pPr>
  </w:style>
  <w:style w:type="paragraph" w:customStyle="1" w:styleId="ANgoac">
    <w:name w:val="A_Ngoac"/>
    <w:basedOn w:val="Normal"/>
    <w:link w:val="ANgoacChar"/>
    <w:rsid w:val="001D47CC"/>
    <w:pPr>
      <w:widowControl w:val="0"/>
      <w:tabs>
        <w:tab w:val="left" w:pos="907"/>
      </w:tabs>
      <w:spacing w:before="120" w:after="120" w:line="288" w:lineRule="auto"/>
      <w:ind w:left="908" w:hanging="454"/>
      <w:jc w:val="both"/>
    </w:pPr>
    <w:rPr>
      <w:rFonts w:ascii="Arial" w:eastAsia="Times New Roman" w:hAnsi="Arial"/>
      <w:lang w:val="x-none" w:eastAsia="x-none"/>
    </w:rPr>
  </w:style>
  <w:style w:type="character" w:customStyle="1" w:styleId="ANgoacChar">
    <w:name w:val="A_Ngoac Char"/>
    <w:link w:val="ANgoac"/>
    <w:rsid w:val="001D47CC"/>
    <w:rPr>
      <w:rFonts w:ascii="Arial" w:eastAsia="Times New Roman" w:hAnsi="Arial" w:cs="Times New Roman"/>
      <w:sz w:val="24"/>
      <w:szCs w:val="24"/>
      <w:lang w:val="x-none" w:eastAsia="x-none"/>
    </w:rPr>
  </w:style>
  <w:style w:type="character" w:customStyle="1" w:styleId="248Char">
    <w:name w:val="24/8 Char"/>
    <w:link w:val="248"/>
    <w:rsid w:val="001D47CC"/>
    <w:rPr>
      <w:rFonts w:ascii="Arial" w:eastAsia="Times New Roman" w:hAnsi="Arial" w:cs="Times New Roman"/>
      <w:bCs/>
      <w:sz w:val="24"/>
      <w:szCs w:val="24"/>
      <w:lang w:val="x-none" w:eastAsia="x-none"/>
    </w:rPr>
  </w:style>
  <w:style w:type="paragraph" w:customStyle="1" w:styleId="0Bang">
    <w:name w:val="0/Bang"/>
    <w:basedOn w:val="016"/>
    <w:link w:val="0BangChar"/>
    <w:rsid w:val="001D47CC"/>
    <w:pPr>
      <w:spacing w:after="120"/>
      <w:jc w:val="center"/>
    </w:pPr>
    <w:rPr>
      <w:lang w:val="x-none" w:eastAsia="x-none"/>
    </w:rPr>
  </w:style>
  <w:style w:type="paragraph" w:customStyle="1" w:styleId="368">
    <w:name w:val="36/8"/>
    <w:basedOn w:val="248"/>
    <w:link w:val="368Char"/>
    <w:rsid w:val="001D47CC"/>
    <w:pPr>
      <w:tabs>
        <w:tab w:val="clear" w:pos="1814"/>
        <w:tab w:val="left" w:pos="2268"/>
      </w:tabs>
      <w:spacing w:after="120"/>
      <w:ind w:left="2268"/>
    </w:pPr>
    <w:rPr>
      <w:rFonts w:cs="Arial"/>
    </w:rPr>
  </w:style>
  <w:style w:type="character" w:customStyle="1" w:styleId="368Char">
    <w:name w:val="36/8 Char"/>
    <w:basedOn w:val="248Char"/>
    <w:link w:val="368"/>
    <w:rsid w:val="001D47CC"/>
    <w:rPr>
      <w:rFonts w:ascii="Arial" w:eastAsia="Times New Roman" w:hAnsi="Arial" w:cs="Arial"/>
      <w:bCs/>
      <w:sz w:val="24"/>
      <w:szCs w:val="24"/>
      <w:lang w:val="x-none" w:eastAsia="x-none"/>
    </w:rPr>
  </w:style>
  <w:style w:type="character" w:customStyle="1" w:styleId="08Char">
    <w:name w:val="0/8 Char"/>
    <w:link w:val="08"/>
    <w:rsid w:val="001D47CC"/>
    <w:rPr>
      <w:rFonts w:ascii="Arial" w:eastAsia="Times New Roman" w:hAnsi="Arial" w:cs="Times New Roman"/>
      <w:sz w:val="24"/>
      <w:szCs w:val="20"/>
      <w:lang w:val="x-none" w:eastAsia="x-none"/>
    </w:rPr>
  </w:style>
  <w:style w:type="character" w:customStyle="1" w:styleId="0BangChar">
    <w:name w:val="0/Bang Char"/>
    <w:link w:val="0Bang"/>
    <w:rsid w:val="001D47CC"/>
    <w:rPr>
      <w:rFonts w:ascii="Arial" w:eastAsia="Times New Roman" w:hAnsi="Arial" w:cs="Times New Roman"/>
      <w:b/>
      <w:sz w:val="24"/>
      <w:szCs w:val="20"/>
      <w:lang w:val="x-none" w:eastAsia="x-none"/>
    </w:rPr>
  </w:style>
  <w:style w:type="paragraph" w:customStyle="1" w:styleId="19">
    <w:name w:val="@_1"/>
    <w:basedOn w:val="Normal"/>
    <w:rsid w:val="001D47CC"/>
    <w:pPr>
      <w:widowControl w:val="0"/>
      <w:tabs>
        <w:tab w:val="left" w:pos="454"/>
      </w:tabs>
      <w:spacing w:before="240"/>
      <w:ind w:left="2042" w:hanging="1021"/>
      <w:jc w:val="both"/>
      <w:outlineLvl w:val="1"/>
    </w:pPr>
    <w:rPr>
      <w:rFonts w:ascii="Arial" w:eastAsia="Times New Roman" w:hAnsi="Arial"/>
      <w:b/>
    </w:rPr>
  </w:style>
  <w:style w:type="paragraph" w:customStyle="1" w:styleId="113">
    <w:name w:val="@_1.1"/>
    <w:basedOn w:val="Normal"/>
    <w:next w:val="Normal"/>
    <w:rsid w:val="001D47CC"/>
    <w:pPr>
      <w:widowControl w:val="0"/>
      <w:tabs>
        <w:tab w:val="left" w:pos="907"/>
      </w:tabs>
      <w:spacing w:before="240"/>
      <w:ind w:left="454" w:hanging="454"/>
      <w:outlineLvl w:val="1"/>
    </w:pPr>
    <w:rPr>
      <w:rFonts w:ascii="Arial" w:eastAsia="Times New Roman" w:hAnsi="Arial"/>
      <w:b/>
    </w:rPr>
  </w:style>
  <w:style w:type="paragraph" w:customStyle="1" w:styleId="1111">
    <w:name w:val="@_1.1.1"/>
    <w:basedOn w:val="Normal"/>
    <w:next w:val="Normal"/>
    <w:rsid w:val="001D47CC"/>
    <w:pPr>
      <w:widowControl w:val="0"/>
      <w:tabs>
        <w:tab w:val="left" w:pos="907"/>
      </w:tabs>
      <w:spacing w:before="240"/>
      <w:ind w:left="907" w:hanging="907"/>
    </w:pPr>
    <w:rPr>
      <w:rFonts w:ascii="Arial" w:eastAsia="Times New Roman" w:hAnsi="Arial"/>
      <w:b/>
      <w:szCs w:val="20"/>
    </w:rPr>
  </w:style>
  <w:style w:type="paragraph" w:customStyle="1" w:styleId="Chuong1">
    <w:name w:val="@_Chuong"/>
    <w:basedOn w:val="Normal"/>
    <w:next w:val="Normal"/>
    <w:rsid w:val="001D47CC"/>
    <w:pPr>
      <w:widowControl w:val="0"/>
      <w:tabs>
        <w:tab w:val="left" w:pos="454"/>
      </w:tabs>
      <w:spacing w:before="480" w:after="240"/>
      <w:ind w:left="1758" w:right="737" w:hanging="1021"/>
      <w:jc w:val="center"/>
      <w:outlineLvl w:val="0"/>
    </w:pPr>
    <w:rPr>
      <w:rFonts w:ascii="Arial" w:eastAsia="Times New Roman" w:hAnsi="Arial"/>
      <w:b/>
      <w:szCs w:val="20"/>
    </w:rPr>
  </w:style>
  <w:style w:type="paragraph" w:customStyle="1" w:styleId="duocsuadoi">
    <w:name w:val="@_duoc.sua.doi"/>
    <w:basedOn w:val="Normal"/>
    <w:rsid w:val="001D47CC"/>
    <w:pPr>
      <w:widowControl w:val="0"/>
      <w:spacing w:before="120"/>
      <w:ind w:left="454" w:hanging="454"/>
    </w:pPr>
    <w:rPr>
      <w:rFonts w:ascii="Arial" w:eastAsia="Times New Roman" w:hAnsi="Arial"/>
      <w:szCs w:val="20"/>
    </w:rPr>
  </w:style>
  <w:style w:type="paragraph" w:customStyle="1" w:styleId="Ngoac1">
    <w:name w:val="@_Ngoac(1)"/>
    <w:basedOn w:val="Normal"/>
    <w:rsid w:val="001D47CC"/>
    <w:pPr>
      <w:widowControl w:val="0"/>
      <w:tabs>
        <w:tab w:val="left" w:pos="907"/>
      </w:tabs>
      <w:spacing w:before="120" w:line="288" w:lineRule="auto"/>
      <w:ind w:left="908" w:hanging="454"/>
      <w:jc w:val="both"/>
    </w:pPr>
    <w:rPr>
      <w:rFonts w:ascii="Arial" w:eastAsia="Times New Roman" w:hAnsi="Arial"/>
    </w:rPr>
  </w:style>
  <w:style w:type="paragraph" w:customStyle="1" w:styleId="Ngoaca">
    <w:name w:val="@_Ngoac(a)"/>
    <w:basedOn w:val="Ngoac1"/>
    <w:rsid w:val="001D47CC"/>
    <w:pPr>
      <w:ind w:left="1361"/>
    </w:pPr>
    <w:rPr>
      <w:lang w:val="pt-BR"/>
    </w:rPr>
  </w:style>
  <w:style w:type="paragraph" w:customStyle="1" w:styleId="Ngoacai">
    <w:name w:val="@_Ngoac(a)(i)"/>
    <w:basedOn w:val="Ngoaca"/>
    <w:rsid w:val="001D47CC"/>
    <w:pPr>
      <w:ind w:left="1815"/>
    </w:pPr>
  </w:style>
  <w:style w:type="paragraph" w:customStyle="1" w:styleId="Noidung3">
    <w:name w:val="@_Noi dung"/>
    <w:basedOn w:val="Normal"/>
    <w:next w:val="Normal"/>
    <w:rsid w:val="001D47CC"/>
    <w:pPr>
      <w:tabs>
        <w:tab w:val="left" w:pos="454"/>
      </w:tabs>
      <w:overflowPunct w:val="0"/>
      <w:autoSpaceDE w:val="0"/>
      <w:autoSpaceDN w:val="0"/>
      <w:adjustRightInd w:val="0"/>
      <w:spacing w:before="120" w:line="288" w:lineRule="auto"/>
      <w:ind w:left="454" w:hanging="454"/>
      <w:jc w:val="both"/>
      <w:textAlignment w:val="baseline"/>
    </w:pPr>
    <w:rPr>
      <w:rFonts w:ascii="Arial" w:eastAsia="Times New Roman" w:hAnsi="Arial"/>
      <w:kern w:val="28"/>
      <w:szCs w:val="20"/>
    </w:rPr>
  </w:style>
  <w:style w:type="paragraph" w:customStyle="1" w:styleId="Noidungchinh">
    <w:name w:val="@_Noi dung chinh"/>
    <w:basedOn w:val="Noidung3"/>
    <w:rsid w:val="001D47CC"/>
    <w:pPr>
      <w:ind w:firstLine="0"/>
    </w:pPr>
  </w:style>
  <w:style w:type="paragraph" w:customStyle="1" w:styleId="Phan0">
    <w:name w:val="@_Phan"/>
    <w:basedOn w:val="Normal"/>
    <w:rsid w:val="001D47CC"/>
    <w:pPr>
      <w:widowControl w:val="0"/>
      <w:spacing w:before="480" w:line="288" w:lineRule="auto"/>
      <w:ind w:left="2042" w:hanging="1021"/>
      <w:jc w:val="center"/>
      <w:outlineLvl w:val="0"/>
    </w:pPr>
    <w:rPr>
      <w:rFonts w:ascii="Arial" w:eastAsia="Times New Roman" w:hAnsi="Arial"/>
      <w:b/>
      <w:sz w:val="28"/>
      <w:szCs w:val="20"/>
    </w:rPr>
  </w:style>
  <w:style w:type="paragraph" w:customStyle="1" w:styleId="PhanTA">
    <w:name w:val="@_Phan_TA"/>
    <w:basedOn w:val="BodyTextIndent"/>
    <w:rsid w:val="001D47CC"/>
    <w:pPr>
      <w:widowControl w:val="0"/>
      <w:spacing w:before="480" w:after="0" w:line="288" w:lineRule="auto"/>
      <w:ind w:left="0" w:hanging="1021"/>
      <w:jc w:val="center"/>
    </w:pPr>
    <w:rPr>
      <w:rFonts w:ascii="Arial" w:hAnsi="Arial"/>
      <w:b/>
      <w:i/>
      <w:szCs w:val="28"/>
    </w:rPr>
  </w:style>
  <w:style w:type="paragraph" w:customStyle="1" w:styleId="Style168Left23cmHanging12cmBefore3pt">
    <w:name w:val="Style 16/8 + Left:  2.3 cm Hanging:  1.2 cm Before:  3 pt"/>
    <w:basedOn w:val="168"/>
    <w:rsid w:val="001D47CC"/>
    <w:pPr>
      <w:spacing w:after="120"/>
      <w:ind w:left="1984" w:hanging="680"/>
    </w:pPr>
    <w:rPr>
      <w:b/>
      <w:bCs w:val="0"/>
      <w:szCs w:val="20"/>
    </w:rPr>
  </w:style>
  <w:style w:type="paragraph" w:customStyle="1" w:styleId="StyletrongdoLinespacingMultiple112li">
    <w:name w:val="Style trong do + Line spacing:  Multiple 1.12 li"/>
    <w:basedOn w:val="trongdo"/>
    <w:rsid w:val="001D47CC"/>
    <w:pPr>
      <w:spacing w:line="269" w:lineRule="auto"/>
    </w:pPr>
    <w:rPr>
      <w:b/>
      <w:szCs w:val="20"/>
    </w:rPr>
  </w:style>
  <w:style w:type="paragraph" w:customStyle="1" w:styleId="Style168Left23cmHanging141cmBefore4ptAfter">
    <w:name w:val="Style 16/8 + Left:  2.3 cm Hanging:  1.41 cm Before:  4 pt After..."/>
    <w:basedOn w:val="168"/>
    <w:rsid w:val="001D47CC"/>
    <w:pPr>
      <w:spacing w:before="80"/>
      <w:ind w:left="2103" w:hanging="799"/>
    </w:pPr>
    <w:rPr>
      <w:b/>
      <w:bCs w:val="0"/>
      <w:szCs w:val="20"/>
    </w:rPr>
  </w:style>
  <w:style w:type="paragraph" w:customStyle="1" w:styleId="NormalLeft0">
    <w:name w:val="Normal + Left:  0&quot;"/>
    <w:aliases w:val="Normal+Justif"/>
    <w:basedOn w:val="Normal"/>
    <w:rsid w:val="001D47CC"/>
    <w:pPr>
      <w:tabs>
        <w:tab w:val="left" w:pos="709"/>
      </w:tabs>
      <w:ind w:left="705" w:hanging="705"/>
    </w:pPr>
    <w:rPr>
      <w:rFonts w:ascii="VNTime" w:eastAsia="Times New Roman" w:hAnsi="VNTime"/>
      <w:sz w:val="22"/>
      <w:szCs w:val="20"/>
    </w:rPr>
  </w:style>
  <w:style w:type="paragraph" w:customStyle="1" w:styleId="ANgoaca">
    <w:name w:val="A_Ngoac(a)"/>
    <w:basedOn w:val="ANgoac"/>
    <w:rsid w:val="001D47CC"/>
    <w:pPr>
      <w:spacing w:after="0"/>
      <w:ind w:left="1361"/>
    </w:pPr>
    <w:rPr>
      <w:lang w:val="pt-BR"/>
    </w:rPr>
  </w:style>
  <w:style w:type="paragraph" w:customStyle="1" w:styleId="viet">
    <w:name w:val="viet"/>
    <w:basedOn w:val="Normal"/>
    <w:rsid w:val="001D47CC"/>
    <w:pPr>
      <w:keepNext/>
      <w:widowControl w:val="0"/>
      <w:spacing w:before="120" w:line="252" w:lineRule="auto"/>
      <w:ind w:left="1816"/>
    </w:pPr>
    <w:rPr>
      <w:rFonts w:ascii="Arial" w:eastAsia="Times New Roman" w:hAnsi="Arial" w:cs="Arial"/>
      <w:b/>
      <w:lang w:val="fr-FR"/>
    </w:rPr>
  </w:style>
  <w:style w:type="paragraph" w:customStyle="1" w:styleId="ANgoacai">
    <w:name w:val="A_Ngoac(a)(i)"/>
    <w:basedOn w:val="ANgoaca"/>
    <w:rsid w:val="001D47CC"/>
    <w:pPr>
      <w:ind w:left="1815"/>
    </w:pPr>
  </w:style>
  <w:style w:type="paragraph" w:customStyle="1" w:styleId="Long1">
    <w:name w:val="Long1"/>
    <w:basedOn w:val="Normal"/>
    <w:rsid w:val="001D47CC"/>
    <w:rPr>
      <w:rFonts w:ascii="VNTime" w:eastAsia="Times New Roman" w:hAnsi="VNTime"/>
      <w:szCs w:val="20"/>
    </w:rPr>
  </w:style>
  <w:style w:type="character" w:customStyle="1" w:styleId="CommentTextChar1">
    <w:name w:val="Comment Text Char1"/>
    <w:rsid w:val="001D47CC"/>
    <w:rPr>
      <w:rFonts w:ascii="Arial" w:hAnsi="Arial"/>
      <w:b/>
      <w:sz w:val="24"/>
      <w:szCs w:val="24"/>
    </w:rPr>
  </w:style>
  <w:style w:type="paragraph" w:customStyle="1" w:styleId="TD">
    <w:name w:val="TD"/>
    <w:basedOn w:val="168"/>
    <w:rsid w:val="001D47CC"/>
    <w:pPr>
      <w:tabs>
        <w:tab w:val="clear" w:pos="1361"/>
        <w:tab w:val="left" w:pos="1276"/>
        <w:tab w:val="left" w:pos="1596"/>
      </w:tabs>
      <w:ind w:left="1596" w:hanging="689"/>
    </w:pPr>
  </w:style>
  <w:style w:type="character" w:customStyle="1" w:styleId="SubtitleChar1">
    <w:name w:val="Subtitle Char1"/>
    <w:rsid w:val="001D47CC"/>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1D47CC"/>
    <w:pPr>
      <w:tabs>
        <w:tab w:val="left" w:pos="1701"/>
        <w:tab w:val="right" w:leader="dot" w:pos="10064"/>
      </w:tabs>
      <w:spacing w:before="240" w:line="288" w:lineRule="auto"/>
      <w:ind w:left="907" w:hanging="907"/>
      <w:jc w:val="both"/>
    </w:pPr>
    <w:rPr>
      <w:rFonts w:ascii="Arial" w:eastAsia="Calibri" w:hAnsi="Arial"/>
      <w:b/>
      <w:szCs w:val="22"/>
      <w:lang w:val="x-none" w:eastAsia="x-none"/>
    </w:rPr>
  </w:style>
  <w:style w:type="character" w:customStyle="1" w:styleId="BChuongMLChar">
    <w:name w:val="B_Chuong.ML Char"/>
    <w:link w:val="BChuongML"/>
    <w:rsid w:val="001D47CC"/>
    <w:rPr>
      <w:rFonts w:ascii="Arial" w:eastAsia="Calibri" w:hAnsi="Arial" w:cs="Times New Roman"/>
      <w:b/>
      <w:sz w:val="24"/>
      <w:lang w:val="x-none" w:eastAsia="x-none"/>
    </w:rPr>
  </w:style>
  <w:style w:type="paragraph" w:customStyle="1" w:styleId="BPhanMucluc">
    <w:name w:val="B_Phan.Mucluc"/>
    <w:basedOn w:val="TOC1"/>
    <w:next w:val="Normal"/>
    <w:link w:val="BPhanMuclucChar"/>
    <w:rsid w:val="001D47CC"/>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1D47CC"/>
    <w:rPr>
      <w:rFonts w:ascii="Arial" w:eastAsia="Calibri" w:hAnsi="Arial" w:cs="Times New Roman"/>
      <w:b/>
      <w:sz w:val="24"/>
      <w:lang w:val="x-none" w:eastAsia="x-none"/>
    </w:rPr>
  </w:style>
  <w:style w:type="paragraph" w:customStyle="1" w:styleId="Angoaccongthuc">
    <w:name w:val="A_ngoac_cong thuc"/>
    <w:basedOn w:val="ANgoac"/>
    <w:rsid w:val="001D47CC"/>
    <w:pPr>
      <w:spacing w:before="60" w:after="0"/>
      <w:ind w:left="1361"/>
    </w:pPr>
  </w:style>
  <w:style w:type="paragraph" w:customStyle="1" w:styleId="long10">
    <w:name w:val="long1"/>
    <w:basedOn w:val="Long1"/>
    <w:autoRedefine/>
    <w:rsid w:val="001D47CC"/>
    <w:pPr>
      <w:widowControl w:val="0"/>
      <w:spacing w:before="40" w:after="20"/>
      <w:jc w:val="center"/>
    </w:pPr>
    <w:rPr>
      <w:rFonts w:ascii="Times New Roman" w:hAnsi="Times New Roman"/>
      <w:sz w:val="18"/>
      <w:szCs w:val="18"/>
    </w:rPr>
  </w:style>
  <w:style w:type="paragraph" w:customStyle="1" w:styleId="Long2">
    <w:name w:val="Long2"/>
    <w:basedOn w:val="long10"/>
    <w:rsid w:val="001D47CC"/>
    <w:pPr>
      <w:ind w:left="340" w:hanging="340"/>
      <w:jc w:val="both"/>
    </w:pPr>
  </w:style>
  <w:style w:type="character" w:customStyle="1" w:styleId="Style4Char">
    <w:name w:val="Style4 Char"/>
    <w:link w:val="Style4"/>
    <w:rsid w:val="001D47CC"/>
    <w:rPr>
      <w:rFonts w:ascii="Times New Roman" w:eastAsia="Times New Roman" w:hAnsi="Times New Roman" w:cs="Times New Roman"/>
      <w:b/>
      <w:bCs/>
      <w:kern w:val="32"/>
      <w:sz w:val="28"/>
      <w:szCs w:val="28"/>
    </w:rPr>
  </w:style>
  <w:style w:type="paragraph" w:customStyle="1" w:styleId="gchu">
    <w:name w:val="gchu"/>
    <w:basedOn w:val="tho"/>
    <w:rsid w:val="001D47CC"/>
    <w:pPr>
      <w:ind w:left="1361"/>
    </w:pPr>
    <w:rPr>
      <w:i/>
    </w:rPr>
  </w:style>
  <w:style w:type="paragraph" w:customStyle="1" w:styleId="tho">
    <w:name w:val="tho"/>
    <w:basedOn w:val="Normal"/>
    <w:rsid w:val="001D47CC"/>
    <w:pPr>
      <w:spacing w:after="120"/>
      <w:ind w:left="340" w:hanging="340"/>
      <w:jc w:val="both"/>
    </w:pPr>
    <w:rPr>
      <w:rFonts w:ascii="VNTime" w:eastAsia="Times New Roman" w:hAnsi="VNTime"/>
      <w:sz w:val="22"/>
      <w:szCs w:val="20"/>
    </w:rPr>
  </w:style>
  <w:style w:type="paragraph" w:customStyle="1" w:styleId="328">
    <w:name w:val="32/8"/>
    <w:basedOn w:val="Normal"/>
    <w:rsid w:val="001D47CC"/>
    <w:pPr>
      <w:widowControl w:val="0"/>
      <w:overflowPunct w:val="0"/>
      <w:autoSpaceDE w:val="0"/>
      <w:autoSpaceDN w:val="0"/>
      <w:adjustRightInd w:val="0"/>
      <w:spacing w:before="60" w:after="120"/>
      <w:ind w:left="2268" w:hanging="454"/>
      <w:jc w:val="both"/>
      <w:textAlignment w:val="baseline"/>
    </w:pPr>
    <w:rPr>
      <w:rFonts w:ascii="Arial" w:eastAsia="Times New Roman" w:hAnsi="Arial"/>
    </w:rPr>
  </w:style>
  <w:style w:type="character" w:customStyle="1" w:styleId="1phanChar">
    <w:name w:val="1/phan Char"/>
    <w:link w:val="1phan"/>
    <w:locked/>
    <w:rsid w:val="001D47CC"/>
    <w:rPr>
      <w:rFonts w:ascii="Arial" w:eastAsia="Times New Roman" w:hAnsi="Arial" w:cs="Times New Roman"/>
      <w:b/>
      <w:sz w:val="24"/>
      <w:szCs w:val="24"/>
    </w:rPr>
  </w:style>
  <w:style w:type="character" w:customStyle="1" w:styleId="016Char">
    <w:name w:val="0/16 Char"/>
    <w:link w:val="016"/>
    <w:locked/>
    <w:rsid w:val="001D47CC"/>
    <w:rPr>
      <w:rFonts w:ascii="Arial" w:eastAsia="Times New Roman" w:hAnsi="Arial" w:cs="Times New Roman"/>
      <w:b/>
      <w:sz w:val="24"/>
      <w:szCs w:val="20"/>
    </w:rPr>
  </w:style>
  <w:style w:type="paragraph" w:customStyle="1" w:styleId="Bangchu">
    <w:name w:val="Bang chu"/>
    <w:basedOn w:val="Normal"/>
    <w:rsid w:val="001D47CC"/>
    <w:pPr>
      <w:widowControl w:val="0"/>
      <w:overflowPunct w:val="0"/>
      <w:autoSpaceDE w:val="0"/>
      <w:autoSpaceDN w:val="0"/>
      <w:adjustRightInd w:val="0"/>
      <w:spacing w:before="40" w:after="40"/>
      <w:jc w:val="center"/>
      <w:textAlignment w:val="baseline"/>
    </w:pPr>
    <w:rPr>
      <w:rFonts w:ascii="Arial" w:eastAsia="Times New Roman" w:hAnsi="Arial" w:cs="Arial"/>
      <w:sz w:val="22"/>
      <w:szCs w:val="22"/>
    </w:rPr>
  </w:style>
  <w:style w:type="paragraph" w:customStyle="1" w:styleId="viet3">
    <w:name w:val="viet3"/>
    <w:basedOn w:val="viet"/>
    <w:rsid w:val="001D47CC"/>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1D47CC"/>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1D47CC"/>
    <w:pPr>
      <w:widowControl w:val="0"/>
      <w:tabs>
        <w:tab w:val="left" w:pos="454"/>
      </w:tabs>
      <w:spacing w:before="240"/>
      <w:jc w:val="both"/>
      <w:outlineLvl w:val="1"/>
    </w:pPr>
    <w:rPr>
      <w:rFonts w:ascii="Arial" w:eastAsia="Times New Roman" w:hAnsi="Arial"/>
      <w:b/>
    </w:rPr>
  </w:style>
  <w:style w:type="paragraph" w:customStyle="1" w:styleId="A111Muc">
    <w:name w:val="A_1.1.1.Muc"/>
    <w:basedOn w:val="Normal"/>
    <w:rsid w:val="001D47CC"/>
    <w:pPr>
      <w:widowControl w:val="0"/>
      <w:tabs>
        <w:tab w:val="left" w:pos="454"/>
      </w:tabs>
      <w:spacing w:before="240"/>
      <w:jc w:val="both"/>
      <w:outlineLvl w:val="2"/>
    </w:pPr>
    <w:rPr>
      <w:rFonts w:ascii="Arial" w:eastAsia="Times New Roman" w:hAnsi="Arial"/>
      <w:b/>
      <w:szCs w:val="20"/>
    </w:rPr>
  </w:style>
  <w:style w:type="paragraph" w:customStyle="1" w:styleId="A11Muc">
    <w:name w:val="A_1.1.Muc"/>
    <w:basedOn w:val="Normal"/>
    <w:rsid w:val="001D47CC"/>
    <w:pPr>
      <w:widowControl w:val="0"/>
      <w:tabs>
        <w:tab w:val="left" w:pos="454"/>
      </w:tabs>
      <w:spacing w:before="240"/>
      <w:jc w:val="both"/>
    </w:pPr>
    <w:rPr>
      <w:rFonts w:ascii="Arial" w:eastAsia="Times New Roman" w:hAnsi="Arial"/>
      <w:b/>
    </w:rPr>
  </w:style>
  <w:style w:type="paragraph" w:customStyle="1" w:styleId="A1Muc">
    <w:name w:val="A_1.Muc"/>
    <w:basedOn w:val="Normal"/>
    <w:rsid w:val="001D47CC"/>
    <w:pPr>
      <w:widowControl w:val="0"/>
      <w:tabs>
        <w:tab w:val="left" w:pos="454"/>
      </w:tabs>
      <w:spacing w:before="240"/>
      <w:jc w:val="both"/>
      <w:outlineLvl w:val="1"/>
    </w:pPr>
    <w:rPr>
      <w:rFonts w:ascii="Arial" w:eastAsia="Times New Roman" w:hAnsi="Arial"/>
      <w:b/>
    </w:rPr>
  </w:style>
  <w:style w:type="paragraph" w:customStyle="1" w:styleId="APhan">
    <w:name w:val="A_Phan"/>
    <w:basedOn w:val="Normal"/>
    <w:rsid w:val="001D47CC"/>
    <w:pPr>
      <w:widowControl w:val="0"/>
      <w:spacing w:before="480" w:line="288" w:lineRule="auto"/>
      <w:jc w:val="center"/>
      <w:outlineLvl w:val="0"/>
    </w:pPr>
    <w:rPr>
      <w:rFonts w:ascii="Arial" w:eastAsia="Times New Roman" w:hAnsi="Arial"/>
      <w:b/>
      <w:sz w:val="28"/>
      <w:szCs w:val="20"/>
    </w:rPr>
  </w:style>
  <w:style w:type="paragraph" w:customStyle="1" w:styleId="APhanTA">
    <w:name w:val="A_Phan_TA"/>
    <w:basedOn w:val="BodyTextIndent"/>
    <w:rsid w:val="001D47CC"/>
    <w:pPr>
      <w:widowControl w:val="0"/>
      <w:spacing w:before="480" w:after="0" w:line="288" w:lineRule="auto"/>
      <w:ind w:left="0"/>
      <w:jc w:val="center"/>
    </w:pPr>
    <w:rPr>
      <w:rFonts w:ascii="Arial" w:hAnsi="Arial"/>
      <w:b/>
      <w:i/>
      <w:szCs w:val="28"/>
      <w:lang w:val="en-US" w:eastAsia="en-US"/>
    </w:rPr>
  </w:style>
  <w:style w:type="paragraph" w:customStyle="1" w:styleId="B11Mucluc">
    <w:name w:val="B_1.1.Mucluc"/>
    <w:basedOn w:val="TOC2"/>
    <w:rsid w:val="001D47CC"/>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1D47CC"/>
    <w:pPr>
      <w:spacing w:before="240" w:after="120"/>
      <w:ind w:left="454" w:hanging="454"/>
      <w:jc w:val="both"/>
    </w:pPr>
    <w:rPr>
      <w:rFonts w:ascii="Arial" w:eastAsia="Times New Roman" w:hAnsi="Arial"/>
      <w:b/>
      <w:bCs/>
      <w:szCs w:val="20"/>
      <w:lang w:val="en-GB"/>
    </w:rPr>
  </w:style>
  <w:style w:type="paragraph" w:customStyle="1" w:styleId="StyleBoldLeft0cmHanging08cmBefore6pt">
    <w:name w:val="Style Bold Left:  0 cm Hanging:  0.8 cm Before:  6 pt"/>
    <w:basedOn w:val="Normal"/>
    <w:rsid w:val="001D47CC"/>
    <w:pPr>
      <w:spacing w:before="240" w:after="120"/>
      <w:ind w:left="454" w:hanging="454"/>
    </w:pPr>
    <w:rPr>
      <w:rFonts w:ascii="Arial" w:eastAsia="Times New Roman" w:hAnsi="Arial"/>
      <w:b/>
      <w:bCs/>
      <w:szCs w:val="20"/>
      <w:lang w:val="en-GB"/>
    </w:rPr>
  </w:style>
  <w:style w:type="paragraph" w:customStyle="1" w:styleId="tex">
    <w:name w:val="tex"/>
    <w:basedOn w:val="Normal"/>
    <w:link w:val="texChar"/>
    <w:rsid w:val="001D47CC"/>
    <w:pPr>
      <w:overflowPunct w:val="0"/>
      <w:autoSpaceDE w:val="0"/>
      <w:autoSpaceDN w:val="0"/>
      <w:adjustRightInd w:val="0"/>
      <w:spacing w:before="120" w:line="284" w:lineRule="exact"/>
      <w:ind w:left="680" w:hanging="120"/>
      <w:jc w:val="both"/>
      <w:textAlignment w:val="baseline"/>
    </w:pPr>
    <w:rPr>
      <w:rFonts w:ascii="VNTime" w:eastAsia="Times New Roman" w:hAnsi="VNTime"/>
      <w:sz w:val="20"/>
      <w:szCs w:val="20"/>
    </w:rPr>
  </w:style>
  <w:style w:type="paragraph" w:customStyle="1" w:styleId="congthuc0">
    <w:name w:val="cong thuc"/>
    <w:basedOn w:val="Normal"/>
    <w:rsid w:val="001D47CC"/>
    <w:pPr>
      <w:spacing w:before="120" w:line="257" w:lineRule="auto"/>
      <w:ind w:left="1815" w:firstLine="429"/>
      <w:jc w:val="both"/>
    </w:pPr>
    <w:rPr>
      <w:rFonts w:ascii="Arial" w:eastAsia="Times New Roman" w:hAnsi="Arial"/>
      <w:iCs/>
      <w:color w:val="000000"/>
      <w:szCs w:val="20"/>
      <w:lang w:val="en-GB"/>
    </w:rPr>
  </w:style>
  <w:style w:type="paragraph" w:customStyle="1" w:styleId="Tenquyphame">
    <w:name w:val="Ten quy pham_e"/>
    <w:rsid w:val="001D47CC"/>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1D47CC"/>
    <w:pPr>
      <w:spacing w:before="100" w:beforeAutospacing="1" w:after="100" w:afterAutospacing="1" w:line="288" w:lineRule="auto"/>
    </w:pPr>
    <w:rPr>
      <w:rFonts w:eastAsia="Times New Roman"/>
    </w:rPr>
  </w:style>
  <w:style w:type="paragraph" w:customStyle="1" w:styleId="1indent">
    <w:name w:val="1 indent"/>
    <w:basedOn w:val="Normal"/>
    <w:autoRedefine/>
    <w:rsid w:val="001D47CC"/>
    <w:pPr>
      <w:spacing w:before="80" w:after="120" w:line="320" w:lineRule="exact"/>
      <w:ind w:left="11" w:firstLine="442"/>
      <w:jc w:val="both"/>
    </w:pPr>
    <w:rPr>
      <w:rFonts w:ascii="Arial" w:eastAsia="Times New Roman" w:hAnsi="Arial" w:cs="Arial"/>
      <w:lang w:eastAsia="x-none"/>
    </w:rPr>
  </w:style>
  <w:style w:type="paragraph" w:customStyle="1" w:styleId="1ngoaca">
    <w:name w:val="1 ngoac (a)"/>
    <w:basedOn w:val="11phan"/>
    <w:rsid w:val="001D47CC"/>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1D47CC"/>
    <w:pPr>
      <w:widowControl w:val="0"/>
      <w:tabs>
        <w:tab w:val="left" w:pos="454"/>
      </w:tabs>
      <w:spacing w:before="240" w:line="288" w:lineRule="auto"/>
      <w:outlineLvl w:val="2"/>
    </w:pPr>
    <w:rPr>
      <w:rFonts w:ascii="Arial" w:eastAsia="Times New Roman" w:hAnsi="Arial"/>
      <w:b/>
      <w:szCs w:val="20"/>
    </w:rPr>
  </w:style>
  <w:style w:type="paragraph" w:customStyle="1" w:styleId="1ibangbieu">
    <w:name w:val="1(i)bangbieu"/>
    <w:basedOn w:val="Normal"/>
    <w:rsid w:val="001D47CC"/>
    <w:pPr>
      <w:keepNext/>
      <w:tabs>
        <w:tab w:val="left" w:pos="454"/>
      </w:tabs>
      <w:spacing w:before="60" w:line="269" w:lineRule="auto"/>
      <w:ind w:left="454" w:hanging="454"/>
      <w:jc w:val="both"/>
    </w:pPr>
    <w:rPr>
      <w:rFonts w:ascii="Arial" w:eastAsia="Times New Roman" w:hAnsi="Arial" w:cs="Arial"/>
      <w:color w:val="000000"/>
      <w:sz w:val="20"/>
      <w:szCs w:val="20"/>
      <w:lang w:val="en-GB"/>
    </w:rPr>
  </w:style>
  <w:style w:type="paragraph" w:customStyle="1" w:styleId="TENPHANV">
    <w:name w:val="TEN PHAN_V"/>
    <w:rsid w:val="001D47CC"/>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1D47CC"/>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1D47CC"/>
    <w:rPr>
      <w:b/>
      <w:bCs/>
    </w:rPr>
  </w:style>
  <w:style w:type="paragraph" w:customStyle="1" w:styleId="cover3">
    <w:name w:val="cover3"/>
    <w:basedOn w:val="cover2"/>
    <w:autoRedefine/>
    <w:rsid w:val="001D47CC"/>
    <w:pPr>
      <w:spacing w:before="240"/>
    </w:pPr>
    <w:rPr>
      <w:b w:val="0"/>
      <w:iCs/>
    </w:rPr>
  </w:style>
  <w:style w:type="paragraph" w:customStyle="1" w:styleId="cover4">
    <w:name w:val="cover4"/>
    <w:basedOn w:val="cover3"/>
    <w:autoRedefine/>
    <w:rsid w:val="001D47CC"/>
    <w:pPr>
      <w:widowControl w:val="0"/>
      <w:spacing w:before="0" w:line="330" w:lineRule="exact"/>
      <w:ind w:firstLine="480"/>
      <w:jc w:val="left"/>
    </w:pPr>
    <w:rPr>
      <w:b/>
      <w:iCs w:val="0"/>
      <w:sz w:val="25"/>
      <w:szCs w:val="25"/>
    </w:rPr>
  </w:style>
  <w:style w:type="paragraph" w:customStyle="1" w:styleId="1MUCLUCCHUONG">
    <w:name w:val="1_MUCLUC_CHUONG"/>
    <w:basedOn w:val="Normal"/>
    <w:rsid w:val="001D47CC"/>
    <w:pPr>
      <w:tabs>
        <w:tab w:val="left" w:pos="1701"/>
        <w:tab w:val="right" w:leader="dot" w:pos="10065"/>
      </w:tabs>
      <w:spacing w:before="60" w:line="269" w:lineRule="auto"/>
      <w:ind w:left="907" w:hanging="907"/>
    </w:pPr>
    <w:rPr>
      <w:rFonts w:ascii="Arial" w:eastAsia="Times New Roman" w:hAnsi="Arial" w:cs="Arial"/>
      <w:b/>
      <w:lang w:val="en-GB"/>
    </w:rPr>
  </w:style>
  <w:style w:type="paragraph" w:customStyle="1" w:styleId="1MUCLUCNOIDUNG">
    <w:name w:val="1_MUCLUC_NOIDUNG"/>
    <w:basedOn w:val="1MUCLUCCHUONG"/>
    <w:rsid w:val="001D47CC"/>
    <w:pPr>
      <w:tabs>
        <w:tab w:val="left" w:pos="1021"/>
      </w:tabs>
    </w:pPr>
    <w:rPr>
      <w:b w:val="0"/>
    </w:rPr>
  </w:style>
  <w:style w:type="paragraph" w:customStyle="1" w:styleId="1-0CHUONGMUCLUC">
    <w:name w:val="1-0/CHUONG_MUCLUC"/>
    <w:basedOn w:val="0chuong"/>
    <w:rsid w:val="001D47CC"/>
    <w:pPr>
      <w:spacing w:after="200" w:line="288" w:lineRule="auto"/>
      <w:ind w:left="3402" w:right="737" w:hanging="1701"/>
      <w:outlineLvl w:val="9"/>
    </w:pPr>
    <w:rPr>
      <w:sz w:val="24"/>
    </w:rPr>
  </w:style>
  <w:style w:type="paragraph" w:customStyle="1" w:styleId="daude1">
    <w:name w:val="daude1"/>
    <w:basedOn w:val="Heading1"/>
    <w:rsid w:val="001D47CC"/>
    <w:pPr>
      <w:keepLines w:val="0"/>
      <w:numPr>
        <w:numId w:val="0"/>
      </w:numPr>
      <w:autoSpaceDE w:val="0"/>
      <w:autoSpaceDN w:val="0"/>
      <w:spacing w:before="120" w:after="60" w:line="240" w:lineRule="exact"/>
      <w:outlineLvl w:val="9"/>
    </w:pPr>
    <w:rPr>
      <w:rFonts w:ascii=".VnArial" w:eastAsia="Times New Roman" w:hAnsi=".VnArial" w:cs="Times New Roman"/>
      <w:b/>
      <w:bCs/>
      <w:color w:val="auto"/>
      <w:kern w:val="28"/>
      <w:sz w:val="28"/>
      <w:szCs w:val="28"/>
    </w:rPr>
  </w:style>
  <w:style w:type="paragraph" w:customStyle="1" w:styleId="v1">
    <w:name w:val="v1"/>
    <w:basedOn w:val="Normal"/>
    <w:next w:val="Normal"/>
    <w:rsid w:val="001D47CC"/>
    <w:pPr>
      <w:tabs>
        <w:tab w:val="left" w:pos="340"/>
      </w:tabs>
      <w:ind w:left="340" w:hanging="340"/>
      <w:jc w:val="center"/>
    </w:pPr>
    <w:rPr>
      <w:rFonts w:ascii="VNTime" w:eastAsia="Times New Roman" w:hAnsi="VNTime"/>
      <w:sz w:val="22"/>
      <w:szCs w:val="20"/>
    </w:rPr>
  </w:style>
  <w:style w:type="paragraph" w:customStyle="1" w:styleId="viet4">
    <w:name w:val="viet4"/>
    <w:basedOn w:val="Normal"/>
    <w:rsid w:val="001D47CC"/>
    <w:pPr>
      <w:ind w:left="340" w:hanging="340"/>
      <w:jc w:val="both"/>
    </w:pPr>
    <w:rPr>
      <w:rFonts w:ascii="VNTime" w:eastAsia="Times New Roman" w:hAnsi="VNTime"/>
      <w:sz w:val="22"/>
      <w:szCs w:val="20"/>
    </w:rPr>
  </w:style>
  <w:style w:type="paragraph" w:customStyle="1" w:styleId="ngoac">
    <w:name w:val="ngoac"/>
    <w:basedOn w:val="Normal"/>
    <w:next w:val="Normal"/>
    <w:rsid w:val="001D47CC"/>
    <w:pPr>
      <w:tabs>
        <w:tab w:val="left" w:pos="340"/>
      </w:tabs>
      <w:ind w:left="680" w:hanging="340"/>
      <w:jc w:val="both"/>
    </w:pPr>
    <w:rPr>
      <w:rFonts w:ascii="VNTime" w:eastAsia="Times New Roman" w:hAnsi="VNTime"/>
      <w:sz w:val="22"/>
      <w:szCs w:val="20"/>
    </w:rPr>
  </w:style>
  <w:style w:type="paragraph" w:customStyle="1" w:styleId="vi2">
    <w:name w:val="vi2"/>
    <w:basedOn w:val="Normal"/>
    <w:rsid w:val="001D47CC"/>
    <w:pPr>
      <w:keepNext/>
      <w:widowControl w:val="0"/>
      <w:ind w:left="680" w:hanging="680"/>
      <w:jc w:val="both"/>
    </w:pPr>
    <w:rPr>
      <w:rFonts w:ascii="VNTime" w:eastAsia="Times New Roman" w:hAnsi="VNTime"/>
      <w:kern w:val="28"/>
      <w:sz w:val="22"/>
      <w:szCs w:val="20"/>
    </w:rPr>
  </w:style>
  <w:style w:type="paragraph" w:customStyle="1" w:styleId="viet5">
    <w:name w:val="viet5"/>
    <w:basedOn w:val="Normal"/>
    <w:next w:val="Normal"/>
    <w:rsid w:val="001D47CC"/>
    <w:pPr>
      <w:ind w:left="680" w:hanging="680"/>
      <w:jc w:val="both"/>
    </w:pPr>
    <w:rPr>
      <w:rFonts w:ascii="VNTime" w:eastAsia="Times New Roman" w:hAnsi="VNTime"/>
      <w:b/>
      <w:kern w:val="28"/>
      <w:sz w:val="22"/>
      <w:szCs w:val="20"/>
    </w:rPr>
  </w:style>
  <w:style w:type="paragraph" w:customStyle="1" w:styleId="viet6">
    <w:name w:val="viet6"/>
    <w:basedOn w:val="Normal"/>
    <w:next w:val="Normal"/>
    <w:rsid w:val="001D47CC"/>
    <w:pPr>
      <w:spacing w:before="60"/>
      <w:ind w:left="340" w:hanging="340"/>
      <w:jc w:val="both"/>
    </w:pPr>
    <w:rPr>
      <w:rFonts w:ascii="VNTime" w:eastAsia="Times New Roman" w:hAnsi="VNTime"/>
      <w:kern w:val="28"/>
      <w:sz w:val="22"/>
      <w:szCs w:val="20"/>
      <w:lang w:val="en-GB"/>
    </w:rPr>
  </w:style>
  <w:style w:type="paragraph" w:customStyle="1" w:styleId="Bduocsuadoi">
    <w:name w:val="B_duoc.sua.doi"/>
    <w:basedOn w:val="Normal"/>
    <w:rsid w:val="001D47CC"/>
    <w:pPr>
      <w:widowControl w:val="0"/>
      <w:spacing w:before="120"/>
      <w:ind w:left="454" w:hanging="454"/>
    </w:pPr>
    <w:rPr>
      <w:rFonts w:ascii="Arial" w:eastAsia="Times New Roman" w:hAnsi="Arial"/>
      <w:szCs w:val="20"/>
    </w:rPr>
  </w:style>
  <w:style w:type="paragraph" w:customStyle="1" w:styleId="Bduocsuadoi2">
    <w:name w:val="B_duocsuadoi2"/>
    <w:basedOn w:val="Bduocsuadoi"/>
    <w:rsid w:val="001D47CC"/>
    <w:pPr>
      <w:spacing w:before="240"/>
    </w:pPr>
  </w:style>
  <w:style w:type="character" w:customStyle="1" w:styleId="3chamChar">
    <w:name w:val="3 cham Char"/>
    <w:link w:val="3cham"/>
    <w:locked/>
    <w:rsid w:val="001D47CC"/>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1D47CC"/>
    <w:pPr>
      <w:spacing w:before="240"/>
      <w:ind w:left="1106" w:hanging="1106"/>
      <w:jc w:val="both"/>
    </w:pPr>
    <w:rPr>
      <w:rFonts w:ascii="Arial" w:eastAsia="Times New Roman" w:hAnsi="Arial"/>
      <w:b/>
      <w:bCs/>
      <w:szCs w:val="20"/>
    </w:rPr>
  </w:style>
  <w:style w:type="paragraph" w:customStyle="1" w:styleId="2chama">
    <w:name w:val="2 chama"/>
    <w:basedOn w:val="StyleArial12ptBoldJustifiedLeft0cmHanging195cm"/>
    <w:rsid w:val="001D47CC"/>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1D47CC"/>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1D47CC"/>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1D47CC"/>
    <w:pPr>
      <w:spacing w:before="120" w:after="120"/>
      <w:jc w:val="center"/>
    </w:pPr>
    <w:rPr>
      <w:rFonts w:ascii="Arial" w:eastAsia="Times New Roman" w:hAnsi="Arial"/>
      <w:b/>
      <w:bCs/>
      <w:szCs w:val="20"/>
    </w:rPr>
  </w:style>
  <w:style w:type="paragraph" w:customStyle="1" w:styleId="StyleHeading4Arial12ptAutoBefore12ptAfter6pt1">
    <w:name w:val="Style Heading 4 + Arial 12 pt Auto Before:  12 pt After:  6 pt1"/>
    <w:basedOn w:val="Normal"/>
    <w:next w:val="Normal"/>
    <w:rsid w:val="001D47CC"/>
    <w:pPr>
      <w:spacing w:before="120" w:after="120"/>
      <w:jc w:val="center"/>
    </w:pPr>
    <w:rPr>
      <w:rFonts w:ascii="Arial" w:eastAsia="Times New Roman" w:hAnsi="Arial"/>
      <w:b/>
      <w:bCs/>
      <w:szCs w:val="20"/>
    </w:rPr>
  </w:style>
  <w:style w:type="paragraph" w:customStyle="1" w:styleId="StyleHeading3Arial12ptBefore12ptAfter6pt">
    <w:name w:val="Style Heading 3 + Arial 12 pt Before:  12 pt After:  6 pt"/>
    <w:basedOn w:val="Normal"/>
    <w:next w:val="Normal"/>
    <w:rsid w:val="001D47CC"/>
    <w:pPr>
      <w:spacing w:before="120" w:after="120"/>
      <w:jc w:val="center"/>
    </w:pPr>
    <w:rPr>
      <w:rFonts w:ascii="Arial" w:eastAsia="Times New Roman" w:hAnsi="Arial"/>
      <w:b/>
      <w:bCs/>
      <w:szCs w:val="20"/>
    </w:rPr>
  </w:style>
  <w:style w:type="paragraph" w:customStyle="1" w:styleId="StyleHeading1Arial12ptBoldNotItalicCenteredLeft">
    <w:name w:val="Style Heading 1 + Arial 12 pt Bold Not Italic Centered Left:  ..."/>
    <w:basedOn w:val="Normal"/>
    <w:next w:val="Normal"/>
    <w:rsid w:val="001D47CC"/>
    <w:pPr>
      <w:spacing w:before="120" w:after="120"/>
      <w:jc w:val="center"/>
    </w:pPr>
    <w:rPr>
      <w:rFonts w:ascii="Arial" w:eastAsia="Times New Roman" w:hAnsi="Arial"/>
      <w:b/>
      <w:bCs/>
      <w:szCs w:val="20"/>
    </w:rPr>
  </w:style>
  <w:style w:type="paragraph" w:customStyle="1" w:styleId="StyleHeading1Arial12ptBoldNotItalicCenteredBefore">
    <w:name w:val="Style Heading 1 + Arial 12 pt Bold Not Italic Centered Before:..."/>
    <w:basedOn w:val="Normal"/>
    <w:next w:val="Normal"/>
    <w:rsid w:val="001D47CC"/>
    <w:pPr>
      <w:spacing w:before="120" w:after="120"/>
      <w:jc w:val="center"/>
    </w:pPr>
    <w:rPr>
      <w:rFonts w:ascii="Arial" w:eastAsia="Times New Roman" w:hAnsi="Arial"/>
      <w:b/>
      <w:bCs/>
      <w:szCs w:val="20"/>
    </w:rPr>
  </w:style>
  <w:style w:type="paragraph" w:customStyle="1" w:styleId="StyleHeading6Arial12ptLeft0cmFirstline0cmBef">
    <w:name w:val="Style Heading 6 + Arial 12 pt Left:  0 cm First line:  0 cm Bef..."/>
    <w:basedOn w:val="Normal"/>
    <w:next w:val="Normal"/>
    <w:rsid w:val="001D47CC"/>
    <w:pPr>
      <w:spacing w:before="120" w:after="120"/>
      <w:jc w:val="center"/>
    </w:pPr>
    <w:rPr>
      <w:rFonts w:ascii="Arial" w:eastAsia="Times New Roman" w:hAnsi="Arial"/>
      <w:b/>
      <w:bCs/>
      <w:szCs w:val="20"/>
    </w:rPr>
  </w:style>
  <w:style w:type="paragraph" w:customStyle="1" w:styleId="3cham1">
    <w:name w:val="3 cham1"/>
    <w:basedOn w:val="Normal"/>
    <w:link w:val="3cham1Char"/>
    <w:rsid w:val="001D47CC"/>
    <w:pPr>
      <w:tabs>
        <w:tab w:val="left" w:pos="910"/>
      </w:tabs>
      <w:spacing w:before="240" w:after="120"/>
      <w:ind w:left="459" w:hanging="459"/>
      <w:jc w:val="both"/>
    </w:pPr>
    <w:rPr>
      <w:rFonts w:ascii="Arial" w:eastAsia="Malgun Gothic" w:hAnsi="Arial"/>
    </w:rPr>
  </w:style>
  <w:style w:type="character" w:customStyle="1" w:styleId="3cham1Char">
    <w:name w:val="3 cham1 Char"/>
    <w:link w:val="3cham1"/>
    <w:rsid w:val="001D47CC"/>
    <w:rPr>
      <w:rFonts w:ascii="Arial" w:eastAsia="Malgun Gothic" w:hAnsi="Arial" w:cs="Times New Roman"/>
      <w:sz w:val="24"/>
      <w:szCs w:val="24"/>
    </w:rPr>
  </w:style>
  <w:style w:type="paragraph" w:customStyle="1" w:styleId="normalxxx">
    <w:name w:val="normal xxx"/>
    <w:basedOn w:val="Normal"/>
    <w:next w:val="Normal"/>
    <w:rsid w:val="001D47CC"/>
    <w:pPr>
      <w:spacing w:before="120"/>
      <w:ind w:left="851" w:hanging="851"/>
      <w:jc w:val="both"/>
    </w:pPr>
    <w:rPr>
      <w:rFonts w:ascii="Arial" w:eastAsia="MS Mincho" w:hAnsi="Arial"/>
    </w:rPr>
  </w:style>
  <w:style w:type="paragraph" w:customStyle="1" w:styleId="NORMAL11">
    <w:name w:val="NORMAL (1)"/>
    <w:basedOn w:val="Normal"/>
    <w:next w:val="Normal"/>
    <w:link w:val="NORMAL1Char"/>
    <w:autoRedefine/>
    <w:rsid w:val="001D47CC"/>
    <w:pPr>
      <w:spacing w:before="120"/>
      <w:ind w:left="908" w:hanging="454"/>
      <w:jc w:val="both"/>
    </w:pPr>
    <w:rPr>
      <w:rFonts w:ascii="Arial" w:eastAsia="MS Mincho" w:hAnsi="Arial"/>
      <w:iCs/>
      <w:lang w:val="en-GB"/>
    </w:rPr>
  </w:style>
  <w:style w:type="character" w:customStyle="1" w:styleId="NORMAL1Char">
    <w:name w:val="NORMAL (1) Char"/>
    <w:link w:val="NORMAL11"/>
    <w:rsid w:val="001D47CC"/>
    <w:rPr>
      <w:rFonts w:ascii="Arial" w:eastAsia="MS Mincho" w:hAnsi="Arial" w:cs="Times New Roman"/>
      <w:iCs/>
      <w:sz w:val="24"/>
      <w:szCs w:val="24"/>
      <w:lang w:val="en-GB"/>
    </w:rPr>
  </w:style>
  <w:style w:type="paragraph" w:customStyle="1" w:styleId="NORMAL12">
    <w:name w:val="NORMAL 1"/>
    <w:basedOn w:val="Normal"/>
    <w:next w:val="Normal"/>
    <w:link w:val="NORMAL1CharChar"/>
    <w:autoRedefine/>
    <w:rsid w:val="001D47CC"/>
    <w:pPr>
      <w:ind w:left="454" w:hanging="454"/>
      <w:jc w:val="both"/>
    </w:pPr>
    <w:rPr>
      <w:rFonts w:ascii="Arial" w:eastAsia="MS Mincho" w:hAnsi="Arial"/>
      <w:snapToGrid w:val="0"/>
      <w:lang w:val="x-none" w:eastAsia="x-none"/>
    </w:rPr>
  </w:style>
  <w:style w:type="character" w:customStyle="1" w:styleId="NORMAL1CharChar">
    <w:name w:val="NORMAL 1 Char Char"/>
    <w:link w:val="NORMAL12"/>
    <w:rsid w:val="001D47CC"/>
    <w:rPr>
      <w:rFonts w:ascii="Arial" w:eastAsia="MS Mincho" w:hAnsi="Arial" w:cs="Times New Roman"/>
      <w:snapToGrid w:val="0"/>
      <w:sz w:val="24"/>
      <w:szCs w:val="24"/>
      <w:lang w:val="x-none" w:eastAsia="x-none"/>
    </w:rPr>
  </w:style>
  <w:style w:type="paragraph" w:customStyle="1" w:styleId="NORMALa">
    <w:name w:val="NORMAL (a)"/>
    <w:basedOn w:val="Normal"/>
    <w:next w:val="Normal"/>
    <w:autoRedefine/>
    <w:rsid w:val="001D47CC"/>
    <w:pPr>
      <w:spacing w:before="120"/>
      <w:ind w:left="1361" w:hanging="454"/>
      <w:jc w:val="both"/>
    </w:pPr>
    <w:rPr>
      <w:rFonts w:ascii="Arial" w:eastAsia="MS Mincho" w:hAnsi="Arial"/>
      <w:snapToGrid w:val="0"/>
    </w:rPr>
  </w:style>
  <w:style w:type="paragraph" w:customStyle="1" w:styleId="normalleft">
    <w:name w:val="normal left"/>
    <w:basedOn w:val="Normal"/>
    <w:rsid w:val="001D47CC"/>
    <w:pPr>
      <w:spacing w:before="120"/>
      <w:ind w:left="454"/>
      <w:jc w:val="both"/>
    </w:pPr>
    <w:rPr>
      <w:rFonts w:ascii="Arial" w:eastAsia="MS Mincho" w:hAnsi="Arial"/>
    </w:rPr>
  </w:style>
  <w:style w:type="paragraph" w:customStyle="1" w:styleId="normali">
    <w:name w:val="normal (i)"/>
    <w:basedOn w:val="Normal"/>
    <w:next w:val="Normal"/>
    <w:rsid w:val="001D47CC"/>
    <w:pPr>
      <w:spacing w:before="120"/>
      <w:ind w:left="1815" w:hanging="454"/>
      <w:jc w:val="both"/>
    </w:pPr>
    <w:rPr>
      <w:rFonts w:ascii="Arial" w:eastAsia="MS Mincho" w:hAnsi="Arial"/>
    </w:rPr>
  </w:style>
  <w:style w:type="paragraph" w:customStyle="1" w:styleId="NORMAL111">
    <w:name w:val="NORMAL 1.1.1"/>
    <w:basedOn w:val="Normal"/>
    <w:next w:val="Normal"/>
    <w:link w:val="NORMAL111Char"/>
    <w:autoRedefine/>
    <w:rsid w:val="001D47CC"/>
    <w:pPr>
      <w:spacing w:before="120"/>
      <w:ind w:left="851" w:hanging="851"/>
      <w:jc w:val="both"/>
    </w:pPr>
    <w:rPr>
      <w:rFonts w:ascii="Arial" w:eastAsia="Times New Roman" w:hAnsi="Arial" w:cs="Arial"/>
    </w:rPr>
  </w:style>
  <w:style w:type="paragraph" w:customStyle="1" w:styleId="normal1indent">
    <w:name w:val="normal 1 indent"/>
    <w:basedOn w:val="NORMAL12"/>
    <w:link w:val="normal1indentChar"/>
    <w:rsid w:val="001D47CC"/>
    <w:pPr>
      <w:spacing w:before="120"/>
      <w:ind w:firstLine="0"/>
    </w:pPr>
    <w:rPr>
      <w:rFonts w:eastAsia="Times New Roman"/>
      <w:snapToGrid/>
      <w:lang w:val="en-US" w:eastAsia="en-US"/>
    </w:rPr>
  </w:style>
  <w:style w:type="character" w:customStyle="1" w:styleId="NORMAL111Char">
    <w:name w:val="NORMAL 1.1.1 Char"/>
    <w:link w:val="NORMAL111"/>
    <w:rsid w:val="001D47CC"/>
    <w:rPr>
      <w:rFonts w:ascii="Arial" w:eastAsia="Times New Roman" w:hAnsi="Arial" w:cs="Arial"/>
      <w:sz w:val="24"/>
      <w:szCs w:val="24"/>
    </w:rPr>
  </w:style>
  <w:style w:type="character" w:customStyle="1" w:styleId="NORMAL1Char0">
    <w:name w:val="NORMAL 1 Char"/>
    <w:rsid w:val="001D47CC"/>
    <w:rPr>
      <w:rFonts w:ascii="Arial" w:hAnsi="Arial"/>
      <w:sz w:val="24"/>
      <w:szCs w:val="24"/>
      <w:lang w:val="en-US" w:eastAsia="en-US" w:bidi="ar-SA"/>
    </w:rPr>
  </w:style>
  <w:style w:type="character" w:customStyle="1" w:styleId="normal1indentChar">
    <w:name w:val="normal 1 indent Char"/>
    <w:basedOn w:val="NORMAL1Char0"/>
    <w:link w:val="normal1indent"/>
    <w:rsid w:val="001D47CC"/>
    <w:rPr>
      <w:rFonts w:ascii="Arial" w:eastAsia="Times New Roman" w:hAnsi="Arial" w:cs="Times New Roman"/>
      <w:sz w:val="24"/>
      <w:szCs w:val="24"/>
      <w:lang w:val="en-US" w:eastAsia="en-US" w:bidi="ar-SA"/>
    </w:rPr>
  </w:style>
  <w:style w:type="paragraph" w:customStyle="1" w:styleId="111regular">
    <w:name w:val="1.1.1 regular"/>
    <w:basedOn w:val="1110"/>
    <w:autoRedefine/>
    <w:rsid w:val="001D47C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1D47CC"/>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1D47CC"/>
    <w:pPr>
      <w:ind w:left="454"/>
      <w:jc w:val="both"/>
    </w:pPr>
    <w:rPr>
      <w:rFonts w:ascii="Arial" w:eastAsia="Times New Roman" w:hAnsi="Arial" w:cs="Arial"/>
      <w:sz w:val="22"/>
      <w:szCs w:val="22"/>
    </w:rPr>
  </w:style>
  <w:style w:type="paragraph" w:customStyle="1" w:styleId="tenbang">
    <w:name w:val="ten bang"/>
    <w:rsid w:val="001D47CC"/>
    <w:pPr>
      <w:spacing w:before="240" w:after="120" w:line="240" w:lineRule="auto"/>
      <w:jc w:val="center"/>
    </w:pPr>
    <w:rPr>
      <w:rFonts w:ascii="Arial" w:eastAsia="Times New Roman" w:hAnsi="Arial" w:cs="Arial"/>
      <w:b/>
      <w:bCs/>
      <w:sz w:val="24"/>
      <w:szCs w:val="24"/>
    </w:rPr>
  </w:style>
  <w:style w:type="paragraph" w:customStyle="1" w:styleId="TENCHUONG2">
    <w:name w:val="TEN CHUONG"/>
    <w:rsid w:val="001D47CC"/>
    <w:pPr>
      <w:spacing w:before="360" w:after="0" w:line="240" w:lineRule="auto"/>
      <w:jc w:val="center"/>
    </w:pPr>
    <w:rPr>
      <w:rFonts w:ascii="Arial" w:eastAsia="Times New Roman" w:hAnsi="Arial" w:cs="Arial"/>
      <w:b/>
      <w:bCs/>
      <w:sz w:val="24"/>
      <w:szCs w:val="24"/>
    </w:rPr>
  </w:style>
  <w:style w:type="character" w:customStyle="1" w:styleId="1Char0">
    <w:name w:val="(1) Char"/>
    <w:link w:val="1"/>
    <w:locked/>
    <w:rsid w:val="001D47CC"/>
    <w:rPr>
      <w:rFonts w:ascii="VNTime" w:eastAsia="Times New Roman" w:hAnsi="VNTime" w:cs="Times New Roman"/>
      <w:szCs w:val="20"/>
    </w:rPr>
  </w:style>
  <w:style w:type="paragraph" w:customStyle="1" w:styleId="111reindent">
    <w:name w:val="1.1.1 re indent"/>
    <w:basedOn w:val="111regular"/>
    <w:autoRedefine/>
    <w:qFormat/>
    <w:rsid w:val="001D47CC"/>
    <w:pPr>
      <w:spacing w:before="80" w:after="120" w:line="340" w:lineRule="exact"/>
      <w:ind w:left="0" w:firstLine="454"/>
    </w:pPr>
  </w:style>
  <w:style w:type="paragraph" w:customStyle="1" w:styleId="h1">
    <w:name w:val="h1"/>
    <w:basedOn w:val="Normal"/>
    <w:rsid w:val="001D47CC"/>
    <w:pPr>
      <w:autoSpaceDE w:val="0"/>
      <w:autoSpaceDN w:val="0"/>
      <w:ind w:left="567" w:hanging="567"/>
      <w:jc w:val="both"/>
    </w:pPr>
    <w:rPr>
      <w:rFonts w:ascii=".VnArial" w:eastAsia="Times New Roman" w:hAnsi=".VnArial"/>
      <w:b/>
      <w:szCs w:val="20"/>
    </w:rPr>
  </w:style>
  <w:style w:type="paragraph" w:customStyle="1" w:styleId="k1">
    <w:name w:val="k1"/>
    <w:basedOn w:val="Normal"/>
    <w:rsid w:val="001D47CC"/>
    <w:pPr>
      <w:autoSpaceDE w:val="0"/>
      <w:autoSpaceDN w:val="0"/>
      <w:ind w:left="340" w:hanging="340"/>
      <w:jc w:val="both"/>
    </w:pPr>
    <w:rPr>
      <w:rFonts w:ascii=".VnArial" w:eastAsia="Times New Roman" w:hAnsi=".VnArial"/>
      <w:szCs w:val="20"/>
    </w:rPr>
  </w:style>
  <w:style w:type="paragraph" w:customStyle="1" w:styleId="k2">
    <w:name w:val="k2"/>
    <w:basedOn w:val="k1"/>
    <w:next w:val="k1"/>
    <w:rsid w:val="001D47CC"/>
    <w:pPr>
      <w:spacing w:before="120"/>
      <w:ind w:left="680"/>
    </w:pPr>
  </w:style>
  <w:style w:type="paragraph" w:customStyle="1" w:styleId="k1m">
    <w:name w:val="k1m"/>
    <w:basedOn w:val="k1"/>
    <w:rsid w:val="001D47CC"/>
    <w:rPr>
      <w:color w:val="0000FF"/>
    </w:rPr>
  </w:style>
  <w:style w:type="paragraph" w:customStyle="1" w:styleId="k2m">
    <w:name w:val="k2m"/>
    <w:basedOn w:val="k2"/>
    <w:rsid w:val="001D47CC"/>
    <w:rPr>
      <w:color w:val="0000FF"/>
    </w:rPr>
  </w:style>
  <w:style w:type="paragraph" w:customStyle="1" w:styleId="1indent0">
    <w:name w:val="(1) indent"/>
    <w:basedOn w:val="1"/>
    <w:rsid w:val="001D47CC"/>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1D47CC"/>
    <w:pPr>
      <w:spacing w:before="120"/>
      <w:ind w:left="851"/>
      <w:jc w:val="both"/>
    </w:pPr>
    <w:rPr>
      <w:rFonts w:ascii="Arial" w:eastAsia="Times New Roman" w:hAnsi="Arial"/>
    </w:rPr>
  </w:style>
  <w:style w:type="character" w:customStyle="1" w:styleId="texChar">
    <w:name w:val="tex Char"/>
    <w:basedOn w:val="1Char"/>
    <w:link w:val="tex"/>
    <w:rsid w:val="001D47CC"/>
    <w:rPr>
      <w:rFonts w:ascii="VNTime" w:eastAsia="Times New Roman" w:hAnsi="VNTime" w:cs="Times New Roman"/>
      <w:sz w:val="20"/>
      <w:szCs w:val="20"/>
    </w:rPr>
  </w:style>
  <w:style w:type="paragraph" w:customStyle="1" w:styleId="normal13">
    <w:name w:val="normal 1"/>
    <w:basedOn w:val="Normal"/>
    <w:rsid w:val="001D47CC"/>
    <w:pPr>
      <w:overflowPunct w:val="0"/>
      <w:autoSpaceDE w:val="0"/>
      <w:autoSpaceDN w:val="0"/>
      <w:adjustRightInd w:val="0"/>
      <w:spacing w:before="120"/>
      <w:ind w:left="454" w:hanging="454"/>
      <w:jc w:val="both"/>
      <w:textAlignment w:val="baseline"/>
    </w:pPr>
    <w:rPr>
      <w:rFonts w:ascii="Arial" w:eastAsia="Times New Roman" w:hAnsi="Arial"/>
      <w:kern w:val="28"/>
      <w:szCs w:val="20"/>
    </w:rPr>
  </w:style>
  <w:style w:type="paragraph" w:customStyle="1" w:styleId="normal14">
    <w:name w:val="normal (1)"/>
    <w:basedOn w:val="normal13"/>
    <w:rsid w:val="001D47CC"/>
    <w:pPr>
      <w:ind w:left="908"/>
    </w:pPr>
  </w:style>
  <w:style w:type="paragraph" w:customStyle="1" w:styleId="TENQUYPHAMV">
    <w:name w:val="TEN QUY PHAM_V"/>
    <w:rsid w:val="001D47CC"/>
    <w:pPr>
      <w:spacing w:after="0" w:line="240" w:lineRule="auto"/>
      <w:jc w:val="center"/>
    </w:pPr>
    <w:rPr>
      <w:rFonts w:ascii="Arial" w:eastAsia="Times New Roman" w:hAnsi="Arial" w:cs="Arial"/>
      <w:b/>
      <w:bCs/>
      <w:sz w:val="32"/>
      <w:szCs w:val="32"/>
    </w:rPr>
  </w:style>
  <w:style w:type="character" w:customStyle="1" w:styleId="ChapterCharChar">
    <w:name w:val="Chapter Char Char"/>
    <w:basedOn w:val="DefaultParagraphFont"/>
    <w:rsid w:val="001D47CC"/>
    <w:rPr>
      <w:rFonts w:ascii=".VnTime" w:hAnsi=".VnTime"/>
      <w:b/>
      <w:bCs/>
      <w:sz w:val="24"/>
    </w:rPr>
  </w:style>
  <w:style w:type="paragraph" w:customStyle="1" w:styleId="aindent">
    <w:name w:val="(a) indent"/>
    <w:basedOn w:val="a4"/>
    <w:autoRedefine/>
    <w:rsid w:val="001D47CC"/>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1D47CC"/>
    <w:pPr>
      <w:spacing w:before="120" w:after="0" w:line="240" w:lineRule="auto"/>
      <w:ind w:left="1815" w:hanging="454"/>
      <w:jc w:val="both"/>
    </w:pPr>
    <w:rPr>
      <w:rFonts w:ascii="Arial" w:eastAsia="Times New Roman" w:hAnsi="Arial" w:cs="Arial"/>
      <w:sz w:val="24"/>
      <w:szCs w:val="24"/>
    </w:rPr>
  </w:style>
  <w:style w:type="paragraph" w:customStyle="1" w:styleId="iindent">
    <w:name w:val="(i) indent"/>
    <w:basedOn w:val="i3"/>
    <w:autoRedefine/>
    <w:rsid w:val="001D47CC"/>
    <w:pPr>
      <w:ind w:left="1814" w:firstLine="0"/>
    </w:pPr>
  </w:style>
  <w:style w:type="paragraph" w:customStyle="1" w:styleId="ii">
    <w:name w:val="(i)(i)"/>
    <w:basedOn w:val="i3"/>
    <w:autoRedefine/>
    <w:rsid w:val="001D47CC"/>
    <w:pPr>
      <w:ind w:left="2268"/>
    </w:pPr>
  </w:style>
  <w:style w:type="paragraph" w:customStyle="1" w:styleId="bold">
    <w:name w:val="bold"/>
    <w:basedOn w:val="Normal"/>
    <w:rsid w:val="001D47CC"/>
    <w:pPr>
      <w:spacing w:before="120" w:line="300" w:lineRule="auto"/>
      <w:jc w:val="both"/>
    </w:pPr>
    <w:rPr>
      <w:rFonts w:ascii="Arial" w:eastAsia="Times New Roman" w:hAnsi="Arial"/>
      <w:b/>
      <w:bCs/>
    </w:rPr>
  </w:style>
  <w:style w:type="paragraph" w:customStyle="1" w:styleId="content1">
    <w:name w:val="content1"/>
    <w:autoRedefine/>
    <w:rsid w:val="001D47CC"/>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1D47CC"/>
    <w:pPr>
      <w:tabs>
        <w:tab w:val="left" w:leader="dot" w:pos="9639"/>
      </w:tabs>
      <w:spacing w:before="120"/>
      <w:ind w:left="1474" w:right="879" w:hanging="567"/>
    </w:pPr>
    <w:rPr>
      <w:rFonts w:ascii="Arial" w:eastAsia="Times New Roman" w:hAnsi="Arial" w:cs="Arial"/>
    </w:rPr>
  </w:style>
  <w:style w:type="paragraph" w:customStyle="1" w:styleId="Footer1">
    <w:name w:val="Footer1"/>
    <w:rsid w:val="001D47CC"/>
    <w:pPr>
      <w:spacing w:after="0" w:line="240" w:lineRule="auto"/>
      <w:jc w:val="center"/>
    </w:pPr>
    <w:rPr>
      <w:rFonts w:ascii="Arial" w:eastAsia="Times New Roman" w:hAnsi="Arial" w:cs="Arial"/>
      <w:sz w:val="24"/>
      <w:szCs w:val="24"/>
    </w:rPr>
  </w:style>
  <w:style w:type="paragraph" w:customStyle="1" w:styleId="Footer2">
    <w:name w:val="Footer2"/>
    <w:rsid w:val="001D47CC"/>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1D47CC"/>
    <w:pPr>
      <w:spacing w:line="300" w:lineRule="exact"/>
      <w:ind w:left="709"/>
    </w:pPr>
    <w:rPr>
      <w:rFonts w:ascii="Arial" w:eastAsia="MS Mincho" w:hAnsi="Arial" w:cs="Arial"/>
      <w:sz w:val="20"/>
      <w:szCs w:val="20"/>
    </w:rPr>
  </w:style>
  <w:style w:type="paragraph" w:customStyle="1" w:styleId="Header1">
    <w:name w:val="Header1"/>
    <w:rsid w:val="001D47CC"/>
    <w:pPr>
      <w:spacing w:after="0" w:line="240" w:lineRule="auto"/>
    </w:pPr>
    <w:rPr>
      <w:rFonts w:ascii="Arial" w:eastAsia="Times New Roman" w:hAnsi="Arial" w:cs="Arial"/>
      <w:b/>
      <w:bCs/>
      <w:sz w:val="24"/>
      <w:szCs w:val="24"/>
    </w:rPr>
  </w:style>
  <w:style w:type="paragraph" w:customStyle="1" w:styleId="Header2">
    <w:name w:val="Header2"/>
    <w:rsid w:val="001D47CC"/>
    <w:pPr>
      <w:spacing w:after="0" w:line="240" w:lineRule="auto"/>
    </w:pPr>
    <w:rPr>
      <w:rFonts w:ascii="Arial" w:eastAsia="Times New Roman" w:hAnsi="Arial" w:cs="Arial"/>
      <w:b/>
      <w:bCs/>
      <w:sz w:val="24"/>
      <w:szCs w:val="24"/>
    </w:rPr>
  </w:style>
  <w:style w:type="paragraph" w:customStyle="1" w:styleId="normalleft00">
    <w:name w:val="normal left 0"/>
    <w:basedOn w:val="Normal"/>
    <w:rsid w:val="001D47CC"/>
    <w:pPr>
      <w:spacing w:before="120" w:line="300" w:lineRule="auto"/>
      <w:ind w:left="709"/>
    </w:pPr>
    <w:rPr>
      <w:rFonts w:ascii="Arial" w:eastAsia="Times New Roman" w:hAnsi="Arial" w:cs="Arial"/>
      <w:spacing w:val="-4"/>
    </w:rPr>
  </w:style>
  <w:style w:type="paragraph" w:customStyle="1" w:styleId="table1">
    <w:name w:val="table(1)"/>
    <w:basedOn w:val="table"/>
    <w:autoRedefine/>
    <w:rsid w:val="001D47CC"/>
    <w:pPr>
      <w:spacing w:before="0"/>
      <w:ind w:left="454" w:hanging="454"/>
    </w:pPr>
  </w:style>
  <w:style w:type="paragraph" w:customStyle="1" w:styleId="tableleft">
    <w:name w:val="table left"/>
    <w:basedOn w:val="table"/>
    <w:autoRedefine/>
    <w:rsid w:val="001D47CC"/>
    <w:pPr>
      <w:jc w:val="right"/>
    </w:pPr>
  </w:style>
  <w:style w:type="paragraph" w:customStyle="1" w:styleId="Tenphane">
    <w:name w:val="Ten phan_e"/>
    <w:rsid w:val="001D47CC"/>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1D47CC"/>
    <w:pPr>
      <w:spacing w:before="120" w:after="160" w:line="240" w:lineRule="exact"/>
      <w:ind w:firstLine="601"/>
      <w:jc w:val="both"/>
    </w:pPr>
    <w:rPr>
      <w:rFonts w:ascii="Verdana" w:eastAsia="Times New Roman" w:hAnsi="Verdana"/>
      <w:sz w:val="20"/>
      <w:szCs w:val="20"/>
      <w:lang w:val="en-GB"/>
    </w:rPr>
  </w:style>
  <w:style w:type="paragraph" w:customStyle="1" w:styleId="tieudechinh0">
    <w:name w:val="tieudechinh"/>
    <w:basedOn w:val="Normal"/>
    <w:rsid w:val="001D47CC"/>
    <w:pPr>
      <w:spacing w:before="100" w:beforeAutospacing="1" w:after="100" w:afterAutospacing="1"/>
    </w:pPr>
    <w:rPr>
      <w:rFonts w:eastAsia="Calibri"/>
    </w:rPr>
  </w:style>
  <w:style w:type="paragraph" w:customStyle="1" w:styleId="tieudephu0">
    <w:name w:val="tieudephu"/>
    <w:basedOn w:val="Normal"/>
    <w:rsid w:val="001D47CC"/>
    <w:pPr>
      <w:spacing w:before="100" w:beforeAutospacing="1" w:after="100" w:afterAutospacing="1"/>
    </w:pPr>
    <w:rPr>
      <w:rFonts w:eastAsia="Calibri"/>
    </w:rPr>
  </w:style>
  <w:style w:type="character" w:customStyle="1" w:styleId="normalcharchar">
    <w:name w:val="normal____char__char"/>
    <w:basedOn w:val="DefaultParagraphFont"/>
    <w:rsid w:val="001D47CC"/>
    <w:rPr>
      <w:rFonts w:cs="Times New Roman"/>
    </w:rPr>
  </w:style>
  <w:style w:type="paragraph" w:customStyle="1" w:styleId="center0">
    <w:name w:val="center"/>
    <w:basedOn w:val="Normal"/>
    <w:rsid w:val="001D47CC"/>
    <w:pPr>
      <w:spacing w:before="100" w:beforeAutospacing="1" w:after="100" w:afterAutospacing="1"/>
    </w:pPr>
    <w:rPr>
      <w:rFonts w:eastAsia="Times New Roman"/>
    </w:rPr>
  </w:style>
  <w:style w:type="paragraph" w:customStyle="1" w:styleId="s0">
    <w:name w:val="s0"/>
    <w:rsid w:val="001D47CC"/>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1D47CC"/>
    <w:pPr>
      <w:jc w:val="center"/>
    </w:pPr>
    <w:rPr>
      <w:rFonts w:eastAsia="Times New Roman"/>
      <w:sz w:val="20"/>
      <w:szCs w:val="20"/>
    </w:rPr>
  </w:style>
  <w:style w:type="paragraph" w:customStyle="1" w:styleId="CM43">
    <w:name w:val="CM43"/>
    <w:basedOn w:val="Default"/>
    <w:next w:val="Default"/>
    <w:rsid w:val="001D47CC"/>
    <w:pPr>
      <w:widowControl w:val="0"/>
      <w:spacing w:before="0"/>
      <w:ind w:firstLine="0"/>
      <w:jc w:val="left"/>
    </w:pPr>
    <w:rPr>
      <w:rFonts w:ascii="Arial" w:hAnsi="Arial" w:cs="Arial"/>
      <w:color w:val="auto"/>
      <w:lang w:val="vi-VN" w:eastAsia="vi-VN"/>
    </w:rPr>
  </w:style>
  <w:style w:type="paragraph" w:customStyle="1" w:styleId="CharChar1CharCharCharChar">
    <w:name w:val="Char Char1 Char Char Char Char"/>
    <w:basedOn w:val="Normal"/>
    <w:semiHidden/>
    <w:rsid w:val="001D47CC"/>
    <w:pPr>
      <w:spacing w:after="160" w:line="240" w:lineRule="exact"/>
    </w:pPr>
    <w:rPr>
      <w:rFonts w:ascii="Arial" w:eastAsia="Times New Roman" w:hAnsi="Arial"/>
      <w:sz w:val="22"/>
      <w:szCs w:val="22"/>
    </w:rPr>
  </w:style>
  <w:style w:type="character" w:customStyle="1" w:styleId="dangcohieuluc">
    <w:name w:val="dangcohieuluc"/>
    <w:basedOn w:val="DefaultParagraphFont"/>
    <w:rsid w:val="001D47CC"/>
  </w:style>
  <w:style w:type="paragraph" w:customStyle="1" w:styleId="QD2">
    <w:name w:val="QD2"/>
    <w:basedOn w:val="Normal"/>
    <w:rsid w:val="001D47CC"/>
    <w:pPr>
      <w:spacing w:before="240" w:after="120" w:line="300" w:lineRule="atLeast"/>
      <w:jc w:val="center"/>
    </w:pPr>
    <w:rPr>
      <w:rFonts w:ascii=".VnVogueH" w:eastAsia="Times New Roman" w:hAnsi=".VnVogueH" w:cs="Angsana New"/>
      <w:sz w:val="26"/>
      <w:szCs w:val="20"/>
    </w:rPr>
  </w:style>
  <w:style w:type="paragraph" w:customStyle="1" w:styleId="tr-bang">
    <w:name w:val="tr-bang"/>
    <w:basedOn w:val="Normal"/>
    <w:rsid w:val="001D47CC"/>
    <w:pPr>
      <w:spacing w:line="300" w:lineRule="atLeast"/>
      <w:jc w:val="center"/>
    </w:pPr>
    <w:rPr>
      <w:rFonts w:ascii=".VnArial" w:eastAsia="Times New Roman" w:hAnsi=".VnArial" w:cs="Angsana New"/>
      <w:sz w:val="19"/>
      <w:szCs w:val="20"/>
    </w:rPr>
  </w:style>
  <w:style w:type="character" w:customStyle="1" w:styleId="LeftHeaderCharChar1">
    <w:name w:val="Left Header Char Char1"/>
    <w:locked/>
    <w:rsid w:val="001D47CC"/>
    <w:rPr>
      <w:rFonts w:ascii=".VnTime" w:hAnsi=".VnTime" w:cs=".VnTime"/>
      <w:sz w:val="28"/>
      <w:szCs w:val="28"/>
      <w:lang w:val="en-US" w:eastAsia="en-US" w:bidi="ar-SA"/>
    </w:rPr>
  </w:style>
  <w:style w:type="paragraph" w:customStyle="1" w:styleId="Char4">
    <w:name w:val="Char4"/>
    <w:basedOn w:val="Normal"/>
    <w:semiHidden/>
    <w:rsid w:val="001D47CC"/>
    <w:pPr>
      <w:spacing w:after="160" w:line="240" w:lineRule="exact"/>
    </w:pPr>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3587">
      <w:bodyDiv w:val="1"/>
      <w:marLeft w:val="0"/>
      <w:marRight w:val="0"/>
      <w:marTop w:val="0"/>
      <w:marBottom w:val="0"/>
      <w:divBdr>
        <w:top w:val="none" w:sz="0" w:space="0" w:color="auto"/>
        <w:left w:val="none" w:sz="0" w:space="0" w:color="auto"/>
        <w:bottom w:val="none" w:sz="0" w:space="0" w:color="auto"/>
        <w:right w:val="none" w:sz="0" w:space="0" w:color="auto"/>
      </w:divBdr>
    </w:div>
    <w:div w:id="10842430">
      <w:bodyDiv w:val="1"/>
      <w:marLeft w:val="0"/>
      <w:marRight w:val="0"/>
      <w:marTop w:val="0"/>
      <w:marBottom w:val="0"/>
      <w:divBdr>
        <w:top w:val="none" w:sz="0" w:space="0" w:color="auto"/>
        <w:left w:val="none" w:sz="0" w:space="0" w:color="auto"/>
        <w:bottom w:val="none" w:sz="0" w:space="0" w:color="auto"/>
        <w:right w:val="none" w:sz="0" w:space="0" w:color="auto"/>
      </w:divBdr>
    </w:div>
    <w:div w:id="11149411">
      <w:bodyDiv w:val="1"/>
      <w:marLeft w:val="0"/>
      <w:marRight w:val="0"/>
      <w:marTop w:val="0"/>
      <w:marBottom w:val="0"/>
      <w:divBdr>
        <w:top w:val="none" w:sz="0" w:space="0" w:color="auto"/>
        <w:left w:val="none" w:sz="0" w:space="0" w:color="auto"/>
        <w:bottom w:val="none" w:sz="0" w:space="0" w:color="auto"/>
        <w:right w:val="none" w:sz="0" w:space="0" w:color="auto"/>
      </w:divBdr>
      <w:divsChild>
        <w:div w:id="1074737776">
          <w:marLeft w:val="0"/>
          <w:marRight w:val="0"/>
          <w:marTop w:val="0"/>
          <w:marBottom w:val="0"/>
          <w:divBdr>
            <w:top w:val="none" w:sz="0" w:space="0" w:color="auto"/>
            <w:left w:val="none" w:sz="0" w:space="0" w:color="auto"/>
            <w:bottom w:val="none" w:sz="0" w:space="0" w:color="auto"/>
            <w:right w:val="none" w:sz="0" w:space="0" w:color="auto"/>
          </w:divBdr>
        </w:div>
      </w:divsChild>
    </w:div>
    <w:div w:id="14963141">
      <w:bodyDiv w:val="1"/>
      <w:marLeft w:val="0"/>
      <w:marRight w:val="0"/>
      <w:marTop w:val="0"/>
      <w:marBottom w:val="0"/>
      <w:divBdr>
        <w:top w:val="none" w:sz="0" w:space="0" w:color="auto"/>
        <w:left w:val="none" w:sz="0" w:space="0" w:color="auto"/>
        <w:bottom w:val="none" w:sz="0" w:space="0" w:color="auto"/>
        <w:right w:val="none" w:sz="0" w:space="0" w:color="auto"/>
      </w:divBdr>
    </w:div>
    <w:div w:id="16852106">
      <w:bodyDiv w:val="1"/>
      <w:marLeft w:val="0"/>
      <w:marRight w:val="0"/>
      <w:marTop w:val="0"/>
      <w:marBottom w:val="0"/>
      <w:divBdr>
        <w:top w:val="none" w:sz="0" w:space="0" w:color="auto"/>
        <w:left w:val="none" w:sz="0" w:space="0" w:color="auto"/>
        <w:bottom w:val="none" w:sz="0" w:space="0" w:color="auto"/>
        <w:right w:val="none" w:sz="0" w:space="0" w:color="auto"/>
      </w:divBdr>
    </w:div>
    <w:div w:id="17394789">
      <w:bodyDiv w:val="1"/>
      <w:marLeft w:val="0"/>
      <w:marRight w:val="0"/>
      <w:marTop w:val="0"/>
      <w:marBottom w:val="0"/>
      <w:divBdr>
        <w:top w:val="none" w:sz="0" w:space="0" w:color="auto"/>
        <w:left w:val="none" w:sz="0" w:space="0" w:color="auto"/>
        <w:bottom w:val="none" w:sz="0" w:space="0" w:color="auto"/>
        <w:right w:val="none" w:sz="0" w:space="0" w:color="auto"/>
      </w:divBdr>
    </w:div>
    <w:div w:id="22247737">
      <w:bodyDiv w:val="1"/>
      <w:marLeft w:val="0"/>
      <w:marRight w:val="0"/>
      <w:marTop w:val="0"/>
      <w:marBottom w:val="0"/>
      <w:divBdr>
        <w:top w:val="none" w:sz="0" w:space="0" w:color="auto"/>
        <w:left w:val="none" w:sz="0" w:space="0" w:color="auto"/>
        <w:bottom w:val="none" w:sz="0" w:space="0" w:color="auto"/>
        <w:right w:val="none" w:sz="0" w:space="0" w:color="auto"/>
      </w:divBdr>
    </w:div>
    <w:div w:id="22950664">
      <w:bodyDiv w:val="1"/>
      <w:marLeft w:val="0"/>
      <w:marRight w:val="0"/>
      <w:marTop w:val="0"/>
      <w:marBottom w:val="0"/>
      <w:divBdr>
        <w:top w:val="none" w:sz="0" w:space="0" w:color="auto"/>
        <w:left w:val="none" w:sz="0" w:space="0" w:color="auto"/>
        <w:bottom w:val="none" w:sz="0" w:space="0" w:color="auto"/>
        <w:right w:val="none" w:sz="0" w:space="0" w:color="auto"/>
      </w:divBdr>
    </w:div>
    <w:div w:id="23290884">
      <w:bodyDiv w:val="1"/>
      <w:marLeft w:val="0"/>
      <w:marRight w:val="0"/>
      <w:marTop w:val="0"/>
      <w:marBottom w:val="0"/>
      <w:divBdr>
        <w:top w:val="none" w:sz="0" w:space="0" w:color="auto"/>
        <w:left w:val="none" w:sz="0" w:space="0" w:color="auto"/>
        <w:bottom w:val="none" w:sz="0" w:space="0" w:color="auto"/>
        <w:right w:val="none" w:sz="0" w:space="0" w:color="auto"/>
      </w:divBdr>
    </w:div>
    <w:div w:id="24988114">
      <w:bodyDiv w:val="1"/>
      <w:marLeft w:val="0"/>
      <w:marRight w:val="0"/>
      <w:marTop w:val="0"/>
      <w:marBottom w:val="0"/>
      <w:divBdr>
        <w:top w:val="none" w:sz="0" w:space="0" w:color="auto"/>
        <w:left w:val="none" w:sz="0" w:space="0" w:color="auto"/>
        <w:bottom w:val="none" w:sz="0" w:space="0" w:color="auto"/>
        <w:right w:val="none" w:sz="0" w:space="0" w:color="auto"/>
      </w:divBdr>
    </w:div>
    <w:div w:id="26414261">
      <w:bodyDiv w:val="1"/>
      <w:marLeft w:val="0"/>
      <w:marRight w:val="0"/>
      <w:marTop w:val="0"/>
      <w:marBottom w:val="0"/>
      <w:divBdr>
        <w:top w:val="none" w:sz="0" w:space="0" w:color="auto"/>
        <w:left w:val="none" w:sz="0" w:space="0" w:color="auto"/>
        <w:bottom w:val="none" w:sz="0" w:space="0" w:color="auto"/>
        <w:right w:val="none" w:sz="0" w:space="0" w:color="auto"/>
      </w:divBdr>
    </w:div>
    <w:div w:id="27069846">
      <w:bodyDiv w:val="1"/>
      <w:marLeft w:val="0"/>
      <w:marRight w:val="0"/>
      <w:marTop w:val="0"/>
      <w:marBottom w:val="0"/>
      <w:divBdr>
        <w:top w:val="none" w:sz="0" w:space="0" w:color="auto"/>
        <w:left w:val="none" w:sz="0" w:space="0" w:color="auto"/>
        <w:bottom w:val="none" w:sz="0" w:space="0" w:color="auto"/>
        <w:right w:val="none" w:sz="0" w:space="0" w:color="auto"/>
      </w:divBdr>
    </w:div>
    <w:div w:id="29956592">
      <w:bodyDiv w:val="1"/>
      <w:marLeft w:val="0"/>
      <w:marRight w:val="0"/>
      <w:marTop w:val="0"/>
      <w:marBottom w:val="0"/>
      <w:divBdr>
        <w:top w:val="none" w:sz="0" w:space="0" w:color="auto"/>
        <w:left w:val="none" w:sz="0" w:space="0" w:color="auto"/>
        <w:bottom w:val="none" w:sz="0" w:space="0" w:color="auto"/>
        <w:right w:val="none" w:sz="0" w:space="0" w:color="auto"/>
      </w:divBdr>
      <w:divsChild>
        <w:div w:id="480125727">
          <w:marLeft w:val="0"/>
          <w:marRight w:val="0"/>
          <w:marTop w:val="0"/>
          <w:marBottom w:val="0"/>
          <w:divBdr>
            <w:top w:val="none" w:sz="0" w:space="0" w:color="auto"/>
            <w:left w:val="none" w:sz="0" w:space="0" w:color="auto"/>
            <w:bottom w:val="none" w:sz="0" w:space="0" w:color="auto"/>
            <w:right w:val="none" w:sz="0" w:space="0" w:color="auto"/>
          </w:divBdr>
        </w:div>
      </w:divsChild>
    </w:div>
    <w:div w:id="30619427">
      <w:bodyDiv w:val="1"/>
      <w:marLeft w:val="0"/>
      <w:marRight w:val="0"/>
      <w:marTop w:val="0"/>
      <w:marBottom w:val="0"/>
      <w:divBdr>
        <w:top w:val="none" w:sz="0" w:space="0" w:color="auto"/>
        <w:left w:val="none" w:sz="0" w:space="0" w:color="auto"/>
        <w:bottom w:val="none" w:sz="0" w:space="0" w:color="auto"/>
        <w:right w:val="none" w:sz="0" w:space="0" w:color="auto"/>
      </w:divBdr>
    </w:div>
    <w:div w:id="32728788">
      <w:bodyDiv w:val="1"/>
      <w:marLeft w:val="0"/>
      <w:marRight w:val="0"/>
      <w:marTop w:val="0"/>
      <w:marBottom w:val="0"/>
      <w:divBdr>
        <w:top w:val="none" w:sz="0" w:space="0" w:color="auto"/>
        <w:left w:val="none" w:sz="0" w:space="0" w:color="auto"/>
        <w:bottom w:val="none" w:sz="0" w:space="0" w:color="auto"/>
        <w:right w:val="none" w:sz="0" w:space="0" w:color="auto"/>
      </w:divBdr>
    </w:div>
    <w:div w:id="33776736">
      <w:bodyDiv w:val="1"/>
      <w:marLeft w:val="0"/>
      <w:marRight w:val="0"/>
      <w:marTop w:val="0"/>
      <w:marBottom w:val="0"/>
      <w:divBdr>
        <w:top w:val="none" w:sz="0" w:space="0" w:color="auto"/>
        <w:left w:val="none" w:sz="0" w:space="0" w:color="auto"/>
        <w:bottom w:val="none" w:sz="0" w:space="0" w:color="auto"/>
        <w:right w:val="none" w:sz="0" w:space="0" w:color="auto"/>
      </w:divBdr>
    </w:div>
    <w:div w:id="35547478">
      <w:bodyDiv w:val="1"/>
      <w:marLeft w:val="0"/>
      <w:marRight w:val="0"/>
      <w:marTop w:val="0"/>
      <w:marBottom w:val="0"/>
      <w:divBdr>
        <w:top w:val="none" w:sz="0" w:space="0" w:color="auto"/>
        <w:left w:val="none" w:sz="0" w:space="0" w:color="auto"/>
        <w:bottom w:val="none" w:sz="0" w:space="0" w:color="auto"/>
        <w:right w:val="none" w:sz="0" w:space="0" w:color="auto"/>
      </w:divBdr>
    </w:div>
    <w:div w:id="40903314">
      <w:bodyDiv w:val="1"/>
      <w:marLeft w:val="0"/>
      <w:marRight w:val="0"/>
      <w:marTop w:val="0"/>
      <w:marBottom w:val="0"/>
      <w:divBdr>
        <w:top w:val="none" w:sz="0" w:space="0" w:color="auto"/>
        <w:left w:val="none" w:sz="0" w:space="0" w:color="auto"/>
        <w:bottom w:val="none" w:sz="0" w:space="0" w:color="auto"/>
        <w:right w:val="none" w:sz="0" w:space="0" w:color="auto"/>
      </w:divBdr>
    </w:div>
    <w:div w:id="43255954">
      <w:bodyDiv w:val="1"/>
      <w:marLeft w:val="0"/>
      <w:marRight w:val="0"/>
      <w:marTop w:val="0"/>
      <w:marBottom w:val="0"/>
      <w:divBdr>
        <w:top w:val="none" w:sz="0" w:space="0" w:color="auto"/>
        <w:left w:val="none" w:sz="0" w:space="0" w:color="auto"/>
        <w:bottom w:val="none" w:sz="0" w:space="0" w:color="auto"/>
        <w:right w:val="none" w:sz="0" w:space="0" w:color="auto"/>
      </w:divBdr>
    </w:div>
    <w:div w:id="43452280">
      <w:bodyDiv w:val="1"/>
      <w:marLeft w:val="0"/>
      <w:marRight w:val="0"/>
      <w:marTop w:val="0"/>
      <w:marBottom w:val="0"/>
      <w:divBdr>
        <w:top w:val="none" w:sz="0" w:space="0" w:color="auto"/>
        <w:left w:val="none" w:sz="0" w:space="0" w:color="auto"/>
        <w:bottom w:val="none" w:sz="0" w:space="0" w:color="auto"/>
        <w:right w:val="none" w:sz="0" w:space="0" w:color="auto"/>
      </w:divBdr>
    </w:div>
    <w:div w:id="43985882">
      <w:bodyDiv w:val="1"/>
      <w:marLeft w:val="0"/>
      <w:marRight w:val="0"/>
      <w:marTop w:val="0"/>
      <w:marBottom w:val="0"/>
      <w:divBdr>
        <w:top w:val="none" w:sz="0" w:space="0" w:color="auto"/>
        <w:left w:val="none" w:sz="0" w:space="0" w:color="auto"/>
        <w:bottom w:val="none" w:sz="0" w:space="0" w:color="auto"/>
        <w:right w:val="none" w:sz="0" w:space="0" w:color="auto"/>
      </w:divBdr>
    </w:div>
    <w:div w:id="44525566">
      <w:bodyDiv w:val="1"/>
      <w:marLeft w:val="0"/>
      <w:marRight w:val="0"/>
      <w:marTop w:val="0"/>
      <w:marBottom w:val="0"/>
      <w:divBdr>
        <w:top w:val="none" w:sz="0" w:space="0" w:color="auto"/>
        <w:left w:val="none" w:sz="0" w:space="0" w:color="auto"/>
        <w:bottom w:val="none" w:sz="0" w:space="0" w:color="auto"/>
        <w:right w:val="none" w:sz="0" w:space="0" w:color="auto"/>
      </w:divBdr>
    </w:div>
    <w:div w:id="45645159">
      <w:bodyDiv w:val="1"/>
      <w:marLeft w:val="0"/>
      <w:marRight w:val="0"/>
      <w:marTop w:val="0"/>
      <w:marBottom w:val="0"/>
      <w:divBdr>
        <w:top w:val="none" w:sz="0" w:space="0" w:color="auto"/>
        <w:left w:val="none" w:sz="0" w:space="0" w:color="auto"/>
        <w:bottom w:val="none" w:sz="0" w:space="0" w:color="auto"/>
        <w:right w:val="none" w:sz="0" w:space="0" w:color="auto"/>
      </w:divBdr>
    </w:div>
    <w:div w:id="48192394">
      <w:bodyDiv w:val="1"/>
      <w:marLeft w:val="0"/>
      <w:marRight w:val="0"/>
      <w:marTop w:val="0"/>
      <w:marBottom w:val="0"/>
      <w:divBdr>
        <w:top w:val="none" w:sz="0" w:space="0" w:color="auto"/>
        <w:left w:val="none" w:sz="0" w:space="0" w:color="auto"/>
        <w:bottom w:val="none" w:sz="0" w:space="0" w:color="auto"/>
        <w:right w:val="none" w:sz="0" w:space="0" w:color="auto"/>
      </w:divBdr>
    </w:div>
    <w:div w:id="48504664">
      <w:bodyDiv w:val="1"/>
      <w:marLeft w:val="0"/>
      <w:marRight w:val="0"/>
      <w:marTop w:val="0"/>
      <w:marBottom w:val="0"/>
      <w:divBdr>
        <w:top w:val="none" w:sz="0" w:space="0" w:color="auto"/>
        <w:left w:val="none" w:sz="0" w:space="0" w:color="auto"/>
        <w:bottom w:val="none" w:sz="0" w:space="0" w:color="auto"/>
        <w:right w:val="none" w:sz="0" w:space="0" w:color="auto"/>
      </w:divBdr>
    </w:div>
    <w:div w:id="51464343">
      <w:bodyDiv w:val="1"/>
      <w:marLeft w:val="0"/>
      <w:marRight w:val="0"/>
      <w:marTop w:val="0"/>
      <w:marBottom w:val="0"/>
      <w:divBdr>
        <w:top w:val="none" w:sz="0" w:space="0" w:color="auto"/>
        <w:left w:val="none" w:sz="0" w:space="0" w:color="auto"/>
        <w:bottom w:val="none" w:sz="0" w:space="0" w:color="auto"/>
        <w:right w:val="none" w:sz="0" w:space="0" w:color="auto"/>
      </w:divBdr>
    </w:div>
    <w:div w:id="55976658">
      <w:bodyDiv w:val="1"/>
      <w:marLeft w:val="0"/>
      <w:marRight w:val="0"/>
      <w:marTop w:val="0"/>
      <w:marBottom w:val="0"/>
      <w:divBdr>
        <w:top w:val="none" w:sz="0" w:space="0" w:color="auto"/>
        <w:left w:val="none" w:sz="0" w:space="0" w:color="auto"/>
        <w:bottom w:val="none" w:sz="0" w:space="0" w:color="auto"/>
        <w:right w:val="none" w:sz="0" w:space="0" w:color="auto"/>
      </w:divBdr>
    </w:div>
    <w:div w:id="56175602">
      <w:bodyDiv w:val="1"/>
      <w:marLeft w:val="0"/>
      <w:marRight w:val="0"/>
      <w:marTop w:val="0"/>
      <w:marBottom w:val="0"/>
      <w:divBdr>
        <w:top w:val="none" w:sz="0" w:space="0" w:color="auto"/>
        <w:left w:val="none" w:sz="0" w:space="0" w:color="auto"/>
        <w:bottom w:val="none" w:sz="0" w:space="0" w:color="auto"/>
        <w:right w:val="none" w:sz="0" w:space="0" w:color="auto"/>
      </w:divBdr>
      <w:divsChild>
        <w:div w:id="1667398881">
          <w:marLeft w:val="0"/>
          <w:marRight w:val="0"/>
          <w:marTop w:val="0"/>
          <w:marBottom w:val="0"/>
          <w:divBdr>
            <w:top w:val="none" w:sz="0" w:space="0" w:color="auto"/>
            <w:left w:val="none" w:sz="0" w:space="0" w:color="auto"/>
            <w:bottom w:val="none" w:sz="0" w:space="0" w:color="auto"/>
            <w:right w:val="none" w:sz="0" w:space="0" w:color="auto"/>
          </w:divBdr>
          <w:divsChild>
            <w:div w:id="1767188425">
              <w:marLeft w:val="0"/>
              <w:marRight w:val="0"/>
              <w:marTop w:val="0"/>
              <w:marBottom w:val="0"/>
              <w:divBdr>
                <w:top w:val="none" w:sz="0" w:space="0" w:color="auto"/>
                <w:left w:val="none" w:sz="0" w:space="0" w:color="auto"/>
                <w:bottom w:val="none" w:sz="0" w:space="0" w:color="auto"/>
                <w:right w:val="none" w:sz="0" w:space="0" w:color="auto"/>
              </w:divBdr>
              <w:divsChild>
                <w:div w:id="1162770099">
                  <w:marLeft w:val="0"/>
                  <w:marRight w:val="0"/>
                  <w:marTop w:val="0"/>
                  <w:marBottom w:val="0"/>
                  <w:divBdr>
                    <w:top w:val="none" w:sz="0" w:space="0" w:color="auto"/>
                    <w:left w:val="none" w:sz="0" w:space="0" w:color="auto"/>
                    <w:bottom w:val="none" w:sz="0" w:space="0" w:color="auto"/>
                    <w:right w:val="none" w:sz="0" w:space="0" w:color="auto"/>
                  </w:divBdr>
                  <w:divsChild>
                    <w:div w:id="718745371">
                      <w:marLeft w:val="0"/>
                      <w:marRight w:val="0"/>
                      <w:marTop w:val="0"/>
                      <w:marBottom w:val="0"/>
                      <w:divBdr>
                        <w:top w:val="none" w:sz="0" w:space="0" w:color="auto"/>
                        <w:left w:val="none" w:sz="0" w:space="0" w:color="auto"/>
                        <w:bottom w:val="none" w:sz="0" w:space="0" w:color="auto"/>
                        <w:right w:val="none" w:sz="0" w:space="0" w:color="auto"/>
                      </w:divBdr>
                      <w:divsChild>
                        <w:div w:id="812211598">
                          <w:marLeft w:val="0"/>
                          <w:marRight w:val="0"/>
                          <w:marTop w:val="0"/>
                          <w:marBottom w:val="0"/>
                          <w:divBdr>
                            <w:top w:val="none" w:sz="0" w:space="0" w:color="auto"/>
                            <w:left w:val="none" w:sz="0" w:space="0" w:color="auto"/>
                            <w:bottom w:val="none" w:sz="0" w:space="0" w:color="auto"/>
                            <w:right w:val="none" w:sz="0" w:space="0" w:color="auto"/>
                          </w:divBdr>
                          <w:divsChild>
                            <w:div w:id="2010867947">
                              <w:marLeft w:val="0"/>
                              <w:marRight w:val="0"/>
                              <w:marTop w:val="100"/>
                              <w:marBottom w:val="100"/>
                              <w:divBdr>
                                <w:top w:val="none" w:sz="0" w:space="0" w:color="auto"/>
                                <w:left w:val="none" w:sz="0" w:space="0" w:color="auto"/>
                                <w:bottom w:val="none" w:sz="0" w:space="0" w:color="auto"/>
                                <w:right w:val="none" w:sz="0" w:space="0" w:color="auto"/>
                              </w:divBdr>
                              <w:divsChild>
                                <w:div w:id="866603660">
                                  <w:marLeft w:val="0"/>
                                  <w:marRight w:val="0"/>
                                  <w:marTop w:val="0"/>
                                  <w:marBottom w:val="0"/>
                                  <w:divBdr>
                                    <w:top w:val="none" w:sz="0" w:space="0" w:color="auto"/>
                                    <w:left w:val="none" w:sz="0" w:space="0" w:color="auto"/>
                                    <w:bottom w:val="none" w:sz="0" w:space="0" w:color="auto"/>
                                    <w:right w:val="none" w:sz="0" w:space="0" w:color="auto"/>
                                  </w:divBdr>
                                  <w:divsChild>
                                    <w:div w:id="240794359">
                                      <w:marLeft w:val="0"/>
                                      <w:marRight w:val="0"/>
                                      <w:marTop w:val="0"/>
                                      <w:marBottom w:val="0"/>
                                      <w:divBdr>
                                        <w:top w:val="none" w:sz="0" w:space="0" w:color="auto"/>
                                        <w:left w:val="none" w:sz="0" w:space="0" w:color="auto"/>
                                        <w:bottom w:val="none" w:sz="0" w:space="0" w:color="auto"/>
                                        <w:right w:val="none" w:sz="0" w:space="0" w:color="auto"/>
                                      </w:divBdr>
                                      <w:divsChild>
                                        <w:div w:id="1952858805">
                                          <w:marLeft w:val="0"/>
                                          <w:marRight w:val="0"/>
                                          <w:marTop w:val="0"/>
                                          <w:marBottom w:val="0"/>
                                          <w:divBdr>
                                            <w:top w:val="none" w:sz="0" w:space="0" w:color="auto"/>
                                            <w:left w:val="none" w:sz="0" w:space="0" w:color="auto"/>
                                            <w:bottom w:val="none" w:sz="0" w:space="0" w:color="auto"/>
                                            <w:right w:val="none" w:sz="0" w:space="0" w:color="auto"/>
                                          </w:divBdr>
                                          <w:divsChild>
                                            <w:div w:id="1640454296">
                                              <w:marLeft w:val="0"/>
                                              <w:marRight w:val="0"/>
                                              <w:marTop w:val="0"/>
                                              <w:marBottom w:val="0"/>
                                              <w:divBdr>
                                                <w:top w:val="none" w:sz="0" w:space="0" w:color="auto"/>
                                                <w:left w:val="none" w:sz="0" w:space="0" w:color="auto"/>
                                                <w:bottom w:val="none" w:sz="0" w:space="0" w:color="auto"/>
                                                <w:right w:val="none" w:sz="0" w:space="0" w:color="auto"/>
                                              </w:divBdr>
                                            </w:div>
                                          </w:divsChild>
                                        </w:div>
                                        <w:div w:id="753093131">
                                          <w:marLeft w:val="0"/>
                                          <w:marRight w:val="0"/>
                                          <w:marTop w:val="0"/>
                                          <w:marBottom w:val="0"/>
                                          <w:divBdr>
                                            <w:top w:val="none" w:sz="0" w:space="0" w:color="auto"/>
                                            <w:left w:val="none" w:sz="0" w:space="0" w:color="auto"/>
                                            <w:bottom w:val="none" w:sz="0" w:space="0" w:color="auto"/>
                                            <w:right w:val="none" w:sz="0" w:space="0" w:color="auto"/>
                                          </w:divBdr>
                                        </w:div>
                                        <w:div w:id="338318241">
                                          <w:marLeft w:val="0"/>
                                          <w:marRight w:val="0"/>
                                          <w:marTop w:val="0"/>
                                          <w:marBottom w:val="0"/>
                                          <w:divBdr>
                                            <w:top w:val="none" w:sz="0" w:space="0" w:color="auto"/>
                                            <w:left w:val="none" w:sz="0" w:space="0" w:color="auto"/>
                                            <w:bottom w:val="none" w:sz="0" w:space="0" w:color="auto"/>
                                            <w:right w:val="none" w:sz="0" w:space="0" w:color="auto"/>
                                          </w:divBdr>
                                        </w:div>
                                        <w:div w:id="16827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81328">
      <w:bodyDiv w:val="1"/>
      <w:marLeft w:val="0"/>
      <w:marRight w:val="0"/>
      <w:marTop w:val="0"/>
      <w:marBottom w:val="0"/>
      <w:divBdr>
        <w:top w:val="none" w:sz="0" w:space="0" w:color="auto"/>
        <w:left w:val="none" w:sz="0" w:space="0" w:color="auto"/>
        <w:bottom w:val="none" w:sz="0" w:space="0" w:color="auto"/>
        <w:right w:val="none" w:sz="0" w:space="0" w:color="auto"/>
      </w:divBdr>
    </w:div>
    <w:div w:id="62992181">
      <w:bodyDiv w:val="1"/>
      <w:marLeft w:val="0"/>
      <w:marRight w:val="0"/>
      <w:marTop w:val="0"/>
      <w:marBottom w:val="0"/>
      <w:divBdr>
        <w:top w:val="none" w:sz="0" w:space="0" w:color="auto"/>
        <w:left w:val="none" w:sz="0" w:space="0" w:color="auto"/>
        <w:bottom w:val="none" w:sz="0" w:space="0" w:color="auto"/>
        <w:right w:val="none" w:sz="0" w:space="0" w:color="auto"/>
      </w:divBdr>
    </w:div>
    <w:div w:id="64913152">
      <w:bodyDiv w:val="1"/>
      <w:marLeft w:val="0"/>
      <w:marRight w:val="0"/>
      <w:marTop w:val="0"/>
      <w:marBottom w:val="0"/>
      <w:divBdr>
        <w:top w:val="none" w:sz="0" w:space="0" w:color="auto"/>
        <w:left w:val="none" w:sz="0" w:space="0" w:color="auto"/>
        <w:bottom w:val="none" w:sz="0" w:space="0" w:color="auto"/>
        <w:right w:val="none" w:sz="0" w:space="0" w:color="auto"/>
      </w:divBdr>
    </w:div>
    <w:div w:id="69353134">
      <w:bodyDiv w:val="1"/>
      <w:marLeft w:val="0"/>
      <w:marRight w:val="0"/>
      <w:marTop w:val="0"/>
      <w:marBottom w:val="0"/>
      <w:divBdr>
        <w:top w:val="none" w:sz="0" w:space="0" w:color="auto"/>
        <w:left w:val="none" w:sz="0" w:space="0" w:color="auto"/>
        <w:bottom w:val="none" w:sz="0" w:space="0" w:color="auto"/>
        <w:right w:val="none" w:sz="0" w:space="0" w:color="auto"/>
      </w:divBdr>
    </w:div>
    <w:div w:id="83378018">
      <w:bodyDiv w:val="1"/>
      <w:marLeft w:val="0"/>
      <w:marRight w:val="0"/>
      <w:marTop w:val="0"/>
      <w:marBottom w:val="0"/>
      <w:divBdr>
        <w:top w:val="none" w:sz="0" w:space="0" w:color="auto"/>
        <w:left w:val="none" w:sz="0" w:space="0" w:color="auto"/>
        <w:bottom w:val="none" w:sz="0" w:space="0" w:color="auto"/>
        <w:right w:val="none" w:sz="0" w:space="0" w:color="auto"/>
      </w:divBdr>
    </w:div>
    <w:div w:id="83697722">
      <w:bodyDiv w:val="1"/>
      <w:marLeft w:val="0"/>
      <w:marRight w:val="0"/>
      <w:marTop w:val="0"/>
      <w:marBottom w:val="0"/>
      <w:divBdr>
        <w:top w:val="none" w:sz="0" w:space="0" w:color="auto"/>
        <w:left w:val="none" w:sz="0" w:space="0" w:color="auto"/>
        <w:bottom w:val="none" w:sz="0" w:space="0" w:color="auto"/>
        <w:right w:val="none" w:sz="0" w:space="0" w:color="auto"/>
      </w:divBdr>
    </w:div>
    <w:div w:id="84232931">
      <w:bodyDiv w:val="1"/>
      <w:marLeft w:val="0"/>
      <w:marRight w:val="0"/>
      <w:marTop w:val="0"/>
      <w:marBottom w:val="0"/>
      <w:divBdr>
        <w:top w:val="none" w:sz="0" w:space="0" w:color="auto"/>
        <w:left w:val="none" w:sz="0" w:space="0" w:color="auto"/>
        <w:bottom w:val="none" w:sz="0" w:space="0" w:color="auto"/>
        <w:right w:val="none" w:sz="0" w:space="0" w:color="auto"/>
      </w:divBdr>
    </w:div>
    <w:div w:id="85080415">
      <w:bodyDiv w:val="1"/>
      <w:marLeft w:val="0"/>
      <w:marRight w:val="0"/>
      <w:marTop w:val="0"/>
      <w:marBottom w:val="0"/>
      <w:divBdr>
        <w:top w:val="none" w:sz="0" w:space="0" w:color="auto"/>
        <w:left w:val="none" w:sz="0" w:space="0" w:color="auto"/>
        <w:bottom w:val="none" w:sz="0" w:space="0" w:color="auto"/>
        <w:right w:val="none" w:sz="0" w:space="0" w:color="auto"/>
      </w:divBdr>
    </w:div>
    <w:div w:id="85228917">
      <w:bodyDiv w:val="1"/>
      <w:marLeft w:val="0"/>
      <w:marRight w:val="0"/>
      <w:marTop w:val="0"/>
      <w:marBottom w:val="0"/>
      <w:divBdr>
        <w:top w:val="none" w:sz="0" w:space="0" w:color="auto"/>
        <w:left w:val="none" w:sz="0" w:space="0" w:color="auto"/>
        <w:bottom w:val="none" w:sz="0" w:space="0" w:color="auto"/>
        <w:right w:val="none" w:sz="0" w:space="0" w:color="auto"/>
      </w:divBdr>
    </w:div>
    <w:div w:id="91708943">
      <w:bodyDiv w:val="1"/>
      <w:marLeft w:val="0"/>
      <w:marRight w:val="0"/>
      <w:marTop w:val="0"/>
      <w:marBottom w:val="0"/>
      <w:divBdr>
        <w:top w:val="none" w:sz="0" w:space="0" w:color="auto"/>
        <w:left w:val="none" w:sz="0" w:space="0" w:color="auto"/>
        <w:bottom w:val="none" w:sz="0" w:space="0" w:color="auto"/>
        <w:right w:val="none" w:sz="0" w:space="0" w:color="auto"/>
      </w:divBdr>
    </w:div>
    <w:div w:id="93474573">
      <w:bodyDiv w:val="1"/>
      <w:marLeft w:val="0"/>
      <w:marRight w:val="0"/>
      <w:marTop w:val="0"/>
      <w:marBottom w:val="0"/>
      <w:divBdr>
        <w:top w:val="none" w:sz="0" w:space="0" w:color="auto"/>
        <w:left w:val="none" w:sz="0" w:space="0" w:color="auto"/>
        <w:bottom w:val="none" w:sz="0" w:space="0" w:color="auto"/>
        <w:right w:val="none" w:sz="0" w:space="0" w:color="auto"/>
      </w:divBdr>
    </w:div>
    <w:div w:id="94179794">
      <w:bodyDiv w:val="1"/>
      <w:marLeft w:val="0"/>
      <w:marRight w:val="0"/>
      <w:marTop w:val="0"/>
      <w:marBottom w:val="0"/>
      <w:divBdr>
        <w:top w:val="none" w:sz="0" w:space="0" w:color="auto"/>
        <w:left w:val="none" w:sz="0" w:space="0" w:color="auto"/>
        <w:bottom w:val="none" w:sz="0" w:space="0" w:color="auto"/>
        <w:right w:val="none" w:sz="0" w:space="0" w:color="auto"/>
      </w:divBdr>
    </w:div>
    <w:div w:id="96216325">
      <w:bodyDiv w:val="1"/>
      <w:marLeft w:val="0"/>
      <w:marRight w:val="0"/>
      <w:marTop w:val="0"/>
      <w:marBottom w:val="0"/>
      <w:divBdr>
        <w:top w:val="none" w:sz="0" w:space="0" w:color="auto"/>
        <w:left w:val="none" w:sz="0" w:space="0" w:color="auto"/>
        <w:bottom w:val="none" w:sz="0" w:space="0" w:color="auto"/>
        <w:right w:val="none" w:sz="0" w:space="0" w:color="auto"/>
      </w:divBdr>
    </w:div>
    <w:div w:id="97606239">
      <w:bodyDiv w:val="1"/>
      <w:marLeft w:val="0"/>
      <w:marRight w:val="0"/>
      <w:marTop w:val="0"/>
      <w:marBottom w:val="0"/>
      <w:divBdr>
        <w:top w:val="none" w:sz="0" w:space="0" w:color="auto"/>
        <w:left w:val="none" w:sz="0" w:space="0" w:color="auto"/>
        <w:bottom w:val="none" w:sz="0" w:space="0" w:color="auto"/>
        <w:right w:val="none" w:sz="0" w:space="0" w:color="auto"/>
      </w:divBdr>
    </w:div>
    <w:div w:id="100419553">
      <w:bodyDiv w:val="1"/>
      <w:marLeft w:val="0"/>
      <w:marRight w:val="0"/>
      <w:marTop w:val="0"/>
      <w:marBottom w:val="0"/>
      <w:divBdr>
        <w:top w:val="none" w:sz="0" w:space="0" w:color="auto"/>
        <w:left w:val="none" w:sz="0" w:space="0" w:color="auto"/>
        <w:bottom w:val="none" w:sz="0" w:space="0" w:color="auto"/>
        <w:right w:val="none" w:sz="0" w:space="0" w:color="auto"/>
      </w:divBdr>
    </w:div>
    <w:div w:id="103816131">
      <w:bodyDiv w:val="1"/>
      <w:marLeft w:val="0"/>
      <w:marRight w:val="0"/>
      <w:marTop w:val="0"/>
      <w:marBottom w:val="0"/>
      <w:divBdr>
        <w:top w:val="none" w:sz="0" w:space="0" w:color="auto"/>
        <w:left w:val="none" w:sz="0" w:space="0" w:color="auto"/>
        <w:bottom w:val="none" w:sz="0" w:space="0" w:color="auto"/>
        <w:right w:val="none" w:sz="0" w:space="0" w:color="auto"/>
      </w:divBdr>
    </w:div>
    <w:div w:id="103892571">
      <w:bodyDiv w:val="1"/>
      <w:marLeft w:val="0"/>
      <w:marRight w:val="0"/>
      <w:marTop w:val="0"/>
      <w:marBottom w:val="0"/>
      <w:divBdr>
        <w:top w:val="none" w:sz="0" w:space="0" w:color="auto"/>
        <w:left w:val="none" w:sz="0" w:space="0" w:color="auto"/>
        <w:bottom w:val="none" w:sz="0" w:space="0" w:color="auto"/>
        <w:right w:val="none" w:sz="0" w:space="0" w:color="auto"/>
      </w:divBdr>
    </w:div>
    <w:div w:id="108552553">
      <w:bodyDiv w:val="1"/>
      <w:marLeft w:val="0"/>
      <w:marRight w:val="0"/>
      <w:marTop w:val="0"/>
      <w:marBottom w:val="0"/>
      <w:divBdr>
        <w:top w:val="none" w:sz="0" w:space="0" w:color="auto"/>
        <w:left w:val="none" w:sz="0" w:space="0" w:color="auto"/>
        <w:bottom w:val="none" w:sz="0" w:space="0" w:color="auto"/>
        <w:right w:val="none" w:sz="0" w:space="0" w:color="auto"/>
      </w:divBdr>
    </w:div>
    <w:div w:id="109280427">
      <w:bodyDiv w:val="1"/>
      <w:marLeft w:val="0"/>
      <w:marRight w:val="0"/>
      <w:marTop w:val="0"/>
      <w:marBottom w:val="0"/>
      <w:divBdr>
        <w:top w:val="none" w:sz="0" w:space="0" w:color="auto"/>
        <w:left w:val="none" w:sz="0" w:space="0" w:color="auto"/>
        <w:bottom w:val="none" w:sz="0" w:space="0" w:color="auto"/>
        <w:right w:val="none" w:sz="0" w:space="0" w:color="auto"/>
      </w:divBdr>
    </w:div>
    <w:div w:id="112286258">
      <w:bodyDiv w:val="1"/>
      <w:marLeft w:val="0"/>
      <w:marRight w:val="0"/>
      <w:marTop w:val="0"/>
      <w:marBottom w:val="0"/>
      <w:divBdr>
        <w:top w:val="none" w:sz="0" w:space="0" w:color="auto"/>
        <w:left w:val="none" w:sz="0" w:space="0" w:color="auto"/>
        <w:bottom w:val="none" w:sz="0" w:space="0" w:color="auto"/>
        <w:right w:val="none" w:sz="0" w:space="0" w:color="auto"/>
      </w:divBdr>
    </w:div>
    <w:div w:id="115493930">
      <w:bodyDiv w:val="1"/>
      <w:marLeft w:val="0"/>
      <w:marRight w:val="0"/>
      <w:marTop w:val="0"/>
      <w:marBottom w:val="0"/>
      <w:divBdr>
        <w:top w:val="none" w:sz="0" w:space="0" w:color="auto"/>
        <w:left w:val="none" w:sz="0" w:space="0" w:color="auto"/>
        <w:bottom w:val="none" w:sz="0" w:space="0" w:color="auto"/>
        <w:right w:val="none" w:sz="0" w:space="0" w:color="auto"/>
      </w:divBdr>
    </w:div>
    <w:div w:id="122819152">
      <w:bodyDiv w:val="1"/>
      <w:marLeft w:val="0"/>
      <w:marRight w:val="0"/>
      <w:marTop w:val="0"/>
      <w:marBottom w:val="0"/>
      <w:divBdr>
        <w:top w:val="none" w:sz="0" w:space="0" w:color="auto"/>
        <w:left w:val="none" w:sz="0" w:space="0" w:color="auto"/>
        <w:bottom w:val="none" w:sz="0" w:space="0" w:color="auto"/>
        <w:right w:val="none" w:sz="0" w:space="0" w:color="auto"/>
      </w:divBdr>
    </w:div>
    <w:div w:id="129396844">
      <w:bodyDiv w:val="1"/>
      <w:marLeft w:val="0"/>
      <w:marRight w:val="0"/>
      <w:marTop w:val="0"/>
      <w:marBottom w:val="0"/>
      <w:divBdr>
        <w:top w:val="none" w:sz="0" w:space="0" w:color="auto"/>
        <w:left w:val="none" w:sz="0" w:space="0" w:color="auto"/>
        <w:bottom w:val="none" w:sz="0" w:space="0" w:color="auto"/>
        <w:right w:val="none" w:sz="0" w:space="0" w:color="auto"/>
      </w:divBdr>
    </w:div>
    <w:div w:id="141971095">
      <w:bodyDiv w:val="1"/>
      <w:marLeft w:val="0"/>
      <w:marRight w:val="0"/>
      <w:marTop w:val="0"/>
      <w:marBottom w:val="0"/>
      <w:divBdr>
        <w:top w:val="none" w:sz="0" w:space="0" w:color="auto"/>
        <w:left w:val="none" w:sz="0" w:space="0" w:color="auto"/>
        <w:bottom w:val="none" w:sz="0" w:space="0" w:color="auto"/>
        <w:right w:val="none" w:sz="0" w:space="0" w:color="auto"/>
      </w:divBdr>
    </w:div>
    <w:div w:id="143468696">
      <w:bodyDiv w:val="1"/>
      <w:marLeft w:val="0"/>
      <w:marRight w:val="0"/>
      <w:marTop w:val="0"/>
      <w:marBottom w:val="0"/>
      <w:divBdr>
        <w:top w:val="none" w:sz="0" w:space="0" w:color="auto"/>
        <w:left w:val="none" w:sz="0" w:space="0" w:color="auto"/>
        <w:bottom w:val="none" w:sz="0" w:space="0" w:color="auto"/>
        <w:right w:val="none" w:sz="0" w:space="0" w:color="auto"/>
      </w:divBdr>
    </w:div>
    <w:div w:id="144049239">
      <w:bodyDiv w:val="1"/>
      <w:marLeft w:val="0"/>
      <w:marRight w:val="0"/>
      <w:marTop w:val="0"/>
      <w:marBottom w:val="0"/>
      <w:divBdr>
        <w:top w:val="none" w:sz="0" w:space="0" w:color="auto"/>
        <w:left w:val="none" w:sz="0" w:space="0" w:color="auto"/>
        <w:bottom w:val="none" w:sz="0" w:space="0" w:color="auto"/>
        <w:right w:val="none" w:sz="0" w:space="0" w:color="auto"/>
      </w:divBdr>
    </w:div>
    <w:div w:id="145435277">
      <w:bodyDiv w:val="1"/>
      <w:marLeft w:val="0"/>
      <w:marRight w:val="0"/>
      <w:marTop w:val="0"/>
      <w:marBottom w:val="0"/>
      <w:divBdr>
        <w:top w:val="none" w:sz="0" w:space="0" w:color="auto"/>
        <w:left w:val="none" w:sz="0" w:space="0" w:color="auto"/>
        <w:bottom w:val="none" w:sz="0" w:space="0" w:color="auto"/>
        <w:right w:val="none" w:sz="0" w:space="0" w:color="auto"/>
      </w:divBdr>
    </w:div>
    <w:div w:id="145440319">
      <w:bodyDiv w:val="1"/>
      <w:marLeft w:val="0"/>
      <w:marRight w:val="0"/>
      <w:marTop w:val="0"/>
      <w:marBottom w:val="0"/>
      <w:divBdr>
        <w:top w:val="none" w:sz="0" w:space="0" w:color="auto"/>
        <w:left w:val="none" w:sz="0" w:space="0" w:color="auto"/>
        <w:bottom w:val="none" w:sz="0" w:space="0" w:color="auto"/>
        <w:right w:val="none" w:sz="0" w:space="0" w:color="auto"/>
      </w:divBdr>
    </w:div>
    <w:div w:id="161237402">
      <w:bodyDiv w:val="1"/>
      <w:marLeft w:val="0"/>
      <w:marRight w:val="0"/>
      <w:marTop w:val="0"/>
      <w:marBottom w:val="0"/>
      <w:divBdr>
        <w:top w:val="none" w:sz="0" w:space="0" w:color="auto"/>
        <w:left w:val="none" w:sz="0" w:space="0" w:color="auto"/>
        <w:bottom w:val="none" w:sz="0" w:space="0" w:color="auto"/>
        <w:right w:val="none" w:sz="0" w:space="0" w:color="auto"/>
      </w:divBdr>
    </w:div>
    <w:div w:id="163210770">
      <w:bodyDiv w:val="1"/>
      <w:marLeft w:val="0"/>
      <w:marRight w:val="0"/>
      <w:marTop w:val="0"/>
      <w:marBottom w:val="0"/>
      <w:divBdr>
        <w:top w:val="none" w:sz="0" w:space="0" w:color="auto"/>
        <w:left w:val="none" w:sz="0" w:space="0" w:color="auto"/>
        <w:bottom w:val="none" w:sz="0" w:space="0" w:color="auto"/>
        <w:right w:val="none" w:sz="0" w:space="0" w:color="auto"/>
      </w:divBdr>
    </w:div>
    <w:div w:id="163594339">
      <w:bodyDiv w:val="1"/>
      <w:marLeft w:val="0"/>
      <w:marRight w:val="0"/>
      <w:marTop w:val="0"/>
      <w:marBottom w:val="0"/>
      <w:divBdr>
        <w:top w:val="none" w:sz="0" w:space="0" w:color="auto"/>
        <w:left w:val="none" w:sz="0" w:space="0" w:color="auto"/>
        <w:bottom w:val="none" w:sz="0" w:space="0" w:color="auto"/>
        <w:right w:val="none" w:sz="0" w:space="0" w:color="auto"/>
      </w:divBdr>
    </w:div>
    <w:div w:id="167141488">
      <w:bodyDiv w:val="1"/>
      <w:marLeft w:val="0"/>
      <w:marRight w:val="0"/>
      <w:marTop w:val="0"/>
      <w:marBottom w:val="0"/>
      <w:divBdr>
        <w:top w:val="none" w:sz="0" w:space="0" w:color="auto"/>
        <w:left w:val="none" w:sz="0" w:space="0" w:color="auto"/>
        <w:bottom w:val="none" w:sz="0" w:space="0" w:color="auto"/>
        <w:right w:val="none" w:sz="0" w:space="0" w:color="auto"/>
      </w:divBdr>
    </w:div>
    <w:div w:id="168101568">
      <w:bodyDiv w:val="1"/>
      <w:marLeft w:val="0"/>
      <w:marRight w:val="0"/>
      <w:marTop w:val="0"/>
      <w:marBottom w:val="0"/>
      <w:divBdr>
        <w:top w:val="none" w:sz="0" w:space="0" w:color="auto"/>
        <w:left w:val="none" w:sz="0" w:space="0" w:color="auto"/>
        <w:bottom w:val="none" w:sz="0" w:space="0" w:color="auto"/>
        <w:right w:val="none" w:sz="0" w:space="0" w:color="auto"/>
      </w:divBdr>
    </w:div>
    <w:div w:id="169760857">
      <w:bodyDiv w:val="1"/>
      <w:marLeft w:val="0"/>
      <w:marRight w:val="0"/>
      <w:marTop w:val="0"/>
      <w:marBottom w:val="0"/>
      <w:divBdr>
        <w:top w:val="none" w:sz="0" w:space="0" w:color="auto"/>
        <w:left w:val="none" w:sz="0" w:space="0" w:color="auto"/>
        <w:bottom w:val="none" w:sz="0" w:space="0" w:color="auto"/>
        <w:right w:val="none" w:sz="0" w:space="0" w:color="auto"/>
      </w:divBdr>
    </w:div>
    <w:div w:id="170921154">
      <w:bodyDiv w:val="1"/>
      <w:marLeft w:val="0"/>
      <w:marRight w:val="0"/>
      <w:marTop w:val="0"/>
      <w:marBottom w:val="0"/>
      <w:divBdr>
        <w:top w:val="none" w:sz="0" w:space="0" w:color="auto"/>
        <w:left w:val="none" w:sz="0" w:space="0" w:color="auto"/>
        <w:bottom w:val="none" w:sz="0" w:space="0" w:color="auto"/>
        <w:right w:val="none" w:sz="0" w:space="0" w:color="auto"/>
      </w:divBdr>
    </w:div>
    <w:div w:id="171577231">
      <w:bodyDiv w:val="1"/>
      <w:marLeft w:val="0"/>
      <w:marRight w:val="0"/>
      <w:marTop w:val="0"/>
      <w:marBottom w:val="0"/>
      <w:divBdr>
        <w:top w:val="none" w:sz="0" w:space="0" w:color="auto"/>
        <w:left w:val="none" w:sz="0" w:space="0" w:color="auto"/>
        <w:bottom w:val="none" w:sz="0" w:space="0" w:color="auto"/>
        <w:right w:val="none" w:sz="0" w:space="0" w:color="auto"/>
      </w:divBdr>
    </w:div>
    <w:div w:id="172844397">
      <w:bodyDiv w:val="1"/>
      <w:marLeft w:val="0"/>
      <w:marRight w:val="0"/>
      <w:marTop w:val="0"/>
      <w:marBottom w:val="0"/>
      <w:divBdr>
        <w:top w:val="none" w:sz="0" w:space="0" w:color="auto"/>
        <w:left w:val="none" w:sz="0" w:space="0" w:color="auto"/>
        <w:bottom w:val="none" w:sz="0" w:space="0" w:color="auto"/>
        <w:right w:val="none" w:sz="0" w:space="0" w:color="auto"/>
      </w:divBdr>
    </w:div>
    <w:div w:id="173764845">
      <w:bodyDiv w:val="1"/>
      <w:marLeft w:val="0"/>
      <w:marRight w:val="0"/>
      <w:marTop w:val="0"/>
      <w:marBottom w:val="0"/>
      <w:divBdr>
        <w:top w:val="none" w:sz="0" w:space="0" w:color="auto"/>
        <w:left w:val="none" w:sz="0" w:space="0" w:color="auto"/>
        <w:bottom w:val="none" w:sz="0" w:space="0" w:color="auto"/>
        <w:right w:val="none" w:sz="0" w:space="0" w:color="auto"/>
      </w:divBdr>
    </w:div>
    <w:div w:id="180248184">
      <w:bodyDiv w:val="1"/>
      <w:marLeft w:val="0"/>
      <w:marRight w:val="0"/>
      <w:marTop w:val="0"/>
      <w:marBottom w:val="0"/>
      <w:divBdr>
        <w:top w:val="none" w:sz="0" w:space="0" w:color="auto"/>
        <w:left w:val="none" w:sz="0" w:space="0" w:color="auto"/>
        <w:bottom w:val="none" w:sz="0" w:space="0" w:color="auto"/>
        <w:right w:val="none" w:sz="0" w:space="0" w:color="auto"/>
      </w:divBdr>
    </w:div>
    <w:div w:id="186719656">
      <w:bodyDiv w:val="1"/>
      <w:marLeft w:val="0"/>
      <w:marRight w:val="0"/>
      <w:marTop w:val="0"/>
      <w:marBottom w:val="0"/>
      <w:divBdr>
        <w:top w:val="none" w:sz="0" w:space="0" w:color="auto"/>
        <w:left w:val="none" w:sz="0" w:space="0" w:color="auto"/>
        <w:bottom w:val="none" w:sz="0" w:space="0" w:color="auto"/>
        <w:right w:val="none" w:sz="0" w:space="0" w:color="auto"/>
      </w:divBdr>
    </w:div>
    <w:div w:id="192154010">
      <w:bodyDiv w:val="1"/>
      <w:marLeft w:val="0"/>
      <w:marRight w:val="0"/>
      <w:marTop w:val="0"/>
      <w:marBottom w:val="0"/>
      <w:divBdr>
        <w:top w:val="none" w:sz="0" w:space="0" w:color="auto"/>
        <w:left w:val="none" w:sz="0" w:space="0" w:color="auto"/>
        <w:bottom w:val="none" w:sz="0" w:space="0" w:color="auto"/>
        <w:right w:val="none" w:sz="0" w:space="0" w:color="auto"/>
      </w:divBdr>
    </w:div>
    <w:div w:id="196241689">
      <w:bodyDiv w:val="1"/>
      <w:marLeft w:val="0"/>
      <w:marRight w:val="0"/>
      <w:marTop w:val="0"/>
      <w:marBottom w:val="0"/>
      <w:divBdr>
        <w:top w:val="none" w:sz="0" w:space="0" w:color="auto"/>
        <w:left w:val="none" w:sz="0" w:space="0" w:color="auto"/>
        <w:bottom w:val="none" w:sz="0" w:space="0" w:color="auto"/>
        <w:right w:val="none" w:sz="0" w:space="0" w:color="auto"/>
      </w:divBdr>
    </w:div>
    <w:div w:id="196545287">
      <w:bodyDiv w:val="1"/>
      <w:marLeft w:val="0"/>
      <w:marRight w:val="0"/>
      <w:marTop w:val="0"/>
      <w:marBottom w:val="0"/>
      <w:divBdr>
        <w:top w:val="none" w:sz="0" w:space="0" w:color="auto"/>
        <w:left w:val="none" w:sz="0" w:space="0" w:color="auto"/>
        <w:bottom w:val="none" w:sz="0" w:space="0" w:color="auto"/>
        <w:right w:val="none" w:sz="0" w:space="0" w:color="auto"/>
      </w:divBdr>
    </w:div>
    <w:div w:id="196938704">
      <w:bodyDiv w:val="1"/>
      <w:marLeft w:val="0"/>
      <w:marRight w:val="0"/>
      <w:marTop w:val="0"/>
      <w:marBottom w:val="0"/>
      <w:divBdr>
        <w:top w:val="none" w:sz="0" w:space="0" w:color="auto"/>
        <w:left w:val="none" w:sz="0" w:space="0" w:color="auto"/>
        <w:bottom w:val="none" w:sz="0" w:space="0" w:color="auto"/>
        <w:right w:val="none" w:sz="0" w:space="0" w:color="auto"/>
      </w:divBdr>
    </w:div>
    <w:div w:id="199976856">
      <w:bodyDiv w:val="1"/>
      <w:marLeft w:val="0"/>
      <w:marRight w:val="0"/>
      <w:marTop w:val="0"/>
      <w:marBottom w:val="0"/>
      <w:divBdr>
        <w:top w:val="none" w:sz="0" w:space="0" w:color="auto"/>
        <w:left w:val="none" w:sz="0" w:space="0" w:color="auto"/>
        <w:bottom w:val="none" w:sz="0" w:space="0" w:color="auto"/>
        <w:right w:val="none" w:sz="0" w:space="0" w:color="auto"/>
      </w:divBdr>
    </w:div>
    <w:div w:id="203178765">
      <w:bodyDiv w:val="1"/>
      <w:marLeft w:val="0"/>
      <w:marRight w:val="0"/>
      <w:marTop w:val="0"/>
      <w:marBottom w:val="0"/>
      <w:divBdr>
        <w:top w:val="none" w:sz="0" w:space="0" w:color="auto"/>
        <w:left w:val="none" w:sz="0" w:space="0" w:color="auto"/>
        <w:bottom w:val="none" w:sz="0" w:space="0" w:color="auto"/>
        <w:right w:val="none" w:sz="0" w:space="0" w:color="auto"/>
      </w:divBdr>
    </w:div>
    <w:div w:id="204290972">
      <w:bodyDiv w:val="1"/>
      <w:marLeft w:val="0"/>
      <w:marRight w:val="0"/>
      <w:marTop w:val="0"/>
      <w:marBottom w:val="0"/>
      <w:divBdr>
        <w:top w:val="none" w:sz="0" w:space="0" w:color="auto"/>
        <w:left w:val="none" w:sz="0" w:space="0" w:color="auto"/>
        <w:bottom w:val="none" w:sz="0" w:space="0" w:color="auto"/>
        <w:right w:val="none" w:sz="0" w:space="0" w:color="auto"/>
      </w:divBdr>
    </w:div>
    <w:div w:id="204414069">
      <w:bodyDiv w:val="1"/>
      <w:marLeft w:val="0"/>
      <w:marRight w:val="0"/>
      <w:marTop w:val="0"/>
      <w:marBottom w:val="0"/>
      <w:divBdr>
        <w:top w:val="none" w:sz="0" w:space="0" w:color="auto"/>
        <w:left w:val="none" w:sz="0" w:space="0" w:color="auto"/>
        <w:bottom w:val="none" w:sz="0" w:space="0" w:color="auto"/>
        <w:right w:val="none" w:sz="0" w:space="0" w:color="auto"/>
      </w:divBdr>
    </w:div>
    <w:div w:id="210071960">
      <w:bodyDiv w:val="1"/>
      <w:marLeft w:val="0"/>
      <w:marRight w:val="0"/>
      <w:marTop w:val="0"/>
      <w:marBottom w:val="0"/>
      <w:divBdr>
        <w:top w:val="none" w:sz="0" w:space="0" w:color="auto"/>
        <w:left w:val="none" w:sz="0" w:space="0" w:color="auto"/>
        <w:bottom w:val="none" w:sz="0" w:space="0" w:color="auto"/>
        <w:right w:val="none" w:sz="0" w:space="0" w:color="auto"/>
      </w:divBdr>
    </w:div>
    <w:div w:id="211550557">
      <w:bodyDiv w:val="1"/>
      <w:marLeft w:val="0"/>
      <w:marRight w:val="0"/>
      <w:marTop w:val="0"/>
      <w:marBottom w:val="0"/>
      <w:divBdr>
        <w:top w:val="none" w:sz="0" w:space="0" w:color="auto"/>
        <w:left w:val="none" w:sz="0" w:space="0" w:color="auto"/>
        <w:bottom w:val="none" w:sz="0" w:space="0" w:color="auto"/>
        <w:right w:val="none" w:sz="0" w:space="0" w:color="auto"/>
      </w:divBdr>
    </w:div>
    <w:div w:id="214899978">
      <w:bodyDiv w:val="1"/>
      <w:marLeft w:val="0"/>
      <w:marRight w:val="0"/>
      <w:marTop w:val="0"/>
      <w:marBottom w:val="0"/>
      <w:divBdr>
        <w:top w:val="none" w:sz="0" w:space="0" w:color="auto"/>
        <w:left w:val="none" w:sz="0" w:space="0" w:color="auto"/>
        <w:bottom w:val="none" w:sz="0" w:space="0" w:color="auto"/>
        <w:right w:val="none" w:sz="0" w:space="0" w:color="auto"/>
      </w:divBdr>
    </w:div>
    <w:div w:id="214900951">
      <w:bodyDiv w:val="1"/>
      <w:marLeft w:val="0"/>
      <w:marRight w:val="0"/>
      <w:marTop w:val="0"/>
      <w:marBottom w:val="0"/>
      <w:divBdr>
        <w:top w:val="none" w:sz="0" w:space="0" w:color="auto"/>
        <w:left w:val="none" w:sz="0" w:space="0" w:color="auto"/>
        <w:bottom w:val="none" w:sz="0" w:space="0" w:color="auto"/>
        <w:right w:val="none" w:sz="0" w:space="0" w:color="auto"/>
      </w:divBdr>
    </w:div>
    <w:div w:id="216360518">
      <w:bodyDiv w:val="1"/>
      <w:marLeft w:val="0"/>
      <w:marRight w:val="0"/>
      <w:marTop w:val="0"/>
      <w:marBottom w:val="0"/>
      <w:divBdr>
        <w:top w:val="none" w:sz="0" w:space="0" w:color="auto"/>
        <w:left w:val="none" w:sz="0" w:space="0" w:color="auto"/>
        <w:bottom w:val="none" w:sz="0" w:space="0" w:color="auto"/>
        <w:right w:val="none" w:sz="0" w:space="0" w:color="auto"/>
      </w:divBdr>
      <w:divsChild>
        <w:div w:id="1373579127">
          <w:marLeft w:val="0"/>
          <w:marRight w:val="0"/>
          <w:marTop w:val="0"/>
          <w:marBottom w:val="120"/>
          <w:divBdr>
            <w:top w:val="none" w:sz="0" w:space="0" w:color="auto"/>
            <w:left w:val="none" w:sz="0" w:space="0" w:color="auto"/>
            <w:bottom w:val="none" w:sz="0" w:space="0" w:color="auto"/>
            <w:right w:val="none" w:sz="0" w:space="0" w:color="auto"/>
          </w:divBdr>
          <w:divsChild>
            <w:div w:id="5191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91280">
      <w:bodyDiv w:val="1"/>
      <w:marLeft w:val="0"/>
      <w:marRight w:val="0"/>
      <w:marTop w:val="0"/>
      <w:marBottom w:val="0"/>
      <w:divBdr>
        <w:top w:val="none" w:sz="0" w:space="0" w:color="auto"/>
        <w:left w:val="none" w:sz="0" w:space="0" w:color="auto"/>
        <w:bottom w:val="none" w:sz="0" w:space="0" w:color="auto"/>
        <w:right w:val="none" w:sz="0" w:space="0" w:color="auto"/>
      </w:divBdr>
    </w:div>
    <w:div w:id="218591570">
      <w:bodyDiv w:val="1"/>
      <w:marLeft w:val="0"/>
      <w:marRight w:val="0"/>
      <w:marTop w:val="0"/>
      <w:marBottom w:val="0"/>
      <w:divBdr>
        <w:top w:val="none" w:sz="0" w:space="0" w:color="auto"/>
        <w:left w:val="none" w:sz="0" w:space="0" w:color="auto"/>
        <w:bottom w:val="none" w:sz="0" w:space="0" w:color="auto"/>
        <w:right w:val="none" w:sz="0" w:space="0" w:color="auto"/>
      </w:divBdr>
    </w:div>
    <w:div w:id="228810236">
      <w:bodyDiv w:val="1"/>
      <w:marLeft w:val="0"/>
      <w:marRight w:val="0"/>
      <w:marTop w:val="0"/>
      <w:marBottom w:val="0"/>
      <w:divBdr>
        <w:top w:val="none" w:sz="0" w:space="0" w:color="auto"/>
        <w:left w:val="none" w:sz="0" w:space="0" w:color="auto"/>
        <w:bottom w:val="none" w:sz="0" w:space="0" w:color="auto"/>
        <w:right w:val="none" w:sz="0" w:space="0" w:color="auto"/>
      </w:divBdr>
    </w:div>
    <w:div w:id="230040358">
      <w:bodyDiv w:val="1"/>
      <w:marLeft w:val="0"/>
      <w:marRight w:val="0"/>
      <w:marTop w:val="0"/>
      <w:marBottom w:val="0"/>
      <w:divBdr>
        <w:top w:val="none" w:sz="0" w:space="0" w:color="auto"/>
        <w:left w:val="none" w:sz="0" w:space="0" w:color="auto"/>
        <w:bottom w:val="none" w:sz="0" w:space="0" w:color="auto"/>
        <w:right w:val="none" w:sz="0" w:space="0" w:color="auto"/>
      </w:divBdr>
    </w:div>
    <w:div w:id="230969576">
      <w:bodyDiv w:val="1"/>
      <w:marLeft w:val="0"/>
      <w:marRight w:val="0"/>
      <w:marTop w:val="0"/>
      <w:marBottom w:val="0"/>
      <w:divBdr>
        <w:top w:val="none" w:sz="0" w:space="0" w:color="auto"/>
        <w:left w:val="none" w:sz="0" w:space="0" w:color="auto"/>
        <w:bottom w:val="none" w:sz="0" w:space="0" w:color="auto"/>
        <w:right w:val="none" w:sz="0" w:space="0" w:color="auto"/>
      </w:divBdr>
    </w:div>
    <w:div w:id="236745946">
      <w:bodyDiv w:val="1"/>
      <w:marLeft w:val="0"/>
      <w:marRight w:val="0"/>
      <w:marTop w:val="0"/>
      <w:marBottom w:val="0"/>
      <w:divBdr>
        <w:top w:val="none" w:sz="0" w:space="0" w:color="auto"/>
        <w:left w:val="none" w:sz="0" w:space="0" w:color="auto"/>
        <w:bottom w:val="none" w:sz="0" w:space="0" w:color="auto"/>
        <w:right w:val="none" w:sz="0" w:space="0" w:color="auto"/>
      </w:divBdr>
    </w:div>
    <w:div w:id="238247742">
      <w:bodyDiv w:val="1"/>
      <w:marLeft w:val="0"/>
      <w:marRight w:val="0"/>
      <w:marTop w:val="0"/>
      <w:marBottom w:val="0"/>
      <w:divBdr>
        <w:top w:val="none" w:sz="0" w:space="0" w:color="auto"/>
        <w:left w:val="none" w:sz="0" w:space="0" w:color="auto"/>
        <w:bottom w:val="none" w:sz="0" w:space="0" w:color="auto"/>
        <w:right w:val="none" w:sz="0" w:space="0" w:color="auto"/>
      </w:divBdr>
    </w:div>
    <w:div w:id="240070604">
      <w:bodyDiv w:val="1"/>
      <w:marLeft w:val="0"/>
      <w:marRight w:val="0"/>
      <w:marTop w:val="0"/>
      <w:marBottom w:val="0"/>
      <w:divBdr>
        <w:top w:val="none" w:sz="0" w:space="0" w:color="auto"/>
        <w:left w:val="none" w:sz="0" w:space="0" w:color="auto"/>
        <w:bottom w:val="none" w:sz="0" w:space="0" w:color="auto"/>
        <w:right w:val="none" w:sz="0" w:space="0" w:color="auto"/>
      </w:divBdr>
    </w:div>
    <w:div w:id="240339282">
      <w:bodyDiv w:val="1"/>
      <w:marLeft w:val="0"/>
      <w:marRight w:val="0"/>
      <w:marTop w:val="0"/>
      <w:marBottom w:val="0"/>
      <w:divBdr>
        <w:top w:val="none" w:sz="0" w:space="0" w:color="auto"/>
        <w:left w:val="none" w:sz="0" w:space="0" w:color="auto"/>
        <w:bottom w:val="none" w:sz="0" w:space="0" w:color="auto"/>
        <w:right w:val="none" w:sz="0" w:space="0" w:color="auto"/>
      </w:divBdr>
    </w:div>
    <w:div w:id="240412023">
      <w:bodyDiv w:val="1"/>
      <w:marLeft w:val="0"/>
      <w:marRight w:val="0"/>
      <w:marTop w:val="0"/>
      <w:marBottom w:val="0"/>
      <w:divBdr>
        <w:top w:val="none" w:sz="0" w:space="0" w:color="auto"/>
        <w:left w:val="none" w:sz="0" w:space="0" w:color="auto"/>
        <w:bottom w:val="none" w:sz="0" w:space="0" w:color="auto"/>
        <w:right w:val="none" w:sz="0" w:space="0" w:color="auto"/>
      </w:divBdr>
      <w:divsChild>
        <w:div w:id="1636178228">
          <w:marLeft w:val="0"/>
          <w:marRight w:val="0"/>
          <w:marTop w:val="0"/>
          <w:marBottom w:val="0"/>
          <w:divBdr>
            <w:top w:val="none" w:sz="0" w:space="0" w:color="auto"/>
            <w:left w:val="none" w:sz="0" w:space="0" w:color="auto"/>
            <w:bottom w:val="none" w:sz="0" w:space="0" w:color="auto"/>
            <w:right w:val="none" w:sz="0" w:space="0" w:color="auto"/>
          </w:divBdr>
        </w:div>
        <w:div w:id="1680111585">
          <w:marLeft w:val="0"/>
          <w:marRight w:val="0"/>
          <w:marTop w:val="0"/>
          <w:marBottom w:val="0"/>
          <w:divBdr>
            <w:top w:val="none" w:sz="0" w:space="0" w:color="auto"/>
            <w:left w:val="none" w:sz="0" w:space="0" w:color="auto"/>
            <w:bottom w:val="none" w:sz="0" w:space="0" w:color="auto"/>
            <w:right w:val="none" w:sz="0" w:space="0" w:color="auto"/>
          </w:divBdr>
        </w:div>
      </w:divsChild>
    </w:div>
    <w:div w:id="240453025">
      <w:bodyDiv w:val="1"/>
      <w:marLeft w:val="0"/>
      <w:marRight w:val="0"/>
      <w:marTop w:val="0"/>
      <w:marBottom w:val="0"/>
      <w:divBdr>
        <w:top w:val="none" w:sz="0" w:space="0" w:color="auto"/>
        <w:left w:val="none" w:sz="0" w:space="0" w:color="auto"/>
        <w:bottom w:val="none" w:sz="0" w:space="0" w:color="auto"/>
        <w:right w:val="none" w:sz="0" w:space="0" w:color="auto"/>
      </w:divBdr>
    </w:div>
    <w:div w:id="241570683">
      <w:bodyDiv w:val="1"/>
      <w:marLeft w:val="0"/>
      <w:marRight w:val="0"/>
      <w:marTop w:val="0"/>
      <w:marBottom w:val="0"/>
      <w:divBdr>
        <w:top w:val="none" w:sz="0" w:space="0" w:color="auto"/>
        <w:left w:val="none" w:sz="0" w:space="0" w:color="auto"/>
        <w:bottom w:val="none" w:sz="0" w:space="0" w:color="auto"/>
        <w:right w:val="none" w:sz="0" w:space="0" w:color="auto"/>
      </w:divBdr>
    </w:div>
    <w:div w:id="242615123">
      <w:bodyDiv w:val="1"/>
      <w:marLeft w:val="0"/>
      <w:marRight w:val="0"/>
      <w:marTop w:val="0"/>
      <w:marBottom w:val="0"/>
      <w:divBdr>
        <w:top w:val="none" w:sz="0" w:space="0" w:color="auto"/>
        <w:left w:val="none" w:sz="0" w:space="0" w:color="auto"/>
        <w:bottom w:val="none" w:sz="0" w:space="0" w:color="auto"/>
        <w:right w:val="none" w:sz="0" w:space="0" w:color="auto"/>
      </w:divBdr>
    </w:div>
    <w:div w:id="244266844">
      <w:bodyDiv w:val="1"/>
      <w:marLeft w:val="0"/>
      <w:marRight w:val="0"/>
      <w:marTop w:val="0"/>
      <w:marBottom w:val="0"/>
      <w:divBdr>
        <w:top w:val="none" w:sz="0" w:space="0" w:color="auto"/>
        <w:left w:val="none" w:sz="0" w:space="0" w:color="auto"/>
        <w:bottom w:val="none" w:sz="0" w:space="0" w:color="auto"/>
        <w:right w:val="none" w:sz="0" w:space="0" w:color="auto"/>
      </w:divBdr>
    </w:div>
    <w:div w:id="249973841">
      <w:bodyDiv w:val="1"/>
      <w:marLeft w:val="0"/>
      <w:marRight w:val="0"/>
      <w:marTop w:val="0"/>
      <w:marBottom w:val="0"/>
      <w:divBdr>
        <w:top w:val="none" w:sz="0" w:space="0" w:color="auto"/>
        <w:left w:val="none" w:sz="0" w:space="0" w:color="auto"/>
        <w:bottom w:val="none" w:sz="0" w:space="0" w:color="auto"/>
        <w:right w:val="none" w:sz="0" w:space="0" w:color="auto"/>
      </w:divBdr>
    </w:div>
    <w:div w:id="251549183">
      <w:bodyDiv w:val="1"/>
      <w:marLeft w:val="0"/>
      <w:marRight w:val="0"/>
      <w:marTop w:val="0"/>
      <w:marBottom w:val="0"/>
      <w:divBdr>
        <w:top w:val="none" w:sz="0" w:space="0" w:color="auto"/>
        <w:left w:val="none" w:sz="0" w:space="0" w:color="auto"/>
        <w:bottom w:val="none" w:sz="0" w:space="0" w:color="auto"/>
        <w:right w:val="none" w:sz="0" w:space="0" w:color="auto"/>
      </w:divBdr>
    </w:div>
    <w:div w:id="252130654">
      <w:bodyDiv w:val="1"/>
      <w:marLeft w:val="0"/>
      <w:marRight w:val="0"/>
      <w:marTop w:val="0"/>
      <w:marBottom w:val="0"/>
      <w:divBdr>
        <w:top w:val="none" w:sz="0" w:space="0" w:color="auto"/>
        <w:left w:val="none" w:sz="0" w:space="0" w:color="auto"/>
        <w:bottom w:val="none" w:sz="0" w:space="0" w:color="auto"/>
        <w:right w:val="none" w:sz="0" w:space="0" w:color="auto"/>
      </w:divBdr>
    </w:div>
    <w:div w:id="253514103">
      <w:bodyDiv w:val="1"/>
      <w:marLeft w:val="0"/>
      <w:marRight w:val="0"/>
      <w:marTop w:val="0"/>
      <w:marBottom w:val="0"/>
      <w:divBdr>
        <w:top w:val="none" w:sz="0" w:space="0" w:color="auto"/>
        <w:left w:val="none" w:sz="0" w:space="0" w:color="auto"/>
        <w:bottom w:val="none" w:sz="0" w:space="0" w:color="auto"/>
        <w:right w:val="none" w:sz="0" w:space="0" w:color="auto"/>
      </w:divBdr>
    </w:div>
    <w:div w:id="255217487">
      <w:bodyDiv w:val="1"/>
      <w:marLeft w:val="0"/>
      <w:marRight w:val="0"/>
      <w:marTop w:val="0"/>
      <w:marBottom w:val="0"/>
      <w:divBdr>
        <w:top w:val="none" w:sz="0" w:space="0" w:color="auto"/>
        <w:left w:val="none" w:sz="0" w:space="0" w:color="auto"/>
        <w:bottom w:val="none" w:sz="0" w:space="0" w:color="auto"/>
        <w:right w:val="none" w:sz="0" w:space="0" w:color="auto"/>
      </w:divBdr>
    </w:div>
    <w:div w:id="260114939">
      <w:bodyDiv w:val="1"/>
      <w:marLeft w:val="0"/>
      <w:marRight w:val="0"/>
      <w:marTop w:val="0"/>
      <w:marBottom w:val="0"/>
      <w:divBdr>
        <w:top w:val="none" w:sz="0" w:space="0" w:color="auto"/>
        <w:left w:val="none" w:sz="0" w:space="0" w:color="auto"/>
        <w:bottom w:val="none" w:sz="0" w:space="0" w:color="auto"/>
        <w:right w:val="none" w:sz="0" w:space="0" w:color="auto"/>
      </w:divBdr>
      <w:divsChild>
        <w:div w:id="75316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559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392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179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206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94540579">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3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9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1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390231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4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0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930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839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74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08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715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9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916478">
      <w:bodyDiv w:val="1"/>
      <w:marLeft w:val="0"/>
      <w:marRight w:val="0"/>
      <w:marTop w:val="0"/>
      <w:marBottom w:val="0"/>
      <w:divBdr>
        <w:top w:val="none" w:sz="0" w:space="0" w:color="auto"/>
        <w:left w:val="none" w:sz="0" w:space="0" w:color="auto"/>
        <w:bottom w:val="none" w:sz="0" w:space="0" w:color="auto"/>
        <w:right w:val="none" w:sz="0" w:space="0" w:color="auto"/>
      </w:divBdr>
    </w:div>
    <w:div w:id="262610960">
      <w:bodyDiv w:val="1"/>
      <w:marLeft w:val="0"/>
      <w:marRight w:val="0"/>
      <w:marTop w:val="0"/>
      <w:marBottom w:val="0"/>
      <w:divBdr>
        <w:top w:val="none" w:sz="0" w:space="0" w:color="auto"/>
        <w:left w:val="none" w:sz="0" w:space="0" w:color="auto"/>
        <w:bottom w:val="none" w:sz="0" w:space="0" w:color="auto"/>
        <w:right w:val="none" w:sz="0" w:space="0" w:color="auto"/>
      </w:divBdr>
      <w:divsChild>
        <w:div w:id="388306249">
          <w:marLeft w:val="0"/>
          <w:marRight w:val="0"/>
          <w:marTop w:val="0"/>
          <w:marBottom w:val="0"/>
          <w:divBdr>
            <w:top w:val="none" w:sz="0" w:space="0" w:color="auto"/>
            <w:left w:val="none" w:sz="0" w:space="0" w:color="auto"/>
            <w:bottom w:val="single" w:sz="8" w:space="1" w:color="auto"/>
            <w:right w:val="none" w:sz="0" w:space="0" w:color="auto"/>
          </w:divBdr>
        </w:div>
      </w:divsChild>
    </w:div>
    <w:div w:id="269826998">
      <w:bodyDiv w:val="1"/>
      <w:marLeft w:val="0"/>
      <w:marRight w:val="0"/>
      <w:marTop w:val="0"/>
      <w:marBottom w:val="0"/>
      <w:divBdr>
        <w:top w:val="none" w:sz="0" w:space="0" w:color="auto"/>
        <w:left w:val="none" w:sz="0" w:space="0" w:color="auto"/>
        <w:bottom w:val="none" w:sz="0" w:space="0" w:color="auto"/>
        <w:right w:val="none" w:sz="0" w:space="0" w:color="auto"/>
      </w:divBdr>
    </w:div>
    <w:div w:id="278411908">
      <w:bodyDiv w:val="1"/>
      <w:marLeft w:val="0"/>
      <w:marRight w:val="0"/>
      <w:marTop w:val="0"/>
      <w:marBottom w:val="0"/>
      <w:divBdr>
        <w:top w:val="none" w:sz="0" w:space="0" w:color="auto"/>
        <w:left w:val="none" w:sz="0" w:space="0" w:color="auto"/>
        <w:bottom w:val="none" w:sz="0" w:space="0" w:color="auto"/>
        <w:right w:val="none" w:sz="0" w:space="0" w:color="auto"/>
      </w:divBdr>
    </w:div>
    <w:div w:id="285162978">
      <w:bodyDiv w:val="1"/>
      <w:marLeft w:val="0"/>
      <w:marRight w:val="0"/>
      <w:marTop w:val="0"/>
      <w:marBottom w:val="0"/>
      <w:divBdr>
        <w:top w:val="none" w:sz="0" w:space="0" w:color="auto"/>
        <w:left w:val="none" w:sz="0" w:space="0" w:color="auto"/>
        <w:bottom w:val="none" w:sz="0" w:space="0" w:color="auto"/>
        <w:right w:val="none" w:sz="0" w:space="0" w:color="auto"/>
      </w:divBdr>
    </w:div>
    <w:div w:id="286662639">
      <w:bodyDiv w:val="1"/>
      <w:marLeft w:val="0"/>
      <w:marRight w:val="0"/>
      <w:marTop w:val="0"/>
      <w:marBottom w:val="0"/>
      <w:divBdr>
        <w:top w:val="none" w:sz="0" w:space="0" w:color="auto"/>
        <w:left w:val="none" w:sz="0" w:space="0" w:color="auto"/>
        <w:bottom w:val="none" w:sz="0" w:space="0" w:color="auto"/>
        <w:right w:val="none" w:sz="0" w:space="0" w:color="auto"/>
      </w:divBdr>
    </w:div>
    <w:div w:id="286813211">
      <w:bodyDiv w:val="1"/>
      <w:marLeft w:val="0"/>
      <w:marRight w:val="0"/>
      <w:marTop w:val="0"/>
      <w:marBottom w:val="0"/>
      <w:divBdr>
        <w:top w:val="none" w:sz="0" w:space="0" w:color="auto"/>
        <w:left w:val="none" w:sz="0" w:space="0" w:color="auto"/>
        <w:bottom w:val="none" w:sz="0" w:space="0" w:color="auto"/>
        <w:right w:val="none" w:sz="0" w:space="0" w:color="auto"/>
      </w:divBdr>
    </w:div>
    <w:div w:id="286932480">
      <w:bodyDiv w:val="1"/>
      <w:marLeft w:val="0"/>
      <w:marRight w:val="0"/>
      <w:marTop w:val="0"/>
      <w:marBottom w:val="0"/>
      <w:divBdr>
        <w:top w:val="none" w:sz="0" w:space="0" w:color="auto"/>
        <w:left w:val="none" w:sz="0" w:space="0" w:color="auto"/>
        <w:bottom w:val="none" w:sz="0" w:space="0" w:color="auto"/>
        <w:right w:val="none" w:sz="0" w:space="0" w:color="auto"/>
      </w:divBdr>
    </w:div>
    <w:div w:id="289283275">
      <w:bodyDiv w:val="1"/>
      <w:marLeft w:val="0"/>
      <w:marRight w:val="0"/>
      <w:marTop w:val="0"/>
      <w:marBottom w:val="0"/>
      <w:divBdr>
        <w:top w:val="none" w:sz="0" w:space="0" w:color="auto"/>
        <w:left w:val="none" w:sz="0" w:space="0" w:color="auto"/>
        <w:bottom w:val="none" w:sz="0" w:space="0" w:color="auto"/>
        <w:right w:val="none" w:sz="0" w:space="0" w:color="auto"/>
      </w:divBdr>
    </w:div>
    <w:div w:id="291912817">
      <w:bodyDiv w:val="1"/>
      <w:marLeft w:val="0"/>
      <w:marRight w:val="0"/>
      <w:marTop w:val="0"/>
      <w:marBottom w:val="0"/>
      <w:divBdr>
        <w:top w:val="none" w:sz="0" w:space="0" w:color="auto"/>
        <w:left w:val="none" w:sz="0" w:space="0" w:color="auto"/>
        <w:bottom w:val="none" w:sz="0" w:space="0" w:color="auto"/>
        <w:right w:val="none" w:sz="0" w:space="0" w:color="auto"/>
      </w:divBdr>
    </w:div>
    <w:div w:id="293147644">
      <w:bodyDiv w:val="1"/>
      <w:marLeft w:val="0"/>
      <w:marRight w:val="0"/>
      <w:marTop w:val="0"/>
      <w:marBottom w:val="0"/>
      <w:divBdr>
        <w:top w:val="none" w:sz="0" w:space="0" w:color="auto"/>
        <w:left w:val="none" w:sz="0" w:space="0" w:color="auto"/>
        <w:bottom w:val="none" w:sz="0" w:space="0" w:color="auto"/>
        <w:right w:val="none" w:sz="0" w:space="0" w:color="auto"/>
      </w:divBdr>
    </w:div>
    <w:div w:id="294917683">
      <w:bodyDiv w:val="1"/>
      <w:marLeft w:val="0"/>
      <w:marRight w:val="0"/>
      <w:marTop w:val="0"/>
      <w:marBottom w:val="0"/>
      <w:divBdr>
        <w:top w:val="none" w:sz="0" w:space="0" w:color="auto"/>
        <w:left w:val="none" w:sz="0" w:space="0" w:color="auto"/>
        <w:bottom w:val="none" w:sz="0" w:space="0" w:color="auto"/>
        <w:right w:val="none" w:sz="0" w:space="0" w:color="auto"/>
      </w:divBdr>
    </w:div>
    <w:div w:id="306131566">
      <w:bodyDiv w:val="1"/>
      <w:marLeft w:val="0"/>
      <w:marRight w:val="0"/>
      <w:marTop w:val="0"/>
      <w:marBottom w:val="0"/>
      <w:divBdr>
        <w:top w:val="none" w:sz="0" w:space="0" w:color="auto"/>
        <w:left w:val="none" w:sz="0" w:space="0" w:color="auto"/>
        <w:bottom w:val="none" w:sz="0" w:space="0" w:color="auto"/>
        <w:right w:val="none" w:sz="0" w:space="0" w:color="auto"/>
      </w:divBdr>
    </w:div>
    <w:div w:id="308443173">
      <w:bodyDiv w:val="1"/>
      <w:marLeft w:val="0"/>
      <w:marRight w:val="0"/>
      <w:marTop w:val="0"/>
      <w:marBottom w:val="0"/>
      <w:divBdr>
        <w:top w:val="none" w:sz="0" w:space="0" w:color="auto"/>
        <w:left w:val="none" w:sz="0" w:space="0" w:color="auto"/>
        <w:bottom w:val="none" w:sz="0" w:space="0" w:color="auto"/>
        <w:right w:val="none" w:sz="0" w:space="0" w:color="auto"/>
      </w:divBdr>
    </w:div>
    <w:div w:id="314992512">
      <w:bodyDiv w:val="1"/>
      <w:marLeft w:val="0"/>
      <w:marRight w:val="0"/>
      <w:marTop w:val="0"/>
      <w:marBottom w:val="0"/>
      <w:divBdr>
        <w:top w:val="none" w:sz="0" w:space="0" w:color="auto"/>
        <w:left w:val="none" w:sz="0" w:space="0" w:color="auto"/>
        <w:bottom w:val="none" w:sz="0" w:space="0" w:color="auto"/>
        <w:right w:val="none" w:sz="0" w:space="0" w:color="auto"/>
      </w:divBdr>
    </w:div>
    <w:div w:id="324166826">
      <w:bodyDiv w:val="1"/>
      <w:marLeft w:val="0"/>
      <w:marRight w:val="0"/>
      <w:marTop w:val="0"/>
      <w:marBottom w:val="0"/>
      <w:divBdr>
        <w:top w:val="none" w:sz="0" w:space="0" w:color="auto"/>
        <w:left w:val="none" w:sz="0" w:space="0" w:color="auto"/>
        <w:bottom w:val="none" w:sz="0" w:space="0" w:color="auto"/>
        <w:right w:val="none" w:sz="0" w:space="0" w:color="auto"/>
      </w:divBdr>
    </w:div>
    <w:div w:id="324213124">
      <w:bodyDiv w:val="1"/>
      <w:marLeft w:val="0"/>
      <w:marRight w:val="0"/>
      <w:marTop w:val="0"/>
      <w:marBottom w:val="0"/>
      <w:divBdr>
        <w:top w:val="none" w:sz="0" w:space="0" w:color="auto"/>
        <w:left w:val="none" w:sz="0" w:space="0" w:color="auto"/>
        <w:bottom w:val="none" w:sz="0" w:space="0" w:color="auto"/>
        <w:right w:val="none" w:sz="0" w:space="0" w:color="auto"/>
      </w:divBdr>
    </w:div>
    <w:div w:id="324670340">
      <w:bodyDiv w:val="1"/>
      <w:marLeft w:val="0"/>
      <w:marRight w:val="0"/>
      <w:marTop w:val="0"/>
      <w:marBottom w:val="0"/>
      <w:divBdr>
        <w:top w:val="none" w:sz="0" w:space="0" w:color="auto"/>
        <w:left w:val="none" w:sz="0" w:space="0" w:color="auto"/>
        <w:bottom w:val="none" w:sz="0" w:space="0" w:color="auto"/>
        <w:right w:val="none" w:sz="0" w:space="0" w:color="auto"/>
      </w:divBdr>
    </w:div>
    <w:div w:id="325941699">
      <w:bodyDiv w:val="1"/>
      <w:marLeft w:val="0"/>
      <w:marRight w:val="0"/>
      <w:marTop w:val="0"/>
      <w:marBottom w:val="0"/>
      <w:divBdr>
        <w:top w:val="none" w:sz="0" w:space="0" w:color="auto"/>
        <w:left w:val="none" w:sz="0" w:space="0" w:color="auto"/>
        <w:bottom w:val="none" w:sz="0" w:space="0" w:color="auto"/>
        <w:right w:val="none" w:sz="0" w:space="0" w:color="auto"/>
      </w:divBdr>
    </w:div>
    <w:div w:id="329796072">
      <w:bodyDiv w:val="1"/>
      <w:marLeft w:val="0"/>
      <w:marRight w:val="0"/>
      <w:marTop w:val="0"/>
      <w:marBottom w:val="0"/>
      <w:divBdr>
        <w:top w:val="none" w:sz="0" w:space="0" w:color="auto"/>
        <w:left w:val="none" w:sz="0" w:space="0" w:color="auto"/>
        <w:bottom w:val="none" w:sz="0" w:space="0" w:color="auto"/>
        <w:right w:val="none" w:sz="0" w:space="0" w:color="auto"/>
      </w:divBdr>
    </w:div>
    <w:div w:id="337776778">
      <w:bodyDiv w:val="1"/>
      <w:marLeft w:val="0"/>
      <w:marRight w:val="0"/>
      <w:marTop w:val="0"/>
      <w:marBottom w:val="0"/>
      <w:divBdr>
        <w:top w:val="none" w:sz="0" w:space="0" w:color="auto"/>
        <w:left w:val="none" w:sz="0" w:space="0" w:color="auto"/>
        <w:bottom w:val="none" w:sz="0" w:space="0" w:color="auto"/>
        <w:right w:val="none" w:sz="0" w:space="0" w:color="auto"/>
      </w:divBdr>
    </w:div>
    <w:div w:id="342585509">
      <w:bodyDiv w:val="1"/>
      <w:marLeft w:val="0"/>
      <w:marRight w:val="0"/>
      <w:marTop w:val="0"/>
      <w:marBottom w:val="0"/>
      <w:divBdr>
        <w:top w:val="none" w:sz="0" w:space="0" w:color="auto"/>
        <w:left w:val="none" w:sz="0" w:space="0" w:color="auto"/>
        <w:bottom w:val="none" w:sz="0" w:space="0" w:color="auto"/>
        <w:right w:val="none" w:sz="0" w:space="0" w:color="auto"/>
      </w:divBdr>
      <w:divsChild>
        <w:div w:id="1812362285">
          <w:marLeft w:val="0"/>
          <w:marRight w:val="0"/>
          <w:marTop w:val="0"/>
          <w:marBottom w:val="0"/>
          <w:divBdr>
            <w:top w:val="none" w:sz="0" w:space="0" w:color="auto"/>
            <w:left w:val="none" w:sz="0" w:space="0" w:color="auto"/>
            <w:bottom w:val="none" w:sz="0" w:space="0" w:color="auto"/>
            <w:right w:val="none" w:sz="0" w:space="0" w:color="auto"/>
          </w:divBdr>
        </w:div>
      </w:divsChild>
    </w:div>
    <w:div w:id="343480515">
      <w:bodyDiv w:val="1"/>
      <w:marLeft w:val="0"/>
      <w:marRight w:val="0"/>
      <w:marTop w:val="0"/>
      <w:marBottom w:val="0"/>
      <w:divBdr>
        <w:top w:val="none" w:sz="0" w:space="0" w:color="auto"/>
        <w:left w:val="none" w:sz="0" w:space="0" w:color="auto"/>
        <w:bottom w:val="none" w:sz="0" w:space="0" w:color="auto"/>
        <w:right w:val="none" w:sz="0" w:space="0" w:color="auto"/>
      </w:divBdr>
    </w:div>
    <w:div w:id="345256157">
      <w:bodyDiv w:val="1"/>
      <w:marLeft w:val="0"/>
      <w:marRight w:val="0"/>
      <w:marTop w:val="0"/>
      <w:marBottom w:val="0"/>
      <w:divBdr>
        <w:top w:val="none" w:sz="0" w:space="0" w:color="auto"/>
        <w:left w:val="none" w:sz="0" w:space="0" w:color="auto"/>
        <w:bottom w:val="none" w:sz="0" w:space="0" w:color="auto"/>
        <w:right w:val="none" w:sz="0" w:space="0" w:color="auto"/>
      </w:divBdr>
      <w:divsChild>
        <w:div w:id="1398475904">
          <w:marLeft w:val="0"/>
          <w:marRight w:val="0"/>
          <w:marTop w:val="0"/>
          <w:marBottom w:val="0"/>
          <w:divBdr>
            <w:top w:val="none" w:sz="0" w:space="0" w:color="auto"/>
            <w:left w:val="none" w:sz="0" w:space="0" w:color="auto"/>
            <w:bottom w:val="single" w:sz="8" w:space="1" w:color="auto"/>
            <w:right w:val="none" w:sz="0" w:space="0" w:color="auto"/>
          </w:divBdr>
        </w:div>
      </w:divsChild>
    </w:div>
    <w:div w:id="349842073">
      <w:bodyDiv w:val="1"/>
      <w:marLeft w:val="0"/>
      <w:marRight w:val="0"/>
      <w:marTop w:val="0"/>
      <w:marBottom w:val="0"/>
      <w:divBdr>
        <w:top w:val="none" w:sz="0" w:space="0" w:color="auto"/>
        <w:left w:val="none" w:sz="0" w:space="0" w:color="auto"/>
        <w:bottom w:val="none" w:sz="0" w:space="0" w:color="auto"/>
        <w:right w:val="none" w:sz="0" w:space="0" w:color="auto"/>
      </w:divBdr>
    </w:div>
    <w:div w:id="350104174">
      <w:bodyDiv w:val="1"/>
      <w:marLeft w:val="0"/>
      <w:marRight w:val="0"/>
      <w:marTop w:val="0"/>
      <w:marBottom w:val="0"/>
      <w:divBdr>
        <w:top w:val="none" w:sz="0" w:space="0" w:color="auto"/>
        <w:left w:val="none" w:sz="0" w:space="0" w:color="auto"/>
        <w:bottom w:val="none" w:sz="0" w:space="0" w:color="auto"/>
        <w:right w:val="none" w:sz="0" w:space="0" w:color="auto"/>
      </w:divBdr>
      <w:divsChild>
        <w:div w:id="2057928003">
          <w:marLeft w:val="0"/>
          <w:marRight w:val="0"/>
          <w:marTop w:val="0"/>
          <w:marBottom w:val="120"/>
          <w:divBdr>
            <w:top w:val="none" w:sz="0" w:space="0" w:color="auto"/>
            <w:left w:val="none" w:sz="0" w:space="0" w:color="auto"/>
            <w:bottom w:val="none" w:sz="0" w:space="0" w:color="auto"/>
            <w:right w:val="none" w:sz="0" w:space="0" w:color="auto"/>
          </w:divBdr>
          <w:divsChild>
            <w:div w:id="19556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6569">
      <w:bodyDiv w:val="1"/>
      <w:marLeft w:val="0"/>
      <w:marRight w:val="0"/>
      <w:marTop w:val="0"/>
      <w:marBottom w:val="0"/>
      <w:divBdr>
        <w:top w:val="none" w:sz="0" w:space="0" w:color="auto"/>
        <w:left w:val="none" w:sz="0" w:space="0" w:color="auto"/>
        <w:bottom w:val="none" w:sz="0" w:space="0" w:color="auto"/>
        <w:right w:val="none" w:sz="0" w:space="0" w:color="auto"/>
      </w:divBdr>
    </w:div>
    <w:div w:id="358091221">
      <w:bodyDiv w:val="1"/>
      <w:marLeft w:val="0"/>
      <w:marRight w:val="0"/>
      <w:marTop w:val="0"/>
      <w:marBottom w:val="0"/>
      <w:divBdr>
        <w:top w:val="none" w:sz="0" w:space="0" w:color="auto"/>
        <w:left w:val="none" w:sz="0" w:space="0" w:color="auto"/>
        <w:bottom w:val="none" w:sz="0" w:space="0" w:color="auto"/>
        <w:right w:val="none" w:sz="0" w:space="0" w:color="auto"/>
      </w:divBdr>
    </w:div>
    <w:div w:id="359671705">
      <w:bodyDiv w:val="1"/>
      <w:marLeft w:val="0"/>
      <w:marRight w:val="0"/>
      <w:marTop w:val="0"/>
      <w:marBottom w:val="0"/>
      <w:divBdr>
        <w:top w:val="none" w:sz="0" w:space="0" w:color="auto"/>
        <w:left w:val="none" w:sz="0" w:space="0" w:color="auto"/>
        <w:bottom w:val="none" w:sz="0" w:space="0" w:color="auto"/>
        <w:right w:val="none" w:sz="0" w:space="0" w:color="auto"/>
      </w:divBdr>
    </w:div>
    <w:div w:id="359745611">
      <w:bodyDiv w:val="1"/>
      <w:marLeft w:val="0"/>
      <w:marRight w:val="0"/>
      <w:marTop w:val="0"/>
      <w:marBottom w:val="0"/>
      <w:divBdr>
        <w:top w:val="none" w:sz="0" w:space="0" w:color="auto"/>
        <w:left w:val="none" w:sz="0" w:space="0" w:color="auto"/>
        <w:bottom w:val="none" w:sz="0" w:space="0" w:color="auto"/>
        <w:right w:val="none" w:sz="0" w:space="0" w:color="auto"/>
      </w:divBdr>
    </w:div>
    <w:div w:id="360202311">
      <w:bodyDiv w:val="1"/>
      <w:marLeft w:val="0"/>
      <w:marRight w:val="0"/>
      <w:marTop w:val="0"/>
      <w:marBottom w:val="0"/>
      <w:divBdr>
        <w:top w:val="none" w:sz="0" w:space="0" w:color="auto"/>
        <w:left w:val="none" w:sz="0" w:space="0" w:color="auto"/>
        <w:bottom w:val="none" w:sz="0" w:space="0" w:color="auto"/>
        <w:right w:val="none" w:sz="0" w:space="0" w:color="auto"/>
      </w:divBdr>
    </w:div>
    <w:div w:id="360206750">
      <w:bodyDiv w:val="1"/>
      <w:marLeft w:val="0"/>
      <w:marRight w:val="0"/>
      <w:marTop w:val="0"/>
      <w:marBottom w:val="0"/>
      <w:divBdr>
        <w:top w:val="none" w:sz="0" w:space="0" w:color="auto"/>
        <w:left w:val="none" w:sz="0" w:space="0" w:color="auto"/>
        <w:bottom w:val="none" w:sz="0" w:space="0" w:color="auto"/>
        <w:right w:val="none" w:sz="0" w:space="0" w:color="auto"/>
      </w:divBdr>
    </w:div>
    <w:div w:id="361789411">
      <w:bodyDiv w:val="1"/>
      <w:marLeft w:val="0"/>
      <w:marRight w:val="0"/>
      <w:marTop w:val="0"/>
      <w:marBottom w:val="0"/>
      <w:divBdr>
        <w:top w:val="none" w:sz="0" w:space="0" w:color="auto"/>
        <w:left w:val="none" w:sz="0" w:space="0" w:color="auto"/>
        <w:bottom w:val="none" w:sz="0" w:space="0" w:color="auto"/>
        <w:right w:val="none" w:sz="0" w:space="0" w:color="auto"/>
      </w:divBdr>
    </w:div>
    <w:div w:id="364454283">
      <w:bodyDiv w:val="1"/>
      <w:marLeft w:val="0"/>
      <w:marRight w:val="0"/>
      <w:marTop w:val="0"/>
      <w:marBottom w:val="0"/>
      <w:divBdr>
        <w:top w:val="none" w:sz="0" w:space="0" w:color="auto"/>
        <w:left w:val="none" w:sz="0" w:space="0" w:color="auto"/>
        <w:bottom w:val="none" w:sz="0" w:space="0" w:color="auto"/>
        <w:right w:val="none" w:sz="0" w:space="0" w:color="auto"/>
      </w:divBdr>
    </w:div>
    <w:div w:id="366611833">
      <w:bodyDiv w:val="1"/>
      <w:marLeft w:val="0"/>
      <w:marRight w:val="0"/>
      <w:marTop w:val="0"/>
      <w:marBottom w:val="0"/>
      <w:divBdr>
        <w:top w:val="none" w:sz="0" w:space="0" w:color="auto"/>
        <w:left w:val="none" w:sz="0" w:space="0" w:color="auto"/>
        <w:bottom w:val="none" w:sz="0" w:space="0" w:color="auto"/>
        <w:right w:val="none" w:sz="0" w:space="0" w:color="auto"/>
      </w:divBdr>
    </w:div>
    <w:div w:id="367219397">
      <w:bodyDiv w:val="1"/>
      <w:marLeft w:val="0"/>
      <w:marRight w:val="0"/>
      <w:marTop w:val="0"/>
      <w:marBottom w:val="0"/>
      <w:divBdr>
        <w:top w:val="none" w:sz="0" w:space="0" w:color="auto"/>
        <w:left w:val="none" w:sz="0" w:space="0" w:color="auto"/>
        <w:bottom w:val="none" w:sz="0" w:space="0" w:color="auto"/>
        <w:right w:val="none" w:sz="0" w:space="0" w:color="auto"/>
      </w:divBdr>
    </w:div>
    <w:div w:id="369376174">
      <w:bodyDiv w:val="1"/>
      <w:marLeft w:val="0"/>
      <w:marRight w:val="0"/>
      <w:marTop w:val="0"/>
      <w:marBottom w:val="0"/>
      <w:divBdr>
        <w:top w:val="none" w:sz="0" w:space="0" w:color="auto"/>
        <w:left w:val="none" w:sz="0" w:space="0" w:color="auto"/>
        <w:bottom w:val="none" w:sz="0" w:space="0" w:color="auto"/>
        <w:right w:val="none" w:sz="0" w:space="0" w:color="auto"/>
      </w:divBdr>
      <w:divsChild>
        <w:div w:id="890119424">
          <w:marLeft w:val="0"/>
          <w:marRight w:val="0"/>
          <w:marTop w:val="0"/>
          <w:marBottom w:val="0"/>
          <w:divBdr>
            <w:top w:val="none" w:sz="0" w:space="0" w:color="auto"/>
            <w:left w:val="none" w:sz="0" w:space="0" w:color="auto"/>
            <w:bottom w:val="none" w:sz="0" w:space="0" w:color="auto"/>
            <w:right w:val="none" w:sz="0" w:space="0" w:color="auto"/>
          </w:divBdr>
          <w:divsChild>
            <w:div w:id="40567489">
              <w:marLeft w:val="0"/>
              <w:marRight w:val="0"/>
              <w:marTop w:val="0"/>
              <w:marBottom w:val="0"/>
              <w:divBdr>
                <w:top w:val="single" w:sz="12" w:space="0" w:color="F89B1A"/>
                <w:left w:val="single" w:sz="6" w:space="0" w:color="C8D4DB"/>
                <w:bottom w:val="none" w:sz="0" w:space="0" w:color="auto"/>
                <w:right w:val="single" w:sz="6" w:space="0" w:color="C8D4DB"/>
              </w:divBdr>
              <w:divsChild>
                <w:div w:id="1340422278">
                  <w:marLeft w:val="0"/>
                  <w:marRight w:val="0"/>
                  <w:marTop w:val="0"/>
                  <w:marBottom w:val="0"/>
                  <w:divBdr>
                    <w:top w:val="none" w:sz="0" w:space="0" w:color="auto"/>
                    <w:left w:val="none" w:sz="0" w:space="0" w:color="auto"/>
                    <w:bottom w:val="none" w:sz="0" w:space="0" w:color="auto"/>
                    <w:right w:val="none" w:sz="0" w:space="0" w:color="auto"/>
                  </w:divBdr>
                  <w:divsChild>
                    <w:div w:id="311174942">
                      <w:marLeft w:val="0"/>
                      <w:marRight w:val="0"/>
                      <w:marTop w:val="0"/>
                      <w:marBottom w:val="0"/>
                      <w:divBdr>
                        <w:top w:val="none" w:sz="0" w:space="0" w:color="auto"/>
                        <w:left w:val="none" w:sz="0" w:space="0" w:color="auto"/>
                        <w:bottom w:val="none" w:sz="0" w:space="0" w:color="auto"/>
                        <w:right w:val="none" w:sz="0" w:space="0" w:color="auto"/>
                      </w:divBdr>
                      <w:divsChild>
                        <w:div w:id="1337422319">
                          <w:marLeft w:val="0"/>
                          <w:marRight w:val="225"/>
                          <w:marTop w:val="0"/>
                          <w:marBottom w:val="0"/>
                          <w:divBdr>
                            <w:top w:val="none" w:sz="0" w:space="0" w:color="auto"/>
                            <w:left w:val="none" w:sz="0" w:space="0" w:color="auto"/>
                            <w:bottom w:val="none" w:sz="0" w:space="0" w:color="auto"/>
                            <w:right w:val="none" w:sz="0" w:space="0" w:color="auto"/>
                          </w:divBdr>
                          <w:divsChild>
                            <w:div w:id="768895856">
                              <w:marLeft w:val="0"/>
                              <w:marRight w:val="0"/>
                              <w:marTop w:val="0"/>
                              <w:marBottom w:val="0"/>
                              <w:divBdr>
                                <w:top w:val="none" w:sz="0" w:space="0" w:color="auto"/>
                                <w:left w:val="none" w:sz="0" w:space="0" w:color="auto"/>
                                <w:bottom w:val="none" w:sz="0" w:space="0" w:color="auto"/>
                                <w:right w:val="none" w:sz="0" w:space="0" w:color="auto"/>
                              </w:divBdr>
                              <w:divsChild>
                                <w:div w:id="1852839779">
                                  <w:marLeft w:val="0"/>
                                  <w:marRight w:val="0"/>
                                  <w:marTop w:val="0"/>
                                  <w:marBottom w:val="0"/>
                                  <w:divBdr>
                                    <w:top w:val="none" w:sz="0" w:space="0" w:color="auto"/>
                                    <w:left w:val="none" w:sz="0" w:space="0" w:color="auto"/>
                                    <w:bottom w:val="none" w:sz="0" w:space="0" w:color="auto"/>
                                    <w:right w:val="none" w:sz="0" w:space="0" w:color="auto"/>
                                  </w:divBdr>
                                  <w:divsChild>
                                    <w:div w:id="1458179316">
                                      <w:marLeft w:val="0"/>
                                      <w:marRight w:val="0"/>
                                      <w:marTop w:val="0"/>
                                      <w:marBottom w:val="0"/>
                                      <w:divBdr>
                                        <w:top w:val="none" w:sz="0" w:space="0" w:color="auto"/>
                                        <w:left w:val="none" w:sz="0" w:space="0" w:color="auto"/>
                                        <w:bottom w:val="none" w:sz="0" w:space="0" w:color="auto"/>
                                        <w:right w:val="none" w:sz="0" w:space="0" w:color="auto"/>
                                      </w:divBdr>
                                    </w:div>
                                    <w:div w:id="1340766036">
                                      <w:marLeft w:val="0"/>
                                      <w:marRight w:val="0"/>
                                      <w:marTop w:val="0"/>
                                      <w:marBottom w:val="0"/>
                                      <w:divBdr>
                                        <w:top w:val="none" w:sz="0" w:space="0" w:color="auto"/>
                                        <w:left w:val="none" w:sz="0" w:space="0" w:color="auto"/>
                                        <w:bottom w:val="none" w:sz="0" w:space="0" w:color="auto"/>
                                        <w:right w:val="none" w:sz="0" w:space="0" w:color="auto"/>
                                      </w:divBdr>
                                      <w:divsChild>
                                        <w:div w:id="1311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60432">
                          <w:marLeft w:val="0"/>
                          <w:marRight w:val="0"/>
                          <w:marTop w:val="150"/>
                          <w:marBottom w:val="0"/>
                          <w:divBdr>
                            <w:top w:val="none" w:sz="0" w:space="0" w:color="auto"/>
                            <w:left w:val="none" w:sz="0" w:space="0" w:color="auto"/>
                            <w:bottom w:val="none" w:sz="0" w:space="0" w:color="auto"/>
                            <w:right w:val="none" w:sz="0" w:space="0" w:color="auto"/>
                          </w:divBdr>
                          <w:divsChild>
                            <w:div w:id="1271157400">
                              <w:marLeft w:val="0"/>
                              <w:marRight w:val="0"/>
                              <w:marTop w:val="0"/>
                              <w:marBottom w:val="0"/>
                              <w:divBdr>
                                <w:top w:val="single" w:sz="2" w:space="0" w:color="BDC8D5"/>
                                <w:left w:val="single" w:sz="2" w:space="0" w:color="BDC8D5"/>
                                <w:bottom w:val="single" w:sz="2" w:space="8" w:color="BDC8D5"/>
                                <w:right w:val="single" w:sz="2" w:space="0" w:color="BDC8D5"/>
                              </w:divBdr>
                              <w:divsChild>
                                <w:div w:id="172837695">
                                  <w:marLeft w:val="0"/>
                                  <w:marRight w:val="0"/>
                                  <w:marTop w:val="0"/>
                                  <w:marBottom w:val="150"/>
                                  <w:divBdr>
                                    <w:top w:val="single" w:sz="6" w:space="4" w:color="DCE8F3"/>
                                    <w:left w:val="single" w:sz="6" w:space="4" w:color="DCE8F3"/>
                                    <w:bottom w:val="single" w:sz="6" w:space="4" w:color="DCE8F3"/>
                                    <w:right w:val="single" w:sz="6" w:space="4" w:color="DCE8F3"/>
                                  </w:divBdr>
                                  <w:divsChild>
                                    <w:div w:id="2034257004">
                                      <w:marLeft w:val="-75"/>
                                      <w:marRight w:val="-75"/>
                                      <w:marTop w:val="0"/>
                                      <w:marBottom w:val="0"/>
                                      <w:divBdr>
                                        <w:top w:val="none" w:sz="0" w:space="0" w:color="auto"/>
                                        <w:left w:val="none" w:sz="0" w:space="0" w:color="auto"/>
                                        <w:bottom w:val="none" w:sz="0" w:space="0" w:color="auto"/>
                                        <w:right w:val="none" w:sz="0" w:space="0" w:color="auto"/>
                                      </w:divBdr>
                                    </w:div>
                                    <w:div w:id="1144472958">
                                      <w:marLeft w:val="0"/>
                                      <w:marRight w:val="0"/>
                                      <w:marTop w:val="0"/>
                                      <w:marBottom w:val="0"/>
                                      <w:divBdr>
                                        <w:top w:val="none" w:sz="0" w:space="0" w:color="auto"/>
                                        <w:left w:val="none" w:sz="0" w:space="0" w:color="auto"/>
                                        <w:bottom w:val="none" w:sz="0" w:space="0" w:color="auto"/>
                                        <w:right w:val="none" w:sz="0" w:space="0" w:color="auto"/>
                                      </w:divBdr>
                                      <w:divsChild>
                                        <w:div w:id="2993058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69485563">
                                  <w:marLeft w:val="0"/>
                                  <w:marRight w:val="0"/>
                                  <w:marTop w:val="0"/>
                                  <w:marBottom w:val="0"/>
                                  <w:divBdr>
                                    <w:top w:val="none" w:sz="0" w:space="0" w:color="auto"/>
                                    <w:left w:val="none" w:sz="0" w:space="0" w:color="auto"/>
                                    <w:bottom w:val="none" w:sz="0" w:space="0" w:color="auto"/>
                                    <w:right w:val="none" w:sz="0" w:space="0" w:color="auto"/>
                                  </w:divBdr>
                                </w:div>
                                <w:div w:id="803546331">
                                  <w:marLeft w:val="0"/>
                                  <w:marRight w:val="0"/>
                                  <w:marTop w:val="0"/>
                                  <w:marBottom w:val="0"/>
                                  <w:divBdr>
                                    <w:top w:val="none" w:sz="0" w:space="0" w:color="auto"/>
                                    <w:left w:val="none" w:sz="0" w:space="0" w:color="auto"/>
                                    <w:bottom w:val="none" w:sz="0" w:space="0" w:color="auto"/>
                                    <w:right w:val="none" w:sz="0" w:space="0" w:color="auto"/>
                                  </w:divBdr>
                                </w:div>
                                <w:div w:id="1589533103">
                                  <w:marLeft w:val="0"/>
                                  <w:marRight w:val="0"/>
                                  <w:marTop w:val="0"/>
                                  <w:marBottom w:val="0"/>
                                  <w:divBdr>
                                    <w:top w:val="none" w:sz="0" w:space="0" w:color="auto"/>
                                    <w:left w:val="none" w:sz="0" w:space="0" w:color="auto"/>
                                    <w:bottom w:val="none" w:sz="0" w:space="0" w:color="auto"/>
                                    <w:right w:val="none" w:sz="0" w:space="0" w:color="auto"/>
                                  </w:divBdr>
                                  <w:divsChild>
                                    <w:div w:id="754591432">
                                      <w:marLeft w:val="0"/>
                                      <w:marRight w:val="0"/>
                                      <w:marTop w:val="0"/>
                                      <w:marBottom w:val="0"/>
                                      <w:divBdr>
                                        <w:top w:val="none" w:sz="0" w:space="0" w:color="auto"/>
                                        <w:left w:val="none" w:sz="0" w:space="0" w:color="auto"/>
                                        <w:bottom w:val="none" w:sz="0" w:space="0" w:color="auto"/>
                                        <w:right w:val="none" w:sz="0" w:space="0" w:color="auto"/>
                                      </w:divBdr>
                                    </w:div>
                                  </w:divsChild>
                                </w:div>
                                <w:div w:id="52953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41505">
      <w:bodyDiv w:val="1"/>
      <w:marLeft w:val="0"/>
      <w:marRight w:val="0"/>
      <w:marTop w:val="0"/>
      <w:marBottom w:val="0"/>
      <w:divBdr>
        <w:top w:val="none" w:sz="0" w:space="0" w:color="auto"/>
        <w:left w:val="none" w:sz="0" w:space="0" w:color="auto"/>
        <w:bottom w:val="none" w:sz="0" w:space="0" w:color="auto"/>
        <w:right w:val="none" w:sz="0" w:space="0" w:color="auto"/>
      </w:divBdr>
    </w:div>
    <w:div w:id="378476213">
      <w:bodyDiv w:val="1"/>
      <w:marLeft w:val="0"/>
      <w:marRight w:val="0"/>
      <w:marTop w:val="0"/>
      <w:marBottom w:val="0"/>
      <w:divBdr>
        <w:top w:val="none" w:sz="0" w:space="0" w:color="auto"/>
        <w:left w:val="none" w:sz="0" w:space="0" w:color="auto"/>
        <w:bottom w:val="none" w:sz="0" w:space="0" w:color="auto"/>
        <w:right w:val="none" w:sz="0" w:space="0" w:color="auto"/>
      </w:divBdr>
    </w:div>
    <w:div w:id="380326061">
      <w:bodyDiv w:val="1"/>
      <w:marLeft w:val="0"/>
      <w:marRight w:val="0"/>
      <w:marTop w:val="0"/>
      <w:marBottom w:val="0"/>
      <w:divBdr>
        <w:top w:val="none" w:sz="0" w:space="0" w:color="auto"/>
        <w:left w:val="none" w:sz="0" w:space="0" w:color="auto"/>
        <w:bottom w:val="none" w:sz="0" w:space="0" w:color="auto"/>
        <w:right w:val="none" w:sz="0" w:space="0" w:color="auto"/>
      </w:divBdr>
    </w:div>
    <w:div w:id="382873003">
      <w:bodyDiv w:val="1"/>
      <w:marLeft w:val="0"/>
      <w:marRight w:val="0"/>
      <w:marTop w:val="0"/>
      <w:marBottom w:val="0"/>
      <w:divBdr>
        <w:top w:val="none" w:sz="0" w:space="0" w:color="auto"/>
        <w:left w:val="none" w:sz="0" w:space="0" w:color="auto"/>
        <w:bottom w:val="none" w:sz="0" w:space="0" w:color="auto"/>
        <w:right w:val="none" w:sz="0" w:space="0" w:color="auto"/>
      </w:divBdr>
    </w:div>
    <w:div w:id="384259654">
      <w:bodyDiv w:val="1"/>
      <w:marLeft w:val="0"/>
      <w:marRight w:val="0"/>
      <w:marTop w:val="0"/>
      <w:marBottom w:val="0"/>
      <w:divBdr>
        <w:top w:val="none" w:sz="0" w:space="0" w:color="auto"/>
        <w:left w:val="none" w:sz="0" w:space="0" w:color="auto"/>
        <w:bottom w:val="none" w:sz="0" w:space="0" w:color="auto"/>
        <w:right w:val="none" w:sz="0" w:space="0" w:color="auto"/>
      </w:divBdr>
      <w:divsChild>
        <w:div w:id="757019922">
          <w:marLeft w:val="0"/>
          <w:marRight w:val="0"/>
          <w:marTop w:val="0"/>
          <w:marBottom w:val="0"/>
          <w:divBdr>
            <w:top w:val="none" w:sz="0" w:space="0" w:color="auto"/>
            <w:left w:val="none" w:sz="0" w:space="0" w:color="auto"/>
            <w:bottom w:val="none" w:sz="0" w:space="0" w:color="auto"/>
            <w:right w:val="none" w:sz="0" w:space="0" w:color="auto"/>
          </w:divBdr>
        </w:div>
      </w:divsChild>
    </w:div>
    <w:div w:id="387924183">
      <w:bodyDiv w:val="1"/>
      <w:marLeft w:val="0"/>
      <w:marRight w:val="0"/>
      <w:marTop w:val="0"/>
      <w:marBottom w:val="0"/>
      <w:divBdr>
        <w:top w:val="none" w:sz="0" w:space="0" w:color="auto"/>
        <w:left w:val="none" w:sz="0" w:space="0" w:color="auto"/>
        <w:bottom w:val="none" w:sz="0" w:space="0" w:color="auto"/>
        <w:right w:val="none" w:sz="0" w:space="0" w:color="auto"/>
      </w:divBdr>
    </w:div>
    <w:div w:id="390277453">
      <w:bodyDiv w:val="1"/>
      <w:marLeft w:val="0"/>
      <w:marRight w:val="0"/>
      <w:marTop w:val="0"/>
      <w:marBottom w:val="0"/>
      <w:divBdr>
        <w:top w:val="none" w:sz="0" w:space="0" w:color="auto"/>
        <w:left w:val="none" w:sz="0" w:space="0" w:color="auto"/>
        <w:bottom w:val="none" w:sz="0" w:space="0" w:color="auto"/>
        <w:right w:val="none" w:sz="0" w:space="0" w:color="auto"/>
      </w:divBdr>
    </w:div>
    <w:div w:id="395054557">
      <w:bodyDiv w:val="1"/>
      <w:marLeft w:val="0"/>
      <w:marRight w:val="0"/>
      <w:marTop w:val="0"/>
      <w:marBottom w:val="0"/>
      <w:divBdr>
        <w:top w:val="none" w:sz="0" w:space="0" w:color="auto"/>
        <w:left w:val="none" w:sz="0" w:space="0" w:color="auto"/>
        <w:bottom w:val="none" w:sz="0" w:space="0" w:color="auto"/>
        <w:right w:val="none" w:sz="0" w:space="0" w:color="auto"/>
      </w:divBdr>
    </w:div>
    <w:div w:id="395981840">
      <w:bodyDiv w:val="1"/>
      <w:marLeft w:val="0"/>
      <w:marRight w:val="0"/>
      <w:marTop w:val="0"/>
      <w:marBottom w:val="0"/>
      <w:divBdr>
        <w:top w:val="none" w:sz="0" w:space="0" w:color="auto"/>
        <w:left w:val="none" w:sz="0" w:space="0" w:color="auto"/>
        <w:bottom w:val="none" w:sz="0" w:space="0" w:color="auto"/>
        <w:right w:val="none" w:sz="0" w:space="0" w:color="auto"/>
      </w:divBdr>
    </w:div>
    <w:div w:id="396170769">
      <w:bodyDiv w:val="1"/>
      <w:marLeft w:val="0"/>
      <w:marRight w:val="0"/>
      <w:marTop w:val="0"/>
      <w:marBottom w:val="0"/>
      <w:divBdr>
        <w:top w:val="none" w:sz="0" w:space="0" w:color="auto"/>
        <w:left w:val="none" w:sz="0" w:space="0" w:color="auto"/>
        <w:bottom w:val="none" w:sz="0" w:space="0" w:color="auto"/>
        <w:right w:val="none" w:sz="0" w:space="0" w:color="auto"/>
      </w:divBdr>
      <w:divsChild>
        <w:div w:id="1247689259">
          <w:marLeft w:val="0"/>
          <w:marRight w:val="0"/>
          <w:marTop w:val="0"/>
          <w:marBottom w:val="300"/>
          <w:divBdr>
            <w:top w:val="none" w:sz="0" w:space="0" w:color="auto"/>
            <w:left w:val="none" w:sz="0" w:space="0" w:color="auto"/>
            <w:bottom w:val="none" w:sz="0" w:space="0" w:color="auto"/>
            <w:right w:val="none" w:sz="0" w:space="0" w:color="auto"/>
          </w:divBdr>
        </w:div>
      </w:divsChild>
    </w:div>
    <w:div w:id="396317735">
      <w:bodyDiv w:val="1"/>
      <w:marLeft w:val="0"/>
      <w:marRight w:val="0"/>
      <w:marTop w:val="0"/>
      <w:marBottom w:val="0"/>
      <w:divBdr>
        <w:top w:val="none" w:sz="0" w:space="0" w:color="auto"/>
        <w:left w:val="none" w:sz="0" w:space="0" w:color="auto"/>
        <w:bottom w:val="none" w:sz="0" w:space="0" w:color="auto"/>
        <w:right w:val="none" w:sz="0" w:space="0" w:color="auto"/>
      </w:divBdr>
    </w:div>
    <w:div w:id="397897878">
      <w:bodyDiv w:val="1"/>
      <w:marLeft w:val="0"/>
      <w:marRight w:val="0"/>
      <w:marTop w:val="0"/>
      <w:marBottom w:val="0"/>
      <w:divBdr>
        <w:top w:val="none" w:sz="0" w:space="0" w:color="auto"/>
        <w:left w:val="none" w:sz="0" w:space="0" w:color="auto"/>
        <w:bottom w:val="none" w:sz="0" w:space="0" w:color="auto"/>
        <w:right w:val="none" w:sz="0" w:space="0" w:color="auto"/>
      </w:divBdr>
    </w:div>
    <w:div w:id="397944004">
      <w:bodyDiv w:val="1"/>
      <w:marLeft w:val="0"/>
      <w:marRight w:val="0"/>
      <w:marTop w:val="0"/>
      <w:marBottom w:val="0"/>
      <w:divBdr>
        <w:top w:val="none" w:sz="0" w:space="0" w:color="auto"/>
        <w:left w:val="none" w:sz="0" w:space="0" w:color="auto"/>
        <w:bottom w:val="none" w:sz="0" w:space="0" w:color="auto"/>
        <w:right w:val="none" w:sz="0" w:space="0" w:color="auto"/>
      </w:divBdr>
    </w:div>
    <w:div w:id="404766497">
      <w:bodyDiv w:val="1"/>
      <w:marLeft w:val="0"/>
      <w:marRight w:val="0"/>
      <w:marTop w:val="0"/>
      <w:marBottom w:val="0"/>
      <w:divBdr>
        <w:top w:val="none" w:sz="0" w:space="0" w:color="auto"/>
        <w:left w:val="none" w:sz="0" w:space="0" w:color="auto"/>
        <w:bottom w:val="none" w:sz="0" w:space="0" w:color="auto"/>
        <w:right w:val="none" w:sz="0" w:space="0" w:color="auto"/>
      </w:divBdr>
    </w:div>
    <w:div w:id="408040975">
      <w:bodyDiv w:val="1"/>
      <w:marLeft w:val="0"/>
      <w:marRight w:val="0"/>
      <w:marTop w:val="0"/>
      <w:marBottom w:val="0"/>
      <w:divBdr>
        <w:top w:val="none" w:sz="0" w:space="0" w:color="auto"/>
        <w:left w:val="none" w:sz="0" w:space="0" w:color="auto"/>
        <w:bottom w:val="none" w:sz="0" w:space="0" w:color="auto"/>
        <w:right w:val="none" w:sz="0" w:space="0" w:color="auto"/>
      </w:divBdr>
    </w:div>
    <w:div w:id="408231967">
      <w:bodyDiv w:val="1"/>
      <w:marLeft w:val="0"/>
      <w:marRight w:val="0"/>
      <w:marTop w:val="0"/>
      <w:marBottom w:val="0"/>
      <w:divBdr>
        <w:top w:val="none" w:sz="0" w:space="0" w:color="auto"/>
        <w:left w:val="none" w:sz="0" w:space="0" w:color="auto"/>
        <w:bottom w:val="none" w:sz="0" w:space="0" w:color="auto"/>
        <w:right w:val="none" w:sz="0" w:space="0" w:color="auto"/>
      </w:divBdr>
    </w:div>
    <w:div w:id="411389594">
      <w:bodyDiv w:val="1"/>
      <w:marLeft w:val="0"/>
      <w:marRight w:val="0"/>
      <w:marTop w:val="0"/>
      <w:marBottom w:val="0"/>
      <w:divBdr>
        <w:top w:val="none" w:sz="0" w:space="0" w:color="auto"/>
        <w:left w:val="none" w:sz="0" w:space="0" w:color="auto"/>
        <w:bottom w:val="none" w:sz="0" w:space="0" w:color="auto"/>
        <w:right w:val="none" w:sz="0" w:space="0" w:color="auto"/>
      </w:divBdr>
    </w:div>
    <w:div w:id="411436804">
      <w:bodyDiv w:val="1"/>
      <w:marLeft w:val="0"/>
      <w:marRight w:val="0"/>
      <w:marTop w:val="0"/>
      <w:marBottom w:val="0"/>
      <w:divBdr>
        <w:top w:val="none" w:sz="0" w:space="0" w:color="auto"/>
        <w:left w:val="none" w:sz="0" w:space="0" w:color="auto"/>
        <w:bottom w:val="none" w:sz="0" w:space="0" w:color="auto"/>
        <w:right w:val="none" w:sz="0" w:space="0" w:color="auto"/>
      </w:divBdr>
    </w:div>
    <w:div w:id="416949008">
      <w:bodyDiv w:val="1"/>
      <w:marLeft w:val="0"/>
      <w:marRight w:val="0"/>
      <w:marTop w:val="0"/>
      <w:marBottom w:val="0"/>
      <w:divBdr>
        <w:top w:val="none" w:sz="0" w:space="0" w:color="auto"/>
        <w:left w:val="none" w:sz="0" w:space="0" w:color="auto"/>
        <w:bottom w:val="none" w:sz="0" w:space="0" w:color="auto"/>
        <w:right w:val="none" w:sz="0" w:space="0" w:color="auto"/>
      </w:divBdr>
    </w:div>
    <w:div w:id="425543581">
      <w:bodyDiv w:val="1"/>
      <w:marLeft w:val="0"/>
      <w:marRight w:val="0"/>
      <w:marTop w:val="0"/>
      <w:marBottom w:val="0"/>
      <w:divBdr>
        <w:top w:val="none" w:sz="0" w:space="0" w:color="auto"/>
        <w:left w:val="none" w:sz="0" w:space="0" w:color="auto"/>
        <w:bottom w:val="none" w:sz="0" w:space="0" w:color="auto"/>
        <w:right w:val="none" w:sz="0" w:space="0" w:color="auto"/>
      </w:divBdr>
    </w:div>
    <w:div w:id="426343814">
      <w:bodyDiv w:val="1"/>
      <w:marLeft w:val="0"/>
      <w:marRight w:val="0"/>
      <w:marTop w:val="0"/>
      <w:marBottom w:val="0"/>
      <w:divBdr>
        <w:top w:val="none" w:sz="0" w:space="0" w:color="auto"/>
        <w:left w:val="none" w:sz="0" w:space="0" w:color="auto"/>
        <w:bottom w:val="none" w:sz="0" w:space="0" w:color="auto"/>
        <w:right w:val="none" w:sz="0" w:space="0" w:color="auto"/>
      </w:divBdr>
      <w:divsChild>
        <w:div w:id="467161815">
          <w:marLeft w:val="0"/>
          <w:marRight w:val="0"/>
          <w:marTop w:val="0"/>
          <w:marBottom w:val="0"/>
          <w:divBdr>
            <w:top w:val="none" w:sz="0" w:space="0" w:color="auto"/>
            <w:left w:val="none" w:sz="0" w:space="0" w:color="auto"/>
            <w:bottom w:val="none" w:sz="0" w:space="0" w:color="auto"/>
            <w:right w:val="none" w:sz="0" w:space="0" w:color="auto"/>
          </w:divBdr>
        </w:div>
      </w:divsChild>
    </w:div>
    <w:div w:id="429399826">
      <w:bodyDiv w:val="1"/>
      <w:marLeft w:val="0"/>
      <w:marRight w:val="0"/>
      <w:marTop w:val="0"/>
      <w:marBottom w:val="0"/>
      <w:divBdr>
        <w:top w:val="none" w:sz="0" w:space="0" w:color="auto"/>
        <w:left w:val="none" w:sz="0" w:space="0" w:color="auto"/>
        <w:bottom w:val="none" w:sz="0" w:space="0" w:color="auto"/>
        <w:right w:val="none" w:sz="0" w:space="0" w:color="auto"/>
      </w:divBdr>
      <w:divsChild>
        <w:div w:id="650139498">
          <w:marLeft w:val="0"/>
          <w:marRight w:val="0"/>
          <w:marTop w:val="0"/>
          <w:marBottom w:val="0"/>
          <w:divBdr>
            <w:top w:val="none" w:sz="0" w:space="0" w:color="auto"/>
            <w:left w:val="none" w:sz="0" w:space="0" w:color="auto"/>
            <w:bottom w:val="none" w:sz="0" w:space="0" w:color="auto"/>
            <w:right w:val="none" w:sz="0" w:space="0" w:color="auto"/>
          </w:divBdr>
        </w:div>
      </w:divsChild>
    </w:div>
    <w:div w:id="438330292">
      <w:bodyDiv w:val="1"/>
      <w:marLeft w:val="0"/>
      <w:marRight w:val="0"/>
      <w:marTop w:val="0"/>
      <w:marBottom w:val="0"/>
      <w:divBdr>
        <w:top w:val="none" w:sz="0" w:space="0" w:color="auto"/>
        <w:left w:val="none" w:sz="0" w:space="0" w:color="auto"/>
        <w:bottom w:val="none" w:sz="0" w:space="0" w:color="auto"/>
        <w:right w:val="none" w:sz="0" w:space="0" w:color="auto"/>
      </w:divBdr>
      <w:divsChild>
        <w:div w:id="1372073284">
          <w:marLeft w:val="0"/>
          <w:marRight w:val="0"/>
          <w:marTop w:val="0"/>
          <w:marBottom w:val="0"/>
          <w:divBdr>
            <w:top w:val="none" w:sz="0" w:space="0" w:color="auto"/>
            <w:left w:val="none" w:sz="0" w:space="0" w:color="auto"/>
            <w:bottom w:val="none" w:sz="0" w:space="0" w:color="auto"/>
            <w:right w:val="none" w:sz="0" w:space="0" w:color="auto"/>
          </w:divBdr>
        </w:div>
      </w:divsChild>
    </w:div>
    <w:div w:id="440760024">
      <w:bodyDiv w:val="1"/>
      <w:marLeft w:val="0"/>
      <w:marRight w:val="0"/>
      <w:marTop w:val="0"/>
      <w:marBottom w:val="0"/>
      <w:divBdr>
        <w:top w:val="none" w:sz="0" w:space="0" w:color="auto"/>
        <w:left w:val="none" w:sz="0" w:space="0" w:color="auto"/>
        <w:bottom w:val="none" w:sz="0" w:space="0" w:color="auto"/>
        <w:right w:val="none" w:sz="0" w:space="0" w:color="auto"/>
      </w:divBdr>
    </w:div>
    <w:div w:id="444926824">
      <w:bodyDiv w:val="1"/>
      <w:marLeft w:val="0"/>
      <w:marRight w:val="0"/>
      <w:marTop w:val="0"/>
      <w:marBottom w:val="0"/>
      <w:divBdr>
        <w:top w:val="none" w:sz="0" w:space="0" w:color="auto"/>
        <w:left w:val="none" w:sz="0" w:space="0" w:color="auto"/>
        <w:bottom w:val="none" w:sz="0" w:space="0" w:color="auto"/>
        <w:right w:val="none" w:sz="0" w:space="0" w:color="auto"/>
      </w:divBdr>
    </w:div>
    <w:div w:id="445514449">
      <w:bodyDiv w:val="1"/>
      <w:marLeft w:val="0"/>
      <w:marRight w:val="0"/>
      <w:marTop w:val="0"/>
      <w:marBottom w:val="0"/>
      <w:divBdr>
        <w:top w:val="none" w:sz="0" w:space="0" w:color="auto"/>
        <w:left w:val="none" w:sz="0" w:space="0" w:color="auto"/>
        <w:bottom w:val="none" w:sz="0" w:space="0" w:color="auto"/>
        <w:right w:val="none" w:sz="0" w:space="0" w:color="auto"/>
      </w:divBdr>
    </w:div>
    <w:div w:id="445540031">
      <w:bodyDiv w:val="1"/>
      <w:marLeft w:val="0"/>
      <w:marRight w:val="0"/>
      <w:marTop w:val="0"/>
      <w:marBottom w:val="0"/>
      <w:divBdr>
        <w:top w:val="none" w:sz="0" w:space="0" w:color="auto"/>
        <w:left w:val="none" w:sz="0" w:space="0" w:color="auto"/>
        <w:bottom w:val="none" w:sz="0" w:space="0" w:color="auto"/>
        <w:right w:val="none" w:sz="0" w:space="0" w:color="auto"/>
      </w:divBdr>
    </w:div>
    <w:div w:id="447088132">
      <w:bodyDiv w:val="1"/>
      <w:marLeft w:val="0"/>
      <w:marRight w:val="0"/>
      <w:marTop w:val="0"/>
      <w:marBottom w:val="0"/>
      <w:divBdr>
        <w:top w:val="none" w:sz="0" w:space="0" w:color="auto"/>
        <w:left w:val="none" w:sz="0" w:space="0" w:color="auto"/>
        <w:bottom w:val="none" w:sz="0" w:space="0" w:color="auto"/>
        <w:right w:val="none" w:sz="0" w:space="0" w:color="auto"/>
      </w:divBdr>
    </w:div>
    <w:div w:id="447547524">
      <w:bodyDiv w:val="1"/>
      <w:marLeft w:val="0"/>
      <w:marRight w:val="0"/>
      <w:marTop w:val="0"/>
      <w:marBottom w:val="0"/>
      <w:divBdr>
        <w:top w:val="none" w:sz="0" w:space="0" w:color="auto"/>
        <w:left w:val="none" w:sz="0" w:space="0" w:color="auto"/>
        <w:bottom w:val="none" w:sz="0" w:space="0" w:color="auto"/>
        <w:right w:val="none" w:sz="0" w:space="0" w:color="auto"/>
      </w:divBdr>
    </w:div>
    <w:div w:id="450904316">
      <w:bodyDiv w:val="1"/>
      <w:marLeft w:val="0"/>
      <w:marRight w:val="0"/>
      <w:marTop w:val="0"/>
      <w:marBottom w:val="0"/>
      <w:divBdr>
        <w:top w:val="none" w:sz="0" w:space="0" w:color="auto"/>
        <w:left w:val="none" w:sz="0" w:space="0" w:color="auto"/>
        <w:bottom w:val="none" w:sz="0" w:space="0" w:color="auto"/>
        <w:right w:val="none" w:sz="0" w:space="0" w:color="auto"/>
      </w:divBdr>
    </w:div>
    <w:div w:id="457070758">
      <w:bodyDiv w:val="1"/>
      <w:marLeft w:val="0"/>
      <w:marRight w:val="0"/>
      <w:marTop w:val="0"/>
      <w:marBottom w:val="0"/>
      <w:divBdr>
        <w:top w:val="none" w:sz="0" w:space="0" w:color="auto"/>
        <w:left w:val="none" w:sz="0" w:space="0" w:color="auto"/>
        <w:bottom w:val="none" w:sz="0" w:space="0" w:color="auto"/>
        <w:right w:val="none" w:sz="0" w:space="0" w:color="auto"/>
      </w:divBdr>
    </w:div>
    <w:div w:id="459231375">
      <w:bodyDiv w:val="1"/>
      <w:marLeft w:val="0"/>
      <w:marRight w:val="0"/>
      <w:marTop w:val="0"/>
      <w:marBottom w:val="0"/>
      <w:divBdr>
        <w:top w:val="none" w:sz="0" w:space="0" w:color="auto"/>
        <w:left w:val="none" w:sz="0" w:space="0" w:color="auto"/>
        <w:bottom w:val="none" w:sz="0" w:space="0" w:color="auto"/>
        <w:right w:val="none" w:sz="0" w:space="0" w:color="auto"/>
      </w:divBdr>
    </w:div>
    <w:div w:id="463349735">
      <w:bodyDiv w:val="1"/>
      <w:marLeft w:val="0"/>
      <w:marRight w:val="0"/>
      <w:marTop w:val="0"/>
      <w:marBottom w:val="0"/>
      <w:divBdr>
        <w:top w:val="none" w:sz="0" w:space="0" w:color="auto"/>
        <w:left w:val="none" w:sz="0" w:space="0" w:color="auto"/>
        <w:bottom w:val="none" w:sz="0" w:space="0" w:color="auto"/>
        <w:right w:val="none" w:sz="0" w:space="0" w:color="auto"/>
      </w:divBdr>
    </w:div>
    <w:div w:id="466093878">
      <w:bodyDiv w:val="1"/>
      <w:marLeft w:val="0"/>
      <w:marRight w:val="0"/>
      <w:marTop w:val="0"/>
      <w:marBottom w:val="0"/>
      <w:divBdr>
        <w:top w:val="none" w:sz="0" w:space="0" w:color="auto"/>
        <w:left w:val="none" w:sz="0" w:space="0" w:color="auto"/>
        <w:bottom w:val="none" w:sz="0" w:space="0" w:color="auto"/>
        <w:right w:val="none" w:sz="0" w:space="0" w:color="auto"/>
      </w:divBdr>
    </w:div>
    <w:div w:id="468858650">
      <w:bodyDiv w:val="1"/>
      <w:marLeft w:val="0"/>
      <w:marRight w:val="0"/>
      <w:marTop w:val="0"/>
      <w:marBottom w:val="0"/>
      <w:divBdr>
        <w:top w:val="none" w:sz="0" w:space="0" w:color="auto"/>
        <w:left w:val="none" w:sz="0" w:space="0" w:color="auto"/>
        <w:bottom w:val="none" w:sz="0" w:space="0" w:color="auto"/>
        <w:right w:val="none" w:sz="0" w:space="0" w:color="auto"/>
      </w:divBdr>
    </w:div>
    <w:div w:id="469515999">
      <w:bodyDiv w:val="1"/>
      <w:marLeft w:val="0"/>
      <w:marRight w:val="0"/>
      <w:marTop w:val="0"/>
      <w:marBottom w:val="0"/>
      <w:divBdr>
        <w:top w:val="none" w:sz="0" w:space="0" w:color="auto"/>
        <w:left w:val="none" w:sz="0" w:space="0" w:color="auto"/>
        <w:bottom w:val="none" w:sz="0" w:space="0" w:color="auto"/>
        <w:right w:val="none" w:sz="0" w:space="0" w:color="auto"/>
      </w:divBdr>
    </w:div>
    <w:div w:id="471366470">
      <w:bodyDiv w:val="1"/>
      <w:marLeft w:val="0"/>
      <w:marRight w:val="0"/>
      <w:marTop w:val="0"/>
      <w:marBottom w:val="0"/>
      <w:divBdr>
        <w:top w:val="none" w:sz="0" w:space="0" w:color="auto"/>
        <w:left w:val="none" w:sz="0" w:space="0" w:color="auto"/>
        <w:bottom w:val="none" w:sz="0" w:space="0" w:color="auto"/>
        <w:right w:val="none" w:sz="0" w:space="0" w:color="auto"/>
      </w:divBdr>
    </w:div>
    <w:div w:id="474953233">
      <w:bodyDiv w:val="1"/>
      <w:marLeft w:val="0"/>
      <w:marRight w:val="0"/>
      <w:marTop w:val="0"/>
      <w:marBottom w:val="0"/>
      <w:divBdr>
        <w:top w:val="none" w:sz="0" w:space="0" w:color="auto"/>
        <w:left w:val="none" w:sz="0" w:space="0" w:color="auto"/>
        <w:bottom w:val="none" w:sz="0" w:space="0" w:color="auto"/>
        <w:right w:val="none" w:sz="0" w:space="0" w:color="auto"/>
      </w:divBdr>
    </w:div>
    <w:div w:id="479468830">
      <w:bodyDiv w:val="1"/>
      <w:marLeft w:val="0"/>
      <w:marRight w:val="0"/>
      <w:marTop w:val="0"/>
      <w:marBottom w:val="0"/>
      <w:divBdr>
        <w:top w:val="none" w:sz="0" w:space="0" w:color="auto"/>
        <w:left w:val="none" w:sz="0" w:space="0" w:color="auto"/>
        <w:bottom w:val="none" w:sz="0" w:space="0" w:color="auto"/>
        <w:right w:val="none" w:sz="0" w:space="0" w:color="auto"/>
      </w:divBdr>
    </w:div>
    <w:div w:id="485904587">
      <w:bodyDiv w:val="1"/>
      <w:marLeft w:val="0"/>
      <w:marRight w:val="0"/>
      <w:marTop w:val="0"/>
      <w:marBottom w:val="0"/>
      <w:divBdr>
        <w:top w:val="none" w:sz="0" w:space="0" w:color="auto"/>
        <w:left w:val="none" w:sz="0" w:space="0" w:color="auto"/>
        <w:bottom w:val="none" w:sz="0" w:space="0" w:color="auto"/>
        <w:right w:val="none" w:sz="0" w:space="0" w:color="auto"/>
      </w:divBdr>
    </w:div>
    <w:div w:id="490293702">
      <w:bodyDiv w:val="1"/>
      <w:marLeft w:val="0"/>
      <w:marRight w:val="0"/>
      <w:marTop w:val="0"/>
      <w:marBottom w:val="0"/>
      <w:divBdr>
        <w:top w:val="none" w:sz="0" w:space="0" w:color="auto"/>
        <w:left w:val="none" w:sz="0" w:space="0" w:color="auto"/>
        <w:bottom w:val="none" w:sz="0" w:space="0" w:color="auto"/>
        <w:right w:val="none" w:sz="0" w:space="0" w:color="auto"/>
      </w:divBdr>
    </w:div>
    <w:div w:id="490752872">
      <w:bodyDiv w:val="1"/>
      <w:marLeft w:val="0"/>
      <w:marRight w:val="0"/>
      <w:marTop w:val="0"/>
      <w:marBottom w:val="0"/>
      <w:divBdr>
        <w:top w:val="none" w:sz="0" w:space="0" w:color="auto"/>
        <w:left w:val="none" w:sz="0" w:space="0" w:color="auto"/>
        <w:bottom w:val="none" w:sz="0" w:space="0" w:color="auto"/>
        <w:right w:val="none" w:sz="0" w:space="0" w:color="auto"/>
      </w:divBdr>
    </w:div>
    <w:div w:id="491335694">
      <w:bodyDiv w:val="1"/>
      <w:marLeft w:val="0"/>
      <w:marRight w:val="0"/>
      <w:marTop w:val="0"/>
      <w:marBottom w:val="0"/>
      <w:divBdr>
        <w:top w:val="none" w:sz="0" w:space="0" w:color="auto"/>
        <w:left w:val="none" w:sz="0" w:space="0" w:color="auto"/>
        <w:bottom w:val="none" w:sz="0" w:space="0" w:color="auto"/>
        <w:right w:val="none" w:sz="0" w:space="0" w:color="auto"/>
      </w:divBdr>
    </w:div>
    <w:div w:id="491415233">
      <w:bodyDiv w:val="1"/>
      <w:marLeft w:val="0"/>
      <w:marRight w:val="0"/>
      <w:marTop w:val="0"/>
      <w:marBottom w:val="0"/>
      <w:divBdr>
        <w:top w:val="none" w:sz="0" w:space="0" w:color="auto"/>
        <w:left w:val="none" w:sz="0" w:space="0" w:color="auto"/>
        <w:bottom w:val="none" w:sz="0" w:space="0" w:color="auto"/>
        <w:right w:val="none" w:sz="0" w:space="0" w:color="auto"/>
      </w:divBdr>
    </w:div>
    <w:div w:id="492994003">
      <w:bodyDiv w:val="1"/>
      <w:marLeft w:val="0"/>
      <w:marRight w:val="0"/>
      <w:marTop w:val="0"/>
      <w:marBottom w:val="0"/>
      <w:divBdr>
        <w:top w:val="none" w:sz="0" w:space="0" w:color="auto"/>
        <w:left w:val="none" w:sz="0" w:space="0" w:color="auto"/>
        <w:bottom w:val="none" w:sz="0" w:space="0" w:color="auto"/>
        <w:right w:val="none" w:sz="0" w:space="0" w:color="auto"/>
      </w:divBdr>
    </w:div>
    <w:div w:id="494227655">
      <w:bodyDiv w:val="1"/>
      <w:marLeft w:val="0"/>
      <w:marRight w:val="0"/>
      <w:marTop w:val="0"/>
      <w:marBottom w:val="0"/>
      <w:divBdr>
        <w:top w:val="none" w:sz="0" w:space="0" w:color="auto"/>
        <w:left w:val="none" w:sz="0" w:space="0" w:color="auto"/>
        <w:bottom w:val="none" w:sz="0" w:space="0" w:color="auto"/>
        <w:right w:val="none" w:sz="0" w:space="0" w:color="auto"/>
      </w:divBdr>
    </w:div>
    <w:div w:id="498277568">
      <w:bodyDiv w:val="1"/>
      <w:marLeft w:val="0"/>
      <w:marRight w:val="0"/>
      <w:marTop w:val="0"/>
      <w:marBottom w:val="0"/>
      <w:divBdr>
        <w:top w:val="none" w:sz="0" w:space="0" w:color="auto"/>
        <w:left w:val="none" w:sz="0" w:space="0" w:color="auto"/>
        <w:bottom w:val="none" w:sz="0" w:space="0" w:color="auto"/>
        <w:right w:val="none" w:sz="0" w:space="0" w:color="auto"/>
      </w:divBdr>
    </w:div>
    <w:div w:id="500245542">
      <w:bodyDiv w:val="1"/>
      <w:marLeft w:val="0"/>
      <w:marRight w:val="0"/>
      <w:marTop w:val="0"/>
      <w:marBottom w:val="0"/>
      <w:divBdr>
        <w:top w:val="none" w:sz="0" w:space="0" w:color="auto"/>
        <w:left w:val="none" w:sz="0" w:space="0" w:color="auto"/>
        <w:bottom w:val="none" w:sz="0" w:space="0" w:color="auto"/>
        <w:right w:val="none" w:sz="0" w:space="0" w:color="auto"/>
      </w:divBdr>
    </w:div>
    <w:div w:id="502012410">
      <w:bodyDiv w:val="1"/>
      <w:marLeft w:val="0"/>
      <w:marRight w:val="0"/>
      <w:marTop w:val="0"/>
      <w:marBottom w:val="0"/>
      <w:divBdr>
        <w:top w:val="none" w:sz="0" w:space="0" w:color="auto"/>
        <w:left w:val="none" w:sz="0" w:space="0" w:color="auto"/>
        <w:bottom w:val="none" w:sz="0" w:space="0" w:color="auto"/>
        <w:right w:val="none" w:sz="0" w:space="0" w:color="auto"/>
      </w:divBdr>
      <w:divsChild>
        <w:div w:id="1838764035">
          <w:marLeft w:val="0"/>
          <w:marRight w:val="0"/>
          <w:marTop w:val="0"/>
          <w:marBottom w:val="300"/>
          <w:divBdr>
            <w:top w:val="none" w:sz="0" w:space="0" w:color="auto"/>
            <w:left w:val="none" w:sz="0" w:space="0" w:color="auto"/>
            <w:bottom w:val="none" w:sz="0" w:space="0" w:color="auto"/>
            <w:right w:val="none" w:sz="0" w:space="0" w:color="auto"/>
          </w:divBdr>
        </w:div>
      </w:divsChild>
    </w:div>
    <w:div w:id="503281397">
      <w:bodyDiv w:val="1"/>
      <w:marLeft w:val="0"/>
      <w:marRight w:val="0"/>
      <w:marTop w:val="0"/>
      <w:marBottom w:val="0"/>
      <w:divBdr>
        <w:top w:val="none" w:sz="0" w:space="0" w:color="auto"/>
        <w:left w:val="none" w:sz="0" w:space="0" w:color="auto"/>
        <w:bottom w:val="none" w:sz="0" w:space="0" w:color="auto"/>
        <w:right w:val="none" w:sz="0" w:space="0" w:color="auto"/>
      </w:divBdr>
    </w:div>
    <w:div w:id="506091386">
      <w:bodyDiv w:val="1"/>
      <w:marLeft w:val="0"/>
      <w:marRight w:val="0"/>
      <w:marTop w:val="0"/>
      <w:marBottom w:val="0"/>
      <w:divBdr>
        <w:top w:val="none" w:sz="0" w:space="0" w:color="auto"/>
        <w:left w:val="none" w:sz="0" w:space="0" w:color="auto"/>
        <w:bottom w:val="none" w:sz="0" w:space="0" w:color="auto"/>
        <w:right w:val="none" w:sz="0" w:space="0" w:color="auto"/>
      </w:divBdr>
    </w:div>
    <w:div w:id="507259414">
      <w:bodyDiv w:val="1"/>
      <w:marLeft w:val="0"/>
      <w:marRight w:val="0"/>
      <w:marTop w:val="0"/>
      <w:marBottom w:val="0"/>
      <w:divBdr>
        <w:top w:val="none" w:sz="0" w:space="0" w:color="auto"/>
        <w:left w:val="none" w:sz="0" w:space="0" w:color="auto"/>
        <w:bottom w:val="none" w:sz="0" w:space="0" w:color="auto"/>
        <w:right w:val="none" w:sz="0" w:space="0" w:color="auto"/>
      </w:divBdr>
    </w:div>
    <w:div w:id="509175534">
      <w:bodyDiv w:val="1"/>
      <w:marLeft w:val="0"/>
      <w:marRight w:val="0"/>
      <w:marTop w:val="0"/>
      <w:marBottom w:val="0"/>
      <w:divBdr>
        <w:top w:val="none" w:sz="0" w:space="0" w:color="auto"/>
        <w:left w:val="none" w:sz="0" w:space="0" w:color="auto"/>
        <w:bottom w:val="none" w:sz="0" w:space="0" w:color="auto"/>
        <w:right w:val="none" w:sz="0" w:space="0" w:color="auto"/>
      </w:divBdr>
    </w:div>
    <w:div w:id="509561875">
      <w:bodyDiv w:val="1"/>
      <w:marLeft w:val="0"/>
      <w:marRight w:val="0"/>
      <w:marTop w:val="0"/>
      <w:marBottom w:val="0"/>
      <w:divBdr>
        <w:top w:val="none" w:sz="0" w:space="0" w:color="auto"/>
        <w:left w:val="none" w:sz="0" w:space="0" w:color="auto"/>
        <w:bottom w:val="none" w:sz="0" w:space="0" w:color="auto"/>
        <w:right w:val="none" w:sz="0" w:space="0" w:color="auto"/>
      </w:divBdr>
    </w:div>
    <w:div w:id="510146247">
      <w:bodyDiv w:val="1"/>
      <w:marLeft w:val="0"/>
      <w:marRight w:val="0"/>
      <w:marTop w:val="0"/>
      <w:marBottom w:val="0"/>
      <w:divBdr>
        <w:top w:val="none" w:sz="0" w:space="0" w:color="auto"/>
        <w:left w:val="none" w:sz="0" w:space="0" w:color="auto"/>
        <w:bottom w:val="none" w:sz="0" w:space="0" w:color="auto"/>
        <w:right w:val="none" w:sz="0" w:space="0" w:color="auto"/>
      </w:divBdr>
    </w:div>
    <w:div w:id="512770098">
      <w:bodyDiv w:val="1"/>
      <w:marLeft w:val="0"/>
      <w:marRight w:val="0"/>
      <w:marTop w:val="0"/>
      <w:marBottom w:val="0"/>
      <w:divBdr>
        <w:top w:val="none" w:sz="0" w:space="0" w:color="auto"/>
        <w:left w:val="none" w:sz="0" w:space="0" w:color="auto"/>
        <w:bottom w:val="none" w:sz="0" w:space="0" w:color="auto"/>
        <w:right w:val="none" w:sz="0" w:space="0" w:color="auto"/>
      </w:divBdr>
    </w:div>
    <w:div w:id="512954792">
      <w:bodyDiv w:val="1"/>
      <w:marLeft w:val="0"/>
      <w:marRight w:val="0"/>
      <w:marTop w:val="0"/>
      <w:marBottom w:val="0"/>
      <w:divBdr>
        <w:top w:val="none" w:sz="0" w:space="0" w:color="auto"/>
        <w:left w:val="none" w:sz="0" w:space="0" w:color="auto"/>
        <w:bottom w:val="none" w:sz="0" w:space="0" w:color="auto"/>
        <w:right w:val="none" w:sz="0" w:space="0" w:color="auto"/>
      </w:divBdr>
    </w:div>
    <w:div w:id="517431200">
      <w:bodyDiv w:val="1"/>
      <w:marLeft w:val="0"/>
      <w:marRight w:val="0"/>
      <w:marTop w:val="0"/>
      <w:marBottom w:val="0"/>
      <w:divBdr>
        <w:top w:val="none" w:sz="0" w:space="0" w:color="auto"/>
        <w:left w:val="none" w:sz="0" w:space="0" w:color="auto"/>
        <w:bottom w:val="none" w:sz="0" w:space="0" w:color="auto"/>
        <w:right w:val="none" w:sz="0" w:space="0" w:color="auto"/>
      </w:divBdr>
    </w:div>
    <w:div w:id="519322270">
      <w:bodyDiv w:val="1"/>
      <w:marLeft w:val="0"/>
      <w:marRight w:val="0"/>
      <w:marTop w:val="0"/>
      <w:marBottom w:val="0"/>
      <w:divBdr>
        <w:top w:val="none" w:sz="0" w:space="0" w:color="auto"/>
        <w:left w:val="none" w:sz="0" w:space="0" w:color="auto"/>
        <w:bottom w:val="none" w:sz="0" w:space="0" w:color="auto"/>
        <w:right w:val="none" w:sz="0" w:space="0" w:color="auto"/>
      </w:divBdr>
    </w:div>
    <w:div w:id="521865761">
      <w:bodyDiv w:val="1"/>
      <w:marLeft w:val="0"/>
      <w:marRight w:val="0"/>
      <w:marTop w:val="0"/>
      <w:marBottom w:val="0"/>
      <w:divBdr>
        <w:top w:val="none" w:sz="0" w:space="0" w:color="auto"/>
        <w:left w:val="none" w:sz="0" w:space="0" w:color="auto"/>
        <w:bottom w:val="none" w:sz="0" w:space="0" w:color="auto"/>
        <w:right w:val="none" w:sz="0" w:space="0" w:color="auto"/>
      </w:divBdr>
    </w:div>
    <w:div w:id="531110528">
      <w:bodyDiv w:val="1"/>
      <w:marLeft w:val="0"/>
      <w:marRight w:val="0"/>
      <w:marTop w:val="0"/>
      <w:marBottom w:val="0"/>
      <w:divBdr>
        <w:top w:val="none" w:sz="0" w:space="0" w:color="auto"/>
        <w:left w:val="none" w:sz="0" w:space="0" w:color="auto"/>
        <w:bottom w:val="none" w:sz="0" w:space="0" w:color="auto"/>
        <w:right w:val="none" w:sz="0" w:space="0" w:color="auto"/>
      </w:divBdr>
      <w:divsChild>
        <w:div w:id="1753156429">
          <w:marLeft w:val="0"/>
          <w:marRight w:val="0"/>
          <w:marTop w:val="0"/>
          <w:marBottom w:val="0"/>
          <w:divBdr>
            <w:top w:val="none" w:sz="0" w:space="0" w:color="auto"/>
            <w:left w:val="none" w:sz="0" w:space="0" w:color="auto"/>
            <w:bottom w:val="single" w:sz="8" w:space="1" w:color="auto"/>
            <w:right w:val="none" w:sz="0" w:space="0" w:color="auto"/>
          </w:divBdr>
        </w:div>
      </w:divsChild>
    </w:div>
    <w:div w:id="532153372">
      <w:bodyDiv w:val="1"/>
      <w:marLeft w:val="0"/>
      <w:marRight w:val="0"/>
      <w:marTop w:val="0"/>
      <w:marBottom w:val="0"/>
      <w:divBdr>
        <w:top w:val="none" w:sz="0" w:space="0" w:color="auto"/>
        <w:left w:val="none" w:sz="0" w:space="0" w:color="auto"/>
        <w:bottom w:val="none" w:sz="0" w:space="0" w:color="auto"/>
        <w:right w:val="none" w:sz="0" w:space="0" w:color="auto"/>
      </w:divBdr>
    </w:div>
    <w:div w:id="532767478">
      <w:bodyDiv w:val="1"/>
      <w:marLeft w:val="0"/>
      <w:marRight w:val="0"/>
      <w:marTop w:val="0"/>
      <w:marBottom w:val="0"/>
      <w:divBdr>
        <w:top w:val="none" w:sz="0" w:space="0" w:color="auto"/>
        <w:left w:val="none" w:sz="0" w:space="0" w:color="auto"/>
        <w:bottom w:val="none" w:sz="0" w:space="0" w:color="auto"/>
        <w:right w:val="none" w:sz="0" w:space="0" w:color="auto"/>
      </w:divBdr>
    </w:div>
    <w:div w:id="533274168">
      <w:bodyDiv w:val="1"/>
      <w:marLeft w:val="0"/>
      <w:marRight w:val="0"/>
      <w:marTop w:val="0"/>
      <w:marBottom w:val="0"/>
      <w:divBdr>
        <w:top w:val="none" w:sz="0" w:space="0" w:color="auto"/>
        <w:left w:val="none" w:sz="0" w:space="0" w:color="auto"/>
        <w:bottom w:val="none" w:sz="0" w:space="0" w:color="auto"/>
        <w:right w:val="none" w:sz="0" w:space="0" w:color="auto"/>
      </w:divBdr>
    </w:div>
    <w:div w:id="534974602">
      <w:bodyDiv w:val="1"/>
      <w:marLeft w:val="0"/>
      <w:marRight w:val="0"/>
      <w:marTop w:val="0"/>
      <w:marBottom w:val="0"/>
      <w:divBdr>
        <w:top w:val="none" w:sz="0" w:space="0" w:color="auto"/>
        <w:left w:val="none" w:sz="0" w:space="0" w:color="auto"/>
        <w:bottom w:val="none" w:sz="0" w:space="0" w:color="auto"/>
        <w:right w:val="none" w:sz="0" w:space="0" w:color="auto"/>
      </w:divBdr>
    </w:div>
    <w:div w:id="537401357">
      <w:bodyDiv w:val="1"/>
      <w:marLeft w:val="0"/>
      <w:marRight w:val="0"/>
      <w:marTop w:val="0"/>
      <w:marBottom w:val="0"/>
      <w:divBdr>
        <w:top w:val="none" w:sz="0" w:space="0" w:color="auto"/>
        <w:left w:val="none" w:sz="0" w:space="0" w:color="auto"/>
        <w:bottom w:val="none" w:sz="0" w:space="0" w:color="auto"/>
        <w:right w:val="none" w:sz="0" w:space="0" w:color="auto"/>
      </w:divBdr>
    </w:div>
    <w:div w:id="540240398">
      <w:bodyDiv w:val="1"/>
      <w:marLeft w:val="0"/>
      <w:marRight w:val="0"/>
      <w:marTop w:val="0"/>
      <w:marBottom w:val="0"/>
      <w:divBdr>
        <w:top w:val="none" w:sz="0" w:space="0" w:color="auto"/>
        <w:left w:val="none" w:sz="0" w:space="0" w:color="auto"/>
        <w:bottom w:val="none" w:sz="0" w:space="0" w:color="auto"/>
        <w:right w:val="none" w:sz="0" w:space="0" w:color="auto"/>
      </w:divBdr>
    </w:div>
    <w:div w:id="545029169">
      <w:bodyDiv w:val="1"/>
      <w:marLeft w:val="0"/>
      <w:marRight w:val="0"/>
      <w:marTop w:val="0"/>
      <w:marBottom w:val="0"/>
      <w:divBdr>
        <w:top w:val="none" w:sz="0" w:space="0" w:color="auto"/>
        <w:left w:val="none" w:sz="0" w:space="0" w:color="auto"/>
        <w:bottom w:val="none" w:sz="0" w:space="0" w:color="auto"/>
        <w:right w:val="none" w:sz="0" w:space="0" w:color="auto"/>
      </w:divBdr>
      <w:divsChild>
        <w:div w:id="692147874">
          <w:marLeft w:val="0"/>
          <w:marRight w:val="0"/>
          <w:marTop w:val="0"/>
          <w:marBottom w:val="0"/>
          <w:divBdr>
            <w:top w:val="none" w:sz="0" w:space="0" w:color="auto"/>
            <w:left w:val="none" w:sz="0" w:space="0" w:color="auto"/>
            <w:bottom w:val="single" w:sz="8" w:space="1" w:color="auto"/>
            <w:right w:val="none" w:sz="0" w:space="0" w:color="auto"/>
          </w:divBdr>
        </w:div>
      </w:divsChild>
    </w:div>
    <w:div w:id="550463683">
      <w:bodyDiv w:val="1"/>
      <w:marLeft w:val="0"/>
      <w:marRight w:val="0"/>
      <w:marTop w:val="0"/>
      <w:marBottom w:val="0"/>
      <w:divBdr>
        <w:top w:val="none" w:sz="0" w:space="0" w:color="auto"/>
        <w:left w:val="none" w:sz="0" w:space="0" w:color="auto"/>
        <w:bottom w:val="none" w:sz="0" w:space="0" w:color="auto"/>
        <w:right w:val="none" w:sz="0" w:space="0" w:color="auto"/>
      </w:divBdr>
    </w:div>
    <w:div w:id="550969083">
      <w:bodyDiv w:val="1"/>
      <w:marLeft w:val="0"/>
      <w:marRight w:val="0"/>
      <w:marTop w:val="0"/>
      <w:marBottom w:val="0"/>
      <w:divBdr>
        <w:top w:val="none" w:sz="0" w:space="0" w:color="auto"/>
        <w:left w:val="none" w:sz="0" w:space="0" w:color="auto"/>
        <w:bottom w:val="none" w:sz="0" w:space="0" w:color="auto"/>
        <w:right w:val="none" w:sz="0" w:space="0" w:color="auto"/>
      </w:divBdr>
    </w:div>
    <w:div w:id="551892588">
      <w:bodyDiv w:val="1"/>
      <w:marLeft w:val="0"/>
      <w:marRight w:val="0"/>
      <w:marTop w:val="0"/>
      <w:marBottom w:val="0"/>
      <w:divBdr>
        <w:top w:val="none" w:sz="0" w:space="0" w:color="auto"/>
        <w:left w:val="none" w:sz="0" w:space="0" w:color="auto"/>
        <w:bottom w:val="none" w:sz="0" w:space="0" w:color="auto"/>
        <w:right w:val="none" w:sz="0" w:space="0" w:color="auto"/>
      </w:divBdr>
    </w:div>
    <w:div w:id="552279107">
      <w:bodyDiv w:val="1"/>
      <w:marLeft w:val="0"/>
      <w:marRight w:val="0"/>
      <w:marTop w:val="0"/>
      <w:marBottom w:val="0"/>
      <w:divBdr>
        <w:top w:val="none" w:sz="0" w:space="0" w:color="auto"/>
        <w:left w:val="none" w:sz="0" w:space="0" w:color="auto"/>
        <w:bottom w:val="none" w:sz="0" w:space="0" w:color="auto"/>
        <w:right w:val="none" w:sz="0" w:space="0" w:color="auto"/>
      </w:divBdr>
    </w:div>
    <w:div w:id="560018721">
      <w:bodyDiv w:val="1"/>
      <w:marLeft w:val="0"/>
      <w:marRight w:val="0"/>
      <w:marTop w:val="0"/>
      <w:marBottom w:val="0"/>
      <w:divBdr>
        <w:top w:val="none" w:sz="0" w:space="0" w:color="auto"/>
        <w:left w:val="none" w:sz="0" w:space="0" w:color="auto"/>
        <w:bottom w:val="none" w:sz="0" w:space="0" w:color="auto"/>
        <w:right w:val="none" w:sz="0" w:space="0" w:color="auto"/>
      </w:divBdr>
    </w:div>
    <w:div w:id="560598972">
      <w:bodyDiv w:val="1"/>
      <w:marLeft w:val="0"/>
      <w:marRight w:val="0"/>
      <w:marTop w:val="0"/>
      <w:marBottom w:val="0"/>
      <w:divBdr>
        <w:top w:val="none" w:sz="0" w:space="0" w:color="auto"/>
        <w:left w:val="none" w:sz="0" w:space="0" w:color="auto"/>
        <w:bottom w:val="none" w:sz="0" w:space="0" w:color="auto"/>
        <w:right w:val="none" w:sz="0" w:space="0" w:color="auto"/>
      </w:divBdr>
    </w:div>
    <w:div w:id="561213638">
      <w:bodyDiv w:val="1"/>
      <w:marLeft w:val="0"/>
      <w:marRight w:val="0"/>
      <w:marTop w:val="0"/>
      <w:marBottom w:val="0"/>
      <w:divBdr>
        <w:top w:val="none" w:sz="0" w:space="0" w:color="auto"/>
        <w:left w:val="none" w:sz="0" w:space="0" w:color="auto"/>
        <w:bottom w:val="none" w:sz="0" w:space="0" w:color="auto"/>
        <w:right w:val="none" w:sz="0" w:space="0" w:color="auto"/>
      </w:divBdr>
    </w:div>
    <w:div w:id="569580195">
      <w:bodyDiv w:val="1"/>
      <w:marLeft w:val="0"/>
      <w:marRight w:val="0"/>
      <w:marTop w:val="0"/>
      <w:marBottom w:val="0"/>
      <w:divBdr>
        <w:top w:val="none" w:sz="0" w:space="0" w:color="auto"/>
        <w:left w:val="none" w:sz="0" w:space="0" w:color="auto"/>
        <w:bottom w:val="none" w:sz="0" w:space="0" w:color="auto"/>
        <w:right w:val="none" w:sz="0" w:space="0" w:color="auto"/>
      </w:divBdr>
    </w:div>
    <w:div w:id="577062528">
      <w:bodyDiv w:val="1"/>
      <w:marLeft w:val="0"/>
      <w:marRight w:val="0"/>
      <w:marTop w:val="0"/>
      <w:marBottom w:val="0"/>
      <w:divBdr>
        <w:top w:val="none" w:sz="0" w:space="0" w:color="auto"/>
        <w:left w:val="none" w:sz="0" w:space="0" w:color="auto"/>
        <w:bottom w:val="none" w:sz="0" w:space="0" w:color="auto"/>
        <w:right w:val="none" w:sz="0" w:space="0" w:color="auto"/>
      </w:divBdr>
    </w:div>
    <w:div w:id="579291862">
      <w:bodyDiv w:val="1"/>
      <w:marLeft w:val="0"/>
      <w:marRight w:val="0"/>
      <w:marTop w:val="0"/>
      <w:marBottom w:val="0"/>
      <w:divBdr>
        <w:top w:val="none" w:sz="0" w:space="0" w:color="auto"/>
        <w:left w:val="none" w:sz="0" w:space="0" w:color="auto"/>
        <w:bottom w:val="none" w:sz="0" w:space="0" w:color="auto"/>
        <w:right w:val="none" w:sz="0" w:space="0" w:color="auto"/>
      </w:divBdr>
    </w:div>
    <w:div w:id="581909486">
      <w:bodyDiv w:val="1"/>
      <w:marLeft w:val="0"/>
      <w:marRight w:val="0"/>
      <w:marTop w:val="0"/>
      <w:marBottom w:val="0"/>
      <w:divBdr>
        <w:top w:val="none" w:sz="0" w:space="0" w:color="auto"/>
        <w:left w:val="none" w:sz="0" w:space="0" w:color="auto"/>
        <w:bottom w:val="none" w:sz="0" w:space="0" w:color="auto"/>
        <w:right w:val="none" w:sz="0" w:space="0" w:color="auto"/>
      </w:divBdr>
    </w:div>
    <w:div w:id="588738839">
      <w:bodyDiv w:val="1"/>
      <w:marLeft w:val="0"/>
      <w:marRight w:val="0"/>
      <w:marTop w:val="0"/>
      <w:marBottom w:val="0"/>
      <w:divBdr>
        <w:top w:val="none" w:sz="0" w:space="0" w:color="auto"/>
        <w:left w:val="none" w:sz="0" w:space="0" w:color="auto"/>
        <w:bottom w:val="none" w:sz="0" w:space="0" w:color="auto"/>
        <w:right w:val="none" w:sz="0" w:space="0" w:color="auto"/>
      </w:divBdr>
    </w:div>
    <w:div w:id="590359063">
      <w:bodyDiv w:val="1"/>
      <w:marLeft w:val="0"/>
      <w:marRight w:val="0"/>
      <w:marTop w:val="0"/>
      <w:marBottom w:val="0"/>
      <w:divBdr>
        <w:top w:val="none" w:sz="0" w:space="0" w:color="auto"/>
        <w:left w:val="none" w:sz="0" w:space="0" w:color="auto"/>
        <w:bottom w:val="none" w:sz="0" w:space="0" w:color="auto"/>
        <w:right w:val="none" w:sz="0" w:space="0" w:color="auto"/>
      </w:divBdr>
    </w:div>
    <w:div w:id="592327260">
      <w:bodyDiv w:val="1"/>
      <w:marLeft w:val="0"/>
      <w:marRight w:val="0"/>
      <w:marTop w:val="0"/>
      <w:marBottom w:val="0"/>
      <w:divBdr>
        <w:top w:val="none" w:sz="0" w:space="0" w:color="auto"/>
        <w:left w:val="none" w:sz="0" w:space="0" w:color="auto"/>
        <w:bottom w:val="none" w:sz="0" w:space="0" w:color="auto"/>
        <w:right w:val="none" w:sz="0" w:space="0" w:color="auto"/>
      </w:divBdr>
    </w:div>
    <w:div w:id="595211841">
      <w:bodyDiv w:val="1"/>
      <w:marLeft w:val="0"/>
      <w:marRight w:val="0"/>
      <w:marTop w:val="0"/>
      <w:marBottom w:val="0"/>
      <w:divBdr>
        <w:top w:val="none" w:sz="0" w:space="0" w:color="auto"/>
        <w:left w:val="none" w:sz="0" w:space="0" w:color="auto"/>
        <w:bottom w:val="none" w:sz="0" w:space="0" w:color="auto"/>
        <w:right w:val="none" w:sz="0" w:space="0" w:color="auto"/>
      </w:divBdr>
    </w:div>
    <w:div w:id="595790966">
      <w:bodyDiv w:val="1"/>
      <w:marLeft w:val="0"/>
      <w:marRight w:val="0"/>
      <w:marTop w:val="0"/>
      <w:marBottom w:val="0"/>
      <w:divBdr>
        <w:top w:val="none" w:sz="0" w:space="0" w:color="auto"/>
        <w:left w:val="none" w:sz="0" w:space="0" w:color="auto"/>
        <w:bottom w:val="none" w:sz="0" w:space="0" w:color="auto"/>
        <w:right w:val="none" w:sz="0" w:space="0" w:color="auto"/>
      </w:divBdr>
    </w:div>
    <w:div w:id="595942834">
      <w:bodyDiv w:val="1"/>
      <w:marLeft w:val="0"/>
      <w:marRight w:val="0"/>
      <w:marTop w:val="0"/>
      <w:marBottom w:val="0"/>
      <w:divBdr>
        <w:top w:val="none" w:sz="0" w:space="0" w:color="auto"/>
        <w:left w:val="none" w:sz="0" w:space="0" w:color="auto"/>
        <w:bottom w:val="none" w:sz="0" w:space="0" w:color="auto"/>
        <w:right w:val="none" w:sz="0" w:space="0" w:color="auto"/>
      </w:divBdr>
    </w:div>
    <w:div w:id="596601524">
      <w:bodyDiv w:val="1"/>
      <w:marLeft w:val="0"/>
      <w:marRight w:val="0"/>
      <w:marTop w:val="0"/>
      <w:marBottom w:val="0"/>
      <w:divBdr>
        <w:top w:val="none" w:sz="0" w:space="0" w:color="auto"/>
        <w:left w:val="none" w:sz="0" w:space="0" w:color="auto"/>
        <w:bottom w:val="none" w:sz="0" w:space="0" w:color="auto"/>
        <w:right w:val="none" w:sz="0" w:space="0" w:color="auto"/>
      </w:divBdr>
    </w:div>
    <w:div w:id="598682070">
      <w:bodyDiv w:val="1"/>
      <w:marLeft w:val="0"/>
      <w:marRight w:val="0"/>
      <w:marTop w:val="0"/>
      <w:marBottom w:val="0"/>
      <w:divBdr>
        <w:top w:val="none" w:sz="0" w:space="0" w:color="auto"/>
        <w:left w:val="none" w:sz="0" w:space="0" w:color="auto"/>
        <w:bottom w:val="none" w:sz="0" w:space="0" w:color="auto"/>
        <w:right w:val="none" w:sz="0" w:space="0" w:color="auto"/>
      </w:divBdr>
    </w:div>
    <w:div w:id="599291328">
      <w:bodyDiv w:val="1"/>
      <w:marLeft w:val="0"/>
      <w:marRight w:val="0"/>
      <w:marTop w:val="0"/>
      <w:marBottom w:val="0"/>
      <w:divBdr>
        <w:top w:val="none" w:sz="0" w:space="0" w:color="auto"/>
        <w:left w:val="none" w:sz="0" w:space="0" w:color="auto"/>
        <w:bottom w:val="none" w:sz="0" w:space="0" w:color="auto"/>
        <w:right w:val="none" w:sz="0" w:space="0" w:color="auto"/>
      </w:divBdr>
    </w:div>
    <w:div w:id="600992524">
      <w:bodyDiv w:val="1"/>
      <w:marLeft w:val="0"/>
      <w:marRight w:val="0"/>
      <w:marTop w:val="0"/>
      <w:marBottom w:val="0"/>
      <w:divBdr>
        <w:top w:val="none" w:sz="0" w:space="0" w:color="auto"/>
        <w:left w:val="none" w:sz="0" w:space="0" w:color="auto"/>
        <w:bottom w:val="none" w:sz="0" w:space="0" w:color="auto"/>
        <w:right w:val="none" w:sz="0" w:space="0" w:color="auto"/>
      </w:divBdr>
    </w:div>
    <w:div w:id="601767924">
      <w:bodyDiv w:val="1"/>
      <w:marLeft w:val="0"/>
      <w:marRight w:val="0"/>
      <w:marTop w:val="0"/>
      <w:marBottom w:val="0"/>
      <w:divBdr>
        <w:top w:val="none" w:sz="0" w:space="0" w:color="auto"/>
        <w:left w:val="none" w:sz="0" w:space="0" w:color="auto"/>
        <w:bottom w:val="none" w:sz="0" w:space="0" w:color="auto"/>
        <w:right w:val="none" w:sz="0" w:space="0" w:color="auto"/>
      </w:divBdr>
    </w:div>
    <w:div w:id="606280405">
      <w:bodyDiv w:val="1"/>
      <w:marLeft w:val="0"/>
      <w:marRight w:val="0"/>
      <w:marTop w:val="0"/>
      <w:marBottom w:val="0"/>
      <w:divBdr>
        <w:top w:val="none" w:sz="0" w:space="0" w:color="auto"/>
        <w:left w:val="none" w:sz="0" w:space="0" w:color="auto"/>
        <w:bottom w:val="none" w:sz="0" w:space="0" w:color="auto"/>
        <w:right w:val="none" w:sz="0" w:space="0" w:color="auto"/>
      </w:divBdr>
    </w:div>
    <w:div w:id="606306148">
      <w:bodyDiv w:val="1"/>
      <w:marLeft w:val="0"/>
      <w:marRight w:val="0"/>
      <w:marTop w:val="0"/>
      <w:marBottom w:val="0"/>
      <w:divBdr>
        <w:top w:val="none" w:sz="0" w:space="0" w:color="auto"/>
        <w:left w:val="none" w:sz="0" w:space="0" w:color="auto"/>
        <w:bottom w:val="none" w:sz="0" w:space="0" w:color="auto"/>
        <w:right w:val="none" w:sz="0" w:space="0" w:color="auto"/>
      </w:divBdr>
    </w:div>
    <w:div w:id="606353425">
      <w:bodyDiv w:val="1"/>
      <w:marLeft w:val="0"/>
      <w:marRight w:val="0"/>
      <w:marTop w:val="0"/>
      <w:marBottom w:val="0"/>
      <w:divBdr>
        <w:top w:val="none" w:sz="0" w:space="0" w:color="auto"/>
        <w:left w:val="none" w:sz="0" w:space="0" w:color="auto"/>
        <w:bottom w:val="none" w:sz="0" w:space="0" w:color="auto"/>
        <w:right w:val="none" w:sz="0" w:space="0" w:color="auto"/>
      </w:divBdr>
    </w:div>
    <w:div w:id="609239189">
      <w:bodyDiv w:val="1"/>
      <w:marLeft w:val="0"/>
      <w:marRight w:val="0"/>
      <w:marTop w:val="0"/>
      <w:marBottom w:val="0"/>
      <w:divBdr>
        <w:top w:val="none" w:sz="0" w:space="0" w:color="auto"/>
        <w:left w:val="none" w:sz="0" w:space="0" w:color="auto"/>
        <w:bottom w:val="none" w:sz="0" w:space="0" w:color="auto"/>
        <w:right w:val="none" w:sz="0" w:space="0" w:color="auto"/>
      </w:divBdr>
    </w:div>
    <w:div w:id="612635780">
      <w:bodyDiv w:val="1"/>
      <w:marLeft w:val="0"/>
      <w:marRight w:val="0"/>
      <w:marTop w:val="0"/>
      <w:marBottom w:val="0"/>
      <w:divBdr>
        <w:top w:val="none" w:sz="0" w:space="0" w:color="auto"/>
        <w:left w:val="none" w:sz="0" w:space="0" w:color="auto"/>
        <w:bottom w:val="none" w:sz="0" w:space="0" w:color="auto"/>
        <w:right w:val="none" w:sz="0" w:space="0" w:color="auto"/>
      </w:divBdr>
    </w:div>
    <w:div w:id="613562758">
      <w:bodyDiv w:val="1"/>
      <w:marLeft w:val="0"/>
      <w:marRight w:val="0"/>
      <w:marTop w:val="0"/>
      <w:marBottom w:val="0"/>
      <w:divBdr>
        <w:top w:val="none" w:sz="0" w:space="0" w:color="auto"/>
        <w:left w:val="none" w:sz="0" w:space="0" w:color="auto"/>
        <w:bottom w:val="none" w:sz="0" w:space="0" w:color="auto"/>
        <w:right w:val="none" w:sz="0" w:space="0" w:color="auto"/>
      </w:divBdr>
    </w:div>
    <w:div w:id="615907658">
      <w:bodyDiv w:val="1"/>
      <w:marLeft w:val="0"/>
      <w:marRight w:val="0"/>
      <w:marTop w:val="0"/>
      <w:marBottom w:val="0"/>
      <w:divBdr>
        <w:top w:val="none" w:sz="0" w:space="0" w:color="auto"/>
        <w:left w:val="none" w:sz="0" w:space="0" w:color="auto"/>
        <w:bottom w:val="none" w:sz="0" w:space="0" w:color="auto"/>
        <w:right w:val="none" w:sz="0" w:space="0" w:color="auto"/>
      </w:divBdr>
    </w:div>
    <w:div w:id="618536727">
      <w:bodyDiv w:val="1"/>
      <w:marLeft w:val="0"/>
      <w:marRight w:val="0"/>
      <w:marTop w:val="0"/>
      <w:marBottom w:val="0"/>
      <w:divBdr>
        <w:top w:val="none" w:sz="0" w:space="0" w:color="auto"/>
        <w:left w:val="none" w:sz="0" w:space="0" w:color="auto"/>
        <w:bottom w:val="none" w:sz="0" w:space="0" w:color="auto"/>
        <w:right w:val="none" w:sz="0" w:space="0" w:color="auto"/>
      </w:divBdr>
    </w:div>
    <w:div w:id="626355505">
      <w:bodyDiv w:val="1"/>
      <w:marLeft w:val="0"/>
      <w:marRight w:val="0"/>
      <w:marTop w:val="0"/>
      <w:marBottom w:val="0"/>
      <w:divBdr>
        <w:top w:val="none" w:sz="0" w:space="0" w:color="auto"/>
        <w:left w:val="none" w:sz="0" w:space="0" w:color="auto"/>
        <w:bottom w:val="none" w:sz="0" w:space="0" w:color="auto"/>
        <w:right w:val="none" w:sz="0" w:space="0" w:color="auto"/>
      </w:divBdr>
    </w:div>
    <w:div w:id="630601243">
      <w:bodyDiv w:val="1"/>
      <w:marLeft w:val="0"/>
      <w:marRight w:val="0"/>
      <w:marTop w:val="0"/>
      <w:marBottom w:val="0"/>
      <w:divBdr>
        <w:top w:val="none" w:sz="0" w:space="0" w:color="auto"/>
        <w:left w:val="none" w:sz="0" w:space="0" w:color="auto"/>
        <w:bottom w:val="none" w:sz="0" w:space="0" w:color="auto"/>
        <w:right w:val="none" w:sz="0" w:space="0" w:color="auto"/>
      </w:divBdr>
    </w:div>
    <w:div w:id="633874600">
      <w:bodyDiv w:val="1"/>
      <w:marLeft w:val="0"/>
      <w:marRight w:val="0"/>
      <w:marTop w:val="0"/>
      <w:marBottom w:val="0"/>
      <w:divBdr>
        <w:top w:val="none" w:sz="0" w:space="0" w:color="auto"/>
        <w:left w:val="none" w:sz="0" w:space="0" w:color="auto"/>
        <w:bottom w:val="none" w:sz="0" w:space="0" w:color="auto"/>
        <w:right w:val="none" w:sz="0" w:space="0" w:color="auto"/>
      </w:divBdr>
    </w:div>
    <w:div w:id="635986012">
      <w:bodyDiv w:val="1"/>
      <w:marLeft w:val="0"/>
      <w:marRight w:val="0"/>
      <w:marTop w:val="0"/>
      <w:marBottom w:val="0"/>
      <w:divBdr>
        <w:top w:val="none" w:sz="0" w:space="0" w:color="auto"/>
        <w:left w:val="none" w:sz="0" w:space="0" w:color="auto"/>
        <w:bottom w:val="none" w:sz="0" w:space="0" w:color="auto"/>
        <w:right w:val="none" w:sz="0" w:space="0" w:color="auto"/>
      </w:divBdr>
    </w:div>
    <w:div w:id="638531121">
      <w:bodyDiv w:val="1"/>
      <w:marLeft w:val="0"/>
      <w:marRight w:val="0"/>
      <w:marTop w:val="0"/>
      <w:marBottom w:val="0"/>
      <w:divBdr>
        <w:top w:val="none" w:sz="0" w:space="0" w:color="auto"/>
        <w:left w:val="none" w:sz="0" w:space="0" w:color="auto"/>
        <w:bottom w:val="none" w:sz="0" w:space="0" w:color="auto"/>
        <w:right w:val="none" w:sz="0" w:space="0" w:color="auto"/>
      </w:divBdr>
    </w:div>
    <w:div w:id="640816284">
      <w:bodyDiv w:val="1"/>
      <w:marLeft w:val="0"/>
      <w:marRight w:val="0"/>
      <w:marTop w:val="0"/>
      <w:marBottom w:val="0"/>
      <w:divBdr>
        <w:top w:val="none" w:sz="0" w:space="0" w:color="auto"/>
        <w:left w:val="none" w:sz="0" w:space="0" w:color="auto"/>
        <w:bottom w:val="none" w:sz="0" w:space="0" w:color="auto"/>
        <w:right w:val="none" w:sz="0" w:space="0" w:color="auto"/>
      </w:divBdr>
    </w:div>
    <w:div w:id="645205828">
      <w:bodyDiv w:val="1"/>
      <w:marLeft w:val="0"/>
      <w:marRight w:val="0"/>
      <w:marTop w:val="0"/>
      <w:marBottom w:val="0"/>
      <w:divBdr>
        <w:top w:val="none" w:sz="0" w:space="0" w:color="auto"/>
        <w:left w:val="none" w:sz="0" w:space="0" w:color="auto"/>
        <w:bottom w:val="none" w:sz="0" w:space="0" w:color="auto"/>
        <w:right w:val="none" w:sz="0" w:space="0" w:color="auto"/>
      </w:divBdr>
    </w:div>
    <w:div w:id="647637969">
      <w:bodyDiv w:val="1"/>
      <w:marLeft w:val="0"/>
      <w:marRight w:val="0"/>
      <w:marTop w:val="0"/>
      <w:marBottom w:val="0"/>
      <w:divBdr>
        <w:top w:val="none" w:sz="0" w:space="0" w:color="auto"/>
        <w:left w:val="none" w:sz="0" w:space="0" w:color="auto"/>
        <w:bottom w:val="none" w:sz="0" w:space="0" w:color="auto"/>
        <w:right w:val="none" w:sz="0" w:space="0" w:color="auto"/>
      </w:divBdr>
    </w:div>
    <w:div w:id="652833244">
      <w:bodyDiv w:val="1"/>
      <w:marLeft w:val="0"/>
      <w:marRight w:val="0"/>
      <w:marTop w:val="0"/>
      <w:marBottom w:val="0"/>
      <w:divBdr>
        <w:top w:val="none" w:sz="0" w:space="0" w:color="auto"/>
        <w:left w:val="none" w:sz="0" w:space="0" w:color="auto"/>
        <w:bottom w:val="none" w:sz="0" w:space="0" w:color="auto"/>
        <w:right w:val="none" w:sz="0" w:space="0" w:color="auto"/>
      </w:divBdr>
    </w:div>
    <w:div w:id="660962231">
      <w:bodyDiv w:val="1"/>
      <w:marLeft w:val="0"/>
      <w:marRight w:val="0"/>
      <w:marTop w:val="0"/>
      <w:marBottom w:val="0"/>
      <w:divBdr>
        <w:top w:val="none" w:sz="0" w:space="0" w:color="auto"/>
        <w:left w:val="none" w:sz="0" w:space="0" w:color="auto"/>
        <w:bottom w:val="none" w:sz="0" w:space="0" w:color="auto"/>
        <w:right w:val="none" w:sz="0" w:space="0" w:color="auto"/>
      </w:divBdr>
    </w:div>
    <w:div w:id="664675737">
      <w:bodyDiv w:val="1"/>
      <w:marLeft w:val="0"/>
      <w:marRight w:val="0"/>
      <w:marTop w:val="0"/>
      <w:marBottom w:val="0"/>
      <w:divBdr>
        <w:top w:val="none" w:sz="0" w:space="0" w:color="auto"/>
        <w:left w:val="none" w:sz="0" w:space="0" w:color="auto"/>
        <w:bottom w:val="none" w:sz="0" w:space="0" w:color="auto"/>
        <w:right w:val="none" w:sz="0" w:space="0" w:color="auto"/>
      </w:divBdr>
    </w:div>
    <w:div w:id="664826293">
      <w:bodyDiv w:val="1"/>
      <w:marLeft w:val="0"/>
      <w:marRight w:val="0"/>
      <w:marTop w:val="0"/>
      <w:marBottom w:val="0"/>
      <w:divBdr>
        <w:top w:val="none" w:sz="0" w:space="0" w:color="auto"/>
        <w:left w:val="none" w:sz="0" w:space="0" w:color="auto"/>
        <w:bottom w:val="none" w:sz="0" w:space="0" w:color="auto"/>
        <w:right w:val="none" w:sz="0" w:space="0" w:color="auto"/>
      </w:divBdr>
    </w:div>
    <w:div w:id="667441906">
      <w:bodyDiv w:val="1"/>
      <w:marLeft w:val="0"/>
      <w:marRight w:val="0"/>
      <w:marTop w:val="0"/>
      <w:marBottom w:val="0"/>
      <w:divBdr>
        <w:top w:val="none" w:sz="0" w:space="0" w:color="auto"/>
        <w:left w:val="none" w:sz="0" w:space="0" w:color="auto"/>
        <w:bottom w:val="none" w:sz="0" w:space="0" w:color="auto"/>
        <w:right w:val="none" w:sz="0" w:space="0" w:color="auto"/>
      </w:divBdr>
    </w:div>
    <w:div w:id="671765613">
      <w:bodyDiv w:val="1"/>
      <w:marLeft w:val="0"/>
      <w:marRight w:val="0"/>
      <w:marTop w:val="0"/>
      <w:marBottom w:val="0"/>
      <w:divBdr>
        <w:top w:val="none" w:sz="0" w:space="0" w:color="auto"/>
        <w:left w:val="none" w:sz="0" w:space="0" w:color="auto"/>
        <w:bottom w:val="none" w:sz="0" w:space="0" w:color="auto"/>
        <w:right w:val="none" w:sz="0" w:space="0" w:color="auto"/>
      </w:divBdr>
    </w:div>
    <w:div w:id="671880989">
      <w:bodyDiv w:val="1"/>
      <w:marLeft w:val="0"/>
      <w:marRight w:val="0"/>
      <w:marTop w:val="0"/>
      <w:marBottom w:val="0"/>
      <w:divBdr>
        <w:top w:val="none" w:sz="0" w:space="0" w:color="auto"/>
        <w:left w:val="none" w:sz="0" w:space="0" w:color="auto"/>
        <w:bottom w:val="none" w:sz="0" w:space="0" w:color="auto"/>
        <w:right w:val="none" w:sz="0" w:space="0" w:color="auto"/>
      </w:divBdr>
    </w:div>
    <w:div w:id="674310474">
      <w:bodyDiv w:val="1"/>
      <w:marLeft w:val="0"/>
      <w:marRight w:val="0"/>
      <w:marTop w:val="0"/>
      <w:marBottom w:val="0"/>
      <w:divBdr>
        <w:top w:val="none" w:sz="0" w:space="0" w:color="auto"/>
        <w:left w:val="none" w:sz="0" w:space="0" w:color="auto"/>
        <w:bottom w:val="none" w:sz="0" w:space="0" w:color="auto"/>
        <w:right w:val="none" w:sz="0" w:space="0" w:color="auto"/>
      </w:divBdr>
      <w:divsChild>
        <w:div w:id="1581981502">
          <w:marLeft w:val="0"/>
          <w:marRight w:val="0"/>
          <w:marTop w:val="0"/>
          <w:marBottom w:val="0"/>
          <w:divBdr>
            <w:top w:val="none" w:sz="0" w:space="0" w:color="auto"/>
            <w:left w:val="none" w:sz="0" w:space="0" w:color="auto"/>
            <w:bottom w:val="single" w:sz="8" w:space="1" w:color="auto"/>
            <w:right w:val="none" w:sz="0" w:space="0" w:color="auto"/>
          </w:divBdr>
        </w:div>
      </w:divsChild>
    </w:div>
    <w:div w:id="677343363">
      <w:bodyDiv w:val="1"/>
      <w:marLeft w:val="0"/>
      <w:marRight w:val="0"/>
      <w:marTop w:val="0"/>
      <w:marBottom w:val="0"/>
      <w:divBdr>
        <w:top w:val="none" w:sz="0" w:space="0" w:color="auto"/>
        <w:left w:val="none" w:sz="0" w:space="0" w:color="auto"/>
        <w:bottom w:val="none" w:sz="0" w:space="0" w:color="auto"/>
        <w:right w:val="none" w:sz="0" w:space="0" w:color="auto"/>
      </w:divBdr>
    </w:div>
    <w:div w:id="679889813">
      <w:bodyDiv w:val="1"/>
      <w:marLeft w:val="0"/>
      <w:marRight w:val="0"/>
      <w:marTop w:val="0"/>
      <w:marBottom w:val="0"/>
      <w:divBdr>
        <w:top w:val="none" w:sz="0" w:space="0" w:color="auto"/>
        <w:left w:val="none" w:sz="0" w:space="0" w:color="auto"/>
        <w:bottom w:val="none" w:sz="0" w:space="0" w:color="auto"/>
        <w:right w:val="none" w:sz="0" w:space="0" w:color="auto"/>
      </w:divBdr>
    </w:div>
    <w:div w:id="680086407">
      <w:bodyDiv w:val="1"/>
      <w:marLeft w:val="0"/>
      <w:marRight w:val="0"/>
      <w:marTop w:val="0"/>
      <w:marBottom w:val="0"/>
      <w:divBdr>
        <w:top w:val="none" w:sz="0" w:space="0" w:color="auto"/>
        <w:left w:val="none" w:sz="0" w:space="0" w:color="auto"/>
        <w:bottom w:val="none" w:sz="0" w:space="0" w:color="auto"/>
        <w:right w:val="none" w:sz="0" w:space="0" w:color="auto"/>
      </w:divBdr>
    </w:div>
    <w:div w:id="685520923">
      <w:bodyDiv w:val="1"/>
      <w:marLeft w:val="0"/>
      <w:marRight w:val="0"/>
      <w:marTop w:val="0"/>
      <w:marBottom w:val="0"/>
      <w:divBdr>
        <w:top w:val="none" w:sz="0" w:space="0" w:color="auto"/>
        <w:left w:val="none" w:sz="0" w:space="0" w:color="auto"/>
        <w:bottom w:val="none" w:sz="0" w:space="0" w:color="auto"/>
        <w:right w:val="none" w:sz="0" w:space="0" w:color="auto"/>
      </w:divBdr>
    </w:div>
    <w:div w:id="691230509">
      <w:bodyDiv w:val="1"/>
      <w:marLeft w:val="0"/>
      <w:marRight w:val="0"/>
      <w:marTop w:val="0"/>
      <w:marBottom w:val="0"/>
      <w:divBdr>
        <w:top w:val="none" w:sz="0" w:space="0" w:color="auto"/>
        <w:left w:val="none" w:sz="0" w:space="0" w:color="auto"/>
        <w:bottom w:val="none" w:sz="0" w:space="0" w:color="auto"/>
        <w:right w:val="none" w:sz="0" w:space="0" w:color="auto"/>
      </w:divBdr>
    </w:div>
    <w:div w:id="692539875">
      <w:bodyDiv w:val="1"/>
      <w:marLeft w:val="0"/>
      <w:marRight w:val="0"/>
      <w:marTop w:val="0"/>
      <w:marBottom w:val="0"/>
      <w:divBdr>
        <w:top w:val="none" w:sz="0" w:space="0" w:color="auto"/>
        <w:left w:val="none" w:sz="0" w:space="0" w:color="auto"/>
        <w:bottom w:val="none" w:sz="0" w:space="0" w:color="auto"/>
        <w:right w:val="none" w:sz="0" w:space="0" w:color="auto"/>
      </w:divBdr>
    </w:div>
    <w:div w:id="697781070">
      <w:bodyDiv w:val="1"/>
      <w:marLeft w:val="0"/>
      <w:marRight w:val="0"/>
      <w:marTop w:val="0"/>
      <w:marBottom w:val="0"/>
      <w:divBdr>
        <w:top w:val="none" w:sz="0" w:space="0" w:color="auto"/>
        <w:left w:val="none" w:sz="0" w:space="0" w:color="auto"/>
        <w:bottom w:val="none" w:sz="0" w:space="0" w:color="auto"/>
        <w:right w:val="none" w:sz="0" w:space="0" w:color="auto"/>
      </w:divBdr>
    </w:div>
    <w:div w:id="698163795">
      <w:bodyDiv w:val="1"/>
      <w:marLeft w:val="0"/>
      <w:marRight w:val="0"/>
      <w:marTop w:val="0"/>
      <w:marBottom w:val="0"/>
      <w:divBdr>
        <w:top w:val="none" w:sz="0" w:space="0" w:color="auto"/>
        <w:left w:val="none" w:sz="0" w:space="0" w:color="auto"/>
        <w:bottom w:val="none" w:sz="0" w:space="0" w:color="auto"/>
        <w:right w:val="none" w:sz="0" w:space="0" w:color="auto"/>
      </w:divBdr>
    </w:div>
    <w:div w:id="701983189">
      <w:bodyDiv w:val="1"/>
      <w:marLeft w:val="0"/>
      <w:marRight w:val="0"/>
      <w:marTop w:val="0"/>
      <w:marBottom w:val="0"/>
      <w:divBdr>
        <w:top w:val="none" w:sz="0" w:space="0" w:color="auto"/>
        <w:left w:val="none" w:sz="0" w:space="0" w:color="auto"/>
        <w:bottom w:val="none" w:sz="0" w:space="0" w:color="auto"/>
        <w:right w:val="none" w:sz="0" w:space="0" w:color="auto"/>
      </w:divBdr>
    </w:div>
    <w:div w:id="703869334">
      <w:bodyDiv w:val="1"/>
      <w:marLeft w:val="0"/>
      <w:marRight w:val="0"/>
      <w:marTop w:val="0"/>
      <w:marBottom w:val="0"/>
      <w:divBdr>
        <w:top w:val="none" w:sz="0" w:space="0" w:color="auto"/>
        <w:left w:val="none" w:sz="0" w:space="0" w:color="auto"/>
        <w:bottom w:val="none" w:sz="0" w:space="0" w:color="auto"/>
        <w:right w:val="none" w:sz="0" w:space="0" w:color="auto"/>
      </w:divBdr>
    </w:div>
    <w:div w:id="704718652">
      <w:bodyDiv w:val="1"/>
      <w:marLeft w:val="0"/>
      <w:marRight w:val="0"/>
      <w:marTop w:val="0"/>
      <w:marBottom w:val="0"/>
      <w:divBdr>
        <w:top w:val="none" w:sz="0" w:space="0" w:color="auto"/>
        <w:left w:val="none" w:sz="0" w:space="0" w:color="auto"/>
        <w:bottom w:val="none" w:sz="0" w:space="0" w:color="auto"/>
        <w:right w:val="none" w:sz="0" w:space="0" w:color="auto"/>
      </w:divBdr>
    </w:div>
    <w:div w:id="707073840">
      <w:bodyDiv w:val="1"/>
      <w:marLeft w:val="0"/>
      <w:marRight w:val="0"/>
      <w:marTop w:val="0"/>
      <w:marBottom w:val="0"/>
      <w:divBdr>
        <w:top w:val="none" w:sz="0" w:space="0" w:color="auto"/>
        <w:left w:val="none" w:sz="0" w:space="0" w:color="auto"/>
        <w:bottom w:val="none" w:sz="0" w:space="0" w:color="auto"/>
        <w:right w:val="none" w:sz="0" w:space="0" w:color="auto"/>
      </w:divBdr>
    </w:div>
    <w:div w:id="711078153">
      <w:bodyDiv w:val="1"/>
      <w:marLeft w:val="0"/>
      <w:marRight w:val="0"/>
      <w:marTop w:val="0"/>
      <w:marBottom w:val="0"/>
      <w:divBdr>
        <w:top w:val="none" w:sz="0" w:space="0" w:color="auto"/>
        <w:left w:val="none" w:sz="0" w:space="0" w:color="auto"/>
        <w:bottom w:val="none" w:sz="0" w:space="0" w:color="auto"/>
        <w:right w:val="none" w:sz="0" w:space="0" w:color="auto"/>
      </w:divBdr>
    </w:div>
    <w:div w:id="713577273">
      <w:bodyDiv w:val="1"/>
      <w:marLeft w:val="0"/>
      <w:marRight w:val="0"/>
      <w:marTop w:val="0"/>
      <w:marBottom w:val="0"/>
      <w:divBdr>
        <w:top w:val="none" w:sz="0" w:space="0" w:color="auto"/>
        <w:left w:val="none" w:sz="0" w:space="0" w:color="auto"/>
        <w:bottom w:val="none" w:sz="0" w:space="0" w:color="auto"/>
        <w:right w:val="none" w:sz="0" w:space="0" w:color="auto"/>
      </w:divBdr>
    </w:div>
    <w:div w:id="714281710">
      <w:bodyDiv w:val="1"/>
      <w:marLeft w:val="0"/>
      <w:marRight w:val="0"/>
      <w:marTop w:val="0"/>
      <w:marBottom w:val="0"/>
      <w:divBdr>
        <w:top w:val="none" w:sz="0" w:space="0" w:color="auto"/>
        <w:left w:val="none" w:sz="0" w:space="0" w:color="auto"/>
        <w:bottom w:val="none" w:sz="0" w:space="0" w:color="auto"/>
        <w:right w:val="none" w:sz="0" w:space="0" w:color="auto"/>
      </w:divBdr>
    </w:div>
    <w:div w:id="719789634">
      <w:bodyDiv w:val="1"/>
      <w:marLeft w:val="0"/>
      <w:marRight w:val="0"/>
      <w:marTop w:val="0"/>
      <w:marBottom w:val="0"/>
      <w:divBdr>
        <w:top w:val="none" w:sz="0" w:space="0" w:color="auto"/>
        <w:left w:val="none" w:sz="0" w:space="0" w:color="auto"/>
        <w:bottom w:val="none" w:sz="0" w:space="0" w:color="auto"/>
        <w:right w:val="none" w:sz="0" w:space="0" w:color="auto"/>
      </w:divBdr>
    </w:div>
    <w:div w:id="722756931">
      <w:bodyDiv w:val="1"/>
      <w:marLeft w:val="0"/>
      <w:marRight w:val="0"/>
      <w:marTop w:val="0"/>
      <w:marBottom w:val="0"/>
      <w:divBdr>
        <w:top w:val="none" w:sz="0" w:space="0" w:color="auto"/>
        <w:left w:val="none" w:sz="0" w:space="0" w:color="auto"/>
        <w:bottom w:val="none" w:sz="0" w:space="0" w:color="auto"/>
        <w:right w:val="none" w:sz="0" w:space="0" w:color="auto"/>
      </w:divBdr>
    </w:div>
    <w:div w:id="723067040">
      <w:bodyDiv w:val="1"/>
      <w:marLeft w:val="0"/>
      <w:marRight w:val="0"/>
      <w:marTop w:val="0"/>
      <w:marBottom w:val="0"/>
      <w:divBdr>
        <w:top w:val="none" w:sz="0" w:space="0" w:color="auto"/>
        <w:left w:val="none" w:sz="0" w:space="0" w:color="auto"/>
        <w:bottom w:val="none" w:sz="0" w:space="0" w:color="auto"/>
        <w:right w:val="none" w:sz="0" w:space="0" w:color="auto"/>
      </w:divBdr>
      <w:divsChild>
        <w:div w:id="2043897281">
          <w:marLeft w:val="0"/>
          <w:marRight w:val="0"/>
          <w:marTop w:val="0"/>
          <w:marBottom w:val="0"/>
          <w:divBdr>
            <w:top w:val="none" w:sz="0" w:space="0" w:color="auto"/>
            <w:left w:val="none" w:sz="0" w:space="0" w:color="auto"/>
            <w:bottom w:val="none" w:sz="0" w:space="0" w:color="auto"/>
            <w:right w:val="none" w:sz="0" w:space="0" w:color="auto"/>
          </w:divBdr>
        </w:div>
      </w:divsChild>
    </w:div>
    <w:div w:id="724790224">
      <w:bodyDiv w:val="1"/>
      <w:marLeft w:val="0"/>
      <w:marRight w:val="0"/>
      <w:marTop w:val="0"/>
      <w:marBottom w:val="0"/>
      <w:divBdr>
        <w:top w:val="none" w:sz="0" w:space="0" w:color="auto"/>
        <w:left w:val="none" w:sz="0" w:space="0" w:color="auto"/>
        <w:bottom w:val="none" w:sz="0" w:space="0" w:color="auto"/>
        <w:right w:val="none" w:sz="0" w:space="0" w:color="auto"/>
      </w:divBdr>
    </w:div>
    <w:div w:id="725688918">
      <w:bodyDiv w:val="1"/>
      <w:marLeft w:val="0"/>
      <w:marRight w:val="0"/>
      <w:marTop w:val="0"/>
      <w:marBottom w:val="0"/>
      <w:divBdr>
        <w:top w:val="none" w:sz="0" w:space="0" w:color="auto"/>
        <w:left w:val="none" w:sz="0" w:space="0" w:color="auto"/>
        <w:bottom w:val="none" w:sz="0" w:space="0" w:color="auto"/>
        <w:right w:val="none" w:sz="0" w:space="0" w:color="auto"/>
      </w:divBdr>
    </w:div>
    <w:div w:id="726077714">
      <w:bodyDiv w:val="1"/>
      <w:marLeft w:val="0"/>
      <w:marRight w:val="0"/>
      <w:marTop w:val="0"/>
      <w:marBottom w:val="0"/>
      <w:divBdr>
        <w:top w:val="none" w:sz="0" w:space="0" w:color="auto"/>
        <w:left w:val="none" w:sz="0" w:space="0" w:color="auto"/>
        <w:bottom w:val="none" w:sz="0" w:space="0" w:color="auto"/>
        <w:right w:val="none" w:sz="0" w:space="0" w:color="auto"/>
      </w:divBdr>
    </w:div>
    <w:div w:id="735325263">
      <w:bodyDiv w:val="1"/>
      <w:marLeft w:val="0"/>
      <w:marRight w:val="0"/>
      <w:marTop w:val="0"/>
      <w:marBottom w:val="0"/>
      <w:divBdr>
        <w:top w:val="none" w:sz="0" w:space="0" w:color="auto"/>
        <w:left w:val="none" w:sz="0" w:space="0" w:color="auto"/>
        <w:bottom w:val="none" w:sz="0" w:space="0" w:color="auto"/>
        <w:right w:val="none" w:sz="0" w:space="0" w:color="auto"/>
      </w:divBdr>
      <w:divsChild>
        <w:div w:id="817234288">
          <w:marLeft w:val="0"/>
          <w:marRight w:val="0"/>
          <w:marTop w:val="0"/>
          <w:marBottom w:val="0"/>
          <w:divBdr>
            <w:top w:val="none" w:sz="0" w:space="0" w:color="auto"/>
            <w:left w:val="none" w:sz="0" w:space="0" w:color="auto"/>
            <w:bottom w:val="none" w:sz="0" w:space="0" w:color="auto"/>
            <w:right w:val="none" w:sz="0" w:space="0" w:color="auto"/>
          </w:divBdr>
        </w:div>
      </w:divsChild>
    </w:div>
    <w:div w:id="739058074">
      <w:bodyDiv w:val="1"/>
      <w:marLeft w:val="0"/>
      <w:marRight w:val="0"/>
      <w:marTop w:val="0"/>
      <w:marBottom w:val="0"/>
      <w:divBdr>
        <w:top w:val="none" w:sz="0" w:space="0" w:color="auto"/>
        <w:left w:val="none" w:sz="0" w:space="0" w:color="auto"/>
        <w:bottom w:val="none" w:sz="0" w:space="0" w:color="auto"/>
        <w:right w:val="none" w:sz="0" w:space="0" w:color="auto"/>
      </w:divBdr>
    </w:div>
    <w:div w:id="740566166">
      <w:bodyDiv w:val="1"/>
      <w:marLeft w:val="0"/>
      <w:marRight w:val="0"/>
      <w:marTop w:val="0"/>
      <w:marBottom w:val="0"/>
      <w:divBdr>
        <w:top w:val="none" w:sz="0" w:space="0" w:color="auto"/>
        <w:left w:val="none" w:sz="0" w:space="0" w:color="auto"/>
        <w:bottom w:val="none" w:sz="0" w:space="0" w:color="auto"/>
        <w:right w:val="none" w:sz="0" w:space="0" w:color="auto"/>
      </w:divBdr>
    </w:div>
    <w:div w:id="740828742">
      <w:bodyDiv w:val="1"/>
      <w:marLeft w:val="0"/>
      <w:marRight w:val="0"/>
      <w:marTop w:val="0"/>
      <w:marBottom w:val="0"/>
      <w:divBdr>
        <w:top w:val="none" w:sz="0" w:space="0" w:color="auto"/>
        <w:left w:val="none" w:sz="0" w:space="0" w:color="auto"/>
        <w:bottom w:val="none" w:sz="0" w:space="0" w:color="auto"/>
        <w:right w:val="none" w:sz="0" w:space="0" w:color="auto"/>
      </w:divBdr>
    </w:div>
    <w:div w:id="742603995">
      <w:bodyDiv w:val="1"/>
      <w:marLeft w:val="0"/>
      <w:marRight w:val="0"/>
      <w:marTop w:val="0"/>
      <w:marBottom w:val="0"/>
      <w:divBdr>
        <w:top w:val="none" w:sz="0" w:space="0" w:color="auto"/>
        <w:left w:val="none" w:sz="0" w:space="0" w:color="auto"/>
        <w:bottom w:val="none" w:sz="0" w:space="0" w:color="auto"/>
        <w:right w:val="none" w:sz="0" w:space="0" w:color="auto"/>
      </w:divBdr>
    </w:div>
    <w:div w:id="744644157">
      <w:bodyDiv w:val="1"/>
      <w:marLeft w:val="0"/>
      <w:marRight w:val="0"/>
      <w:marTop w:val="0"/>
      <w:marBottom w:val="0"/>
      <w:divBdr>
        <w:top w:val="none" w:sz="0" w:space="0" w:color="auto"/>
        <w:left w:val="none" w:sz="0" w:space="0" w:color="auto"/>
        <w:bottom w:val="none" w:sz="0" w:space="0" w:color="auto"/>
        <w:right w:val="none" w:sz="0" w:space="0" w:color="auto"/>
      </w:divBdr>
    </w:div>
    <w:div w:id="749814552">
      <w:bodyDiv w:val="1"/>
      <w:marLeft w:val="0"/>
      <w:marRight w:val="0"/>
      <w:marTop w:val="0"/>
      <w:marBottom w:val="0"/>
      <w:divBdr>
        <w:top w:val="none" w:sz="0" w:space="0" w:color="auto"/>
        <w:left w:val="none" w:sz="0" w:space="0" w:color="auto"/>
        <w:bottom w:val="none" w:sz="0" w:space="0" w:color="auto"/>
        <w:right w:val="none" w:sz="0" w:space="0" w:color="auto"/>
      </w:divBdr>
    </w:div>
    <w:div w:id="750466332">
      <w:bodyDiv w:val="1"/>
      <w:marLeft w:val="0"/>
      <w:marRight w:val="0"/>
      <w:marTop w:val="0"/>
      <w:marBottom w:val="0"/>
      <w:divBdr>
        <w:top w:val="none" w:sz="0" w:space="0" w:color="auto"/>
        <w:left w:val="none" w:sz="0" w:space="0" w:color="auto"/>
        <w:bottom w:val="none" w:sz="0" w:space="0" w:color="auto"/>
        <w:right w:val="none" w:sz="0" w:space="0" w:color="auto"/>
      </w:divBdr>
    </w:div>
    <w:div w:id="751390374">
      <w:bodyDiv w:val="1"/>
      <w:marLeft w:val="0"/>
      <w:marRight w:val="0"/>
      <w:marTop w:val="0"/>
      <w:marBottom w:val="0"/>
      <w:divBdr>
        <w:top w:val="none" w:sz="0" w:space="0" w:color="auto"/>
        <w:left w:val="none" w:sz="0" w:space="0" w:color="auto"/>
        <w:bottom w:val="none" w:sz="0" w:space="0" w:color="auto"/>
        <w:right w:val="none" w:sz="0" w:space="0" w:color="auto"/>
      </w:divBdr>
    </w:div>
    <w:div w:id="759258063">
      <w:bodyDiv w:val="1"/>
      <w:marLeft w:val="0"/>
      <w:marRight w:val="0"/>
      <w:marTop w:val="0"/>
      <w:marBottom w:val="0"/>
      <w:divBdr>
        <w:top w:val="none" w:sz="0" w:space="0" w:color="auto"/>
        <w:left w:val="none" w:sz="0" w:space="0" w:color="auto"/>
        <w:bottom w:val="none" w:sz="0" w:space="0" w:color="auto"/>
        <w:right w:val="none" w:sz="0" w:space="0" w:color="auto"/>
      </w:divBdr>
    </w:div>
    <w:div w:id="759638786">
      <w:bodyDiv w:val="1"/>
      <w:marLeft w:val="0"/>
      <w:marRight w:val="0"/>
      <w:marTop w:val="0"/>
      <w:marBottom w:val="0"/>
      <w:divBdr>
        <w:top w:val="none" w:sz="0" w:space="0" w:color="auto"/>
        <w:left w:val="none" w:sz="0" w:space="0" w:color="auto"/>
        <w:bottom w:val="none" w:sz="0" w:space="0" w:color="auto"/>
        <w:right w:val="none" w:sz="0" w:space="0" w:color="auto"/>
      </w:divBdr>
    </w:div>
    <w:div w:id="766077499">
      <w:bodyDiv w:val="1"/>
      <w:marLeft w:val="0"/>
      <w:marRight w:val="0"/>
      <w:marTop w:val="0"/>
      <w:marBottom w:val="0"/>
      <w:divBdr>
        <w:top w:val="none" w:sz="0" w:space="0" w:color="auto"/>
        <w:left w:val="none" w:sz="0" w:space="0" w:color="auto"/>
        <w:bottom w:val="none" w:sz="0" w:space="0" w:color="auto"/>
        <w:right w:val="none" w:sz="0" w:space="0" w:color="auto"/>
      </w:divBdr>
    </w:div>
    <w:div w:id="769013815">
      <w:bodyDiv w:val="1"/>
      <w:marLeft w:val="0"/>
      <w:marRight w:val="0"/>
      <w:marTop w:val="0"/>
      <w:marBottom w:val="0"/>
      <w:divBdr>
        <w:top w:val="none" w:sz="0" w:space="0" w:color="auto"/>
        <w:left w:val="none" w:sz="0" w:space="0" w:color="auto"/>
        <w:bottom w:val="none" w:sz="0" w:space="0" w:color="auto"/>
        <w:right w:val="none" w:sz="0" w:space="0" w:color="auto"/>
      </w:divBdr>
    </w:div>
    <w:div w:id="771625695">
      <w:bodyDiv w:val="1"/>
      <w:marLeft w:val="0"/>
      <w:marRight w:val="0"/>
      <w:marTop w:val="0"/>
      <w:marBottom w:val="0"/>
      <w:divBdr>
        <w:top w:val="none" w:sz="0" w:space="0" w:color="auto"/>
        <w:left w:val="none" w:sz="0" w:space="0" w:color="auto"/>
        <w:bottom w:val="none" w:sz="0" w:space="0" w:color="auto"/>
        <w:right w:val="none" w:sz="0" w:space="0" w:color="auto"/>
      </w:divBdr>
    </w:div>
    <w:div w:id="776291232">
      <w:bodyDiv w:val="1"/>
      <w:marLeft w:val="0"/>
      <w:marRight w:val="0"/>
      <w:marTop w:val="0"/>
      <w:marBottom w:val="0"/>
      <w:divBdr>
        <w:top w:val="none" w:sz="0" w:space="0" w:color="auto"/>
        <w:left w:val="none" w:sz="0" w:space="0" w:color="auto"/>
        <w:bottom w:val="none" w:sz="0" w:space="0" w:color="auto"/>
        <w:right w:val="none" w:sz="0" w:space="0" w:color="auto"/>
      </w:divBdr>
      <w:divsChild>
        <w:div w:id="121400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05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956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092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993562">
      <w:bodyDiv w:val="1"/>
      <w:marLeft w:val="0"/>
      <w:marRight w:val="0"/>
      <w:marTop w:val="0"/>
      <w:marBottom w:val="0"/>
      <w:divBdr>
        <w:top w:val="none" w:sz="0" w:space="0" w:color="auto"/>
        <w:left w:val="none" w:sz="0" w:space="0" w:color="auto"/>
        <w:bottom w:val="none" w:sz="0" w:space="0" w:color="auto"/>
        <w:right w:val="none" w:sz="0" w:space="0" w:color="auto"/>
      </w:divBdr>
    </w:div>
    <w:div w:id="781923963">
      <w:bodyDiv w:val="1"/>
      <w:marLeft w:val="0"/>
      <w:marRight w:val="0"/>
      <w:marTop w:val="0"/>
      <w:marBottom w:val="0"/>
      <w:divBdr>
        <w:top w:val="none" w:sz="0" w:space="0" w:color="auto"/>
        <w:left w:val="none" w:sz="0" w:space="0" w:color="auto"/>
        <w:bottom w:val="none" w:sz="0" w:space="0" w:color="auto"/>
        <w:right w:val="none" w:sz="0" w:space="0" w:color="auto"/>
      </w:divBdr>
    </w:div>
    <w:div w:id="782918531">
      <w:bodyDiv w:val="1"/>
      <w:marLeft w:val="0"/>
      <w:marRight w:val="0"/>
      <w:marTop w:val="0"/>
      <w:marBottom w:val="0"/>
      <w:divBdr>
        <w:top w:val="none" w:sz="0" w:space="0" w:color="auto"/>
        <w:left w:val="none" w:sz="0" w:space="0" w:color="auto"/>
        <w:bottom w:val="none" w:sz="0" w:space="0" w:color="auto"/>
        <w:right w:val="none" w:sz="0" w:space="0" w:color="auto"/>
      </w:divBdr>
      <w:divsChild>
        <w:div w:id="286087482">
          <w:marLeft w:val="0"/>
          <w:marRight w:val="0"/>
          <w:marTop w:val="0"/>
          <w:marBottom w:val="0"/>
          <w:divBdr>
            <w:top w:val="none" w:sz="0" w:space="0" w:color="auto"/>
            <w:left w:val="none" w:sz="0" w:space="0" w:color="auto"/>
            <w:bottom w:val="none" w:sz="0" w:space="0" w:color="auto"/>
            <w:right w:val="none" w:sz="0" w:space="0" w:color="auto"/>
          </w:divBdr>
        </w:div>
      </w:divsChild>
    </w:div>
    <w:div w:id="784083400">
      <w:bodyDiv w:val="1"/>
      <w:marLeft w:val="0"/>
      <w:marRight w:val="0"/>
      <w:marTop w:val="0"/>
      <w:marBottom w:val="0"/>
      <w:divBdr>
        <w:top w:val="none" w:sz="0" w:space="0" w:color="auto"/>
        <w:left w:val="none" w:sz="0" w:space="0" w:color="auto"/>
        <w:bottom w:val="none" w:sz="0" w:space="0" w:color="auto"/>
        <w:right w:val="none" w:sz="0" w:space="0" w:color="auto"/>
      </w:divBdr>
      <w:divsChild>
        <w:div w:id="1552305465">
          <w:marLeft w:val="0"/>
          <w:marRight w:val="0"/>
          <w:marTop w:val="0"/>
          <w:marBottom w:val="0"/>
          <w:divBdr>
            <w:top w:val="none" w:sz="0" w:space="0" w:color="auto"/>
            <w:left w:val="none" w:sz="0" w:space="0" w:color="auto"/>
            <w:bottom w:val="single" w:sz="8" w:space="1" w:color="auto"/>
            <w:right w:val="none" w:sz="0" w:space="0" w:color="auto"/>
          </w:divBdr>
        </w:div>
      </w:divsChild>
    </w:div>
    <w:div w:id="785201406">
      <w:bodyDiv w:val="1"/>
      <w:marLeft w:val="0"/>
      <w:marRight w:val="0"/>
      <w:marTop w:val="0"/>
      <w:marBottom w:val="0"/>
      <w:divBdr>
        <w:top w:val="none" w:sz="0" w:space="0" w:color="auto"/>
        <w:left w:val="none" w:sz="0" w:space="0" w:color="auto"/>
        <w:bottom w:val="none" w:sz="0" w:space="0" w:color="auto"/>
        <w:right w:val="none" w:sz="0" w:space="0" w:color="auto"/>
      </w:divBdr>
    </w:div>
    <w:div w:id="787774664">
      <w:bodyDiv w:val="1"/>
      <w:marLeft w:val="0"/>
      <w:marRight w:val="0"/>
      <w:marTop w:val="0"/>
      <w:marBottom w:val="0"/>
      <w:divBdr>
        <w:top w:val="none" w:sz="0" w:space="0" w:color="auto"/>
        <w:left w:val="none" w:sz="0" w:space="0" w:color="auto"/>
        <w:bottom w:val="none" w:sz="0" w:space="0" w:color="auto"/>
        <w:right w:val="none" w:sz="0" w:space="0" w:color="auto"/>
      </w:divBdr>
    </w:div>
    <w:div w:id="790172319">
      <w:bodyDiv w:val="1"/>
      <w:marLeft w:val="0"/>
      <w:marRight w:val="0"/>
      <w:marTop w:val="0"/>
      <w:marBottom w:val="0"/>
      <w:divBdr>
        <w:top w:val="none" w:sz="0" w:space="0" w:color="auto"/>
        <w:left w:val="none" w:sz="0" w:space="0" w:color="auto"/>
        <w:bottom w:val="none" w:sz="0" w:space="0" w:color="auto"/>
        <w:right w:val="none" w:sz="0" w:space="0" w:color="auto"/>
      </w:divBdr>
    </w:div>
    <w:div w:id="791829549">
      <w:bodyDiv w:val="1"/>
      <w:marLeft w:val="0"/>
      <w:marRight w:val="0"/>
      <w:marTop w:val="0"/>
      <w:marBottom w:val="0"/>
      <w:divBdr>
        <w:top w:val="none" w:sz="0" w:space="0" w:color="auto"/>
        <w:left w:val="none" w:sz="0" w:space="0" w:color="auto"/>
        <w:bottom w:val="none" w:sz="0" w:space="0" w:color="auto"/>
        <w:right w:val="none" w:sz="0" w:space="0" w:color="auto"/>
      </w:divBdr>
    </w:div>
    <w:div w:id="799033933">
      <w:bodyDiv w:val="1"/>
      <w:marLeft w:val="0"/>
      <w:marRight w:val="0"/>
      <w:marTop w:val="0"/>
      <w:marBottom w:val="0"/>
      <w:divBdr>
        <w:top w:val="none" w:sz="0" w:space="0" w:color="auto"/>
        <w:left w:val="none" w:sz="0" w:space="0" w:color="auto"/>
        <w:bottom w:val="none" w:sz="0" w:space="0" w:color="auto"/>
        <w:right w:val="none" w:sz="0" w:space="0" w:color="auto"/>
      </w:divBdr>
    </w:div>
    <w:div w:id="800417006">
      <w:bodyDiv w:val="1"/>
      <w:marLeft w:val="0"/>
      <w:marRight w:val="0"/>
      <w:marTop w:val="0"/>
      <w:marBottom w:val="0"/>
      <w:divBdr>
        <w:top w:val="none" w:sz="0" w:space="0" w:color="auto"/>
        <w:left w:val="none" w:sz="0" w:space="0" w:color="auto"/>
        <w:bottom w:val="none" w:sz="0" w:space="0" w:color="auto"/>
        <w:right w:val="none" w:sz="0" w:space="0" w:color="auto"/>
      </w:divBdr>
    </w:div>
    <w:div w:id="803351562">
      <w:bodyDiv w:val="1"/>
      <w:marLeft w:val="0"/>
      <w:marRight w:val="0"/>
      <w:marTop w:val="0"/>
      <w:marBottom w:val="0"/>
      <w:divBdr>
        <w:top w:val="none" w:sz="0" w:space="0" w:color="auto"/>
        <w:left w:val="none" w:sz="0" w:space="0" w:color="auto"/>
        <w:bottom w:val="none" w:sz="0" w:space="0" w:color="auto"/>
        <w:right w:val="none" w:sz="0" w:space="0" w:color="auto"/>
      </w:divBdr>
    </w:div>
    <w:div w:id="805009503">
      <w:bodyDiv w:val="1"/>
      <w:marLeft w:val="0"/>
      <w:marRight w:val="0"/>
      <w:marTop w:val="0"/>
      <w:marBottom w:val="0"/>
      <w:divBdr>
        <w:top w:val="none" w:sz="0" w:space="0" w:color="auto"/>
        <w:left w:val="none" w:sz="0" w:space="0" w:color="auto"/>
        <w:bottom w:val="none" w:sz="0" w:space="0" w:color="auto"/>
        <w:right w:val="none" w:sz="0" w:space="0" w:color="auto"/>
      </w:divBdr>
    </w:div>
    <w:div w:id="806434973">
      <w:bodyDiv w:val="1"/>
      <w:marLeft w:val="0"/>
      <w:marRight w:val="0"/>
      <w:marTop w:val="0"/>
      <w:marBottom w:val="0"/>
      <w:divBdr>
        <w:top w:val="none" w:sz="0" w:space="0" w:color="auto"/>
        <w:left w:val="none" w:sz="0" w:space="0" w:color="auto"/>
        <w:bottom w:val="none" w:sz="0" w:space="0" w:color="auto"/>
        <w:right w:val="none" w:sz="0" w:space="0" w:color="auto"/>
      </w:divBdr>
    </w:div>
    <w:div w:id="809245827">
      <w:bodyDiv w:val="1"/>
      <w:marLeft w:val="0"/>
      <w:marRight w:val="0"/>
      <w:marTop w:val="0"/>
      <w:marBottom w:val="0"/>
      <w:divBdr>
        <w:top w:val="none" w:sz="0" w:space="0" w:color="auto"/>
        <w:left w:val="none" w:sz="0" w:space="0" w:color="auto"/>
        <w:bottom w:val="none" w:sz="0" w:space="0" w:color="auto"/>
        <w:right w:val="none" w:sz="0" w:space="0" w:color="auto"/>
      </w:divBdr>
    </w:div>
    <w:div w:id="816342023">
      <w:bodyDiv w:val="1"/>
      <w:marLeft w:val="0"/>
      <w:marRight w:val="0"/>
      <w:marTop w:val="0"/>
      <w:marBottom w:val="0"/>
      <w:divBdr>
        <w:top w:val="none" w:sz="0" w:space="0" w:color="auto"/>
        <w:left w:val="none" w:sz="0" w:space="0" w:color="auto"/>
        <w:bottom w:val="none" w:sz="0" w:space="0" w:color="auto"/>
        <w:right w:val="none" w:sz="0" w:space="0" w:color="auto"/>
      </w:divBdr>
    </w:div>
    <w:div w:id="817844727">
      <w:bodyDiv w:val="1"/>
      <w:marLeft w:val="0"/>
      <w:marRight w:val="0"/>
      <w:marTop w:val="0"/>
      <w:marBottom w:val="0"/>
      <w:divBdr>
        <w:top w:val="none" w:sz="0" w:space="0" w:color="auto"/>
        <w:left w:val="none" w:sz="0" w:space="0" w:color="auto"/>
        <w:bottom w:val="none" w:sz="0" w:space="0" w:color="auto"/>
        <w:right w:val="none" w:sz="0" w:space="0" w:color="auto"/>
      </w:divBdr>
    </w:div>
    <w:div w:id="819345973">
      <w:bodyDiv w:val="1"/>
      <w:marLeft w:val="0"/>
      <w:marRight w:val="0"/>
      <w:marTop w:val="0"/>
      <w:marBottom w:val="0"/>
      <w:divBdr>
        <w:top w:val="none" w:sz="0" w:space="0" w:color="auto"/>
        <w:left w:val="none" w:sz="0" w:space="0" w:color="auto"/>
        <w:bottom w:val="none" w:sz="0" w:space="0" w:color="auto"/>
        <w:right w:val="none" w:sz="0" w:space="0" w:color="auto"/>
      </w:divBdr>
    </w:div>
    <w:div w:id="822698084">
      <w:bodyDiv w:val="1"/>
      <w:marLeft w:val="0"/>
      <w:marRight w:val="0"/>
      <w:marTop w:val="0"/>
      <w:marBottom w:val="0"/>
      <w:divBdr>
        <w:top w:val="none" w:sz="0" w:space="0" w:color="auto"/>
        <w:left w:val="none" w:sz="0" w:space="0" w:color="auto"/>
        <w:bottom w:val="none" w:sz="0" w:space="0" w:color="auto"/>
        <w:right w:val="none" w:sz="0" w:space="0" w:color="auto"/>
      </w:divBdr>
    </w:div>
    <w:div w:id="823817066">
      <w:bodyDiv w:val="1"/>
      <w:marLeft w:val="0"/>
      <w:marRight w:val="0"/>
      <w:marTop w:val="0"/>
      <w:marBottom w:val="0"/>
      <w:divBdr>
        <w:top w:val="none" w:sz="0" w:space="0" w:color="auto"/>
        <w:left w:val="none" w:sz="0" w:space="0" w:color="auto"/>
        <w:bottom w:val="none" w:sz="0" w:space="0" w:color="auto"/>
        <w:right w:val="none" w:sz="0" w:space="0" w:color="auto"/>
      </w:divBdr>
    </w:div>
    <w:div w:id="827021317">
      <w:bodyDiv w:val="1"/>
      <w:marLeft w:val="0"/>
      <w:marRight w:val="0"/>
      <w:marTop w:val="0"/>
      <w:marBottom w:val="0"/>
      <w:divBdr>
        <w:top w:val="none" w:sz="0" w:space="0" w:color="auto"/>
        <w:left w:val="none" w:sz="0" w:space="0" w:color="auto"/>
        <w:bottom w:val="none" w:sz="0" w:space="0" w:color="auto"/>
        <w:right w:val="none" w:sz="0" w:space="0" w:color="auto"/>
      </w:divBdr>
    </w:div>
    <w:div w:id="828129394">
      <w:bodyDiv w:val="1"/>
      <w:marLeft w:val="0"/>
      <w:marRight w:val="0"/>
      <w:marTop w:val="0"/>
      <w:marBottom w:val="0"/>
      <w:divBdr>
        <w:top w:val="none" w:sz="0" w:space="0" w:color="auto"/>
        <w:left w:val="none" w:sz="0" w:space="0" w:color="auto"/>
        <w:bottom w:val="none" w:sz="0" w:space="0" w:color="auto"/>
        <w:right w:val="none" w:sz="0" w:space="0" w:color="auto"/>
      </w:divBdr>
    </w:div>
    <w:div w:id="828790427">
      <w:bodyDiv w:val="1"/>
      <w:marLeft w:val="0"/>
      <w:marRight w:val="0"/>
      <w:marTop w:val="0"/>
      <w:marBottom w:val="0"/>
      <w:divBdr>
        <w:top w:val="none" w:sz="0" w:space="0" w:color="auto"/>
        <w:left w:val="none" w:sz="0" w:space="0" w:color="auto"/>
        <w:bottom w:val="none" w:sz="0" w:space="0" w:color="auto"/>
        <w:right w:val="none" w:sz="0" w:space="0" w:color="auto"/>
      </w:divBdr>
    </w:div>
    <w:div w:id="829249770">
      <w:bodyDiv w:val="1"/>
      <w:marLeft w:val="0"/>
      <w:marRight w:val="0"/>
      <w:marTop w:val="0"/>
      <w:marBottom w:val="0"/>
      <w:divBdr>
        <w:top w:val="none" w:sz="0" w:space="0" w:color="auto"/>
        <w:left w:val="none" w:sz="0" w:space="0" w:color="auto"/>
        <w:bottom w:val="none" w:sz="0" w:space="0" w:color="auto"/>
        <w:right w:val="none" w:sz="0" w:space="0" w:color="auto"/>
      </w:divBdr>
    </w:div>
    <w:div w:id="829490346">
      <w:bodyDiv w:val="1"/>
      <w:marLeft w:val="0"/>
      <w:marRight w:val="0"/>
      <w:marTop w:val="0"/>
      <w:marBottom w:val="0"/>
      <w:divBdr>
        <w:top w:val="none" w:sz="0" w:space="0" w:color="auto"/>
        <w:left w:val="none" w:sz="0" w:space="0" w:color="auto"/>
        <w:bottom w:val="none" w:sz="0" w:space="0" w:color="auto"/>
        <w:right w:val="none" w:sz="0" w:space="0" w:color="auto"/>
      </w:divBdr>
    </w:div>
    <w:div w:id="834109113">
      <w:bodyDiv w:val="1"/>
      <w:marLeft w:val="0"/>
      <w:marRight w:val="0"/>
      <w:marTop w:val="0"/>
      <w:marBottom w:val="0"/>
      <w:divBdr>
        <w:top w:val="none" w:sz="0" w:space="0" w:color="auto"/>
        <w:left w:val="none" w:sz="0" w:space="0" w:color="auto"/>
        <w:bottom w:val="none" w:sz="0" w:space="0" w:color="auto"/>
        <w:right w:val="none" w:sz="0" w:space="0" w:color="auto"/>
      </w:divBdr>
    </w:div>
    <w:div w:id="836187374">
      <w:bodyDiv w:val="1"/>
      <w:marLeft w:val="0"/>
      <w:marRight w:val="0"/>
      <w:marTop w:val="0"/>
      <w:marBottom w:val="0"/>
      <w:divBdr>
        <w:top w:val="none" w:sz="0" w:space="0" w:color="auto"/>
        <w:left w:val="none" w:sz="0" w:space="0" w:color="auto"/>
        <w:bottom w:val="none" w:sz="0" w:space="0" w:color="auto"/>
        <w:right w:val="none" w:sz="0" w:space="0" w:color="auto"/>
      </w:divBdr>
      <w:divsChild>
        <w:div w:id="294337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37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7579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496494">
      <w:bodyDiv w:val="1"/>
      <w:marLeft w:val="0"/>
      <w:marRight w:val="0"/>
      <w:marTop w:val="0"/>
      <w:marBottom w:val="0"/>
      <w:divBdr>
        <w:top w:val="none" w:sz="0" w:space="0" w:color="auto"/>
        <w:left w:val="none" w:sz="0" w:space="0" w:color="auto"/>
        <w:bottom w:val="none" w:sz="0" w:space="0" w:color="auto"/>
        <w:right w:val="none" w:sz="0" w:space="0" w:color="auto"/>
      </w:divBdr>
    </w:div>
    <w:div w:id="837580742">
      <w:bodyDiv w:val="1"/>
      <w:marLeft w:val="0"/>
      <w:marRight w:val="0"/>
      <w:marTop w:val="0"/>
      <w:marBottom w:val="0"/>
      <w:divBdr>
        <w:top w:val="none" w:sz="0" w:space="0" w:color="auto"/>
        <w:left w:val="none" w:sz="0" w:space="0" w:color="auto"/>
        <w:bottom w:val="none" w:sz="0" w:space="0" w:color="auto"/>
        <w:right w:val="none" w:sz="0" w:space="0" w:color="auto"/>
      </w:divBdr>
    </w:div>
    <w:div w:id="839736495">
      <w:bodyDiv w:val="1"/>
      <w:marLeft w:val="0"/>
      <w:marRight w:val="0"/>
      <w:marTop w:val="0"/>
      <w:marBottom w:val="0"/>
      <w:divBdr>
        <w:top w:val="none" w:sz="0" w:space="0" w:color="auto"/>
        <w:left w:val="none" w:sz="0" w:space="0" w:color="auto"/>
        <w:bottom w:val="none" w:sz="0" w:space="0" w:color="auto"/>
        <w:right w:val="none" w:sz="0" w:space="0" w:color="auto"/>
      </w:divBdr>
    </w:div>
    <w:div w:id="842086242">
      <w:bodyDiv w:val="1"/>
      <w:marLeft w:val="0"/>
      <w:marRight w:val="0"/>
      <w:marTop w:val="0"/>
      <w:marBottom w:val="0"/>
      <w:divBdr>
        <w:top w:val="none" w:sz="0" w:space="0" w:color="auto"/>
        <w:left w:val="none" w:sz="0" w:space="0" w:color="auto"/>
        <w:bottom w:val="none" w:sz="0" w:space="0" w:color="auto"/>
        <w:right w:val="none" w:sz="0" w:space="0" w:color="auto"/>
      </w:divBdr>
    </w:div>
    <w:div w:id="843932300">
      <w:bodyDiv w:val="1"/>
      <w:marLeft w:val="0"/>
      <w:marRight w:val="0"/>
      <w:marTop w:val="0"/>
      <w:marBottom w:val="0"/>
      <w:divBdr>
        <w:top w:val="none" w:sz="0" w:space="0" w:color="auto"/>
        <w:left w:val="none" w:sz="0" w:space="0" w:color="auto"/>
        <w:bottom w:val="none" w:sz="0" w:space="0" w:color="auto"/>
        <w:right w:val="none" w:sz="0" w:space="0" w:color="auto"/>
      </w:divBdr>
    </w:div>
    <w:div w:id="847644687">
      <w:bodyDiv w:val="1"/>
      <w:marLeft w:val="0"/>
      <w:marRight w:val="0"/>
      <w:marTop w:val="0"/>
      <w:marBottom w:val="0"/>
      <w:divBdr>
        <w:top w:val="none" w:sz="0" w:space="0" w:color="auto"/>
        <w:left w:val="none" w:sz="0" w:space="0" w:color="auto"/>
        <w:bottom w:val="none" w:sz="0" w:space="0" w:color="auto"/>
        <w:right w:val="none" w:sz="0" w:space="0" w:color="auto"/>
      </w:divBdr>
    </w:div>
    <w:div w:id="852303523">
      <w:bodyDiv w:val="1"/>
      <w:marLeft w:val="0"/>
      <w:marRight w:val="0"/>
      <w:marTop w:val="0"/>
      <w:marBottom w:val="0"/>
      <w:divBdr>
        <w:top w:val="none" w:sz="0" w:space="0" w:color="auto"/>
        <w:left w:val="none" w:sz="0" w:space="0" w:color="auto"/>
        <w:bottom w:val="none" w:sz="0" w:space="0" w:color="auto"/>
        <w:right w:val="none" w:sz="0" w:space="0" w:color="auto"/>
      </w:divBdr>
    </w:div>
    <w:div w:id="852378741">
      <w:bodyDiv w:val="1"/>
      <w:marLeft w:val="0"/>
      <w:marRight w:val="0"/>
      <w:marTop w:val="0"/>
      <w:marBottom w:val="0"/>
      <w:divBdr>
        <w:top w:val="none" w:sz="0" w:space="0" w:color="auto"/>
        <w:left w:val="none" w:sz="0" w:space="0" w:color="auto"/>
        <w:bottom w:val="none" w:sz="0" w:space="0" w:color="auto"/>
        <w:right w:val="none" w:sz="0" w:space="0" w:color="auto"/>
      </w:divBdr>
    </w:div>
    <w:div w:id="856889924">
      <w:bodyDiv w:val="1"/>
      <w:marLeft w:val="0"/>
      <w:marRight w:val="0"/>
      <w:marTop w:val="0"/>
      <w:marBottom w:val="0"/>
      <w:divBdr>
        <w:top w:val="none" w:sz="0" w:space="0" w:color="auto"/>
        <w:left w:val="none" w:sz="0" w:space="0" w:color="auto"/>
        <w:bottom w:val="none" w:sz="0" w:space="0" w:color="auto"/>
        <w:right w:val="none" w:sz="0" w:space="0" w:color="auto"/>
      </w:divBdr>
    </w:div>
    <w:div w:id="860319574">
      <w:bodyDiv w:val="1"/>
      <w:marLeft w:val="0"/>
      <w:marRight w:val="0"/>
      <w:marTop w:val="0"/>
      <w:marBottom w:val="0"/>
      <w:divBdr>
        <w:top w:val="none" w:sz="0" w:space="0" w:color="auto"/>
        <w:left w:val="none" w:sz="0" w:space="0" w:color="auto"/>
        <w:bottom w:val="none" w:sz="0" w:space="0" w:color="auto"/>
        <w:right w:val="none" w:sz="0" w:space="0" w:color="auto"/>
      </w:divBdr>
    </w:div>
    <w:div w:id="860826078">
      <w:bodyDiv w:val="1"/>
      <w:marLeft w:val="0"/>
      <w:marRight w:val="0"/>
      <w:marTop w:val="0"/>
      <w:marBottom w:val="0"/>
      <w:divBdr>
        <w:top w:val="none" w:sz="0" w:space="0" w:color="auto"/>
        <w:left w:val="none" w:sz="0" w:space="0" w:color="auto"/>
        <w:bottom w:val="none" w:sz="0" w:space="0" w:color="auto"/>
        <w:right w:val="none" w:sz="0" w:space="0" w:color="auto"/>
      </w:divBdr>
    </w:div>
    <w:div w:id="863442818">
      <w:bodyDiv w:val="1"/>
      <w:marLeft w:val="0"/>
      <w:marRight w:val="0"/>
      <w:marTop w:val="0"/>
      <w:marBottom w:val="0"/>
      <w:divBdr>
        <w:top w:val="none" w:sz="0" w:space="0" w:color="auto"/>
        <w:left w:val="none" w:sz="0" w:space="0" w:color="auto"/>
        <w:bottom w:val="none" w:sz="0" w:space="0" w:color="auto"/>
        <w:right w:val="none" w:sz="0" w:space="0" w:color="auto"/>
      </w:divBdr>
    </w:div>
    <w:div w:id="865944945">
      <w:bodyDiv w:val="1"/>
      <w:marLeft w:val="0"/>
      <w:marRight w:val="0"/>
      <w:marTop w:val="0"/>
      <w:marBottom w:val="0"/>
      <w:divBdr>
        <w:top w:val="none" w:sz="0" w:space="0" w:color="auto"/>
        <w:left w:val="none" w:sz="0" w:space="0" w:color="auto"/>
        <w:bottom w:val="none" w:sz="0" w:space="0" w:color="auto"/>
        <w:right w:val="none" w:sz="0" w:space="0" w:color="auto"/>
      </w:divBdr>
    </w:div>
    <w:div w:id="868765680">
      <w:bodyDiv w:val="1"/>
      <w:marLeft w:val="0"/>
      <w:marRight w:val="0"/>
      <w:marTop w:val="0"/>
      <w:marBottom w:val="0"/>
      <w:divBdr>
        <w:top w:val="none" w:sz="0" w:space="0" w:color="auto"/>
        <w:left w:val="none" w:sz="0" w:space="0" w:color="auto"/>
        <w:bottom w:val="none" w:sz="0" w:space="0" w:color="auto"/>
        <w:right w:val="none" w:sz="0" w:space="0" w:color="auto"/>
      </w:divBdr>
    </w:div>
    <w:div w:id="869299011">
      <w:bodyDiv w:val="1"/>
      <w:marLeft w:val="0"/>
      <w:marRight w:val="0"/>
      <w:marTop w:val="0"/>
      <w:marBottom w:val="0"/>
      <w:divBdr>
        <w:top w:val="none" w:sz="0" w:space="0" w:color="auto"/>
        <w:left w:val="none" w:sz="0" w:space="0" w:color="auto"/>
        <w:bottom w:val="none" w:sz="0" w:space="0" w:color="auto"/>
        <w:right w:val="none" w:sz="0" w:space="0" w:color="auto"/>
      </w:divBdr>
    </w:div>
    <w:div w:id="869419577">
      <w:bodyDiv w:val="1"/>
      <w:marLeft w:val="0"/>
      <w:marRight w:val="0"/>
      <w:marTop w:val="0"/>
      <w:marBottom w:val="0"/>
      <w:divBdr>
        <w:top w:val="none" w:sz="0" w:space="0" w:color="auto"/>
        <w:left w:val="none" w:sz="0" w:space="0" w:color="auto"/>
        <w:bottom w:val="none" w:sz="0" w:space="0" w:color="auto"/>
        <w:right w:val="none" w:sz="0" w:space="0" w:color="auto"/>
      </w:divBdr>
    </w:div>
    <w:div w:id="872692225">
      <w:bodyDiv w:val="1"/>
      <w:marLeft w:val="0"/>
      <w:marRight w:val="0"/>
      <w:marTop w:val="0"/>
      <w:marBottom w:val="0"/>
      <w:divBdr>
        <w:top w:val="none" w:sz="0" w:space="0" w:color="auto"/>
        <w:left w:val="none" w:sz="0" w:space="0" w:color="auto"/>
        <w:bottom w:val="none" w:sz="0" w:space="0" w:color="auto"/>
        <w:right w:val="none" w:sz="0" w:space="0" w:color="auto"/>
      </w:divBdr>
      <w:divsChild>
        <w:div w:id="1489900537">
          <w:marLeft w:val="0"/>
          <w:marRight w:val="0"/>
          <w:marTop w:val="0"/>
          <w:marBottom w:val="120"/>
          <w:divBdr>
            <w:top w:val="none" w:sz="0" w:space="0" w:color="auto"/>
            <w:left w:val="none" w:sz="0" w:space="0" w:color="auto"/>
            <w:bottom w:val="none" w:sz="0" w:space="0" w:color="auto"/>
            <w:right w:val="none" w:sz="0" w:space="0" w:color="auto"/>
          </w:divBdr>
          <w:divsChild>
            <w:div w:id="1725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960">
      <w:bodyDiv w:val="1"/>
      <w:marLeft w:val="0"/>
      <w:marRight w:val="0"/>
      <w:marTop w:val="0"/>
      <w:marBottom w:val="0"/>
      <w:divBdr>
        <w:top w:val="none" w:sz="0" w:space="0" w:color="auto"/>
        <w:left w:val="none" w:sz="0" w:space="0" w:color="auto"/>
        <w:bottom w:val="none" w:sz="0" w:space="0" w:color="auto"/>
        <w:right w:val="none" w:sz="0" w:space="0" w:color="auto"/>
      </w:divBdr>
    </w:div>
    <w:div w:id="873737121">
      <w:bodyDiv w:val="1"/>
      <w:marLeft w:val="0"/>
      <w:marRight w:val="0"/>
      <w:marTop w:val="0"/>
      <w:marBottom w:val="0"/>
      <w:divBdr>
        <w:top w:val="none" w:sz="0" w:space="0" w:color="auto"/>
        <w:left w:val="none" w:sz="0" w:space="0" w:color="auto"/>
        <w:bottom w:val="none" w:sz="0" w:space="0" w:color="auto"/>
        <w:right w:val="none" w:sz="0" w:space="0" w:color="auto"/>
      </w:divBdr>
    </w:div>
    <w:div w:id="876164623">
      <w:bodyDiv w:val="1"/>
      <w:marLeft w:val="0"/>
      <w:marRight w:val="0"/>
      <w:marTop w:val="0"/>
      <w:marBottom w:val="0"/>
      <w:divBdr>
        <w:top w:val="none" w:sz="0" w:space="0" w:color="auto"/>
        <w:left w:val="none" w:sz="0" w:space="0" w:color="auto"/>
        <w:bottom w:val="none" w:sz="0" w:space="0" w:color="auto"/>
        <w:right w:val="none" w:sz="0" w:space="0" w:color="auto"/>
      </w:divBdr>
    </w:div>
    <w:div w:id="877550417">
      <w:bodyDiv w:val="1"/>
      <w:marLeft w:val="0"/>
      <w:marRight w:val="0"/>
      <w:marTop w:val="0"/>
      <w:marBottom w:val="0"/>
      <w:divBdr>
        <w:top w:val="none" w:sz="0" w:space="0" w:color="auto"/>
        <w:left w:val="none" w:sz="0" w:space="0" w:color="auto"/>
        <w:bottom w:val="none" w:sz="0" w:space="0" w:color="auto"/>
        <w:right w:val="none" w:sz="0" w:space="0" w:color="auto"/>
      </w:divBdr>
    </w:div>
    <w:div w:id="880441000">
      <w:bodyDiv w:val="1"/>
      <w:marLeft w:val="0"/>
      <w:marRight w:val="0"/>
      <w:marTop w:val="0"/>
      <w:marBottom w:val="0"/>
      <w:divBdr>
        <w:top w:val="none" w:sz="0" w:space="0" w:color="auto"/>
        <w:left w:val="none" w:sz="0" w:space="0" w:color="auto"/>
        <w:bottom w:val="none" w:sz="0" w:space="0" w:color="auto"/>
        <w:right w:val="none" w:sz="0" w:space="0" w:color="auto"/>
      </w:divBdr>
      <w:divsChild>
        <w:div w:id="1953390630">
          <w:marLeft w:val="0"/>
          <w:marRight w:val="0"/>
          <w:marTop w:val="0"/>
          <w:marBottom w:val="300"/>
          <w:divBdr>
            <w:top w:val="none" w:sz="0" w:space="0" w:color="auto"/>
            <w:left w:val="none" w:sz="0" w:space="0" w:color="auto"/>
            <w:bottom w:val="none" w:sz="0" w:space="0" w:color="auto"/>
            <w:right w:val="none" w:sz="0" w:space="0" w:color="auto"/>
          </w:divBdr>
        </w:div>
      </w:divsChild>
    </w:div>
    <w:div w:id="883760389">
      <w:bodyDiv w:val="1"/>
      <w:marLeft w:val="0"/>
      <w:marRight w:val="0"/>
      <w:marTop w:val="0"/>
      <w:marBottom w:val="0"/>
      <w:divBdr>
        <w:top w:val="none" w:sz="0" w:space="0" w:color="auto"/>
        <w:left w:val="none" w:sz="0" w:space="0" w:color="auto"/>
        <w:bottom w:val="none" w:sz="0" w:space="0" w:color="auto"/>
        <w:right w:val="none" w:sz="0" w:space="0" w:color="auto"/>
      </w:divBdr>
    </w:div>
    <w:div w:id="887296904">
      <w:bodyDiv w:val="1"/>
      <w:marLeft w:val="0"/>
      <w:marRight w:val="0"/>
      <w:marTop w:val="0"/>
      <w:marBottom w:val="0"/>
      <w:divBdr>
        <w:top w:val="none" w:sz="0" w:space="0" w:color="auto"/>
        <w:left w:val="none" w:sz="0" w:space="0" w:color="auto"/>
        <w:bottom w:val="none" w:sz="0" w:space="0" w:color="auto"/>
        <w:right w:val="none" w:sz="0" w:space="0" w:color="auto"/>
      </w:divBdr>
    </w:div>
    <w:div w:id="891697105">
      <w:bodyDiv w:val="1"/>
      <w:marLeft w:val="0"/>
      <w:marRight w:val="0"/>
      <w:marTop w:val="0"/>
      <w:marBottom w:val="0"/>
      <w:divBdr>
        <w:top w:val="none" w:sz="0" w:space="0" w:color="auto"/>
        <w:left w:val="none" w:sz="0" w:space="0" w:color="auto"/>
        <w:bottom w:val="none" w:sz="0" w:space="0" w:color="auto"/>
        <w:right w:val="none" w:sz="0" w:space="0" w:color="auto"/>
      </w:divBdr>
    </w:div>
    <w:div w:id="892813381">
      <w:bodyDiv w:val="1"/>
      <w:marLeft w:val="0"/>
      <w:marRight w:val="0"/>
      <w:marTop w:val="0"/>
      <w:marBottom w:val="0"/>
      <w:divBdr>
        <w:top w:val="none" w:sz="0" w:space="0" w:color="auto"/>
        <w:left w:val="none" w:sz="0" w:space="0" w:color="auto"/>
        <w:bottom w:val="none" w:sz="0" w:space="0" w:color="auto"/>
        <w:right w:val="none" w:sz="0" w:space="0" w:color="auto"/>
      </w:divBdr>
    </w:div>
    <w:div w:id="895891744">
      <w:bodyDiv w:val="1"/>
      <w:marLeft w:val="0"/>
      <w:marRight w:val="0"/>
      <w:marTop w:val="0"/>
      <w:marBottom w:val="0"/>
      <w:divBdr>
        <w:top w:val="none" w:sz="0" w:space="0" w:color="auto"/>
        <w:left w:val="none" w:sz="0" w:space="0" w:color="auto"/>
        <w:bottom w:val="none" w:sz="0" w:space="0" w:color="auto"/>
        <w:right w:val="none" w:sz="0" w:space="0" w:color="auto"/>
      </w:divBdr>
    </w:div>
    <w:div w:id="896741004">
      <w:bodyDiv w:val="1"/>
      <w:marLeft w:val="0"/>
      <w:marRight w:val="0"/>
      <w:marTop w:val="0"/>
      <w:marBottom w:val="0"/>
      <w:divBdr>
        <w:top w:val="none" w:sz="0" w:space="0" w:color="auto"/>
        <w:left w:val="none" w:sz="0" w:space="0" w:color="auto"/>
        <w:bottom w:val="none" w:sz="0" w:space="0" w:color="auto"/>
        <w:right w:val="none" w:sz="0" w:space="0" w:color="auto"/>
      </w:divBdr>
      <w:divsChild>
        <w:div w:id="1734615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4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95043912">
          <w:blockQuote w:val="1"/>
          <w:marLeft w:val="720"/>
          <w:marRight w:val="720"/>
          <w:marTop w:val="100"/>
          <w:marBottom w:val="100"/>
          <w:divBdr>
            <w:top w:val="none" w:sz="0" w:space="0" w:color="auto"/>
            <w:left w:val="none" w:sz="0" w:space="0" w:color="auto"/>
            <w:bottom w:val="none" w:sz="0" w:space="0" w:color="auto"/>
            <w:right w:val="none" w:sz="0" w:space="0" w:color="auto"/>
          </w:divBdr>
        </w:div>
        <w:div w:id="66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048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426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278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427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75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457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018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45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11347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257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03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818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063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25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352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210680">
      <w:bodyDiv w:val="1"/>
      <w:marLeft w:val="0"/>
      <w:marRight w:val="0"/>
      <w:marTop w:val="0"/>
      <w:marBottom w:val="0"/>
      <w:divBdr>
        <w:top w:val="none" w:sz="0" w:space="0" w:color="auto"/>
        <w:left w:val="none" w:sz="0" w:space="0" w:color="auto"/>
        <w:bottom w:val="none" w:sz="0" w:space="0" w:color="auto"/>
        <w:right w:val="none" w:sz="0" w:space="0" w:color="auto"/>
      </w:divBdr>
    </w:div>
    <w:div w:id="901208869">
      <w:bodyDiv w:val="1"/>
      <w:marLeft w:val="0"/>
      <w:marRight w:val="0"/>
      <w:marTop w:val="0"/>
      <w:marBottom w:val="0"/>
      <w:divBdr>
        <w:top w:val="none" w:sz="0" w:space="0" w:color="auto"/>
        <w:left w:val="none" w:sz="0" w:space="0" w:color="auto"/>
        <w:bottom w:val="none" w:sz="0" w:space="0" w:color="auto"/>
        <w:right w:val="none" w:sz="0" w:space="0" w:color="auto"/>
      </w:divBdr>
    </w:div>
    <w:div w:id="901647151">
      <w:bodyDiv w:val="1"/>
      <w:marLeft w:val="0"/>
      <w:marRight w:val="0"/>
      <w:marTop w:val="0"/>
      <w:marBottom w:val="0"/>
      <w:divBdr>
        <w:top w:val="none" w:sz="0" w:space="0" w:color="auto"/>
        <w:left w:val="none" w:sz="0" w:space="0" w:color="auto"/>
        <w:bottom w:val="none" w:sz="0" w:space="0" w:color="auto"/>
        <w:right w:val="none" w:sz="0" w:space="0" w:color="auto"/>
      </w:divBdr>
    </w:div>
    <w:div w:id="903219724">
      <w:bodyDiv w:val="1"/>
      <w:marLeft w:val="0"/>
      <w:marRight w:val="0"/>
      <w:marTop w:val="0"/>
      <w:marBottom w:val="0"/>
      <w:divBdr>
        <w:top w:val="none" w:sz="0" w:space="0" w:color="auto"/>
        <w:left w:val="none" w:sz="0" w:space="0" w:color="auto"/>
        <w:bottom w:val="none" w:sz="0" w:space="0" w:color="auto"/>
        <w:right w:val="none" w:sz="0" w:space="0" w:color="auto"/>
      </w:divBdr>
    </w:div>
    <w:div w:id="903954880">
      <w:bodyDiv w:val="1"/>
      <w:marLeft w:val="0"/>
      <w:marRight w:val="0"/>
      <w:marTop w:val="0"/>
      <w:marBottom w:val="0"/>
      <w:divBdr>
        <w:top w:val="none" w:sz="0" w:space="0" w:color="auto"/>
        <w:left w:val="none" w:sz="0" w:space="0" w:color="auto"/>
        <w:bottom w:val="none" w:sz="0" w:space="0" w:color="auto"/>
        <w:right w:val="none" w:sz="0" w:space="0" w:color="auto"/>
      </w:divBdr>
    </w:div>
    <w:div w:id="904339978">
      <w:bodyDiv w:val="1"/>
      <w:marLeft w:val="0"/>
      <w:marRight w:val="0"/>
      <w:marTop w:val="0"/>
      <w:marBottom w:val="0"/>
      <w:divBdr>
        <w:top w:val="none" w:sz="0" w:space="0" w:color="auto"/>
        <w:left w:val="none" w:sz="0" w:space="0" w:color="auto"/>
        <w:bottom w:val="none" w:sz="0" w:space="0" w:color="auto"/>
        <w:right w:val="none" w:sz="0" w:space="0" w:color="auto"/>
      </w:divBdr>
    </w:div>
    <w:div w:id="905342878">
      <w:bodyDiv w:val="1"/>
      <w:marLeft w:val="0"/>
      <w:marRight w:val="0"/>
      <w:marTop w:val="0"/>
      <w:marBottom w:val="0"/>
      <w:divBdr>
        <w:top w:val="none" w:sz="0" w:space="0" w:color="auto"/>
        <w:left w:val="none" w:sz="0" w:space="0" w:color="auto"/>
        <w:bottom w:val="none" w:sz="0" w:space="0" w:color="auto"/>
        <w:right w:val="none" w:sz="0" w:space="0" w:color="auto"/>
      </w:divBdr>
    </w:div>
    <w:div w:id="915434456">
      <w:bodyDiv w:val="1"/>
      <w:marLeft w:val="0"/>
      <w:marRight w:val="0"/>
      <w:marTop w:val="0"/>
      <w:marBottom w:val="0"/>
      <w:divBdr>
        <w:top w:val="none" w:sz="0" w:space="0" w:color="auto"/>
        <w:left w:val="none" w:sz="0" w:space="0" w:color="auto"/>
        <w:bottom w:val="none" w:sz="0" w:space="0" w:color="auto"/>
        <w:right w:val="none" w:sz="0" w:space="0" w:color="auto"/>
      </w:divBdr>
    </w:div>
    <w:div w:id="916330740">
      <w:bodyDiv w:val="1"/>
      <w:marLeft w:val="0"/>
      <w:marRight w:val="0"/>
      <w:marTop w:val="0"/>
      <w:marBottom w:val="0"/>
      <w:divBdr>
        <w:top w:val="none" w:sz="0" w:space="0" w:color="auto"/>
        <w:left w:val="none" w:sz="0" w:space="0" w:color="auto"/>
        <w:bottom w:val="none" w:sz="0" w:space="0" w:color="auto"/>
        <w:right w:val="none" w:sz="0" w:space="0" w:color="auto"/>
      </w:divBdr>
    </w:div>
    <w:div w:id="916331623">
      <w:bodyDiv w:val="1"/>
      <w:marLeft w:val="0"/>
      <w:marRight w:val="0"/>
      <w:marTop w:val="0"/>
      <w:marBottom w:val="0"/>
      <w:divBdr>
        <w:top w:val="none" w:sz="0" w:space="0" w:color="auto"/>
        <w:left w:val="none" w:sz="0" w:space="0" w:color="auto"/>
        <w:bottom w:val="none" w:sz="0" w:space="0" w:color="auto"/>
        <w:right w:val="none" w:sz="0" w:space="0" w:color="auto"/>
      </w:divBdr>
      <w:divsChild>
        <w:div w:id="1048840851">
          <w:marLeft w:val="0"/>
          <w:marRight w:val="0"/>
          <w:marTop w:val="0"/>
          <w:marBottom w:val="0"/>
          <w:divBdr>
            <w:top w:val="none" w:sz="0" w:space="0" w:color="auto"/>
            <w:left w:val="none" w:sz="0" w:space="0" w:color="auto"/>
            <w:bottom w:val="none" w:sz="0" w:space="0" w:color="auto"/>
            <w:right w:val="none" w:sz="0" w:space="0" w:color="auto"/>
          </w:divBdr>
        </w:div>
      </w:divsChild>
    </w:div>
    <w:div w:id="917398775">
      <w:bodyDiv w:val="1"/>
      <w:marLeft w:val="0"/>
      <w:marRight w:val="0"/>
      <w:marTop w:val="0"/>
      <w:marBottom w:val="0"/>
      <w:divBdr>
        <w:top w:val="none" w:sz="0" w:space="0" w:color="auto"/>
        <w:left w:val="none" w:sz="0" w:space="0" w:color="auto"/>
        <w:bottom w:val="none" w:sz="0" w:space="0" w:color="auto"/>
        <w:right w:val="none" w:sz="0" w:space="0" w:color="auto"/>
      </w:divBdr>
      <w:divsChild>
        <w:div w:id="1204753560">
          <w:marLeft w:val="0"/>
          <w:marRight w:val="225"/>
          <w:marTop w:val="0"/>
          <w:marBottom w:val="0"/>
          <w:divBdr>
            <w:top w:val="none" w:sz="0" w:space="0" w:color="auto"/>
            <w:left w:val="none" w:sz="0" w:space="0" w:color="auto"/>
            <w:bottom w:val="none" w:sz="0" w:space="0" w:color="auto"/>
            <w:right w:val="none" w:sz="0" w:space="0" w:color="auto"/>
          </w:divBdr>
          <w:divsChild>
            <w:div w:id="473252904">
              <w:marLeft w:val="0"/>
              <w:marRight w:val="0"/>
              <w:marTop w:val="0"/>
              <w:marBottom w:val="0"/>
              <w:divBdr>
                <w:top w:val="none" w:sz="0" w:space="0" w:color="auto"/>
                <w:left w:val="none" w:sz="0" w:space="0" w:color="auto"/>
                <w:bottom w:val="none" w:sz="0" w:space="0" w:color="auto"/>
                <w:right w:val="none" w:sz="0" w:space="0" w:color="auto"/>
              </w:divBdr>
              <w:divsChild>
                <w:div w:id="1241986980">
                  <w:marLeft w:val="0"/>
                  <w:marRight w:val="0"/>
                  <w:marTop w:val="0"/>
                  <w:marBottom w:val="0"/>
                  <w:divBdr>
                    <w:top w:val="none" w:sz="0" w:space="0" w:color="auto"/>
                    <w:left w:val="none" w:sz="0" w:space="0" w:color="auto"/>
                    <w:bottom w:val="none" w:sz="0" w:space="0" w:color="auto"/>
                    <w:right w:val="none" w:sz="0" w:space="0" w:color="auto"/>
                  </w:divBdr>
                  <w:divsChild>
                    <w:div w:id="79375902">
                      <w:marLeft w:val="0"/>
                      <w:marRight w:val="0"/>
                      <w:marTop w:val="0"/>
                      <w:marBottom w:val="0"/>
                      <w:divBdr>
                        <w:top w:val="none" w:sz="0" w:space="0" w:color="auto"/>
                        <w:left w:val="none" w:sz="0" w:space="0" w:color="auto"/>
                        <w:bottom w:val="none" w:sz="0" w:space="0" w:color="auto"/>
                        <w:right w:val="none" w:sz="0" w:space="0" w:color="auto"/>
                      </w:divBdr>
                      <w:divsChild>
                        <w:div w:id="13147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401821">
      <w:bodyDiv w:val="1"/>
      <w:marLeft w:val="0"/>
      <w:marRight w:val="0"/>
      <w:marTop w:val="0"/>
      <w:marBottom w:val="0"/>
      <w:divBdr>
        <w:top w:val="none" w:sz="0" w:space="0" w:color="auto"/>
        <w:left w:val="none" w:sz="0" w:space="0" w:color="auto"/>
        <w:bottom w:val="none" w:sz="0" w:space="0" w:color="auto"/>
        <w:right w:val="none" w:sz="0" w:space="0" w:color="auto"/>
      </w:divBdr>
    </w:div>
    <w:div w:id="918754148">
      <w:bodyDiv w:val="1"/>
      <w:marLeft w:val="0"/>
      <w:marRight w:val="0"/>
      <w:marTop w:val="0"/>
      <w:marBottom w:val="0"/>
      <w:divBdr>
        <w:top w:val="none" w:sz="0" w:space="0" w:color="auto"/>
        <w:left w:val="none" w:sz="0" w:space="0" w:color="auto"/>
        <w:bottom w:val="none" w:sz="0" w:space="0" w:color="auto"/>
        <w:right w:val="none" w:sz="0" w:space="0" w:color="auto"/>
      </w:divBdr>
    </w:div>
    <w:div w:id="920136586">
      <w:bodyDiv w:val="1"/>
      <w:marLeft w:val="0"/>
      <w:marRight w:val="0"/>
      <w:marTop w:val="0"/>
      <w:marBottom w:val="0"/>
      <w:divBdr>
        <w:top w:val="none" w:sz="0" w:space="0" w:color="auto"/>
        <w:left w:val="none" w:sz="0" w:space="0" w:color="auto"/>
        <w:bottom w:val="none" w:sz="0" w:space="0" w:color="auto"/>
        <w:right w:val="none" w:sz="0" w:space="0" w:color="auto"/>
      </w:divBdr>
    </w:div>
    <w:div w:id="922111018">
      <w:bodyDiv w:val="1"/>
      <w:marLeft w:val="0"/>
      <w:marRight w:val="0"/>
      <w:marTop w:val="0"/>
      <w:marBottom w:val="0"/>
      <w:divBdr>
        <w:top w:val="none" w:sz="0" w:space="0" w:color="auto"/>
        <w:left w:val="none" w:sz="0" w:space="0" w:color="auto"/>
        <w:bottom w:val="none" w:sz="0" w:space="0" w:color="auto"/>
        <w:right w:val="none" w:sz="0" w:space="0" w:color="auto"/>
      </w:divBdr>
    </w:div>
    <w:div w:id="924071122">
      <w:bodyDiv w:val="1"/>
      <w:marLeft w:val="0"/>
      <w:marRight w:val="0"/>
      <w:marTop w:val="0"/>
      <w:marBottom w:val="0"/>
      <w:divBdr>
        <w:top w:val="none" w:sz="0" w:space="0" w:color="auto"/>
        <w:left w:val="none" w:sz="0" w:space="0" w:color="auto"/>
        <w:bottom w:val="none" w:sz="0" w:space="0" w:color="auto"/>
        <w:right w:val="none" w:sz="0" w:space="0" w:color="auto"/>
      </w:divBdr>
    </w:div>
    <w:div w:id="927815392">
      <w:bodyDiv w:val="1"/>
      <w:marLeft w:val="0"/>
      <w:marRight w:val="0"/>
      <w:marTop w:val="0"/>
      <w:marBottom w:val="0"/>
      <w:divBdr>
        <w:top w:val="none" w:sz="0" w:space="0" w:color="auto"/>
        <w:left w:val="none" w:sz="0" w:space="0" w:color="auto"/>
        <w:bottom w:val="none" w:sz="0" w:space="0" w:color="auto"/>
        <w:right w:val="none" w:sz="0" w:space="0" w:color="auto"/>
      </w:divBdr>
    </w:div>
    <w:div w:id="927930793">
      <w:bodyDiv w:val="1"/>
      <w:marLeft w:val="0"/>
      <w:marRight w:val="0"/>
      <w:marTop w:val="0"/>
      <w:marBottom w:val="0"/>
      <w:divBdr>
        <w:top w:val="none" w:sz="0" w:space="0" w:color="auto"/>
        <w:left w:val="none" w:sz="0" w:space="0" w:color="auto"/>
        <w:bottom w:val="none" w:sz="0" w:space="0" w:color="auto"/>
        <w:right w:val="none" w:sz="0" w:space="0" w:color="auto"/>
      </w:divBdr>
    </w:div>
    <w:div w:id="932711963">
      <w:bodyDiv w:val="1"/>
      <w:marLeft w:val="0"/>
      <w:marRight w:val="0"/>
      <w:marTop w:val="0"/>
      <w:marBottom w:val="0"/>
      <w:divBdr>
        <w:top w:val="none" w:sz="0" w:space="0" w:color="auto"/>
        <w:left w:val="none" w:sz="0" w:space="0" w:color="auto"/>
        <w:bottom w:val="none" w:sz="0" w:space="0" w:color="auto"/>
        <w:right w:val="none" w:sz="0" w:space="0" w:color="auto"/>
      </w:divBdr>
    </w:div>
    <w:div w:id="935865358">
      <w:bodyDiv w:val="1"/>
      <w:marLeft w:val="0"/>
      <w:marRight w:val="0"/>
      <w:marTop w:val="0"/>
      <w:marBottom w:val="0"/>
      <w:divBdr>
        <w:top w:val="none" w:sz="0" w:space="0" w:color="auto"/>
        <w:left w:val="none" w:sz="0" w:space="0" w:color="auto"/>
        <w:bottom w:val="none" w:sz="0" w:space="0" w:color="auto"/>
        <w:right w:val="none" w:sz="0" w:space="0" w:color="auto"/>
      </w:divBdr>
    </w:div>
    <w:div w:id="936598002">
      <w:bodyDiv w:val="1"/>
      <w:marLeft w:val="0"/>
      <w:marRight w:val="0"/>
      <w:marTop w:val="0"/>
      <w:marBottom w:val="0"/>
      <w:divBdr>
        <w:top w:val="none" w:sz="0" w:space="0" w:color="auto"/>
        <w:left w:val="none" w:sz="0" w:space="0" w:color="auto"/>
        <w:bottom w:val="none" w:sz="0" w:space="0" w:color="auto"/>
        <w:right w:val="none" w:sz="0" w:space="0" w:color="auto"/>
      </w:divBdr>
    </w:div>
    <w:div w:id="941915072">
      <w:bodyDiv w:val="1"/>
      <w:marLeft w:val="0"/>
      <w:marRight w:val="0"/>
      <w:marTop w:val="0"/>
      <w:marBottom w:val="0"/>
      <w:divBdr>
        <w:top w:val="none" w:sz="0" w:space="0" w:color="auto"/>
        <w:left w:val="none" w:sz="0" w:space="0" w:color="auto"/>
        <w:bottom w:val="none" w:sz="0" w:space="0" w:color="auto"/>
        <w:right w:val="none" w:sz="0" w:space="0" w:color="auto"/>
      </w:divBdr>
    </w:div>
    <w:div w:id="944190800">
      <w:bodyDiv w:val="1"/>
      <w:marLeft w:val="0"/>
      <w:marRight w:val="0"/>
      <w:marTop w:val="0"/>
      <w:marBottom w:val="0"/>
      <w:divBdr>
        <w:top w:val="none" w:sz="0" w:space="0" w:color="auto"/>
        <w:left w:val="none" w:sz="0" w:space="0" w:color="auto"/>
        <w:bottom w:val="none" w:sz="0" w:space="0" w:color="auto"/>
        <w:right w:val="none" w:sz="0" w:space="0" w:color="auto"/>
      </w:divBdr>
      <w:divsChild>
        <w:div w:id="1506365243">
          <w:marLeft w:val="0"/>
          <w:marRight w:val="0"/>
          <w:marTop w:val="0"/>
          <w:marBottom w:val="0"/>
          <w:divBdr>
            <w:top w:val="none" w:sz="0" w:space="0" w:color="auto"/>
            <w:left w:val="none" w:sz="0" w:space="0" w:color="auto"/>
            <w:bottom w:val="none" w:sz="0" w:space="0" w:color="auto"/>
            <w:right w:val="none" w:sz="0" w:space="0" w:color="auto"/>
          </w:divBdr>
        </w:div>
      </w:divsChild>
    </w:div>
    <w:div w:id="944734149">
      <w:bodyDiv w:val="1"/>
      <w:marLeft w:val="0"/>
      <w:marRight w:val="0"/>
      <w:marTop w:val="0"/>
      <w:marBottom w:val="0"/>
      <w:divBdr>
        <w:top w:val="none" w:sz="0" w:space="0" w:color="auto"/>
        <w:left w:val="none" w:sz="0" w:space="0" w:color="auto"/>
        <w:bottom w:val="none" w:sz="0" w:space="0" w:color="auto"/>
        <w:right w:val="none" w:sz="0" w:space="0" w:color="auto"/>
      </w:divBdr>
    </w:div>
    <w:div w:id="947739623">
      <w:bodyDiv w:val="1"/>
      <w:marLeft w:val="0"/>
      <w:marRight w:val="0"/>
      <w:marTop w:val="0"/>
      <w:marBottom w:val="0"/>
      <w:divBdr>
        <w:top w:val="none" w:sz="0" w:space="0" w:color="auto"/>
        <w:left w:val="none" w:sz="0" w:space="0" w:color="auto"/>
        <w:bottom w:val="none" w:sz="0" w:space="0" w:color="auto"/>
        <w:right w:val="none" w:sz="0" w:space="0" w:color="auto"/>
      </w:divBdr>
    </w:div>
    <w:div w:id="949242410">
      <w:bodyDiv w:val="1"/>
      <w:marLeft w:val="0"/>
      <w:marRight w:val="0"/>
      <w:marTop w:val="0"/>
      <w:marBottom w:val="0"/>
      <w:divBdr>
        <w:top w:val="none" w:sz="0" w:space="0" w:color="auto"/>
        <w:left w:val="none" w:sz="0" w:space="0" w:color="auto"/>
        <w:bottom w:val="none" w:sz="0" w:space="0" w:color="auto"/>
        <w:right w:val="none" w:sz="0" w:space="0" w:color="auto"/>
      </w:divBdr>
    </w:div>
    <w:div w:id="950209031">
      <w:bodyDiv w:val="1"/>
      <w:marLeft w:val="0"/>
      <w:marRight w:val="0"/>
      <w:marTop w:val="0"/>
      <w:marBottom w:val="0"/>
      <w:divBdr>
        <w:top w:val="none" w:sz="0" w:space="0" w:color="auto"/>
        <w:left w:val="none" w:sz="0" w:space="0" w:color="auto"/>
        <w:bottom w:val="none" w:sz="0" w:space="0" w:color="auto"/>
        <w:right w:val="none" w:sz="0" w:space="0" w:color="auto"/>
      </w:divBdr>
    </w:div>
    <w:div w:id="951059830">
      <w:bodyDiv w:val="1"/>
      <w:marLeft w:val="0"/>
      <w:marRight w:val="0"/>
      <w:marTop w:val="0"/>
      <w:marBottom w:val="0"/>
      <w:divBdr>
        <w:top w:val="none" w:sz="0" w:space="0" w:color="auto"/>
        <w:left w:val="none" w:sz="0" w:space="0" w:color="auto"/>
        <w:bottom w:val="none" w:sz="0" w:space="0" w:color="auto"/>
        <w:right w:val="none" w:sz="0" w:space="0" w:color="auto"/>
      </w:divBdr>
    </w:div>
    <w:div w:id="951135680">
      <w:bodyDiv w:val="1"/>
      <w:marLeft w:val="0"/>
      <w:marRight w:val="0"/>
      <w:marTop w:val="0"/>
      <w:marBottom w:val="0"/>
      <w:divBdr>
        <w:top w:val="none" w:sz="0" w:space="0" w:color="auto"/>
        <w:left w:val="none" w:sz="0" w:space="0" w:color="auto"/>
        <w:bottom w:val="none" w:sz="0" w:space="0" w:color="auto"/>
        <w:right w:val="none" w:sz="0" w:space="0" w:color="auto"/>
      </w:divBdr>
    </w:div>
    <w:div w:id="960497273">
      <w:bodyDiv w:val="1"/>
      <w:marLeft w:val="0"/>
      <w:marRight w:val="0"/>
      <w:marTop w:val="0"/>
      <w:marBottom w:val="0"/>
      <w:divBdr>
        <w:top w:val="none" w:sz="0" w:space="0" w:color="auto"/>
        <w:left w:val="none" w:sz="0" w:space="0" w:color="auto"/>
        <w:bottom w:val="none" w:sz="0" w:space="0" w:color="auto"/>
        <w:right w:val="none" w:sz="0" w:space="0" w:color="auto"/>
      </w:divBdr>
    </w:div>
    <w:div w:id="961502104">
      <w:bodyDiv w:val="1"/>
      <w:marLeft w:val="0"/>
      <w:marRight w:val="0"/>
      <w:marTop w:val="0"/>
      <w:marBottom w:val="0"/>
      <w:divBdr>
        <w:top w:val="none" w:sz="0" w:space="0" w:color="auto"/>
        <w:left w:val="none" w:sz="0" w:space="0" w:color="auto"/>
        <w:bottom w:val="none" w:sz="0" w:space="0" w:color="auto"/>
        <w:right w:val="none" w:sz="0" w:space="0" w:color="auto"/>
      </w:divBdr>
    </w:div>
    <w:div w:id="961614964">
      <w:bodyDiv w:val="1"/>
      <w:marLeft w:val="0"/>
      <w:marRight w:val="0"/>
      <w:marTop w:val="0"/>
      <w:marBottom w:val="0"/>
      <w:divBdr>
        <w:top w:val="none" w:sz="0" w:space="0" w:color="auto"/>
        <w:left w:val="none" w:sz="0" w:space="0" w:color="auto"/>
        <w:bottom w:val="none" w:sz="0" w:space="0" w:color="auto"/>
        <w:right w:val="none" w:sz="0" w:space="0" w:color="auto"/>
      </w:divBdr>
    </w:div>
    <w:div w:id="965504588">
      <w:bodyDiv w:val="1"/>
      <w:marLeft w:val="0"/>
      <w:marRight w:val="0"/>
      <w:marTop w:val="0"/>
      <w:marBottom w:val="0"/>
      <w:divBdr>
        <w:top w:val="none" w:sz="0" w:space="0" w:color="auto"/>
        <w:left w:val="none" w:sz="0" w:space="0" w:color="auto"/>
        <w:bottom w:val="none" w:sz="0" w:space="0" w:color="auto"/>
        <w:right w:val="none" w:sz="0" w:space="0" w:color="auto"/>
      </w:divBdr>
    </w:div>
    <w:div w:id="966543026">
      <w:bodyDiv w:val="1"/>
      <w:marLeft w:val="0"/>
      <w:marRight w:val="0"/>
      <w:marTop w:val="0"/>
      <w:marBottom w:val="0"/>
      <w:divBdr>
        <w:top w:val="none" w:sz="0" w:space="0" w:color="auto"/>
        <w:left w:val="none" w:sz="0" w:space="0" w:color="auto"/>
        <w:bottom w:val="none" w:sz="0" w:space="0" w:color="auto"/>
        <w:right w:val="none" w:sz="0" w:space="0" w:color="auto"/>
      </w:divBdr>
    </w:div>
    <w:div w:id="968710357">
      <w:bodyDiv w:val="1"/>
      <w:marLeft w:val="0"/>
      <w:marRight w:val="0"/>
      <w:marTop w:val="0"/>
      <w:marBottom w:val="0"/>
      <w:divBdr>
        <w:top w:val="none" w:sz="0" w:space="0" w:color="auto"/>
        <w:left w:val="none" w:sz="0" w:space="0" w:color="auto"/>
        <w:bottom w:val="none" w:sz="0" w:space="0" w:color="auto"/>
        <w:right w:val="none" w:sz="0" w:space="0" w:color="auto"/>
      </w:divBdr>
    </w:div>
    <w:div w:id="969435726">
      <w:bodyDiv w:val="1"/>
      <w:marLeft w:val="0"/>
      <w:marRight w:val="0"/>
      <w:marTop w:val="0"/>
      <w:marBottom w:val="0"/>
      <w:divBdr>
        <w:top w:val="none" w:sz="0" w:space="0" w:color="auto"/>
        <w:left w:val="none" w:sz="0" w:space="0" w:color="auto"/>
        <w:bottom w:val="none" w:sz="0" w:space="0" w:color="auto"/>
        <w:right w:val="none" w:sz="0" w:space="0" w:color="auto"/>
      </w:divBdr>
    </w:div>
    <w:div w:id="969939555">
      <w:bodyDiv w:val="1"/>
      <w:marLeft w:val="0"/>
      <w:marRight w:val="0"/>
      <w:marTop w:val="0"/>
      <w:marBottom w:val="0"/>
      <w:divBdr>
        <w:top w:val="none" w:sz="0" w:space="0" w:color="auto"/>
        <w:left w:val="none" w:sz="0" w:space="0" w:color="auto"/>
        <w:bottom w:val="none" w:sz="0" w:space="0" w:color="auto"/>
        <w:right w:val="none" w:sz="0" w:space="0" w:color="auto"/>
      </w:divBdr>
    </w:div>
    <w:div w:id="974411019">
      <w:bodyDiv w:val="1"/>
      <w:marLeft w:val="0"/>
      <w:marRight w:val="0"/>
      <w:marTop w:val="0"/>
      <w:marBottom w:val="0"/>
      <w:divBdr>
        <w:top w:val="none" w:sz="0" w:space="0" w:color="auto"/>
        <w:left w:val="none" w:sz="0" w:space="0" w:color="auto"/>
        <w:bottom w:val="none" w:sz="0" w:space="0" w:color="auto"/>
        <w:right w:val="none" w:sz="0" w:space="0" w:color="auto"/>
      </w:divBdr>
    </w:div>
    <w:div w:id="976422860">
      <w:bodyDiv w:val="1"/>
      <w:marLeft w:val="0"/>
      <w:marRight w:val="0"/>
      <w:marTop w:val="0"/>
      <w:marBottom w:val="0"/>
      <w:divBdr>
        <w:top w:val="none" w:sz="0" w:space="0" w:color="auto"/>
        <w:left w:val="none" w:sz="0" w:space="0" w:color="auto"/>
        <w:bottom w:val="none" w:sz="0" w:space="0" w:color="auto"/>
        <w:right w:val="none" w:sz="0" w:space="0" w:color="auto"/>
      </w:divBdr>
    </w:div>
    <w:div w:id="976834892">
      <w:bodyDiv w:val="1"/>
      <w:marLeft w:val="0"/>
      <w:marRight w:val="0"/>
      <w:marTop w:val="0"/>
      <w:marBottom w:val="0"/>
      <w:divBdr>
        <w:top w:val="none" w:sz="0" w:space="0" w:color="auto"/>
        <w:left w:val="none" w:sz="0" w:space="0" w:color="auto"/>
        <w:bottom w:val="none" w:sz="0" w:space="0" w:color="auto"/>
        <w:right w:val="none" w:sz="0" w:space="0" w:color="auto"/>
      </w:divBdr>
    </w:div>
    <w:div w:id="977345920">
      <w:bodyDiv w:val="1"/>
      <w:marLeft w:val="0"/>
      <w:marRight w:val="0"/>
      <w:marTop w:val="0"/>
      <w:marBottom w:val="0"/>
      <w:divBdr>
        <w:top w:val="none" w:sz="0" w:space="0" w:color="auto"/>
        <w:left w:val="none" w:sz="0" w:space="0" w:color="auto"/>
        <w:bottom w:val="none" w:sz="0" w:space="0" w:color="auto"/>
        <w:right w:val="none" w:sz="0" w:space="0" w:color="auto"/>
      </w:divBdr>
    </w:div>
    <w:div w:id="979456965">
      <w:bodyDiv w:val="1"/>
      <w:marLeft w:val="0"/>
      <w:marRight w:val="0"/>
      <w:marTop w:val="0"/>
      <w:marBottom w:val="0"/>
      <w:divBdr>
        <w:top w:val="none" w:sz="0" w:space="0" w:color="auto"/>
        <w:left w:val="none" w:sz="0" w:space="0" w:color="auto"/>
        <w:bottom w:val="none" w:sz="0" w:space="0" w:color="auto"/>
        <w:right w:val="none" w:sz="0" w:space="0" w:color="auto"/>
      </w:divBdr>
    </w:div>
    <w:div w:id="988441925">
      <w:bodyDiv w:val="1"/>
      <w:marLeft w:val="0"/>
      <w:marRight w:val="0"/>
      <w:marTop w:val="0"/>
      <w:marBottom w:val="0"/>
      <w:divBdr>
        <w:top w:val="none" w:sz="0" w:space="0" w:color="auto"/>
        <w:left w:val="none" w:sz="0" w:space="0" w:color="auto"/>
        <w:bottom w:val="none" w:sz="0" w:space="0" w:color="auto"/>
        <w:right w:val="none" w:sz="0" w:space="0" w:color="auto"/>
      </w:divBdr>
    </w:div>
    <w:div w:id="990403980">
      <w:bodyDiv w:val="1"/>
      <w:marLeft w:val="0"/>
      <w:marRight w:val="0"/>
      <w:marTop w:val="0"/>
      <w:marBottom w:val="0"/>
      <w:divBdr>
        <w:top w:val="none" w:sz="0" w:space="0" w:color="auto"/>
        <w:left w:val="none" w:sz="0" w:space="0" w:color="auto"/>
        <w:bottom w:val="none" w:sz="0" w:space="0" w:color="auto"/>
        <w:right w:val="none" w:sz="0" w:space="0" w:color="auto"/>
      </w:divBdr>
    </w:div>
    <w:div w:id="994182192">
      <w:bodyDiv w:val="1"/>
      <w:marLeft w:val="0"/>
      <w:marRight w:val="0"/>
      <w:marTop w:val="0"/>
      <w:marBottom w:val="0"/>
      <w:divBdr>
        <w:top w:val="none" w:sz="0" w:space="0" w:color="auto"/>
        <w:left w:val="none" w:sz="0" w:space="0" w:color="auto"/>
        <w:bottom w:val="none" w:sz="0" w:space="0" w:color="auto"/>
        <w:right w:val="none" w:sz="0" w:space="0" w:color="auto"/>
      </w:divBdr>
    </w:div>
    <w:div w:id="999112286">
      <w:bodyDiv w:val="1"/>
      <w:marLeft w:val="0"/>
      <w:marRight w:val="0"/>
      <w:marTop w:val="0"/>
      <w:marBottom w:val="0"/>
      <w:divBdr>
        <w:top w:val="none" w:sz="0" w:space="0" w:color="auto"/>
        <w:left w:val="none" w:sz="0" w:space="0" w:color="auto"/>
        <w:bottom w:val="none" w:sz="0" w:space="0" w:color="auto"/>
        <w:right w:val="none" w:sz="0" w:space="0" w:color="auto"/>
      </w:divBdr>
    </w:div>
    <w:div w:id="999577014">
      <w:bodyDiv w:val="1"/>
      <w:marLeft w:val="0"/>
      <w:marRight w:val="0"/>
      <w:marTop w:val="0"/>
      <w:marBottom w:val="0"/>
      <w:divBdr>
        <w:top w:val="none" w:sz="0" w:space="0" w:color="auto"/>
        <w:left w:val="none" w:sz="0" w:space="0" w:color="auto"/>
        <w:bottom w:val="none" w:sz="0" w:space="0" w:color="auto"/>
        <w:right w:val="none" w:sz="0" w:space="0" w:color="auto"/>
      </w:divBdr>
    </w:div>
    <w:div w:id="1005472049">
      <w:bodyDiv w:val="1"/>
      <w:marLeft w:val="0"/>
      <w:marRight w:val="0"/>
      <w:marTop w:val="0"/>
      <w:marBottom w:val="0"/>
      <w:divBdr>
        <w:top w:val="none" w:sz="0" w:space="0" w:color="auto"/>
        <w:left w:val="none" w:sz="0" w:space="0" w:color="auto"/>
        <w:bottom w:val="none" w:sz="0" w:space="0" w:color="auto"/>
        <w:right w:val="none" w:sz="0" w:space="0" w:color="auto"/>
      </w:divBdr>
    </w:div>
    <w:div w:id="1005666512">
      <w:bodyDiv w:val="1"/>
      <w:marLeft w:val="0"/>
      <w:marRight w:val="0"/>
      <w:marTop w:val="0"/>
      <w:marBottom w:val="0"/>
      <w:divBdr>
        <w:top w:val="none" w:sz="0" w:space="0" w:color="auto"/>
        <w:left w:val="none" w:sz="0" w:space="0" w:color="auto"/>
        <w:bottom w:val="none" w:sz="0" w:space="0" w:color="auto"/>
        <w:right w:val="none" w:sz="0" w:space="0" w:color="auto"/>
      </w:divBdr>
    </w:div>
    <w:div w:id="1005984246">
      <w:bodyDiv w:val="1"/>
      <w:marLeft w:val="0"/>
      <w:marRight w:val="0"/>
      <w:marTop w:val="0"/>
      <w:marBottom w:val="0"/>
      <w:divBdr>
        <w:top w:val="none" w:sz="0" w:space="0" w:color="auto"/>
        <w:left w:val="none" w:sz="0" w:space="0" w:color="auto"/>
        <w:bottom w:val="none" w:sz="0" w:space="0" w:color="auto"/>
        <w:right w:val="none" w:sz="0" w:space="0" w:color="auto"/>
      </w:divBdr>
    </w:div>
    <w:div w:id="1006253147">
      <w:bodyDiv w:val="1"/>
      <w:marLeft w:val="0"/>
      <w:marRight w:val="0"/>
      <w:marTop w:val="0"/>
      <w:marBottom w:val="0"/>
      <w:divBdr>
        <w:top w:val="none" w:sz="0" w:space="0" w:color="auto"/>
        <w:left w:val="none" w:sz="0" w:space="0" w:color="auto"/>
        <w:bottom w:val="none" w:sz="0" w:space="0" w:color="auto"/>
        <w:right w:val="none" w:sz="0" w:space="0" w:color="auto"/>
      </w:divBdr>
    </w:div>
    <w:div w:id="1009329513">
      <w:bodyDiv w:val="1"/>
      <w:marLeft w:val="0"/>
      <w:marRight w:val="0"/>
      <w:marTop w:val="0"/>
      <w:marBottom w:val="0"/>
      <w:divBdr>
        <w:top w:val="none" w:sz="0" w:space="0" w:color="auto"/>
        <w:left w:val="none" w:sz="0" w:space="0" w:color="auto"/>
        <w:bottom w:val="none" w:sz="0" w:space="0" w:color="auto"/>
        <w:right w:val="none" w:sz="0" w:space="0" w:color="auto"/>
      </w:divBdr>
    </w:div>
    <w:div w:id="1010837881">
      <w:bodyDiv w:val="1"/>
      <w:marLeft w:val="0"/>
      <w:marRight w:val="0"/>
      <w:marTop w:val="0"/>
      <w:marBottom w:val="0"/>
      <w:divBdr>
        <w:top w:val="none" w:sz="0" w:space="0" w:color="auto"/>
        <w:left w:val="none" w:sz="0" w:space="0" w:color="auto"/>
        <w:bottom w:val="none" w:sz="0" w:space="0" w:color="auto"/>
        <w:right w:val="none" w:sz="0" w:space="0" w:color="auto"/>
      </w:divBdr>
    </w:div>
    <w:div w:id="1024749933">
      <w:bodyDiv w:val="1"/>
      <w:marLeft w:val="0"/>
      <w:marRight w:val="0"/>
      <w:marTop w:val="0"/>
      <w:marBottom w:val="0"/>
      <w:divBdr>
        <w:top w:val="none" w:sz="0" w:space="0" w:color="auto"/>
        <w:left w:val="none" w:sz="0" w:space="0" w:color="auto"/>
        <w:bottom w:val="none" w:sz="0" w:space="0" w:color="auto"/>
        <w:right w:val="none" w:sz="0" w:space="0" w:color="auto"/>
      </w:divBdr>
    </w:div>
    <w:div w:id="1024936593">
      <w:bodyDiv w:val="1"/>
      <w:marLeft w:val="0"/>
      <w:marRight w:val="0"/>
      <w:marTop w:val="0"/>
      <w:marBottom w:val="0"/>
      <w:divBdr>
        <w:top w:val="none" w:sz="0" w:space="0" w:color="auto"/>
        <w:left w:val="none" w:sz="0" w:space="0" w:color="auto"/>
        <w:bottom w:val="none" w:sz="0" w:space="0" w:color="auto"/>
        <w:right w:val="none" w:sz="0" w:space="0" w:color="auto"/>
      </w:divBdr>
    </w:div>
    <w:div w:id="1030453271">
      <w:bodyDiv w:val="1"/>
      <w:marLeft w:val="0"/>
      <w:marRight w:val="0"/>
      <w:marTop w:val="0"/>
      <w:marBottom w:val="0"/>
      <w:divBdr>
        <w:top w:val="none" w:sz="0" w:space="0" w:color="auto"/>
        <w:left w:val="none" w:sz="0" w:space="0" w:color="auto"/>
        <w:bottom w:val="none" w:sz="0" w:space="0" w:color="auto"/>
        <w:right w:val="none" w:sz="0" w:space="0" w:color="auto"/>
      </w:divBdr>
    </w:div>
    <w:div w:id="1030912628">
      <w:bodyDiv w:val="1"/>
      <w:marLeft w:val="0"/>
      <w:marRight w:val="0"/>
      <w:marTop w:val="0"/>
      <w:marBottom w:val="0"/>
      <w:divBdr>
        <w:top w:val="none" w:sz="0" w:space="0" w:color="auto"/>
        <w:left w:val="none" w:sz="0" w:space="0" w:color="auto"/>
        <w:bottom w:val="none" w:sz="0" w:space="0" w:color="auto"/>
        <w:right w:val="none" w:sz="0" w:space="0" w:color="auto"/>
      </w:divBdr>
    </w:div>
    <w:div w:id="1033773372">
      <w:bodyDiv w:val="1"/>
      <w:marLeft w:val="0"/>
      <w:marRight w:val="0"/>
      <w:marTop w:val="0"/>
      <w:marBottom w:val="0"/>
      <w:divBdr>
        <w:top w:val="none" w:sz="0" w:space="0" w:color="auto"/>
        <w:left w:val="none" w:sz="0" w:space="0" w:color="auto"/>
        <w:bottom w:val="none" w:sz="0" w:space="0" w:color="auto"/>
        <w:right w:val="none" w:sz="0" w:space="0" w:color="auto"/>
      </w:divBdr>
    </w:div>
    <w:div w:id="1036197231">
      <w:bodyDiv w:val="1"/>
      <w:marLeft w:val="0"/>
      <w:marRight w:val="0"/>
      <w:marTop w:val="0"/>
      <w:marBottom w:val="0"/>
      <w:divBdr>
        <w:top w:val="none" w:sz="0" w:space="0" w:color="auto"/>
        <w:left w:val="none" w:sz="0" w:space="0" w:color="auto"/>
        <w:bottom w:val="none" w:sz="0" w:space="0" w:color="auto"/>
        <w:right w:val="none" w:sz="0" w:space="0" w:color="auto"/>
      </w:divBdr>
    </w:div>
    <w:div w:id="1040932061">
      <w:bodyDiv w:val="1"/>
      <w:marLeft w:val="0"/>
      <w:marRight w:val="0"/>
      <w:marTop w:val="0"/>
      <w:marBottom w:val="0"/>
      <w:divBdr>
        <w:top w:val="none" w:sz="0" w:space="0" w:color="auto"/>
        <w:left w:val="none" w:sz="0" w:space="0" w:color="auto"/>
        <w:bottom w:val="none" w:sz="0" w:space="0" w:color="auto"/>
        <w:right w:val="none" w:sz="0" w:space="0" w:color="auto"/>
      </w:divBdr>
    </w:div>
    <w:div w:id="1042363106">
      <w:bodyDiv w:val="1"/>
      <w:marLeft w:val="0"/>
      <w:marRight w:val="0"/>
      <w:marTop w:val="0"/>
      <w:marBottom w:val="0"/>
      <w:divBdr>
        <w:top w:val="none" w:sz="0" w:space="0" w:color="auto"/>
        <w:left w:val="none" w:sz="0" w:space="0" w:color="auto"/>
        <w:bottom w:val="none" w:sz="0" w:space="0" w:color="auto"/>
        <w:right w:val="none" w:sz="0" w:space="0" w:color="auto"/>
      </w:divBdr>
    </w:div>
    <w:div w:id="1046414043">
      <w:bodyDiv w:val="1"/>
      <w:marLeft w:val="0"/>
      <w:marRight w:val="0"/>
      <w:marTop w:val="0"/>
      <w:marBottom w:val="0"/>
      <w:divBdr>
        <w:top w:val="none" w:sz="0" w:space="0" w:color="auto"/>
        <w:left w:val="none" w:sz="0" w:space="0" w:color="auto"/>
        <w:bottom w:val="none" w:sz="0" w:space="0" w:color="auto"/>
        <w:right w:val="none" w:sz="0" w:space="0" w:color="auto"/>
      </w:divBdr>
    </w:div>
    <w:div w:id="1046878952">
      <w:bodyDiv w:val="1"/>
      <w:marLeft w:val="0"/>
      <w:marRight w:val="0"/>
      <w:marTop w:val="0"/>
      <w:marBottom w:val="0"/>
      <w:divBdr>
        <w:top w:val="none" w:sz="0" w:space="0" w:color="auto"/>
        <w:left w:val="none" w:sz="0" w:space="0" w:color="auto"/>
        <w:bottom w:val="none" w:sz="0" w:space="0" w:color="auto"/>
        <w:right w:val="none" w:sz="0" w:space="0" w:color="auto"/>
      </w:divBdr>
    </w:div>
    <w:div w:id="1056512222">
      <w:bodyDiv w:val="1"/>
      <w:marLeft w:val="0"/>
      <w:marRight w:val="0"/>
      <w:marTop w:val="0"/>
      <w:marBottom w:val="0"/>
      <w:divBdr>
        <w:top w:val="none" w:sz="0" w:space="0" w:color="auto"/>
        <w:left w:val="none" w:sz="0" w:space="0" w:color="auto"/>
        <w:bottom w:val="none" w:sz="0" w:space="0" w:color="auto"/>
        <w:right w:val="none" w:sz="0" w:space="0" w:color="auto"/>
      </w:divBdr>
    </w:div>
    <w:div w:id="1057319527">
      <w:bodyDiv w:val="1"/>
      <w:marLeft w:val="0"/>
      <w:marRight w:val="0"/>
      <w:marTop w:val="0"/>
      <w:marBottom w:val="0"/>
      <w:divBdr>
        <w:top w:val="none" w:sz="0" w:space="0" w:color="auto"/>
        <w:left w:val="none" w:sz="0" w:space="0" w:color="auto"/>
        <w:bottom w:val="none" w:sz="0" w:space="0" w:color="auto"/>
        <w:right w:val="none" w:sz="0" w:space="0" w:color="auto"/>
      </w:divBdr>
    </w:div>
    <w:div w:id="1064183591">
      <w:bodyDiv w:val="1"/>
      <w:marLeft w:val="0"/>
      <w:marRight w:val="0"/>
      <w:marTop w:val="0"/>
      <w:marBottom w:val="0"/>
      <w:divBdr>
        <w:top w:val="none" w:sz="0" w:space="0" w:color="auto"/>
        <w:left w:val="none" w:sz="0" w:space="0" w:color="auto"/>
        <w:bottom w:val="none" w:sz="0" w:space="0" w:color="auto"/>
        <w:right w:val="none" w:sz="0" w:space="0" w:color="auto"/>
      </w:divBdr>
    </w:div>
    <w:div w:id="1068071769">
      <w:bodyDiv w:val="1"/>
      <w:marLeft w:val="0"/>
      <w:marRight w:val="0"/>
      <w:marTop w:val="0"/>
      <w:marBottom w:val="0"/>
      <w:divBdr>
        <w:top w:val="none" w:sz="0" w:space="0" w:color="auto"/>
        <w:left w:val="none" w:sz="0" w:space="0" w:color="auto"/>
        <w:bottom w:val="none" w:sz="0" w:space="0" w:color="auto"/>
        <w:right w:val="none" w:sz="0" w:space="0" w:color="auto"/>
      </w:divBdr>
    </w:div>
    <w:div w:id="1071078907">
      <w:bodyDiv w:val="1"/>
      <w:marLeft w:val="0"/>
      <w:marRight w:val="0"/>
      <w:marTop w:val="0"/>
      <w:marBottom w:val="0"/>
      <w:divBdr>
        <w:top w:val="none" w:sz="0" w:space="0" w:color="auto"/>
        <w:left w:val="none" w:sz="0" w:space="0" w:color="auto"/>
        <w:bottom w:val="none" w:sz="0" w:space="0" w:color="auto"/>
        <w:right w:val="none" w:sz="0" w:space="0" w:color="auto"/>
      </w:divBdr>
    </w:div>
    <w:div w:id="1074545489">
      <w:bodyDiv w:val="1"/>
      <w:marLeft w:val="0"/>
      <w:marRight w:val="0"/>
      <w:marTop w:val="0"/>
      <w:marBottom w:val="0"/>
      <w:divBdr>
        <w:top w:val="none" w:sz="0" w:space="0" w:color="auto"/>
        <w:left w:val="none" w:sz="0" w:space="0" w:color="auto"/>
        <w:bottom w:val="none" w:sz="0" w:space="0" w:color="auto"/>
        <w:right w:val="none" w:sz="0" w:space="0" w:color="auto"/>
      </w:divBdr>
    </w:div>
    <w:div w:id="1078213578">
      <w:bodyDiv w:val="1"/>
      <w:marLeft w:val="0"/>
      <w:marRight w:val="0"/>
      <w:marTop w:val="0"/>
      <w:marBottom w:val="0"/>
      <w:divBdr>
        <w:top w:val="none" w:sz="0" w:space="0" w:color="auto"/>
        <w:left w:val="none" w:sz="0" w:space="0" w:color="auto"/>
        <w:bottom w:val="none" w:sz="0" w:space="0" w:color="auto"/>
        <w:right w:val="none" w:sz="0" w:space="0" w:color="auto"/>
      </w:divBdr>
    </w:div>
    <w:div w:id="1082528196">
      <w:bodyDiv w:val="1"/>
      <w:marLeft w:val="0"/>
      <w:marRight w:val="0"/>
      <w:marTop w:val="0"/>
      <w:marBottom w:val="0"/>
      <w:divBdr>
        <w:top w:val="none" w:sz="0" w:space="0" w:color="auto"/>
        <w:left w:val="none" w:sz="0" w:space="0" w:color="auto"/>
        <w:bottom w:val="none" w:sz="0" w:space="0" w:color="auto"/>
        <w:right w:val="none" w:sz="0" w:space="0" w:color="auto"/>
      </w:divBdr>
    </w:div>
    <w:div w:id="1082723618">
      <w:bodyDiv w:val="1"/>
      <w:marLeft w:val="0"/>
      <w:marRight w:val="0"/>
      <w:marTop w:val="0"/>
      <w:marBottom w:val="0"/>
      <w:divBdr>
        <w:top w:val="none" w:sz="0" w:space="0" w:color="auto"/>
        <w:left w:val="none" w:sz="0" w:space="0" w:color="auto"/>
        <w:bottom w:val="none" w:sz="0" w:space="0" w:color="auto"/>
        <w:right w:val="none" w:sz="0" w:space="0" w:color="auto"/>
      </w:divBdr>
    </w:div>
    <w:div w:id="1085345782">
      <w:bodyDiv w:val="1"/>
      <w:marLeft w:val="0"/>
      <w:marRight w:val="0"/>
      <w:marTop w:val="0"/>
      <w:marBottom w:val="0"/>
      <w:divBdr>
        <w:top w:val="none" w:sz="0" w:space="0" w:color="auto"/>
        <w:left w:val="none" w:sz="0" w:space="0" w:color="auto"/>
        <w:bottom w:val="none" w:sz="0" w:space="0" w:color="auto"/>
        <w:right w:val="none" w:sz="0" w:space="0" w:color="auto"/>
      </w:divBdr>
    </w:div>
    <w:div w:id="1085419255">
      <w:bodyDiv w:val="1"/>
      <w:marLeft w:val="0"/>
      <w:marRight w:val="0"/>
      <w:marTop w:val="0"/>
      <w:marBottom w:val="0"/>
      <w:divBdr>
        <w:top w:val="none" w:sz="0" w:space="0" w:color="auto"/>
        <w:left w:val="none" w:sz="0" w:space="0" w:color="auto"/>
        <w:bottom w:val="none" w:sz="0" w:space="0" w:color="auto"/>
        <w:right w:val="none" w:sz="0" w:space="0" w:color="auto"/>
      </w:divBdr>
    </w:div>
    <w:div w:id="1085805809">
      <w:bodyDiv w:val="1"/>
      <w:marLeft w:val="0"/>
      <w:marRight w:val="0"/>
      <w:marTop w:val="0"/>
      <w:marBottom w:val="0"/>
      <w:divBdr>
        <w:top w:val="none" w:sz="0" w:space="0" w:color="auto"/>
        <w:left w:val="none" w:sz="0" w:space="0" w:color="auto"/>
        <w:bottom w:val="none" w:sz="0" w:space="0" w:color="auto"/>
        <w:right w:val="none" w:sz="0" w:space="0" w:color="auto"/>
      </w:divBdr>
    </w:div>
    <w:div w:id="1085808631">
      <w:bodyDiv w:val="1"/>
      <w:marLeft w:val="0"/>
      <w:marRight w:val="0"/>
      <w:marTop w:val="0"/>
      <w:marBottom w:val="0"/>
      <w:divBdr>
        <w:top w:val="none" w:sz="0" w:space="0" w:color="auto"/>
        <w:left w:val="none" w:sz="0" w:space="0" w:color="auto"/>
        <w:bottom w:val="none" w:sz="0" w:space="0" w:color="auto"/>
        <w:right w:val="none" w:sz="0" w:space="0" w:color="auto"/>
      </w:divBdr>
    </w:div>
    <w:div w:id="1102797842">
      <w:bodyDiv w:val="1"/>
      <w:marLeft w:val="0"/>
      <w:marRight w:val="0"/>
      <w:marTop w:val="0"/>
      <w:marBottom w:val="0"/>
      <w:divBdr>
        <w:top w:val="none" w:sz="0" w:space="0" w:color="auto"/>
        <w:left w:val="none" w:sz="0" w:space="0" w:color="auto"/>
        <w:bottom w:val="none" w:sz="0" w:space="0" w:color="auto"/>
        <w:right w:val="none" w:sz="0" w:space="0" w:color="auto"/>
      </w:divBdr>
    </w:div>
    <w:div w:id="1103191128">
      <w:bodyDiv w:val="1"/>
      <w:marLeft w:val="0"/>
      <w:marRight w:val="0"/>
      <w:marTop w:val="0"/>
      <w:marBottom w:val="0"/>
      <w:divBdr>
        <w:top w:val="none" w:sz="0" w:space="0" w:color="auto"/>
        <w:left w:val="none" w:sz="0" w:space="0" w:color="auto"/>
        <w:bottom w:val="none" w:sz="0" w:space="0" w:color="auto"/>
        <w:right w:val="none" w:sz="0" w:space="0" w:color="auto"/>
      </w:divBdr>
    </w:div>
    <w:div w:id="1105660115">
      <w:bodyDiv w:val="1"/>
      <w:marLeft w:val="0"/>
      <w:marRight w:val="0"/>
      <w:marTop w:val="0"/>
      <w:marBottom w:val="0"/>
      <w:divBdr>
        <w:top w:val="none" w:sz="0" w:space="0" w:color="auto"/>
        <w:left w:val="none" w:sz="0" w:space="0" w:color="auto"/>
        <w:bottom w:val="none" w:sz="0" w:space="0" w:color="auto"/>
        <w:right w:val="none" w:sz="0" w:space="0" w:color="auto"/>
      </w:divBdr>
    </w:div>
    <w:div w:id="1107195502">
      <w:bodyDiv w:val="1"/>
      <w:marLeft w:val="0"/>
      <w:marRight w:val="0"/>
      <w:marTop w:val="0"/>
      <w:marBottom w:val="0"/>
      <w:divBdr>
        <w:top w:val="none" w:sz="0" w:space="0" w:color="auto"/>
        <w:left w:val="none" w:sz="0" w:space="0" w:color="auto"/>
        <w:bottom w:val="none" w:sz="0" w:space="0" w:color="auto"/>
        <w:right w:val="none" w:sz="0" w:space="0" w:color="auto"/>
      </w:divBdr>
    </w:div>
    <w:div w:id="1108234721">
      <w:bodyDiv w:val="1"/>
      <w:marLeft w:val="0"/>
      <w:marRight w:val="0"/>
      <w:marTop w:val="0"/>
      <w:marBottom w:val="0"/>
      <w:divBdr>
        <w:top w:val="none" w:sz="0" w:space="0" w:color="auto"/>
        <w:left w:val="none" w:sz="0" w:space="0" w:color="auto"/>
        <w:bottom w:val="none" w:sz="0" w:space="0" w:color="auto"/>
        <w:right w:val="none" w:sz="0" w:space="0" w:color="auto"/>
      </w:divBdr>
    </w:div>
    <w:div w:id="1109155234">
      <w:bodyDiv w:val="1"/>
      <w:marLeft w:val="0"/>
      <w:marRight w:val="0"/>
      <w:marTop w:val="0"/>
      <w:marBottom w:val="0"/>
      <w:divBdr>
        <w:top w:val="none" w:sz="0" w:space="0" w:color="auto"/>
        <w:left w:val="none" w:sz="0" w:space="0" w:color="auto"/>
        <w:bottom w:val="none" w:sz="0" w:space="0" w:color="auto"/>
        <w:right w:val="none" w:sz="0" w:space="0" w:color="auto"/>
      </w:divBdr>
      <w:divsChild>
        <w:div w:id="105851958">
          <w:marLeft w:val="0"/>
          <w:marRight w:val="0"/>
          <w:marTop w:val="0"/>
          <w:marBottom w:val="0"/>
          <w:divBdr>
            <w:top w:val="none" w:sz="0" w:space="0" w:color="auto"/>
            <w:left w:val="none" w:sz="0" w:space="0" w:color="auto"/>
            <w:bottom w:val="none" w:sz="0" w:space="0" w:color="auto"/>
            <w:right w:val="none" w:sz="0" w:space="0" w:color="auto"/>
          </w:divBdr>
        </w:div>
        <w:div w:id="71855040">
          <w:marLeft w:val="0"/>
          <w:marRight w:val="0"/>
          <w:marTop w:val="0"/>
          <w:marBottom w:val="0"/>
          <w:divBdr>
            <w:top w:val="none" w:sz="0" w:space="0" w:color="auto"/>
            <w:left w:val="none" w:sz="0" w:space="0" w:color="auto"/>
            <w:bottom w:val="none" w:sz="0" w:space="0" w:color="auto"/>
            <w:right w:val="none" w:sz="0" w:space="0" w:color="auto"/>
          </w:divBdr>
        </w:div>
      </w:divsChild>
    </w:div>
    <w:div w:id="1110324121">
      <w:bodyDiv w:val="1"/>
      <w:marLeft w:val="0"/>
      <w:marRight w:val="0"/>
      <w:marTop w:val="0"/>
      <w:marBottom w:val="0"/>
      <w:divBdr>
        <w:top w:val="none" w:sz="0" w:space="0" w:color="auto"/>
        <w:left w:val="none" w:sz="0" w:space="0" w:color="auto"/>
        <w:bottom w:val="none" w:sz="0" w:space="0" w:color="auto"/>
        <w:right w:val="none" w:sz="0" w:space="0" w:color="auto"/>
      </w:divBdr>
    </w:div>
    <w:div w:id="1112357107">
      <w:bodyDiv w:val="1"/>
      <w:marLeft w:val="0"/>
      <w:marRight w:val="0"/>
      <w:marTop w:val="0"/>
      <w:marBottom w:val="0"/>
      <w:divBdr>
        <w:top w:val="none" w:sz="0" w:space="0" w:color="auto"/>
        <w:left w:val="none" w:sz="0" w:space="0" w:color="auto"/>
        <w:bottom w:val="none" w:sz="0" w:space="0" w:color="auto"/>
        <w:right w:val="none" w:sz="0" w:space="0" w:color="auto"/>
      </w:divBdr>
    </w:div>
    <w:div w:id="1117942559">
      <w:bodyDiv w:val="1"/>
      <w:marLeft w:val="0"/>
      <w:marRight w:val="0"/>
      <w:marTop w:val="0"/>
      <w:marBottom w:val="0"/>
      <w:divBdr>
        <w:top w:val="none" w:sz="0" w:space="0" w:color="auto"/>
        <w:left w:val="none" w:sz="0" w:space="0" w:color="auto"/>
        <w:bottom w:val="none" w:sz="0" w:space="0" w:color="auto"/>
        <w:right w:val="none" w:sz="0" w:space="0" w:color="auto"/>
      </w:divBdr>
    </w:div>
    <w:div w:id="1118376278">
      <w:bodyDiv w:val="1"/>
      <w:marLeft w:val="0"/>
      <w:marRight w:val="0"/>
      <w:marTop w:val="0"/>
      <w:marBottom w:val="0"/>
      <w:divBdr>
        <w:top w:val="none" w:sz="0" w:space="0" w:color="auto"/>
        <w:left w:val="none" w:sz="0" w:space="0" w:color="auto"/>
        <w:bottom w:val="none" w:sz="0" w:space="0" w:color="auto"/>
        <w:right w:val="none" w:sz="0" w:space="0" w:color="auto"/>
      </w:divBdr>
    </w:div>
    <w:div w:id="1118988088">
      <w:bodyDiv w:val="1"/>
      <w:marLeft w:val="0"/>
      <w:marRight w:val="0"/>
      <w:marTop w:val="0"/>
      <w:marBottom w:val="0"/>
      <w:divBdr>
        <w:top w:val="none" w:sz="0" w:space="0" w:color="auto"/>
        <w:left w:val="none" w:sz="0" w:space="0" w:color="auto"/>
        <w:bottom w:val="none" w:sz="0" w:space="0" w:color="auto"/>
        <w:right w:val="none" w:sz="0" w:space="0" w:color="auto"/>
      </w:divBdr>
    </w:div>
    <w:div w:id="1120340407">
      <w:bodyDiv w:val="1"/>
      <w:marLeft w:val="0"/>
      <w:marRight w:val="0"/>
      <w:marTop w:val="0"/>
      <w:marBottom w:val="0"/>
      <w:divBdr>
        <w:top w:val="none" w:sz="0" w:space="0" w:color="auto"/>
        <w:left w:val="none" w:sz="0" w:space="0" w:color="auto"/>
        <w:bottom w:val="none" w:sz="0" w:space="0" w:color="auto"/>
        <w:right w:val="none" w:sz="0" w:space="0" w:color="auto"/>
      </w:divBdr>
    </w:div>
    <w:div w:id="1124806547">
      <w:bodyDiv w:val="1"/>
      <w:marLeft w:val="0"/>
      <w:marRight w:val="0"/>
      <w:marTop w:val="0"/>
      <w:marBottom w:val="0"/>
      <w:divBdr>
        <w:top w:val="none" w:sz="0" w:space="0" w:color="auto"/>
        <w:left w:val="none" w:sz="0" w:space="0" w:color="auto"/>
        <w:bottom w:val="none" w:sz="0" w:space="0" w:color="auto"/>
        <w:right w:val="none" w:sz="0" w:space="0" w:color="auto"/>
      </w:divBdr>
    </w:div>
    <w:div w:id="1125201108">
      <w:bodyDiv w:val="1"/>
      <w:marLeft w:val="0"/>
      <w:marRight w:val="0"/>
      <w:marTop w:val="0"/>
      <w:marBottom w:val="0"/>
      <w:divBdr>
        <w:top w:val="none" w:sz="0" w:space="0" w:color="auto"/>
        <w:left w:val="none" w:sz="0" w:space="0" w:color="auto"/>
        <w:bottom w:val="none" w:sz="0" w:space="0" w:color="auto"/>
        <w:right w:val="none" w:sz="0" w:space="0" w:color="auto"/>
      </w:divBdr>
    </w:div>
    <w:div w:id="1125736625">
      <w:bodyDiv w:val="1"/>
      <w:marLeft w:val="0"/>
      <w:marRight w:val="0"/>
      <w:marTop w:val="0"/>
      <w:marBottom w:val="0"/>
      <w:divBdr>
        <w:top w:val="none" w:sz="0" w:space="0" w:color="auto"/>
        <w:left w:val="none" w:sz="0" w:space="0" w:color="auto"/>
        <w:bottom w:val="none" w:sz="0" w:space="0" w:color="auto"/>
        <w:right w:val="none" w:sz="0" w:space="0" w:color="auto"/>
      </w:divBdr>
    </w:div>
    <w:div w:id="1128351963">
      <w:bodyDiv w:val="1"/>
      <w:marLeft w:val="0"/>
      <w:marRight w:val="0"/>
      <w:marTop w:val="0"/>
      <w:marBottom w:val="0"/>
      <w:divBdr>
        <w:top w:val="none" w:sz="0" w:space="0" w:color="auto"/>
        <w:left w:val="none" w:sz="0" w:space="0" w:color="auto"/>
        <w:bottom w:val="none" w:sz="0" w:space="0" w:color="auto"/>
        <w:right w:val="none" w:sz="0" w:space="0" w:color="auto"/>
      </w:divBdr>
    </w:div>
    <w:div w:id="1129594282">
      <w:bodyDiv w:val="1"/>
      <w:marLeft w:val="0"/>
      <w:marRight w:val="0"/>
      <w:marTop w:val="0"/>
      <w:marBottom w:val="0"/>
      <w:divBdr>
        <w:top w:val="none" w:sz="0" w:space="0" w:color="auto"/>
        <w:left w:val="none" w:sz="0" w:space="0" w:color="auto"/>
        <w:bottom w:val="none" w:sz="0" w:space="0" w:color="auto"/>
        <w:right w:val="none" w:sz="0" w:space="0" w:color="auto"/>
      </w:divBdr>
    </w:div>
    <w:div w:id="1131479921">
      <w:bodyDiv w:val="1"/>
      <w:marLeft w:val="0"/>
      <w:marRight w:val="0"/>
      <w:marTop w:val="0"/>
      <w:marBottom w:val="0"/>
      <w:divBdr>
        <w:top w:val="none" w:sz="0" w:space="0" w:color="auto"/>
        <w:left w:val="none" w:sz="0" w:space="0" w:color="auto"/>
        <w:bottom w:val="none" w:sz="0" w:space="0" w:color="auto"/>
        <w:right w:val="none" w:sz="0" w:space="0" w:color="auto"/>
      </w:divBdr>
    </w:div>
    <w:div w:id="1133062675">
      <w:bodyDiv w:val="1"/>
      <w:marLeft w:val="0"/>
      <w:marRight w:val="0"/>
      <w:marTop w:val="0"/>
      <w:marBottom w:val="0"/>
      <w:divBdr>
        <w:top w:val="none" w:sz="0" w:space="0" w:color="auto"/>
        <w:left w:val="none" w:sz="0" w:space="0" w:color="auto"/>
        <w:bottom w:val="none" w:sz="0" w:space="0" w:color="auto"/>
        <w:right w:val="none" w:sz="0" w:space="0" w:color="auto"/>
      </w:divBdr>
    </w:div>
    <w:div w:id="1134912000">
      <w:bodyDiv w:val="1"/>
      <w:marLeft w:val="0"/>
      <w:marRight w:val="0"/>
      <w:marTop w:val="0"/>
      <w:marBottom w:val="0"/>
      <w:divBdr>
        <w:top w:val="none" w:sz="0" w:space="0" w:color="auto"/>
        <w:left w:val="none" w:sz="0" w:space="0" w:color="auto"/>
        <w:bottom w:val="none" w:sz="0" w:space="0" w:color="auto"/>
        <w:right w:val="none" w:sz="0" w:space="0" w:color="auto"/>
      </w:divBdr>
    </w:div>
    <w:div w:id="1137725374">
      <w:bodyDiv w:val="1"/>
      <w:marLeft w:val="0"/>
      <w:marRight w:val="0"/>
      <w:marTop w:val="0"/>
      <w:marBottom w:val="0"/>
      <w:divBdr>
        <w:top w:val="none" w:sz="0" w:space="0" w:color="auto"/>
        <w:left w:val="none" w:sz="0" w:space="0" w:color="auto"/>
        <w:bottom w:val="none" w:sz="0" w:space="0" w:color="auto"/>
        <w:right w:val="none" w:sz="0" w:space="0" w:color="auto"/>
      </w:divBdr>
    </w:div>
    <w:div w:id="1137990536">
      <w:bodyDiv w:val="1"/>
      <w:marLeft w:val="0"/>
      <w:marRight w:val="0"/>
      <w:marTop w:val="0"/>
      <w:marBottom w:val="0"/>
      <w:divBdr>
        <w:top w:val="none" w:sz="0" w:space="0" w:color="auto"/>
        <w:left w:val="none" w:sz="0" w:space="0" w:color="auto"/>
        <w:bottom w:val="none" w:sz="0" w:space="0" w:color="auto"/>
        <w:right w:val="none" w:sz="0" w:space="0" w:color="auto"/>
      </w:divBdr>
    </w:div>
    <w:div w:id="1143237064">
      <w:bodyDiv w:val="1"/>
      <w:marLeft w:val="0"/>
      <w:marRight w:val="0"/>
      <w:marTop w:val="0"/>
      <w:marBottom w:val="0"/>
      <w:divBdr>
        <w:top w:val="none" w:sz="0" w:space="0" w:color="auto"/>
        <w:left w:val="none" w:sz="0" w:space="0" w:color="auto"/>
        <w:bottom w:val="none" w:sz="0" w:space="0" w:color="auto"/>
        <w:right w:val="none" w:sz="0" w:space="0" w:color="auto"/>
      </w:divBdr>
    </w:div>
    <w:div w:id="1144546885">
      <w:bodyDiv w:val="1"/>
      <w:marLeft w:val="0"/>
      <w:marRight w:val="0"/>
      <w:marTop w:val="0"/>
      <w:marBottom w:val="0"/>
      <w:divBdr>
        <w:top w:val="none" w:sz="0" w:space="0" w:color="auto"/>
        <w:left w:val="none" w:sz="0" w:space="0" w:color="auto"/>
        <w:bottom w:val="none" w:sz="0" w:space="0" w:color="auto"/>
        <w:right w:val="none" w:sz="0" w:space="0" w:color="auto"/>
      </w:divBdr>
    </w:div>
    <w:div w:id="1145857467">
      <w:bodyDiv w:val="1"/>
      <w:marLeft w:val="0"/>
      <w:marRight w:val="0"/>
      <w:marTop w:val="0"/>
      <w:marBottom w:val="0"/>
      <w:divBdr>
        <w:top w:val="none" w:sz="0" w:space="0" w:color="auto"/>
        <w:left w:val="none" w:sz="0" w:space="0" w:color="auto"/>
        <w:bottom w:val="none" w:sz="0" w:space="0" w:color="auto"/>
        <w:right w:val="none" w:sz="0" w:space="0" w:color="auto"/>
      </w:divBdr>
    </w:div>
    <w:div w:id="1148783956">
      <w:bodyDiv w:val="1"/>
      <w:marLeft w:val="0"/>
      <w:marRight w:val="0"/>
      <w:marTop w:val="0"/>
      <w:marBottom w:val="0"/>
      <w:divBdr>
        <w:top w:val="none" w:sz="0" w:space="0" w:color="auto"/>
        <w:left w:val="none" w:sz="0" w:space="0" w:color="auto"/>
        <w:bottom w:val="none" w:sz="0" w:space="0" w:color="auto"/>
        <w:right w:val="none" w:sz="0" w:space="0" w:color="auto"/>
      </w:divBdr>
    </w:div>
    <w:div w:id="1149329103">
      <w:bodyDiv w:val="1"/>
      <w:marLeft w:val="0"/>
      <w:marRight w:val="0"/>
      <w:marTop w:val="0"/>
      <w:marBottom w:val="0"/>
      <w:divBdr>
        <w:top w:val="none" w:sz="0" w:space="0" w:color="auto"/>
        <w:left w:val="none" w:sz="0" w:space="0" w:color="auto"/>
        <w:bottom w:val="none" w:sz="0" w:space="0" w:color="auto"/>
        <w:right w:val="none" w:sz="0" w:space="0" w:color="auto"/>
      </w:divBdr>
    </w:div>
    <w:div w:id="1150291643">
      <w:bodyDiv w:val="1"/>
      <w:marLeft w:val="0"/>
      <w:marRight w:val="0"/>
      <w:marTop w:val="0"/>
      <w:marBottom w:val="0"/>
      <w:divBdr>
        <w:top w:val="none" w:sz="0" w:space="0" w:color="auto"/>
        <w:left w:val="none" w:sz="0" w:space="0" w:color="auto"/>
        <w:bottom w:val="none" w:sz="0" w:space="0" w:color="auto"/>
        <w:right w:val="none" w:sz="0" w:space="0" w:color="auto"/>
      </w:divBdr>
    </w:div>
    <w:div w:id="1157722294">
      <w:bodyDiv w:val="1"/>
      <w:marLeft w:val="0"/>
      <w:marRight w:val="0"/>
      <w:marTop w:val="0"/>
      <w:marBottom w:val="0"/>
      <w:divBdr>
        <w:top w:val="none" w:sz="0" w:space="0" w:color="auto"/>
        <w:left w:val="none" w:sz="0" w:space="0" w:color="auto"/>
        <w:bottom w:val="none" w:sz="0" w:space="0" w:color="auto"/>
        <w:right w:val="none" w:sz="0" w:space="0" w:color="auto"/>
      </w:divBdr>
    </w:div>
    <w:div w:id="1159229642">
      <w:bodyDiv w:val="1"/>
      <w:marLeft w:val="0"/>
      <w:marRight w:val="0"/>
      <w:marTop w:val="0"/>
      <w:marBottom w:val="0"/>
      <w:divBdr>
        <w:top w:val="none" w:sz="0" w:space="0" w:color="auto"/>
        <w:left w:val="none" w:sz="0" w:space="0" w:color="auto"/>
        <w:bottom w:val="none" w:sz="0" w:space="0" w:color="auto"/>
        <w:right w:val="none" w:sz="0" w:space="0" w:color="auto"/>
      </w:divBdr>
    </w:div>
    <w:div w:id="1160191637">
      <w:bodyDiv w:val="1"/>
      <w:marLeft w:val="0"/>
      <w:marRight w:val="0"/>
      <w:marTop w:val="0"/>
      <w:marBottom w:val="0"/>
      <w:divBdr>
        <w:top w:val="none" w:sz="0" w:space="0" w:color="auto"/>
        <w:left w:val="none" w:sz="0" w:space="0" w:color="auto"/>
        <w:bottom w:val="none" w:sz="0" w:space="0" w:color="auto"/>
        <w:right w:val="none" w:sz="0" w:space="0" w:color="auto"/>
      </w:divBdr>
    </w:div>
    <w:div w:id="1161117946">
      <w:bodyDiv w:val="1"/>
      <w:marLeft w:val="0"/>
      <w:marRight w:val="0"/>
      <w:marTop w:val="0"/>
      <w:marBottom w:val="0"/>
      <w:divBdr>
        <w:top w:val="none" w:sz="0" w:space="0" w:color="auto"/>
        <w:left w:val="none" w:sz="0" w:space="0" w:color="auto"/>
        <w:bottom w:val="none" w:sz="0" w:space="0" w:color="auto"/>
        <w:right w:val="none" w:sz="0" w:space="0" w:color="auto"/>
      </w:divBdr>
    </w:div>
    <w:div w:id="1162813880">
      <w:bodyDiv w:val="1"/>
      <w:marLeft w:val="0"/>
      <w:marRight w:val="0"/>
      <w:marTop w:val="0"/>
      <w:marBottom w:val="0"/>
      <w:divBdr>
        <w:top w:val="none" w:sz="0" w:space="0" w:color="auto"/>
        <w:left w:val="none" w:sz="0" w:space="0" w:color="auto"/>
        <w:bottom w:val="none" w:sz="0" w:space="0" w:color="auto"/>
        <w:right w:val="none" w:sz="0" w:space="0" w:color="auto"/>
      </w:divBdr>
    </w:div>
    <w:div w:id="1164010728">
      <w:bodyDiv w:val="1"/>
      <w:marLeft w:val="0"/>
      <w:marRight w:val="0"/>
      <w:marTop w:val="0"/>
      <w:marBottom w:val="0"/>
      <w:divBdr>
        <w:top w:val="none" w:sz="0" w:space="0" w:color="auto"/>
        <w:left w:val="none" w:sz="0" w:space="0" w:color="auto"/>
        <w:bottom w:val="none" w:sz="0" w:space="0" w:color="auto"/>
        <w:right w:val="none" w:sz="0" w:space="0" w:color="auto"/>
      </w:divBdr>
    </w:div>
    <w:div w:id="1164590086">
      <w:bodyDiv w:val="1"/>
      <w:marLeft w:val="0"/>
      <w:marRight w:val="0"/>
      <w:marTop w:val="0"/>
      <w:marBottom w:val="0"/>
      <w:divBdr>
        <w:top w:val="none" w:sz="0" w:space="0" w:color="auto"/>
        <w:left w:val="none" w:sz="0" w:space="0" w:color="auto"/>
        <w:bottom w:val="none" w:sz="0" w:space="0" w:color="auto"/>
        <w:right w:val="none" w:sz="0" w:space="0" w:color="auto"/>
      </w:divBdr>
    </w:div>
    <w:div w:id="1165827175">
      <w:bodyDiv w:val="1"/>
      <w:marLeft w:val="0"/>
      <w:marRight w:val="0"/>
      <w:marTop w:val="0"/>
      <w:marBottom w:val="0"/>
      <w:divBdr>
        <w:top w:val="none" w:sz="0" w:space="0" w:color="auto"/>
        <w:left w:val="none" w:sz="0" w:space="0" w:color="auto"/>
        <w:bottom w:val="none" w:sz="0" w:space="0" w:color="auto"/>
        <w:right w:val="none" w:sz="0" w:space="0" w:color="auto"/>
      </w:divBdr>
    </w:div>
    <w:div w:id="1166283308">
      <w:bodyDiv w:val="1"/>
      <w:marLeft w:val="0"/>
      <w:marRight w:val="0"/>
      <w:marTop w:val="0"/>
      <w:marBottom w:val="0"/>
      <w:divBdr>
        <w:top w:val="none" w:sz="0" w:space="0" w:color="auto"/>
        <w:left w:val="none" w:sz="0" w:space="0" w:color="auto"/>
        <w:bottom w:val="none" w:sz="0" w:space="0" w:color="auto"/>
        <w:right w:val="none" w:sz="0" w:space="0" w:color="auto"/>
      </w:divBdr>
    </w:div>
    <w:div w:id="1167750722">
      <w:bodyDiv w:val="1"/>
      <w:marLeft w:val="0"/>
      <w:marRight w:val="0"/>
      <w:marTop w:val="0"/>
      <w:marBottom w:val="0"/>
      <w:divBdr>
        <w:top w:val="none" w:sz="0" w:space="0" w:color="auto"/>
        <w:left w:val="none" w:sz="0" w:space="0" w:color="auto"/>
        <w:bottom w:val="none" w:sz="0" w:space="0" w:color="auto"/>
        <w:right w:val="none" w:sz="0" w:space="0" w:color="auto"/>
      </w:divBdr>
    </w:div>
    <w:div w:id="1168012582">
      <w:bodyDiv w:val="1"/>
      <w:marLeft w:val="0"/>
      <w:marRight w:val="0"/>
      <w:marTop w:val="0"/>
      <w:marBottom w:val="0"/>
      <w:divBdr>
        <w:top w:val="none" w:sz="0" w:space="0" w:color="auto"/>
        <w:left w:val="none" w:sz="0" w:space="0" w:color="auto"/>
        <w:bottom w:val="none" w:sz="0" w:space="0" w:color="auto"/>
        <w:right w:val="none" w:sz="0" w:space="0" w:color="auto"/>
      </w:divBdr>
    </w:div>
    <w:div w:id="1168329798">
      <w:bodyDiv w:val="1"/>
      <w:marLeft w:val="0"/>
      <w:marRight w:val="0"/>
      <w:marTop w:val="0"/>
      <w:marBottom w:val="0"/>
      <w:divBdr>
        <w:top w:val="none" w:sz="0" w:space="0" w:color="auto"/>
        <w:left w:val="none" w:sz="0" w:space="0" w:color="auto"/>
        <w:bottom w:val="none" w:sz="0" w:space="0" w:color="auto"/>
        <w:right w:val="none" w:sz="0" w:space="0" w:color="auto"/>
      </w:divBdr>
    </w:div>
    <w:div w:id="1168902792">
      <w:bodyDiv w:val="1"/>
      <w:marLeft w:val="0"/>
      <w:marRight w:val="0"/>
      <w:marTop w:val="0"/>
      <w:marBottom w:val="0"/>
      <w:divBdr>
        <w:top w:val="none" w:sz="0" w:space="0" w:color="auto"/>
        <w:left w:val="none" w:sz="0" w:space="0" w:color="auto"/>
        <w:bottom w:val="none" w:sz="0" w:space="0" w:color="auto"/>
        <w:right w:val="none" w:sz="0" w:space="0" w:color="auto"/>
      </w:divBdr>
    </w:div>
    <w:div w:id="1170368481">
      <w:bodyDiv w:val="1"/>
      <w:marLeft w:val="0"/>
      <w:marRight w:val="0"/>
      <w:marTop w:val="0"/>
      <w:marBottom w:val="0"/>
      <w:divBdr>
        <w:top w:val="none" w:sz="0" w:space="0" w:color="auto"/>
        <w:left w:val="none" w:sz="0" w:space="0" w:color="auto"/>
        <w:bottom w:val="none" w:sz="0" w:space="0" w:color="auto"/>
        <w:right w:val="none" w:sz="0" w:space="0" w:color="auto"/>
      </w:divBdr>
    </w:div>
    <w:div w:id="1170605161">
      <w:bodyDiv w:val="1"/>
      <w:marLeft w:val="0"/>
      <w:marRight w:val="0"/>
      <w:marTop w:val="0"/>
      <w:marBottom w:val="0"/>
      <w:divBdr>
        <w:top w:val="none" w:sz="0" w:space="0" w:color="auto"/>
        <w:left w:val="none" w:sz="0" w:space="0" w:color="auto"/>
        <w:bottom w:val="none" w:sz="0" w:space="0" w:color="auto"/>
        <w:right w:val="none" w:sz="0" w:space="0" w:color="auto"/>
      </w:divBdr>
    </w:div>
    <w:div w:id="1171532809">
      <w:bodyDiv w:val="1"/>
      <w:marLeft w:val="0"/>
      <w:marRight w:val="0"/>
      <w:marTop w:val="0"/>
      <w:marBottom w:val="0"/>
      <w:divBdr>
        <w:top w:val="none" w:sz="0" w:space="0" w:color="auto"/>
        <w:left w:val="none" w:sz="0" w:space="0" w:color="auto"/>
        <w:bottom w:val="none" w:sz="0" w:space="0" w:color="auto"/>
        <w:right w:val="none" w:sz="0" w:space="0" w:color="auto"/>
      </w:divBdr>
    </w:div>
    <w:div w:id="1173716206">
      <w:bodyDiv w:val="1"/>
      <w:marLeft w:val="0"/>
      <w:marRight w:val="0"/>
      <w:marTop w:val="0"/>
      <w:marBottom w:val="0"/>
      <w:divBdr>
        <w:top w:val="none" w:sz="0" w:space="0" w:color="auto"/>
        <w:left w:val="none" w:sz="0" w:space="0" w:color="auto"/>
        <w:bottom w:val="none" w:sz="0" w:space="0" w:color="auto"/>
        <w:right w:val="none" w:sz="0" w:space="0" w:color="auto"/>
      </w:divBdr>
      <w:divsChild>
        <w:div w:id="1296450390">
          <w:marLeft w:val="0"/>
          <w:marRight w:val="0"/>
          <w:marTop w:val="0"/>
          <w:marBottom w:val="0"/>
          <w:divBdr>
            <w:top w:val="none" w:sz="0" w:space="0" w:color="auto"/>
            <w:left w:val="none" w:sz="0" w:space="0" w:color="auto"/>
            <w:bottom w:val="none" w:sz="0" w:space="0" w:color="auto"/>
            <w:right w:val="none" w:sz="0" w:space="0" w:color="auto"/>
          </w:divBdr>
        </w:div>
      </w:divsChild>
    </w:div>
    <w:div w:id="1179730469">
      <w:bodyDiv w:val="1"/>
      <w:marLeft w:val="0"/>
      <w:marRight w:val="0"/>
      <w:marTop w:val="0"/>
      <w:marBottom w:val="0"/>
      <w:divBdr>
        <w:top w:val="none" w:sz="0" w:space="0" w:color="auto"/>
        <w:left w:val="none" w:sz="0" w:space="0" w:color="auto"/>
        <w:bottom w:val="none" w:sz="0" w:space="0" w:color="auto"/>
        <w:right w:val="none" w:sz="0" w:space="0" w:color="auto"/>
      </w:divBdr>
    </w:div>
    <w:div w:id="1182747028">
      <w:bodyDiv w:val="1"/>
      <w:marLeft w:val="0"/>
      <w:marRight w:val="0"/>
      <w:marTop w:val="0"/>
      <w:marBottom w:val="0"/>
      <w:divBdr>
        <w:top w:val="none" w:sz="0" w:space="0" w:color="auto"/>
        <w:left w:val="none" w:sz="0" w:space="0" w:color="auto"/>
        <w:bottom w:val="none" w:sz="0" w:space="0" w:color="auto"/>
        <w:right w:val="none" w:sz="0" w:space="0" w:color="auto"/>
      </w:divBdr>
    </w:div>
    <w:div w:id="1183590450">
      <w:bodyDiv w:val="1"/>
      <w:marLeft w:val="0"/>
      <w:marRight w:val="0"/>
      <w:marTop w:val="0"/>
      <w:marBottom w:val="0"/>
      <w:divBdr>
        <w:top w:val="none" w:sz="0" w:space="0" w:color="auto"/>
        <w:left w:val="none" w:sz="0" w:space="0" w:color="auto"/>
        <w:bottom w:val="none" w:sz="0" w:space="0" w:color="auto"/>
        <w:right w:val="none" w:sz="0" w:space="0" w:color="auto"/>
      </w:divBdr>
    </w:div>
    <w:div w:id="1189828713">
      <w:bodyDiv w:val="1"/>
      <w:marLeft w:val="0"/>
      <w:marRight w:val="0"/>
      <w:marTop w:val="0"/>
      <w:marBottom w:val="0"/>
      <w:divBdr>
        <w:top w:val="none" w:sz="0" w:space="0" w:color="auto"/>
        <w:left w:val="none" w:sz="0" w:space="0" w:color="auto"/>
        <w:bottom w:val="none" w:sz="0" w:space="0" w:color="auto"/>
        <w:right w:val="none" w:sz="0" w:space="0" w:color="auto"/>
      </w:divBdr>
    </w:div>
    <w:div w:id="1192689974">
      <w:bodyDiv w:val="1"/>
      <w:marLeft w:val="0"/>
      <w:marRight w:val="0"/>
      <w:marTop w:val="0"/>
      <w:marBottom w:val="0"/>
      <w:divBdr>
        <w:top w:val="none" w:sz="0" w:space="0" w:color="auto"/>
        <w:left w:val="none" w:sz="0" w:space="0" w:color="auto"/>
        <w:bottom w:val="none" w:sz="0" w:space="0" w:color="auto"/>
        <w:right w:val="none" w:sz="0" w:space="0" w:color="auto"/>
      </w:divBdr>
    </w:div>
    <w:div w:id="1194806384">
      <w:bodyDiv w:val="1"/>
      <w:marLeft w:val="0"/>
      <w:marRight w:val="0"/>
      <w:marTop w:val="0"/>
      <w:marBottom w:val="0"/>
      <w:divBdr>
        <w:top w:val="none" w:sz="0" w:space="0" w:color="auto"/>
        <w:left w:val="none" w:sz="0" w:space="0" w:color="auto"/>
        <w:bottom w:val="none" w:sz="0" w:space="0" w:color="auto"/>
        <w:right w:val="none" w:sz="0" w:space="0" w:color="auto"/>
      </w:divBdr>
    </w:div>
    <w:div w:id="1195922053">
      <w:bodyDiv w:val="1"/>
      <w:marLeft w:val="0"/>
      <w:marRight w:val="0"/>
      <w:marTop w:val="0"/>
      <w:marBottom w:val="0"/>
      <w:divBdr>
        <w:top w:val="none" w:sz="0" w:space="0" w:color="auto"/>
        <w:left w:val="none" w:sz="0" w:space="0" w:color="auto"/>
        <w:bottom w:val="none" w:sz="0" w:space="0" w:color="auto"/>
        <w:right w:val="none" w:sz="0" w:space="0" w:color="auto"/>
      </w:divBdr>
    </w:div>
    <w:div w:id="1199006225">
      <w:bodyDiv w:val="1"/>
      <w:marLeft w:val="0"/>
      <w:marRight w:val="0"/>
      <w:marTop w:val="0"/>
      <w:marBottom w:val="0"/>
      <w:divBdr>
        <w:top w:val="none" w:sz="0" w:space="0" w:color="auto"/>
        <w:left w:val="none" w:sz="0" w:space="0" w:color="auto"/>
        <w:bottom w:val="none" w:sz="0" w:space="0" w:color="auto"/>
        <w:right w:val="none" w:sz="0" w:space="0" w:color="auto"/>
      </w:divBdr>
    </w:div>
    <w:div w:id="1199782940">
      <w:bodyDiv w:val="1"/>
      <w:marLeft w:val="0"/>
      <w:marRight w:val="0"/>
      <w:marTop w:val="0"/>
      <w:marBottom w:val="0"/>
      <w:divBdr>
        <w:top w:val="none" w:sz="0" w:space="0" w:color="auto"/>
        <w:left w:val="none" w:sz="0" w:space="0" w:color="auto"/>
        <w:bottom w:val="none" w:sz="0" w:space="0" w:color="auto"/>
        <w:right w:val="none" w:sz="0" w:space="0" w:color="auto"/>
      </w:divBdr>
    </w:div>
    <w:div w:id="1200778539">
      <w:bodyDiv w:val="1"/>
      <w:marLeft w:val="0"/>
      <w:marRight w:val="0"/>
      <w:marTop w:val="0"/>
      <w:marBottom w:val="0"/>
      <w:divBdr>
        <w:top w:val="none" w:sz="0" w:space="0" w:color="auto"/>
        <w:left w:val="none" w:sz="0" w:space="0" w:color="auto"/>
        <w:bottom w:val="none" w:sz="0" w:space="0" w:color="auto"/>
        <w:right w:val="none" w:sz="0" w:space="0" w:color="auto"/>
      </w:divBdr>
    </w:div>
    <w:div w:id="1201548455">
      <w:bodyDiv w:val="1"/>
      <w:marLeft w:val="0"/>
      <w:marRight w:val="0"/>
      <w:marTop w:val="0"/>
      <w:marBottom w:val="0"/>
      <w:divBdr>
        <w:top w:val="none" w:sz="0" w:space="0" w:color="auto"/>
        <w:left w:val="none" w:sz="0" w:space="0" w:color="auto"/>
        <w:bottom w:val="none" w:sz="0" w:space="0" w:color="auto"/>
        <w:right w:val="none" w:sz="0" w:space="0" w:color="auto"/>
      </w:divBdr>
    </w:div>
    <w:div w:id="1205824200">
      <w:bodyDiv w:val="1"/>
      <w:marLeft w:val="0"/>
      <w:marRight w:val="0"/>
      <w:marTop w:val="0"/>
      <w:marBottom w:val="0"/>
      <w:divBdr>
        <w:top w:val="none" w:sz="0" w:space="0" w:color="auto"/>
        <w:left w:val="none" w:sz="0" w:space="0" w:color="auto"/>
        <w:bottom w:val="none" w:sz="0" w:space="0" w:color="auto"/>
        <w:right w:val="none" w:sz="0" w:space="0" w:color="auto"/>
      </w:divBdr>
    </w:div>
    <w:div w:id="1210648033">
      <w:bodyDiv w:val="1"/>
      <w:marLeft w:val="0"/>
      <w:marRight w:val="0"/>
      <w:marTop w:val="0"/>
      <w:marBottom w:val="0"/>
      <w:divBdr>
        <w:top w:val="none" w:sz="0" w:space="0" w:color="auto"/>
        <w:left w:val="none" w:sz="0" w:space="0" w:color="auto"/>
        <w:bottom w:val="none" w:sz="0" w:space="0" w:color="auto"/>
        <w:right w:val="none" w:sz="0" w:space="0" w:color="auto"/>
      </w:divBdr>
    </w:div>
    <w:div w:id="1211461592">
      <w:bodyDiv w:val="1"/>
      <w:marLeft w:val="0"/>
      <w:marRight w:val="0"/>
      <w:marTop w:val="0"/>
      <w:marBottom w:val="0"/>
      <w:divBdr>
        <w:top w:val="none" w:sz="0" w:space="0" w:color="auto"/>
        <w:left w:val="none" w:sz="0" w:space="0" w:color="auto"/>
        <w:bottom w:val="none" w:sz="0" w:space="0" w:color="auto"/>
        <w:right w:val="none" w:sz="0" w:space="0" w:color="auto"/>
      </w:divBdr>
    </w:div>
    <w:div w:id="1211570921">
      <w:bodyDiv w:val="1"/>
      <w:marLeft w:val="0"/>
      <w:marRight w:val="0"/>
      <w:marTop w:val="0"/>
      <w:marBottom w:val="0"/>
      <w:divBdr>
        <w:top w:val="none" w:sz="0" w:space="0" w:color="auto"/>
        <w:left w:val="none" w:sz="0" w:space="0" w:color="auto"/>
        <w:bottom w:val="none" w:sz="0" w:space="0" w:color="auto"/>
        <w:right w:val="none" w:sz="0" w:space="0" w:color="auto"/>
      </w:divBdr>
    </w:div>
    <w:div w:id="1215656823">
      <w:bodyDiv w:val="1"/>
      <w:marLeft w:val="0"/>
      <w:marRight w:val="0"/>
      <w:marTop w:val="0"/>
      <w:marBottom w:val="0"/>
      <w:divBdr>
        <w:top w:val="none" w:sz="0" w:space="0" w:color="auto"/>
        <w:left w:val="none" w:sz="0" w:space="0" w:color="auto"/>
        <w:bottom w:val="none" w:sz="0" w:space="0" w:color="auto"/>
        <w:right w:val="none" w:sz="0" w:space="0" w:color="auto"/>
      </w:divBdr>
    </w:div>
    <w:div w:id="1220049618">
      <w:bodyDiv w:val="1"/>
      <w:marLeft w:val="0"/>
      <w:marRight w:val="0"/>
      <w:marTop w:val="0"/>
      <w:marBottom w:val="0"/>
      <w:divBdr>
        <w:top w:val="none" w:sz="0" w:space="0" w:color="auto"/>
        <w:left w:val="none" w:sz="0" w:space="0" w:color="auto"/>
        <w:bottom w:val="none" w:sz="0" w:space="0" w:color="auto"/>
        <w:right w:val="none" w:sz="0" w:space="0" w:color="auto"/>
      </w:divBdr>
    </w:div>
    <w:div w:id="1223558404">
      <w:bodyDiv w:val="1"/>
      <w:marLeft w:val="0"/>
      <w:marRight w:val="0"/>
      <w:marTop w:val="0"/>
      <w:marBottom w:val="0"/>
      <w:divBdr>
        <w:top w:val="none" w:sz="0" w:space="0" w:color="auto"/>
        <w:left w:val="none" w:sz="0" w:space="0" w:color="auto"/>
        <w:bottom w:val="none" w:sz="0" w:space="0" w:color="auto"/>
        <w:right w:val="none" w:sz="0" w:space="0" w:color="auto"/>
      </w:divBdr>
    </w:div>
    <w:div w:id="1224875131">
      <w:bodyDiv w:val="1"/>
      <w:marLeft w:val="0"/>
      <w:marRight w:val="0"/>
      <w:marTop w:val="0"/>
      <w:marBottom w:val="0"/>
      <w:divBdr>
        <w:top w:val="none" w:sz="0" w:space="0" w:color="auto"/>
        <w:left w:val="none" w:sz="0" w:space="0" w:color="auto"/>
        <w:bottom w:val="none" w:sz="0" w:space="0" w:color="auto"/>
        <w:right w:val="none" w:sz="0" w:space="0" w:color="auto"/>
      </w:divBdr>
    </w:div>
    <w:div w:id="1226179888">
      <w:bodyDiv w:val="1"/>
      <w:marLeft w:val="0"/>
      <w:marRight w:val="0"/>
      <w:marTop w:val="0"/>
      <w:marBottom w:val="0"/>
      <w:divBdr>
        <w:top w:val="none" w:sz="0" w:space="0" w:color="auto"/>
        <w:left w:val="none" w:sz="0" w:space="0" w:color="auto"/>
        <w:bottom w:val="none" w:sz="0" w:space="0" w:color="auto"/>
        <w:right w:val="none" w:sz="0" w:space="0" w:color="auto"/>
      </w:divBdr>
    </w:div>
    <w:div w:id="1227766705">
      <w:bodyDiv w:val="1"/>
      <w:marLeft w:val="0"/>
      <w:marRight w:val="0"/>
      <w:marTop w:val="0"/>
      <w:marBottom w:val="0"/>
      <w:divBdr>
        <w:top w:val="none" w:sz="0" w:space="0" w:color="auto"/>
        <w:left w:val="none" w:sz="0" w:space="0" w:color="auto"/>
        <w:bottom w:val="none" w:sz="0" w:space="0" w:color="auto"/>
        <w:right w:val="none" w:sz="0" w:space="0" w:color="auto"/>
      </w:divBdr>
    </w:div>
    <w:div w:id="1227957419">
      <w:bodyDiv w:val="1"/>
      <w:marLeft w:val="0"/>
      <w:marRight w:val="0"/>
      <w:marTop w:val="0"/>
      <w:marBottom w:val="0"/>
      <w:divBdr>
        <w:top w:val="none" w:sz="0" w:space="0" w:color="auto"/>
        <w:left w:val="none" w:sz="0" w:space="0" w:color="auto"/>
        <w:bottom w:val="none" w:sz="0" w:space="0" w:color="auto"/>
        <w:right w:val="none" w:sz="0" w:space="0" w:color="auto"/>
      </w:divBdr>
      <w:divsChild>
        <w:div w:id="272566014">
          <w:marLeft w:val="0"/>
          <w:marRight w:val="0"/>
          <w:marTop w:val="0"/>
          <w:marBottom w:val="0"/>
          <w:divBdr>
            <w:top w:val="none" w:sz="0" w:space="0" w:color="auto"/>
            <w:left w:val="none" w:sz="0" w:space="0" w:color="auto"/>
            <w:bottom w:val="none" w:sz="0" w:space="0" w:color="auto"/>
            <w:right w:val="none" w:sz="0" w:space="0" w:color="auto"/>
          </w:divBdr>
        </w:div>
      </w:divsChild>
    </w:div>
    <w:div w:id="1237203289">
      <w:bodyDiv w:val="1"/>
      <w:marLeft w:val="0"/>
      <w:marRight w:val="0"/>
      <w:marTop w:val="0"/>
      <w:marBottom w:val="0"/>
      <w:divBdr>
        <w:top w:val="none" w:sz="0" w:space="0" w:color="auto"/>
        <w:left w:val="none" w:sz="0" w:space="0" w:color="auto"/>
        <w:bottom w:val="none" w:sz="0" w:space="0" w:color="auto"/>
        <w:right w:val="none" w:sz="0" w:space="0" w:color="auto"/>
      </w:divBdr>
    </w:div>
    <w:div w:id="1239512331">
      <w:bodyDiv w:val="1"/>
      <w:marLeft w:val="0"/>
      <w:marRight w:val="0"/>
      <w:marTop w:val="0"/>
      <w:marBottom w:val="0"/>
      <w:divBdr>
        <w:top w:val="none" w:sz="0" w:space="0" w:color="auto"/>
        <w:left w:val="none" w:sz="0" w:space="0" w:color="auto"/>
        <w:bottom w:val="none" w:sz="0" w:space="0" w:color="auto"/>
        <w:right w:val="none" w:sz="0" w:space="0" w:color="auto"/>
      </w:divBdr>
    </w:div>
    <w:div w:id="1240948393">
      <w:bodyDiv w:val="1"/>
      <w:marLeft w:val="0"/>
      <w:marRight w:val="0"/>
      <w:marTop w:val="0"/>
      <w:marBottom w:val="0"/>
      <w:divBdr>
        <w:top w:val="none" w:sz="0" w:space="0" w:color="auto"/>
        <w:left w:val="none" w:sz="0" w:space="0" w:color="auto"/>
        <w:bottom w:val="none" w:sz="0" w:space="0" w:color="auto"/>
        <w:right w:val="none" w:sz="0" w:space="0" w:color="auto"/>
      </w:divBdr>
    </w:div>
    <w:div w:id="1243026676">
      <w:bodyDiv w:val="1"/>
      <w:marLeft w:val="0"/>
      <w:marRight w:val="0"/>
      <w:marTop w:val="0"/>
      <w:marBottom w:val="0"/>
      <w:divBdr>
        <w:top w:val="none" w:sz="0" w:space="0" w:color="auto"/>
        <w:left w:val="none" w:sz="0" w:space="0" w:color="auto"/>
        <w:bottom w:val="none" w:sz="0" w:space="0" w:color="auto"/>
        <w:right w:val="none" w:sz="0" w:space="0" w:color="auto"/>
      </w:divBdr>
    </w:div>
    <w:div w:id="1243299106">
      <w:bodyDiv w:val="1"/>
      <w:marLeft w:val="0"/>
      <w:marRight w:val="0"/>
      <w:marTop w:val="0"/>
      <w:marBottom w:val="0"/>
      <w:divBdr>
        <w:top w:val="none" w:sz="0" w:space="0" w:color="auto"/>
        <w:left w:val="none" w:sz="0" w:space="0" w:color="auto"/>
        <w:bottom w:val="none" w:sz="0" w:space="0" w:color="auto"/>
        <w:right w:val="none" w:sz="0" w:space="0" w:color="auto"/>
      </w:divBdr>
    </w:div>
    <w:div w:id="1250582610">
      <w:bodyDiv w:val="1"/>
      <w:marLeft w:val="0"/>
      <w:marRight w:val="0"/>
      <w:marTop w:val="0"/>
      <w:marBottom w:val="0"/>
      <w:divBdr>
        <w:top w:val="none" w:sz="0" w:space="0" w:color="auto"/>
        <w:left w:val="none" w:sz="0" w:space="0" w:color="auto"/>
        <w:bottom w:val="none" w:sz="0" w:space="0" w:color="auto"/>
        <w:right w:val="none" w:sz="0" w:space="0" w:color="auto"/>
      </w:divBdr>
    </w:div>
    <w:div w:id="1253274316">
      <w:bodyDiv w:val="1"/>
      <w:marLeft w:val="0"/>
      <w:marRight w:val="0"/>
      <w:marTop w:val="0"/>
      <w:marBottom w:val="0"/>
      <w:divBdr>
        <w:top w:val="none" w:sz="0" w:space="0" w:color="auto"/>
        <w:left w:val="none" w:sz="0" w:space="0" w:color="auto"/>
        <w:bottom w:val="none" w:sz="0" w:space="0" w:color="auto"/>
        <w:right w:val="none" w:sz="0" w:space="0" w:color="auto"/>
      </w:divBdr>
    </w:div>
    <w:div w:id="1254513097">
      <w:bodyDiv w:val="1"/>
      <w:marLeft w:val="0"/>
      <w:marRight w:val="0"/>
      <w:marTop w:val="0"/>
      <w:marBottom w:val="0"/>
      <w:divBdr>
        <w:top w:val="none" w:sz="0" w:space="0" w:color="auto"/>
        <w:left w:val="none" w:sz="0" w:space="0" w:color="auto"/>
        <w:bottom w:val="none" w:sz="0" w:space="0" w:color="auto"/>
        <w:right w:val="none" w:sz="0" w:space="0" w:color="auto"/>
      </w:divBdr>
    </w:div>
    <w:div w:id="1254777439">
      <w:bodyDiv w:val="1"/>
      <w:marLeft w:val="0"/>
      <w:marRight w:val="0"/>
      <w:marTop w:val="0"/>
      <w:marBottom w:val="0"/>
      <w:divBdr>
        <w:top w:val="none" w:sz="0" w:space="0" w:color="auto"/>
        <w:left w:val="none" w:sz="0" w:space="0" w:color="auto"/>
        <w:bottom w:val="none" w:sz="0" w:space="0" w:color="auto"/>
        <w:right w:val="none" w:sz="0" w:space="0" w:color="auto"/>
      </w:divBdr>
    </w:div>
    <w:div w:id="1258903668">
      <w:bodyDiv w:val="1"/>
      <w:marLeft w:val="0"/>
      <w:marRight w:val="0"/>
      <w:marTop w:val="0"/>
      <w:marBottom w:val="0"/>
      <w:divBdr>
        <w:top w:val="none" w:sz="0" w:space="0" w:color="auto"/>
        <w:left w:val="none" w:sz="0" w:space="0" w:color="auto"/>
        <w:bottom w:val="none" w:sz="0" w:space="0" w:color="auto"/>
        <w:right w:val="none" w:sz="0" w:space="0" w:color="auto"/>
      </w:divBdr>
    </w:div>
    <w:div w:id="1261639238">
      <w:bodyDiv w:val="1"/>
      <w:marLeft w:val="0"/>
      <w:marRight w:val="0"/>
      <w:marTop w:val="0"/>
      <w:marBottom w:val="0"/>
      <w:divBdr>
        <w:top w:val="none" w:sz="0" w:space="0" w:color="auto"/>
        <w:left w:val="none" w:sz="0" w:space="0" w:color="auto"/>
        <w:bottom w:val="none" w:sz="0" w:space="0" w:color="auto"/>
        <w:right w:val="none" w:sz="0" w:space="0" w:color="auto"/>
      </w:divBdr>
    </w:div>
    <w:div w:id="1265921752">
      <w:bodyDiv w:val="1"/>
      <w:marLeft w:val="0"/>
      <w:marRight w:val="0"/>
      <w:marTop w:val="0"/>
      <w:marBottom w:val="0"/>
      <w:divBdr>
        <w:top w:val="none" w:sz="0" w:space="0" w:color="auto"/>
        <w:left w:val="none" w:sz="0" w:space="0" w:color="auto"/>
        <w:bottom w:val="none" w:sz="0" w:space="0" w:color="auto"/>
        <w:right w:val="none" w:sz="0" w:space="0" w:color="auto"/>
      </w:divBdr>
    </w:div>
    <w:div w:id="1266578346">
      <w:bodyDiv w:val="1"/>
      <w:marLeft w:val="0"/>
      <w:marRight w:val="0"/>
      <w:marTop w:val="0"/>
      <w:marBottom w:val="0"/>
      <w:divBdr>
        <w:top w:val="none" w:sz="0" w:space="0" w:color="auto"/>
        <w:left w:val="none" w:sz="0" w:space="0" w:color="auto"/>
        <w:bottom w:val="none" w:sz="0" w:space="0" w:color="auto"/>
        <w:right w:val="none" w:sz="0" w:space="0" w:color="auto"/>
      </w:divBdr>
    </w:div>
    <w:div w:id="1268125588">
      <w:bodyDiv w:val="1"/>
      <w:marLeft w:val="0"/>
      <w:marRight w:val="0"/>
      <w:marTop w:val="0"/>
      <w:marBottom w:val="0"/>
      <w:divBdr>
        <w:top w:val="none" w:sz="0" w:space="0" w:color="auto"/>
        <w:left w:val="none" w:sz="0" w:space="0" w:color="auto"/>
        <w:bottom w:val="none" w:sz="0" w:space="0" w:color="auto"/>
        <w:right w:val="none" w:sz="0" w:space="0" w:color="auto"/>
      </w:divBdr>
    </w:div>
    <w:div w:id="1270434078">
      <w:bodyDiv w:val="1"/>
      <w:marLeft w:val="0"/>
      <w:marRight w:val="0"/>
      <w:marTop w:val="0"/>
      <w:marBottom w:val="0"/>
      <w:divBdr>
        <w:top w:val="none" w:sz="0" w:space="0" w:color="auto"/>
        <w:left w:val="none" w:sz="0" w:space="0" w:color="auto"/>
        <w:bottom w:val="none" w:sz="0" w:space="0" w:color="auto"/>
        <w:right w:val="none" w:sz="0" w:space="0" w:color="auto"/>
      </w:divBdr>
    </w:div>
    <w:div w:id="1272125105">
      <w:bodyDiv w:val="1"/>
      <w:marLeft w:val="0"/>
      <w:marRight w:val="0"/>
      <w:marTop w:val="0"/>
      <w:marBottom w:val="0"/>
      <w:divBdr>
        <w:top w:val="none" w:sz="0" w:space="0" w:color="auto"/>
        <w:left w:val="none" w:sz="0" w:space="0" w:color="auto"/>
        <w:bottom w:val="none" w:sz="0" w:space="0" w:color="auto"/>
        <w:right w:val="none" w:sz="0" w:space="0" w:color="auto"/>
      </w:divBdr>
    </w:div>
    <w:div w:id="1277522005">
      <w:bodyDiv w:val="1"/>
      <w:marLeft w:val="0"/>
      <w:marRight w:val="0"/>
      <w:marTop w:val="0"/>
      <w:marBottom w:val="0"/>
      <w:divBdr>
        <w:top w:val="none" w:sz="0" w:space="0" w:color="auto"/>
        <w:left w:val="none" w:sz="0" w:space="0" w:color="auto"/>
        <w:bottom w:val="none" w:sz="0" w:space="0" w:color="auto"/>
        <w:right w:val="none" w:sz="0" w:space="0" w:color="auto"/>
      </w:divBdr>
      <w:divsChild>
        <w:div w:id="289480795">
          <w:marLeft w:val="0"/>
          <w:marRight w:val="0"/>
          <w:marTop w:val="0"/>
          <w:marBottom w:val="0"/>
          <w:divBdr>
            <w:top w:val="none" w:sz="0" w:space="0" w:color="auto"/>
            <w:left w:val="none" w:sz="0" w:space="0" w:color="auto"/>
            <w:bottom w:val="none" w:sz="0" w:space="0" w:color="auto"/>
            <w:right w:val="none" w:sz="0" w:space="0" w:color="auto"/>
          </w:divBdr>
        </w:div>
      </w:divsChild>
    </w:div>
    <w:div w:id="1280988736">
      <w:bodyDiv w:val="1"/>
      <w:marLeft w:val="0"/>
      <w:marRight w:val="0"/>
      <w:marTop w:val="0"/>
      <w:marBottom w:val="0"/>
      <w:divBdr>
        <w:top w:val="none" w:sz="0" w:space="0" w:color="auto"/>
        <w:left w:val="none" w:sz="0" w:space="0" w:color="auto"/>
        <w:bottom w:val="none" w:sz="0" w:space="0" w:color="auto"/>
        <w:right w:val="none" w:sz="0" w:space="0" w:color="auto"/>
      </w:divBdr>
    </w:div>
    <w:div w:id="1281648853">
      <w:bodyDiv w:val="1"/>
      <w:marLeft w:val="0"/>
      <w:marRight w:val="0"/>
      <w:marTop w:val="0"/>
      <w:marBottom w:val="0"/>
      <w:divBdr>
        <w:top w:val="none" w:sz="0" w:space="0" w:color="auto"/>
        <w:left w:val="none" w:sz="0" w:space="0" w:color="auto"/>
        <w:bottom w:val="none" w:sz="0" w:space="0" w:color="auto"/>
        <w:right w:val="none" w:sz="0" w:space="0" w:color="auto"/>
      </w:divBdr>
    </w:div>
    <w:div w:id="1285115616">
      <w:bodyDiv w:val="1"/>
      <w:marLeft w:val="0"/>
      <w:marRight w:val="0"/>
      <w:marTop w:val="0"/>
      <w:marBottom w:val="0"/>
      <w:divBdr>
        <w:top w:val="none" w:sz="0" w:space="0" w:color="auto"/>
        <w:left w:val="none" w:sz="0" w:space="0" w:color="auto"/>
        <w:bottom w:val="none" w:sz="0" w:space="0" w:color="auto"/>
        <w:right w:val="none" w:sz="0" w:space="0" w:color="auto"/>
      </w:divBdr>
    </w:div>
    <w:div w:id="1298532899">
      <w:bodyDiv w:val="1"/>
      <w:marLeft w:val="0"/>
      <w:marRight w:val="0"/>
      <w:marTop w:val="0"/>
      <w:marBottom w:val="0"/>
      <w:divBdr>
        <w:top w:val="none" w:sz="0" w:space="0" w:color="auto"/>
        <w:left w:val="none" w:sz="0" w:space="0" w:color="auto"/>
        <w:bottom w:val="none" w:sz="0" w:space="0" w:color="auto"/>
        <w:right w:val="none" w:sz="0" w:space="0" w:color="auto"/>
      </w:divBdr>
    </w:div>
    <w:div w:id="1299723665">
      <w:bodyDiv w:val="1"/>
      <w:marLeft w:val="0"/>
      <w:marRight w:val="0"/>
      <w:marTop w:val="0"/>
      <w:marBottom w:val="0"/>
      <w:divBdr>
        <w:top w:val="none" w:sz="0" w:space="0" w:color="auto"/>
        <w:left w:val="none" w:sz="0" w:space="0" w:color="auto"/>
        <w:bottom w:val="none" w:sz="0" w:space="0" w:color="auto"/>
        <w:right w:val="none" w:sz="0" w:space="0" w:color="auto"/>
      </w:divBdr>
    </w:div>
    <w:div w:id="1303652164">
      <w:bodyDiv w:val="1"/>
      <w:marLeft w:val="0"/>
      <w:marRight w:val="0"/>
      <w:marTop w:val="0"/>
      <w:marBottom w:val="0"/>
      <w:divBdr>
        <w:top w:val="none" w:sz="0" w:space="0" w:color="auto"/>
        <w:left w:val="none" w:sz="0" w:space="0" w:color="auto"/>
        <w:bottom w:val="none" w:sz="0" w:space="0" w:color="auto"/>
        <w:right w:val="none" w:sz="0" w:space="0" w:color="auto"/>
      </w:divBdr>
    </w:div>
    <w:div w:id="1304232945">
      <w:bodyDiv w:val="1"/>
      <w:marLeft w:val="0"/>
      <w:marRight w:val="0"/>
      <w:marTop w:val="0"/>
      <w:marBottom w:val="0"/>
      <w:divBdr>
        <w:top w:val="none" w:sz="0" w:space="0" w:color="auto"/>
        <w:left w:val="none" w:sz="0" w:space="0" w:color="auto"/>
        <w:bottom w:val="none" w:sz="0" w:space="0" w:color="auto"/>
        <w:right w:val="none" w:sz="0" w:space="0" w:color="auto"/>
      </w:divBdr>
    </w:div>
    <w:div w:id="1308513420">
      <w:bodyDiv w:val="1"/>
      <w:marLeft w:val="0"/>
      <w:marRight w:val="0"/>
      <w:marTop w:val="0"/>
      <w:marBottom w:val="0"/>
      <w:divBdr>
        <w:top w:val="none" w:sz="0" w:space="0" w:color="auto"/>
        <w:left w:val="none" w:sz="0" w:space="0" w:color="auto"/>
        <w:bottom w:val="none" w:sz="0" w:space="0" w:color="auto"/>
        <w:right w:val="none" w:sz="0" w:space="0" w:color="auto"/>
      </w:divBdr>
    </w:div>
    <w:div w:id="1310524609">
      <w:bodyDiv w:val="1"/>
      <w:marLeft w:val="0"/>
      <w:marRight w:val="0"/>
      <w:marTop w:val="0"/>
      <w:marBottom w:val="0"/>
      <w:divBdr>
        <w:top w:val="none" w:sz="0" w:space="0" w:color="auto"/>
        <w:left w:val="none" w:sz="0" w:space="0" w:color="auto"/>
        <w:bottom w:val="none" w:sz="0" w:space="0" w:color="auto"/>
        <w:right w:val="none" w:sz="0" w:space="0" w:color="auto"/>
      </w:divBdr>
    </w:div>
    <w:div w:id="1313025901">
      <w:bodyDiv w:val="1"/>
      <w:marLeft w:val="0"/>
      <w:marRight w:val="0"/>
      <w:marTop w:val="0"/>
      <w:marBottom w:val="0"/>
      <w:divBdr>
        <w:top w:val="none" w:sz="0" w:space="0" w:color="auto"/>
        <w:left w:val="none" w:sz="0" w:space="0" w:color="auto"/>
        <w:bottom w:val="none" w:sz="0" w:space="0" w:color="auto"/>
        <w:right w:val="none" w:sz="0" w:space="0" w:color="auto"/>
      </w:divBdr>
    </w:div>
    <w:div w:id="1317565691">
      <w:bodyDiv w:val="1"/>
      <w:marLeft w:val="0"/>
      <w:marRight w:val="0"/>
      <w:marTop w:val="0"/>
      <w:marBottom w:val="0"/>
      <w:divBdr>
        <w:top w:val="none" w:sz="0" w:space="0" w:color="auto"/>
        <w:left w:val="none" w:sz="0" w:space="0" w:color="auto"/>
        <w:bottom w:val="none" w:sz="0" w:space="0" w:color="auto"/>
        <w:right w:val="none" w:sz="0" w:space="0" w:color="auto"/>
      </w:divBdr>
    </w:div>
    <w:div w:id="1321077908">
      <w:bodyDiv w:val="1"/>
      <w:marLeft w:val="0"/>
      <w:marRight w:val="0"/>
      <w:marTop w:val="0"/>
      <w:marBottom w:val="0"/>
      <w:divBdr>
        <w:top w:val="none" w:sz="0" w:space="0" w:color="auto"/>
        <w:left w:val="none" w:sz="0" w:space="0" w:color="auto"/>
        <w:bottom w:val="none" w:sz="0" w:space="0" w:color="auto"/>
        <w:right w:val="none" w:sz="0" w:space="0" w:color="auto"/>
      </w:divBdr>
    </w:div>
    <w:div w:id="1322656257">
      <w:bodyDiv w:val="1"/>
      <w:marLeft w:val="0"/>
      <w:marRight w:val="0"/>
      <w:marTop w:val="0"/>
      <w:marBottom w:val="0"/>
      <w:divBdr>
        <w:top w:val="none" w:sz="0" w:space="0" w:color="auto"/>
        <w:left w:val="none" w:sz="0" w:space="0" w:color="auto"/>
        <w:bottom w:val="none" w:sz="0" w:space="0" w:color="auto"/>
        <w:right w:val="none" w:sz="0" w:space="0" w:color="auto"/>
      </w:divBdr>
    </w:div>
    <w:div w:id="1324624905">
      <w:bodyDiv w:val="1"/>
      <w:marLeft w:val="0"/>
      <w:marRight w:val="0"/>
      <w:marTop w:val="0"/>
      <w:marBottom w:val="0"/>
      <w:divBdr>
        <w:top w:val="none" w:sz="0" w:space="0" w:color="auto"/>
        <w:left w:val="none" w:sz="0" w:space="0" w:color="auto"/>
        <w:bottom w:val="none" w:sz="0" w:space="0" w:color="auto"/>
        <w:right w:val="none" w:sz="0" w:space="0" w:color="auto"/>
      </w:divBdr>
    </w:div>
    <w:div w:id="1326669653">
      <w:bodyDiv w:val="1"/>
      <w:marLeft w:val="0"/>
      <w:marRight w:val="0"/>
      <w:marTop w:val="0"/>
      <w:marBottom w:val="0"/>
      <w:divBdr>
        <w:top w:val="none" w:sz="0" w:space="0" w:color="auto"/>
        <w:left w:val="none" w:sz="0" w:space="0" w:color="auto"/>
        <w:bottom w:val="none" w:sz="0" w:space="0" w:color="auto"/>
        <w:right w:val="none" w:sz="0" w:space="0" w:color="auto"/>
      </w:divBdr>
    </w:div>
    <w:div w:id="1328557075">
      <w:bodyDiv w:val="1"/>
      <w:marLeft w:val="0"/>
      <w:marRight w:val="0"/>
      <w:marTop w:val="0"/>
      <w:marBottom w:val="0"/>
      <w:divBdr>
        <w:top w:val="none" w:sz="0" w:space="0" w:color="auto"/>
        <w:left w:val="none" w:sz="0" w:space="0" w:color="auto"/>
        <w:bottom w:val="none" w:sz="0" w:space="0" w:color="auto"/>
        <w:right w:val="none" w:sz="0" w:space="0" w:color="auto"/>
      </w:divBdr>
    </w:div>
    <w:div w:id="1330131964">
      <w:bodyDiv w:val="1"/>
      <w:marLeft w:val="0"/>
      <w:marRight w:val="0"/>
      <w:marTop w:val="0"/>
      <w:marBottom w:val="0"/>
      <w:divBdr>
        <w:top w:val="none" w:sz="0" w:space="0" w:color="auto"/>
        <w:left w:val="none" w:sz="0" w:space="0" w:color="auto"/>
        <w:bottom w:val="none" w:sz="0" w:space="0" w:color="auto"/>
        <w:right w:val="none" w:sz="0" w:space="0" w:color="auto"/>
      </w:divBdr>
    </w:div>
    <w:div w:id="1330521066">
      <w:bodyDiv w:val="1"/>
      <w:marLeft w:val="0"/>
      <w:marRight w:val="0"/>
      <w:marTop w:val="0"/>
      <w:marBottom w:val="0"/>
      <w:divBdr>
        <w:top w:val="none" w:sz="0" w:space="0" w:color="auto"/>
        <w:left w:val="none" w:sz="0" w:space="0" w:color="auto"/>
        <w:bottom w:val="none" w:sz="0" w:space="0" w:color="auto"/>
        <w:right w:val="none" w:sz="0" w:space="0" w:color="auto"/>
      </w:divBdr>
    </w:div>
    <w:div w:id="1331328089">
      <w:bodyDiv w:val="1"/>
      <w:marLeft w:val="0"/>
      <w:marRight w:val="0"/>
      <w:marTop w:val="0"/>
      <w:marBottom w:val="0"/>
      <w:divBdr>
        <w:top w:val="none" w:sz="0" w:space="0" w:color="auto"/>
        <w:left w:val="none" w:sz="0" w:space="0" w:color="auto"/>
        <w:bottom w:val="none" w:sz="0" w:space="0" w:color="auto"/>
        <w:right w:val="none" w:sz="0" w:space="0" w:color="auto"/>
      </w:divBdr>
    </w:div>
    <w:div w:id="1335109791">
      <w:bodyDiv w:val="1"/>
      <w:marLeft w:val="0"/>
      <w:marRight w:val="0"/>
      <w:marTop w:val="0"/>
      <w:marBottom w:val="0"/>
      <w:divBdr>
        <w:top w:val="none" w:sz="0" w:space="0" w:color="auto"/>
        <w:left w:val="none" w:sz="0" w:space="0" w:color="auto"/>
        <w:bottom w:val="none" w:sz="0" w:space="0" w:color="auto"/>
        <w:right w:val="none" w:sz="0" w:space="0" w:color="auto"/>
      </w:divBdr>
    </w:div>
    <w:div w:id="1339232035">
      <w:bodyDiv w:val="1"/>
      <w:marLeft w:val="0"/>
      <w:marRight w:val="0"/>
      <w:marTop w:val="0"/>
      <w:marBottom w:val="0"/>
      <w:divBdr>
        <w:top w:val="none" w:sz="0" w:space="0" w:color="auto"/>
        <w:left w:val="none" w:sz="0" w:space="0" w:color="auto"/>
        <w:bottom w:val="none" w:sz="0" w:space="0" w:color="auto"/>
        <w:right w:val="none" w:sz="0" w:space="0" w:color="auto"/>
      </w:divBdr>
      <w:divsChild>
        <w:div w:id="205291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481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336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712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16063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77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170219">
      <w:bodyDiv w:val="1"/>
      <w:marLeft w:val="0"/>
      <w:marRight w:val="0"/>
      <w:marTop w:val="0"/>
      <w:marBottom w:val="0"/>
      <w:divBdr>
        <w:top w:val="none" w:sz="0" w:space="0" w:color="auto"/>
        <w:left w:val="none" w:sz="0" w:space="0" w:color="auto"/>
        <w:bottom w:val="none" w:sz="0" w:space="0" w:color="auto"/>
        <w:right w:val="none" w:sz="0" w:space="0" w:color="auto"/>
      </w:divBdr>
    </w:div>
    <w:div w:id="1344476093">
      <w:bodyDiv w:val="1"/>
      <w:marLeft w:val="0"/>
      <w:marRight w:val="0"/>
      <w:marTop w:val="0"/>
      <w:marBottom w:val="0"/>
      <w:divBdr>
        <w:top w:val="none" w:sz="0" w:space="0" w:color="auto"/>
        <w:left w:val="none" w:sz="0" w:space="0" w:color="auto"/>
        <w:bottom w:val="none" w:sz="0" w:space="0" w:color="auto"/>
        <w:right w:val="none" w:sz="0" w:space="0" w:color="auto"/>
      </w:divBdr>
    </w:div>
    <w:div w:id="1346634501">
      <w:bodyDiv w:val="1"/>
      <w:marLeft w:val="0"/>
      <w:marRight w:val="0"/>
      <w:marTop w:val="0"/>
      <w:marBottom w:val="0"/>
      <w:divBdr>
        <w:top w:val="none" w:sz="0" w:space="0" w:color="auto"/>
        <w:left w:val="none" w:sz="0" w:space="0" w:color="auto"/>
        <w:bottom w:val="none" w:sz="0" w:space="0" w:color="auto"/>
        <w:right w:val="none" w:sz="0" w:space="0" w:color="auto"/>
      </w:divBdr>
    </w:div>
    <w:div w:id="1350446659">
      <w:bodyDiv w:val="1"/>
      <w:marLeft w:val="0"/>
      <w:marRight w:val="0"/>
      <w:marTop w:val="0"/>
      <w:marBottom w:val="0"/>
      <w:divBdr>
        <w:top w:val="none" w:sz="0" w:space="0" w:color="auto"/>
        <w:left w:val="none" w:sz="0" w:space="0" w:color="auto"/>
        <w:bottom w:val="none" w:sz="0" w:space="0" w:color="auto"/>
        <w:right w:val="none" w:sz="0" w:space="0" w:color="auto"/>
      </w:divBdr>
    </w:div>
    <w:div w:id="1351838883">
      <w:bodyDiv w:val="1"/>
      <w:marLeft w:val="0"/>
      <w:marRight w:val="0"/>
      <w:marTop w:val="0"/>
      <w:marBottom w:val="0"/>
      <w:divBdr>
        <w:top w:val="none" w:sz="0" w:space="0" w:color="auto"/>
        <w:left w:val="none" w:sz="0" w:space="0" w:color="auto"/>
        <w:bottom w:val="none" w:sz="0" w:space="0" w:color="auto"/>
        <w:right w:val="none" w:sz="0" w:space="0" w:color="auto"/>
      </w:divBdr>
    </w:div>
    <w:div w:id="1354040377">
      <w:bodyDiv w:val="1"/>
      <w:marLeft w:val="0"/>
      <w:marRight w:val="0"/>
      <w:marTop w:val="0"/>
      <w:marBottom w:val="0"/>
      <w:divBdr>
        <w:top w:val="none" w:sz="0" w:space="0" w:color="auto"/>
        <w:left w:val="none" w:sz="0" w:space="0" w:color="auto"/>
        <w:bottom w:val="none" w:sz="0" w:space="0" w:color="auto"/>
        <w:right w:val="none" w:sz="0" w:space="0" w:color="auto"/>
      </w:divBdr>
    </w:div>
    <w:div w:id="1356541281">
      <w:bodyDiv w:val="1"/>
      <w:marLeft w:val="0"/>
      <w:marRight w:val="0"/>
      <w:marTop w:val="0"/>
      <w:marBottom w:val="0"/>
      <w:divBdr>
        <w:top w:val="none" w:sz="0" w:space="0" w:color="auto"/>
        <w:left w:val="none" w:sz="0" w:space="0" w:color="auto"/>
        <w:bottom w:val="none" w:sz="0" w:space="0" w:color="auto"/>
        <w:right w:val="none" w:sz="0" w:space="0" w:color="auto"/>
      </w:divBdr>
    </w:div>
    <w:div w:id="1357317441">
      <w:bodyDiv w:val="1"/>
      <w:marLeft w:val="0"/>
      <w:marRight w:val="0"/>
      <w:marTop w:val="0"/>
      <w:marBottom w:val="0"/>
      <w:divBdr>
        <w:top w:val="none" w:sz="0" w:space="0" w:color="auto"/>
        <w:left w:val="none" w:sz="0" w:space="0" w:color="auto"/>
        <w:bottom w:val="none" w:sz="0" w:space="0" w:color="auto"/>
        <w:right w:val="none" w:sz="0" w:space="0" w:color="auto"/>
      </w:divBdr>
    </w:div>
    <w:div w:id="1357578830">
      <w:bodyDiv w:val="1"/>
      <w:marLeft w:val="0"/>
      <w:marRight w:val="0"/>
      <w:marTop w:val="0"/>
      <w:marBottom w:val="0"/>
      <w:divBdr>
        <w:top w:val="none" w:sz="0" w:space="0" w:color="auto"/>
        <w:left w:val="none" w:sz="0" w:space="0" w:color="auto"/>
        <w:bottom w:val="none" w:sz="0" w:space="0" w:color="auto"/>
        <w:right w:val="none" w:sz="0" w:space="0" w:color="auto"/>
      </w:divBdr>
    </w:div>
    <w:div w:id="1364360052">
      <w:bodyDiv w:val="1"/>
      <w:marLeft w:val="0"/>
      <w:marRight w:val="0"/>
      <w:marTop w:val="0"/>
      <w:marBottom w:val="0"/>
      <w:divBdr>
        <w:top w:val="none" w:sz="0" w:space="0" w:color="auto"/>
        <w:left w:val="none" w:sz="0" w:space="0" w:color="auto"/>
        <w:bottom w:val="none" w:sz="0" w:space="0" w:color="auto"/>
        <w:right w:val="none" w:sz="0" w:space="0" w:color="auto"/>
      </w:divBdr>
    </w:div>
    <w:div w:id="1365325220">
      <w:bodyDiv w:val="1"/>
      <w:marLeft w:val="0"/>
      <w:marRight w:val="0"/>
      <w:marTop w:val="0"/>
      <w:marBottom w:val="0"/>
      <w:divBdr>
        <w:top w:val="none" w:sz="0" w:space="0" w:color="auto"/>
        <w:left w:val="none" w:sz="0" w:space="0" w:color="auto"/>
        <w:bottom w:val="none" w:sz="0" w:space="0" w:color="auto"/>
        <w:right w:val="none" w:sz="0" w:space="0" w:color="auto"/>
      </w:divBdr>
    </w:div>
    <w:div w:id="1365328727">
      <w:bodyDiv w:val="1"/>
      <w:marLeft w:val="0"/>
      <w:marRight w:val="0"/>
      <w:marTop w:val="0"/>
      <w:marBottom w:val="0"/>
      <w:divBdr>
        <w:top w:val="none" w:sz="0" w:space="0" w:color="auto"/>
        <w:left w:val="none" w:sz="0" w:space="0" w:color="auto"/>
        <w:bottom w:val="none" w:sz="0" w:space="0" w:color="auto"/>
        <w:right w:val="none" w:sz="0" w:space="0" w:color="auto"/>
      </w:divBdr>
    </w:div>
    <w:div w:id="1365642506">
      <w:bodyDiv w:val="1"/>
      <w:marLeft w:val="0"/>
      <w:marRight w:val="0"/>
      <w:marTop w:val="0"/>
      <w:marBottom w:val="0"/>
      <w:divBdr>
        <w:top w:val="none" w:sz="0" w:space="0" w:color="auto"/>
        <w:left w:val="none" w:sz="0" w:space="0" w:color="auto"/>
        <w:bottom w:val="none" w:sz="0" w:space="0" w:color="auto"/>
        <w:right w:val="none" w:sz="0" w:space="0" w:color="auto"/>
      </w:divBdr>
    </w:div>
    <w:div w:id="1371341522">
      <w:bodyDiv w:val="1"/>
      <w:marLeft w:val="0"/>
      <w:marRight w:val="0"/>
      <w:marTop w:val="0"/>
      <w:marBottom w:val="0"/>
      <w:divBdr>
        <w:top w:val="none" w:sz="0" w:space="0" w:color="auto"/>
        <w:left w:val="none" w:sz="0" w:space="0" w:color="auto"/>
        <w:bottom w:val="none" w:sz="0" w:space="0" w:color="auto"/>
        <w:right w:val="none" w:sz="0" w:space="0" w:color="auto"/>
      </w:divBdr>
    </w:div>
    <w:div w:id="1372413024">
      <w:bodyDiv w:val="1"/>
      <w:marLeft w:val="0"/>
      <w:marRight w:val="0"/>
      <w:marTop w:val="0"/>
      <w:marBottom w:val="0"/>
      <w:divBdr>
        <w:top w:val="none" w:sz="0" w:space="0" w:color="auto"/>
        <w:left w:val="none" w:sz="0" w:space="0" w:color="auto"/>
        <w:bottom w:val="none" w:sz="0" w:space="0" w:color="auto"/>
        <w:right w:val="none" w:sz="0" w:space="0" w:color="auto"/>
      </w:divBdr>
    </w:div>
    <w:div w:id="1374306449">
      <w:bodyDiv w:val="1"/>
      <w:marLeft w:val="0"/>
      <w:marRight w:val="0"/>
      <w:marTop w:val="0"/>
      <w:marBottom w:val="0"/>
      <w:divBdr>
        <w:top w:val="none" w:sz="0" w:space="0" w:color="auto"/>
        <w:left w:val="none" w:sz="0" w:space="0" w:color="auto"/>
        <w:bottom w:val="none" w:sz="0" w:space="0" w:color="auto"/>
        <w:right w:val="none" w:sz="0" w:space="0" w:color="auto"/>
      </w:divBdr>
    </w:div>
    <w:div w:id="1377043208">
      <w:bodyDiv w:val="1"/>
      <w:marLeft w:val="0"/>
      <w:marRight w:val="0"/>
      <w:marTop w:val="0"/>
      <w:marBottom w:val="0"/>
      <w:divBdr>
        <w:top w:val="none" w:sz="0" w:space="0" w:color="auto"/>
        <w:left w:val="none" w:sz="0" w:space="0" w:color="auto"/>
        <w:bottom w:val="none" w:sz="0" w:space="0" w:color="auto"/>
        <w:right w:val="none" w:sz="0" w:space="0" w:color="auto"/>
      </w:divBdr>
    </w:div>
    <w:div w:id="1379357222">
      <w:bodyDiv w:val="1"/>
      <w:marLeft w:val="0"/>
      <w:marRight w:val="0"/>
      <w:marTop w:val="0"/>
      <w:marBottom w:val="0"/>
      <w:divBdr>
        <w:top w:val="none" w:sz="0" w:space="0" w:color="auto"/>
        <w:left w:val="none" w:sz="0" w:space="0" w:color="auto"/>
        <w:bottom w:val="none" w:sz="0" w:space="0" w:color="auto"/>
        <w:right w:val="none" w:sz="0" w:space="0" w:color="auto"/>
      </w:divBdr>
    </w:div>
    <w:div w:id="1381713249">
      <w:bodyDiv w:val="1"/>
      <w:marLeft w:val="0"/>
      <w:marRight w:val="0"/>
      <w:marTop w:val="0"/>
      <w:marBottom w:val="0"/>
      <w:divBdr>
        <w:top w:val="none" w:sz="0" w:space="0" w:color="auto"/>
        <w:left w:val="none" w:sz="0" w:space="0" w:color="auto"/>
        <w:bottom w:val="none" w:sz="0" w:space="0" w:color="auto"/>
        <w:right w:val="none" w:sz="0" w:space="0" w:color="auto"/>
      </w:divBdr>
    </w:div>
    <w:div w:id="1382169128">
      <w:bodyDiv w:val="1"/>
      <w:marLeft w:val="0"/>
      <w:marRight w:val="0"/>
      <w:marTop w:val="0"/>
      <w:marBottom w:val="0"/>
      <w:divBdr>
        <w:top w:val="none" w:sz="0" w:space="0" w:color="auto"/>
        <w:left w:val="none" w:sz="0" w:space="0" w:color="auto"/>
        <w:bottom w:val="none" w:sz="0" w:space="0" w:color="auto"/>
        <w:right w:val="none" w:sz="0" w:space="0" w:color="auto"/>
      </w:divBdr>
    </w:div>
    <w:div w:id="1384404853">
      <w:bodyDiv w:val="1"/>
      <w:marLeft w:val="0"/>
      <w:marRight w:val="0"/>
      <w:marTop w:val="0"/>
      <w:marBottom w:val="0"/>
      <w:divBdr>
        <w:top w:val="none" w:sz="0" w:space="0" w:color="auto"/>
        <w:left w:val="none" w:sz="0" w:space="0" w:color="auto"/>
        <w:bottom w:val="none" w:sz="0" w:space="0" w:color="auto"/>
        <w:right w:val="none" w:sz="0" w:space="0" w:color="auto"/>
      </w:divBdr>
    </w:div>
    <w:div w:id="1385980444">
      <w:bodyDiv w:val="1"/>
      <w:marLeft w:val="0"/>
      <w:marRight w:val="0"/>
      <w:marTop w:val="0"/>
      <w:marBottom w:val="0"/>
      <w:divBdr>
        <w:top w:val="none" w:sz="0" w:space="0" w:color="auto"/>
        <w:left w:val="none" w:sz="0" w:space="0" w:color="auto"/>
        <w:bottom w:val="none" w:sz="0" w:space="0" w:color="auto"/>
        <w:right w:val="none" w:sz="0" w:space="0" w:color="auto"/>
      </w:divBdr>
    </w:div>
    <w:div w:id="1391072150">
      <w:bodyDiv w:val="1"/>
      <w:marLeft w:val="0"/>
      <w:marRight w:val="0"/>
      <w:marTop w:val="0"/>
      <w:marBottom w:val="0"/>
      <w:divBdr>
        <w:top w:val="none" w:sz="0" w:space="0" w:color="auto"/>
        <w:left w:val="none" w:sz="0" w:space="0" w:color="auto"/>
        <w:bottom w:val="none" w:sz="0" w:space="0" w:color="auto"/>
        <w:right w:val="none" w:sz="0" w:space="0" w:color="auto"/>
      </w:divBdr>
    </w:div>
    <w:div w:id="1395156465">
      <w:bodyDiv w:val="1"/>
      <w:marLeft w:val="0"/>
      <w:marRight w:val="0"/>
      <w:marTop w:val="0"/>
      <w:marBottom w:val="0"/>
      <w:divBdr>
        <w:top w:val="none" w:sz="0" w:space="0" w:color="auto"/>
        <w:left w:val="none" w:sz="0" w:space="0" w:color="auto"/>
        <w:bottom w:val="none" w:sz="0" w:space="0" w:color="auto"/>
        <w:right w:val="none" w:sz="0" w:space="0" w:color="auto"/>
      </w:divBdr>
    </w:div>
    <w:div w:id="1400442694">
      <w:bodyDiv w:val="1"/>
      <w:marLeft w:val="0"/>
      <w:marRight w:val="0"/>
      <w:marTop w:val="0"/>
      <w:marBottom w:val="0"/>
      <w:divBdr>
        <w:top w:val="none" w:sz="0" w:space="0" w:color="auto"/>
        <w:left w:val="none" w:sz="0" w:space="0" w:color="auto"/>
        <w:bottom w:val="none" w:sz="0" w:space="0" w:color="auto"/>
        <w:right w:val="none" w:sz="0" w:space="0" w:color="auto"/>
      </w:divBdr>
    </w:div>
    <w:div w:id="1401781540">
      <w:bodyDiv w:val="1"/>
      <w:marLeft w:val="0"/>
      <w:marRight w:val="0"/>
      <w:marTop w:val="0"/>
      <w:marBottom w:val="0"/>
      <w:divBdr>
        <w:top w:val="none" w:sz="0" w:space="0" w:color="auto"/>
        <w:left w:val="none" w:sz="0" w:space="0" w:color="auto"/>
        <w:bottom w:val="none" w:sz="0" w:space="0" w:color="auto"/>
        <w:right w:val="none" w:sz="0" w:space="0" w:color="auto"/>
      </w:divBdr>
    </w:div>
    <w:div w:id="1403915678">
      <w:bodyDiv w:val="1"/>
      <w:marLeft w:val="0"/>
      <w:marRight w:val="0"/>
      <w:marTop w:val="0"/>
      <w:marBottom w:val="0"/>
      <w:divBdr>
        <w:top w:val="none" w:sz="0" w:space="0" w:color="auto"/>
        <w:left w:val="none" w:sz="0" w:space="0" w:color="auto"/>
        <w:bottom w:val="none" w:sz="0" w:space="0" w:color="auto"/>
        <w:right w:val="none" w:sz="0" w:space="0" w:color="auto"/>
      </w:divBdr>
    </w:div>
    <w:div w:id="1405883272">
      <w:bodyDiv w:val="1"/>
      <w:marLeft w:val="0"/>
      <w:marRight w:val="0"/>
      <w:marTop w:val="0"/>
      <w:marBottom w:val="0"/>
      <w:divBdr>
        <w:top w:val="none" w:sz="0" w:space="0" w:color="auto"/>
        <w:left w:val="none" w:sz="0" w:space="0" w:color="auto"/>
        <w:bottom w:val="none" w:sz="0" w:space="0" w:color="auto"/>
        <w:right w:val="none" w:sz="0" w:space="0" w:color="auto"/>
      </w:divBdr>
    </w:div>
    <w:div w:id="1406534837">
      <w:bodyDiv w:val="1"/>
      <w:marLeft w:val="0"/>
      <w:marRight w:val="0"/>
      <w:marTop w:val="0"/>
      <w:marBottom w:val="0"/>
      <w:divBdr>
        <w:top w:val="none" w:sz="0" w:space="0" w:color="auto"/>
        <w:left w:val="none" w:sz="0" w:space="0" w:color="auto"/>
        <w:bottom w:val="none" w:sz="0" w:space="0" w:color="auto"/>
        <w:right w:val="none" w:sz="0" w:space="0" w:color="auto"/>
      </w:divBdr>
    </w:div>
    <w:div w:id="1410349809">
      <w:bodyDiv w:val="1"/>
      <w:marLeft w:val="0"/>
      <w:marRight w:val="0"/>
      <w:marTop w:val="0"/>
      <w:marBottom w:val="0"/>
      <w:divBdr>
        <w:top w:val="none" w:sz="0" w:space="0" w:color="auto"/>
        <w:left w:val="none" w:sz="0" w:space="0" w:color="auto"/>
        <w:bottom w:val="none" w:sz="0" w:space="0" w:color="auto"/>
        <w:right w:val="none" w:sz="0" w:space="0" w:color="auto"/>
      </w:divBdr>
    </w:div>
    <w:div w:id="1411460802">
      <w:bodyDiv w:val="1"/>
      <w:marLeft w:val="0"/>
      <w:marRight w:val="0"/>
      <w:marTop w:val="0"/>
      <w:marBottom w:val="0"/>
      <w:divBdr>
        <w:top w:val="none" w:sz="0" w:space="0" w:color="auto"/>
        <w:left w:val="none" w:sz="0" w:space="0" w:color="auto"/>
        <w:bottom w:val="none" w:sz="0" w:space="0" w:color="auto"/>
        <w:right w:val="none" w:sz="0" w:space="0" w:color="auto"/>
      </w:divBdr>
    </w:div>
    <w:div w:id="1413117598">
      <w:bodyDiv w:val="1"/>
      <w:marLeft w:val="0"/>
      <w:marRight w:val="0"/>
      <w:marTop w:val="0"/>
      <w:marBottom w:val="0"/>
      <w:divBdr>
        <w:top w:val="none" w:sz="0" w:space="0" w:color="auto"/>
        <w:left w:val="none" w:sz="0" w:space="0" w:color="auto"/>
        <w:bottom w:val="none" w:sz="0" w:space="0" w:color="auto"/>
        <w:right w:val="none" w:sz="0" w:space="0" w:color="auto"/>
      </w:divBdr>
    </w:div>
    <w:div w:id="1414083140">
      <w:bodyDiv w:val="1"/>
      <w:marLeft w:val="0"/>
      <w:marRight w:val="0"/>
      <w:marTop w:val="0"/>
      <w:marBottom w:val="0"/>
      <w:divBdr>
        <w:top w:val="none" w:sz="0" w:space="0" w:color="auto"/>
        <w:left w:val="none" w:sz="0" w:space="0" w:color="auto"/>
        <w:bottom w:val="none" w:sz="0" w:space="0" w:color="auto"/>
        <w:right w:val="none" w:sz="0" w:space="0" w:color="auto"/>
      </w:divBdr>
    </w:div>
    <w:div w:id="1417095365">
      <w:bodyDiv w:val="1"/>
      <w:marLeft w:val="0"/>
      <w:marRight w:val="0"/>
      <w:marTop w:val="0"/>
      <w:marBottom w:val="0"/>
      <w:divBdr>
        <w:top w:val="none" w:sz="0" w:space="0" w:color="auto"/>
        <w:left w:val="none" w:sz="0" w:space="0" w:color="auto"/>
        <w:bottom w:val="none" w:sz="0" w:space="0" w:color="auto"/>
        <w:right w:val="none" w:sz="0" w:space="0" w:color="auto"/>
      </w:divBdr>
    </w:div>
    <w:div w:id="1417823582">
      <w:bodyDiv w:val="1"/>
      <w:marLeft w:val="0"/>
      <w:marRight w:val="0"/>
      <w:marTop w:val="0"/>
      <w:marBottom w:val="0"/>
      <w:divBdr>
        <w:top w:val="none" w:sz="0" w:space="0" w:color="auto"/>
        <w:left w:val="none" w:sz="0" w:space="0" w:color="auto"/>
        <w:bottom w:val="none" w:sz="0" w:space="0" w:color="auto"/>
        <w:right w:val="none" w:sz="0" w:space="0" w:color="auto"/>
      </w:divBdr>
    </w:div>
    <w:div w:id="1422993535">
      <w:bodyDiv w:val="1"/>
      <w:marLeft w:val="0"/>
      <w:marRight w:val="0"/>
      <w:marTop w:val="0"/>
      <w:marBottom w:val="0"/>
      <w:divBdr>
        <w:top w:val="none" w:sz="0" w:space="0" w:color="auto"/>
        <w:left w:val="none" w:sz="0" w:space="0" w:color="auto"/>
        <w:bottom w:val="none" w:sz="0" w:space="0" w:color="auto"/>
        <w:right w:val="none" w:sz="0" w:space="0" w:color="auto"/>
      </w:divBdr>
    </w:div>
    <w:div w:id="1426414984">
      <w:bodyDiv w:val="1"/>
      <w:marLeft w:val="0"/>
      <w:marRight w:val="0"/>
      <w:marTop w:val="0"/>
      <w:marBottom w:val="0"/>
      <w:divBdr>
        <w:top w:val="none" w:sz="0" w:space="0" w:color="auto"/>
        <w:left w:val="none" w:sz="0" w:space="0" w:color="auto"/>
        <w:bottom w:val="none" w:sz="0" w:space="0" w:color="auto"/>
        <w:right w:val="none" w:sz="0" w:space="0" w:color="auto"/>
      </w:divBdr>
    </w:div>
    <w:div w:id="1432777706">
      <w:bodyDiv w:val="1"/>
      <w:marLeft w:val="0"/>
      <w:marRight w:val="0"/>
      <w:marTop w:val="0"/>
      <w:marBottom w:val="0"/>
      <w:divBdr>
        <w:top w:val="none" w:sz="0" w:space="0" w:color="auto"/>
        <w:left w:val="none" w:sz="0" w:space="0" w:color="auto"/>
        <w:bottom w:val="none" w:sz="0" w:space="0" w:color="auto"/>
        <w:right w:val="none" w:sz="0" w:space="0" w:color="auto"/>
      </w:divBdr>
    </w:div>
    <w:div w:id="1441292879">
      <w:bodyDiv w:val="1"/>
      <w:marLeft w:val="0"/>
      <w:marRight w:val="0"/>
      <w:marTop w:val="0"/>
      <w:marBottom w:val="0"/>
      <w:divBdr>
        <w:top w:val="none" w:sz="0" w:space="0" w:color="auto"/>
        <w:left w:val="none" w:sz="0" w:space="0" w:color="auto"/>
        <w:bottom w:val="none" w:sz="0" w:space="0" w:color="auto"/>
        <w:right w:val="none" w:sz="0" w:space="0" w:color="auto"/>
      </w:divBdr>
    </w:div>
    <w:div w:id="1445228298">
      <w:bodyDiv w:val="1"/>
      <w:marLeft w:val="0"/>
      <w:marRight w:val="0"/>
      <w:marTop w:val="0"/>
      <w:marBottom w:val="0"/>
      <w:divBdr>
        <w:top w:val="none" w:sz="0" w:space="0" w:color="auto"/>
        <w:left w:val="none" w:sz="0" w:space="0" w:color="auto"/>
        <w:bottom w:val="none" w:sz="0" w:space="0" w:color="auto"/>
        <w:right w:val="none" w:sz="0" w:space="0" w:color="auto"/>
      </w:divBdr>
    </w:div>
    <w:div w:id="1446264816">
      <w:bodyDiv w:val="1"/>
      <w:marLeft w:val="0"/>
      <w:marRight w:val="0"/>
      <w:marTop w:val="0"/>
      <w:marBottom w:val="0"/>
      <w:divBdr>
        <w:top w:val="none" w:sz="0" w:space="0" w:color="auto"/>
        <w:left w:val="none" w:sz="0" w:space="0" w:color="auto"/>
        <w:bottom w:val="none" w:sz="0" w:space="0" w:color="auto"/>
        <w:right w:val="none" w:sz="0" w:space="0" w:color="auto"/>
      </w:divBdr>
    </w:div>
    <w:div w:id="1450660222">
      <w:bodyDiv w:val="1"/>
      <w:marLeft w:val="0"/>
      <w:marRight w:val="0"/>
      <w:marTop w:val="0"/>
      <w:marBottom w:val="0"/>
      <w:divBdr>
        <w:top w:val="none" w:sz="0" w:space="0" w:color="auto"/>
        <w:left w:val="none" w:sz="0" w:space="0" w:color="auto"/>
        <w:bottom w:val="none" w:sz="0" w:space="0" w:color="auto"/>
        <w:right w:val="none" w:sz="0" w:space="0" w:color="auto"/>
      </w:divBdr>
    </w:div>
    <w:div w:id="1451558796">
      <w:bodyDiv w:val="1"/>
      <w:marLeft w:val="0"/>
      <w:marRight w:val="0"/>
      <w:marTop w:val="0"/>
      <w:marBottom w:val="0"/>
      <w:divBdr>
        <w:top w:val="none" w:sz="0" w:space="0" w:color="auto"/>
        <w:left w:val="none" w:sz="0" w:space="0" w:color="auto"/>
        <w:bottom w:val="none" w:sz="0" w:space="0" w:color="auto"/>
        <w:right w:val="none" w:sz="0" w:space="0" w:color="auto"/>
      </w:divBdr>
    </w:div>
    <w:div w:id="1454325603">
      <w:bodyDiv w:val="1"/>
      <w:marLeft w:val="0"/>
      <w:marRight w:val="0"/>
      <w:marTop w:val="0"/>
      <w:marBottom w:val="0"/>
      <w:divBdr>
        <w:top w:val="none" w:sz="0" w:space="0" w:color="auto"/>
        <w:left w:val="none" w:sz="0" w:space="0" w:color="auto"/>
        <w:bottom w:val="none" w:sz="0" w:space="0" w:color="auto"/>
        <w:right w:val="none" w:sz="0" w:space="0" w:color="auto"/>
      </w:divBdr>
    </w:div>
    <w:div w:id="1456027225">
      <w:bodyDiv w:val="1"/>
      <w:marLeft w:val="0"/>
      <w:marRight w:val="0"/>
      <w:marTop w:val="0"/>
      <w:marBottom w:val="0"/>
      <w:divBdr>
        <w:top w:val="none" w:sz="0" w:space="0" w:color="auto"/>
        <w:left w:val="none" w:sz="0" w:space="0" w:color="auto"/>
        <w:bottom w:val="none" w:sz="0" w:space="0" w:color="auto"/>
        <w:right w:val="none" w:sz="0" w:space="0" w:color="auto"/>
      </w:divBdr>
      <w:divsChild>
        <w:div w:id="360473359">
          <w:marLeft w:val="0"/>
          <w:marRight w:val="0"/>
          <w:marTop w:val="0"/>
          <w:marBottom w:val="120"/>
          <w:divBdr>
            <w:top w:val="none" w:sz="0" w:space="0" w:color="auto"/>
            <w:left w:val="none" w:sz="0" w:space="0" w:color="auto"/>
            <w:bottom w:val="none" w:sz="0" w:space="0" w:color="auto"/>
            <w:right w:val="none" w:sz="0" w:space="0" w:color="auto"/>
          </w:divBdr>
          <w:divsChild>
            <w:div w:id="3676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3277">
      <w:bodyDiv w:val="1"/>
      <w:marLeft w:val="0"/>
      <w:marRight w:val="0"/>
      <w:marTop w:val="0"/>
      <w:marBottom w:val="0"/>
      <w:divBdr>
        <w:top w:val="none" w:sz="0" w:space="0" w:color="auto"/>
        <w:left w:val="none" w:sz="0" w:space="0" w:color="auto"/>
        <w:bottom w:val="none" w:sz="0" w:space="0" w:color="auto"/>
        <w:right w:val="none" w:sz="0" w:space="0" w:color="auto"/>
      </w:divBdr>
    </w:div>
    <w:div w:id="1463960447">
      <w:bodyDiv w:val="1"/>
      <w:marLeft w:val="0"/>
      <w:marRight w:val="0"/>
      <w:marTop w:val="0"/>
      <w:marBottom w:val="0"/>
      <w:divBdr>
        <w:top w:val="none" w:sz="0" w:space="0" w:color="auto"/>
        <w:left w:val="none" w:sz="0" w:space="0" w:color="auto"/>
        <w:bottom w:val="none" w:sz="0" w:space="0" w:color="auto"/>
        <w:right w:val="none" w:sz="0" w:space="0" w:color="auto"/>
      </w:divBdr>
    </w:div>
    <w:div w:id="1466776852">
      <w:bodyDiv w:val="1"/>
      <w:marLeft w:val="0"/>
      <w:marRight w:val="0"/>
      <w:marTop w:val="0"/>
      <w:marBottom w:val="0"/>
      <w:divBdr>
        <w:top w:val="none" w:sz="0" w:space="0" w:color="auto"/>
        <w:left w:val="none" w:sz="0" w:space="0" w:color="auto"/>
        <w:bottom w:val="none" w:sz="0" w:space="0" w:color="auto"/>
        <w:right w:val="none" w:sz="0" w:space="0" w:color="auto"/>
      </w:divBdr>
    </w:div>
    <w:div w:id="1473281612">
      <w:bodyDiv w:val="1"/>
      <w:marLeft w:val="0"/>
      <w:marRight w:val="0"/>
      <w:marTop w:val="0"/>
      <w:marBottom w:val="0"/>
      <w:divBdr>
        <w:top w:val="none" w:sz="0" w:space="0" w:color="auto"/>
        <w:left w:val="none" w:sz="0" w:space="0" w:color="auto"/>
        <w:bottom w:val="none" w:sz="0" w:space="0" w:color="auto"/>
        <w:right w:val="none" w:sz="0" w:space="0" w:color="auto"/>
      </w:divBdr>
    </w:div>
    <w:div w:id="1474056331">
      <w:bodyDiv w:val="1"/>
      <w:marLeft w:val="0"/>
      <w:marRight w:val="0"/>
      <w:marTop w:val="0"/>
      <w:marBottom w:val="0"/>
      <w:divBdr>
        <w:top w:val="none" w:sz="0" w:space="0" w:color="auto"/>
        <w:left w:val="none" w:sz="0" w:space="0" w:color="auto"/>
        <w:bottom w:val="none" w:sz="0" w:space="0" w:color="auto"/>
        <w:right w:val="none" w:sz="0" w:space="0" w:color="auto"/>
      </w:divBdr>
    </w:div>
    <w:div w:id="1479179422">
      <w:bodyDiv w:val="1"/>
      <w:marLeft w:val="0"/>
      <w:marRight w:val="0"/>
      <w:marTop w:val="0"/>
      <w:marBottom w:val="0"/>
      <w:divBdr>
        <w:top w:val="none" w:sz="0" w:space="0" w:color="auto"/>
        <w:left w:val="none" w:sz="0" w:space="0" w:color="auto"/>
        <w:bottom w:val="none" w:sz="0" w:space="0" w:color="auto"/>
        <w:right w:val="none" w:sz="0" w:space="0" w:color="auto"/>
      </w:divBdr>
    </w:div>
    <w:div w:id="1479492773">
      <w:bodyDiv w:val="1"/>
      <w:marLeft w:val="0"/>
      <w:marRight w:val="0"/>
      <w:marTop w:val="0"/>
      <w:marBottom w:val="0"/>
      <w:divBdr>
        <w:top w:val="none" w:sz="0" w:space="0" w:color="auto"/>
        <w:left w:val="none" w:sz="0" w:space="0" w:color="auto"/>
        <w:bottom w:val="none" w:sz="0" w:space="0" w:color="auto"/>
        <w:right w:val="none" w:sz="0" w:space="0" w:color="auto"/>
      </w:divBdr>
    </w:div>
    <w:div w:id="1483304265">
      <w:bodyDiv w:val="1"/>
      <w:marLeft w:val="0"/>
      <w:marRight w:val="0"/>
      <w:marTop w:val="0"/>
      <w:marBottom w:val="0"/>
      <w:divBdr>
        <w:top w:val="none" w:sz="0" w:space="0" w:color="auto"/>
        <w:left w:val="none" w:sz="0" w:space="0" w:color="auto"/>
        <w:bottom w:val="none" w:sz="0" w:space="0" w:color="auto"/>
        <w:right w:val="none" w:sz="0" w:space="0" w:color="auto"/>
      </w:divBdr>
    </w:div>
    <w:div w:id="1483350198">
      <w:bodyDiv w:val="1"/>
      <w:marLeft w:val="0"/>
      <w:marRight w:val="0"/>
      <w:marTop w:val="0"/>
      <w:marBottom w:val="0"/>
      <w:divBdr>
        <w:top w:val="none" w:sz="0" w:space="0" w:color="auto"/>
        <w:left w:val="none" w:sz="0" w:space="0" w:color="auto"/>
        <w:bottom w:val="none" w:sz="0" w:space="0" w:color="auto"/>
        <w:right w:val="none" w:sz="0" w:space="0" w:color="auto"/>
      </w:divBdr>
      <w:divsChild>
        <w:div w:id="755714293">
          <w:marLeft w:val="0"/>
          <w:marRight w:val="0"/>
          <w:marTop w:val="0"/>
          <w:marBottom w:val="0"/>
          <w:divBdr>
            <w:top w:val="none" w:sz="0" w:space="0" w:color="auto"/>
            <w:left w:val="none" w:sz="0" w:space="0" w:color="auto"/>
            <w:bottom w:val="single" w:sz="8" w:space="1" w:color="auto"/>
            <w:right w:val="none" w:sz="0" w:space="0" w:color="auto"/>
          </w:divBdr>
        </w:div>
        <w:div w:id="1584682069">
          <w:marLeft w:val="0"/>
          <w:marRight w:val="0"/>
          <w:marTop w:val="0"/>
          <w:marBottom w:val="0"/>
          <w:divBdr>
            <w:top w:val="none" w:sz="0" w:space="0" w:color="auto"/>
            <w:left w:val="none" w:sz="0" w:space="0" w:color="auto"/>
            <w:bottom w:val="single" w:sz="8" w:space="1" w:color="auto"/>
            <w:right w:val="none" w:sz="0" w:space="0" w:color="auto"/>
          </w:divBdr>
        </w:div>
      </w:divsChild>
    </w:div>
    <w:div w:id="1486123760">
      <w:bodyDiv w:val="1"/>
      <w:marLeft w:val="0"/>
      <w:marRight w:val="0"/>
      <w:marTop w:val="0"/>
      <w:marBottom w:val="0"/>
      <w:divBdr>
        <w:top w:val="none" w:sz="0" w:space="0" w:color="auto"/>
        <w:left w:val="none" w:sz="0" w:space="0" w:color="auto"/>
        <w:bottom w:val="none" w:sz="0" w:space="0" w:color="auto"/>
        <w:right w:val="none" w:sz="0" w:space="0" w:color="auto"/>
      </w:divBdr>
    </w:div>
    <w:div w:id="1486240751">
      <w:bodyDiv w:val="1"/>
      <w:marLeft w:val="0"/>
      <w:marRight w:val="0"/>
      <w:marTop w:val="0"/>
      <w:marBottom w:val="0"/>
      <w:divBdr>
        <w:top w:val="none" w:sz="0" w:space="0" w:color="auto"/>
        <w:left w:val="none" w:sz="0" w:space="0" w:color="auto"/>
        <w:bottom w:val="none" w:sz="0" w:space="0" w:color="auto"/>
        <w:right w:val="none" w:sz="0" w:space="0" w:color="auto"/>
      </w:divBdr>
    </w:div>
    <w:div w:id="1490826092">
      <w:bodyDiv w:val="1"/>
      <w:marLeft w:val="0"/>
      <w:marRight w:val="0"/>
      <w:marTop w:val="0"/>
      <w:marBottom w:val="0"/>
      <w:divBdr>
        <w:top w:val="none" w:sz="0" w:space="0" w:color="auto"/>
        <w:left w:val="none" w:sz="0" w:space="0" w:color="auto"/>
        <w:bottom w:val="none" w:sz="0" w:space="0" w:color="auto"/>
        <w:right w:val="none" w:sz="0" w:space="0" w:color="auto"/>
      </w:divBdr>
      <w:divsChild>
        <w:div w:id="1398473818">
          <w:marLeft w:val="0"/>
          <w:marRight w:val="0"/>
          <w:marTop w:val="0"/>
          <w:marBottom w:val="0"/>
          <w:divBdr>
            <w:top w:val="none" w:sz="0" w:space="0" w:color="auto"/>
            <w:left w:val="none" w:sz="0" w:space="0" w:color="auto"/>
            <w:bottom w:val="none" w:sz="0" w:space="0" w:color="auto"/>
            <w:right w:val="none" w:sz="0" w:space="0" w:color="auto"/>
          </w:divBdr>
        </w:div>
      </w:divsChild>
    </w:div>
    <w:div w:id="1492210820">
      <w:bodyDiv w:val="1"/>
      <w:marLeft w:val="0"/>
      <w:marRight w:val="0"/>
      <w:marTop w:val="0"/>
      <w:marBottom w:val="0"/>
      <w:divBdr>
        <w:top w:val="none" w:sz="0" w:space="0" w:color="auto"/>
        <w:left w:val="none" w:sz="0" w:space="0" w:color="auto"/>
        <w:bottom w:val="none" w:sz="0" w:space="0" w:color="auto"/>
        <w:right w:val="none" w:sz="0" w:space="0" w:color="auto"/>
      </w:divBdr>
    </w:div>
    <w:div w:id="1492404026">
      <w:bodyDiv w:val="1"/>
      <w:marLeft w:val="0"/>
      <w:marRight w:val="0"/>
      <w:marTop w:val="0"/>
      <w:marBottom w:val="0"/>
      <w:divBdr>
        <w:top w:val="none" w:sz="0" w:space="0" w:color="auto"/>
        <w:left w:val="none" w:sz="0" w:space="0" w:color="auto"/>
        <w:bottom w:val="none" w:sz="0" w:space="0" w:color="auto"/>
        <w:right w:val="none" w:sz="0" w:space="0" w:color="auto"/>
      </w:divBdr>
    </w:div>
    <w:div w:id="1495340935">
      <w:bodyDiv w:val="1"/>
      <w:marLeft w:val="0"/>
      <w:marRight w:val="0"/>
      <w:marTop w:val="0"/>
      <w:marBottom w:val="0"/>
      <w:divBdr>
        <w:top w:val="none" w:sz="0" w:space="0" w:color="auto"/>
        <w:left w:val="none" w:sz="0" w:space="0" w:color="auto"/>
        <w:bottom w:val="none" w:sz="0" w:space="0" w:color="auto"/>
        <w:right w:val="none" w:sz="0" w:space="0" w:color="auto"/>
      </w:divBdr>
    </w:div>
    <w:div w:id="1500386077">
      <w:bodyDiv w:val="1"/>
      <w:marLeft w:val="0"/>
      <w:marRight w:val="0"/>
      <w:marTop w:val="0"/>
      <w:marBottom w:val="0"/>
      <w:divBdr>
        <w:top w:val="none" w:sz="0" w:space="0" w:color="auto"/>
        <w:left w:val="none" w:sz="0" w:space="0" w:color="auto"/>
        <w:bottom w:val="none" w:sz="0" w:space="0" w:color="auto"/>
        <w:right w:val="none" w:sz="0" w:space="0" w:color="auto"/>
      </w:divBdr>
    </w:div>
    <w:div w:id="1503350964">
      <w:bodyDiv w:val="1"/>
      <w:marLeft w:val="0"/>
      <w:marRight w:val="0"/>
      <w:marTop w:val="0"/>
      <w:marBottom w:val="0"/>
      <w:divBdr>
        <w:top w:val="none" w:sz="0" w:space="0" w:color="auto"/>
        <w:left w:val="none" w:sz="0" w:space="0" w:color="auto"/>
        <w:bottom w:val="none" w:sz="0" w:space="0" w:color="auto"/>
        <w:right w:val="none" w:sz="0" w:space="0" w:color="auto"/>
      </w:divBdr>
      <w:divsChild>
        <w:div w:id="2128158534">
          <w:marLeft w:val="0"/>
          <w:marRight w:val="0"/>
          <w:marTop w:val="0"/>
          <w:marBottom w:val="0"/>
          <w:divBdr>
            <w:top w:val="none" w:sz="0" w:space="0" w:color="auto"/>
            <w:left w:val="none" w:sz="0" w:space="0" w:color="auto"/>
            <w:bottom w:val="single" w:sz="8" w:space="1" w:color="auto"/>
            <w:right w:val="none" w:sz="0" w:space="0" w:color="auto"/>
          </w:divBdr>
        </w:div>
      </w:divsChild>
    </w:div>
    <w:div w:id="1506283329">
      <w:bodyDiv w:val="1"/>
      <w:marLeft w:val="0"/>
      <w:marRight w:val="0"/>
      <w:marTop w:val="0"/>
      <w:marBottom w:val="0"/>
      <w:divBdr>
        <w:top w:val="none" w:sz="0" w:space="0" w:color="auto"/>
        <w:left w:val="none" w:sz="0" w:space="0" w:color="auto"/>
        <w:bottom w:val="none" w:sz="0" w:space="0" w:color="auto"/>
        <w:right w:val="none" w:sz="0" w:space="0" w:color="auto"/>
      </w:divBdr>
    </w:div>
    <w:div w:id="1509713456">
      <w:bodyDiv w:val="1"/>
      <w:marLeft w:val="0"/>
      <w:marRight w:val="0"/>
      <w:marTop w:val="0"/>
      <w:marBottom w:val="0"/>
      <w:divBdr>
        <w:top w:val="none" w:sz="0" w:space="0" w:color="auto"/>
        <w:left w:val="none" w:sz="0" w:space="0" w:color="auto"/>
        <w:bottom w:val="none" w:sz="0" w:space="0" w:color="auto"/>
        <w:right w:val="none" w:sz="0" w:space="0" w:color="auto"/>
      </w:divBdr>
    </w:div>
    <w:div w:id="1514539276">
      <w:bodyDiv w:val="1"/>
      <w:marLeft w:val="0"/>
      <w:marRight w:val="0"/>
      <w:marTop w:val="0"/>
      <w:marBottom w:val="0"/>
      <w:divBdr>
        <w:top w:val="none" w:sz="0" w:space="0" w:color="auto"/>
        <w:left w:val="none" w:sz="0" w:space="0" w:color="auto"/>
        <w:bottom w:val="none" w:sz="0" w:space="0" w:color="auto"/>
        <w:right w:val="none" w:sz="0" w:space="0" w:color="auto"/>
      </w:divBdr>
    </w:div>
    <w:div w:id="1515807410">
      <w:bodyDiv w:val="1"/>
      <w:marLeft w:val="0"/>
      <w:marRight w:val="0"/>
      <w:marTop w:val="0"/>
      <w:marBottom w:val="0"/>
      <w:divBdr>
        <w:top w:val="none" w:sz="0" w:space="0" w:color="auto"/>
        <w:left w:val="none" w:sz="0" w:space="0" w:color="auto"/>
        <w:bottom w:val="none" w:sz="0" w:space="0" w:color="auto"/>
        <w:right w:val="none" w:sz="0" w:space="0" w:color="auto"/>
      </w:divBdr>
    </w:div>
    <w:div w:id="1516072422">
      <w:bodyDiv w:val="1"/>
      <w:marLeft w:val="0"/>
      <w:marRight w:val="0"/>
      <w:marTop w:val="0"/>
      <w:marBottom w:val="0"/>
      <w:divBdr>
        <w:top w:val="none" w:sz="0" w:space="0" w:color="auto"/>
        <w:left w:val="none" w:sz="0" w:space="0" w:color="auto"/>
        <w:bottom w:val="none" w:sz="0" w:space="0" w:color="auto"/>
        <w:right w:val="none" w:sz="0" w:space="0" w:color="auto"/>
      </w:divBdr>
    </w:div>
    <w:div w:id="1523201472">
      <w:bodyDiv w:val="1"/>
      <w:marLeft w:val="0"/>
      <w:marRight w:val="0"/>
      <w:marTop w:val="0"/>
      <w:marBottom w:val="0"/>
      <w:divBdr>
        <w:top w:val="none" w:sz="0" w:space="0" w:color="auto"/>
        <w:left w:val="none" w:sz="0" w:space="0" w:color="auto"/>
        <w:bottom w:val="none" w:sz="0" w:space="0" w:color="auto"/>
        <w:right w:val="none" w:sz="0" w:space="0" w:color="auto"/>
      </w:divBdr>
    </w:div>
    <w:div w:id="1526291611">
      <w:bodyDiv w:val="1"/>
      <w:marLeft w:val="0"/>
      <w:marRight w:val="0"/>
      <w:marTop w:val="0"/>
      <w:marBottom w:val="0"/>
      <w:divBdr>
        <w:top w:val="none" w:sz="0" w:space="0" w:color="auto"/>
        <w:left w:val="none" w:sz="0" w:space="0" w:color="auto"/>
        <w:bottom w:val="none" w:sz="0" w:space="0" w:color="auto"/>
        <w:right w:val="none" w:sz="0" w:space="0" w:color="auto"/>
      </w:divBdr>
    </w:div>
    <w:div w:id="1527867611">
      <w:bodyDiv w:val="1"/>
      <w:marLeft w:val="0"/>
      <w:marRight w:val="0"/>
      <w:marTop w:val="0"/>
      <w:marBottom w:val="0"/>
      <w:divBdr>
        <w:top w:val="none" w:sz="0" w:space="0" w:color="auto"/>
        <w:left w:val="none" w:sz="0" w:space="0" w:color="auto"/>
        <w:bottom w:val="none" w:sz="0" w:space="0" w:color="auto"/>
        <w:right w:val="none" w:sz="0" w:space="0" w:color="auto"/>
      </w:divBdr>
    </w:div>
    <w:div w:id="1528519388">
      <w:bodyDiv w:val="1"/>
      <w:marLeft w:val="0"/>
      <w:marRight w:val="0"/>
      <w:marTop w:val="0"/>
      <w:marBottom w:val="0"/>
      <w:divBdr>
        <w:top w:val="none" w:sz="0" w:space="0" w:color="auto"/>
        <w:left w:val="none" w:sz="0" w:space="0" w:color="auto"/>
        <w:bottom w:val="none" w:sz="0" w:space="0" w:color="auto"/>
        <w:right w:val="none" w:sz="0" w:space="0" w:color="auto"/>
      </w:divBdr>
    </w:div>
    <w:div w:id="1529564347">
      <w:bodyDiv w:val="1"/>
      <w:marLeft w:val="0"/>
      <w:marRight w:val="0"/>
      <w:marTop w:val="0"/>
      <w:marBottom w:val="0"/>
      <w:divBdr>
        <w:top w:val="none" w:sz="0" w:space="0" w:color="auto"/>
        <w:left w:val="none" w:sz="0" w:space="0" w:color="auto"/>
        <w:bottom w:val="none" w:sz="0" w:space="0" w:color="auto"/>
        <w:right w:val="none" w:sz="0" w:space="0" w:color="auto"/>
      </w:divBdr>
    </w:div>
    <w:div w:id="1530677954">
      <w:bodyDiv w:val="1"/>
      <w:marLeft w:val="0"/>
      <w:marRight w:val="0"/>
      <w:marTop w:val="0"/>
      <w:marBottom w:val="0"/>
      <w:divBdr>
        <w:top w:val="none" w:sz="0" w:space="0" w:color="auto"/>
        <w:left w:val="none" w:sz="0" w:space="0" w:color="auto"/>
        <w:bottom w:val="none" w:sz="0" w:space="0" w:color="auto"/>
        <w:right w:val="none" w:sz="0" w:space="0" w:color="auto"/>
      </w:divBdr>
    </w:div>
    <w:div w:id="1530871862">
      <w:bodyDiv w:val="1"/>
      <w:marLeft w:val="0"/>
      <w:marRight w:val="0"/>
      <w:marTop w:val="0"/>
      <w:marBottom w:val="0"/>
      <w:divBdr>
        <w:top w:val="none" w:sz="0" w:space="0" w:color="auto"/>
        <w:left w:val="none" w:sz="0" w:space="0" w:color="auto"/>
        <w:bottom w:val="none" w:sz="0" w:space="0" w:color="auto"/>
        <w:right w:val="none" w:sz="0" w:space="0" w:color="auto"/>
      </w:divBdr>
    </w:div>
    <w:div w:id="1531650537">
      <w:bodyDiv w:val="1"/>
      <w:marLeft w:val="0"/>
      <w:marRight w:val="0"/>
      <w:marTop w:val="0"/>
      <w:marBottom w:val="0"/>
      <w:divBdr>
        <w:top w:val="none" w:sz="0" w:space="0" w:color="auto"/>
        <w:left w:val="none" w:sz="0" w:space="0" w:color="auto"/>
        <w:bottom w:val="none" w:sz="0" w:space="0" w:color="auto"/>
        <w:right w:val="none" w:sz="0" w:space="0" w:color="auto"/>
      </w:divBdr>
    </w:div>
    <w:div w:id="1532499590">
      <w:bodyDiv w:val="1"/>
      <w:marLeft w:val="0"/>
      <w:marRight w:val="0"/>
      <w:marTop w:val="0"/>
      <w:marBottom w:val="0"/>
      <w:divBdr>
        <w:top w:val="none" w:sz="0" w:space="0" w:color="auto"/>
        <w:left w:val="none" w:sz="0" w:space="0" w:color="auto"/>
        <w:bottom w:val="none" w:sz="0" w:space="0" w:color="auto"/>
        <w:right w:val="none" w:sz="0" w:space="0" w:color="auto"/>
      </w:divBdr>
    </w:div>
    <w:div w:id="1534921476">
      <w:bodyDiv w:val="1"/>
      <w:marLeft w:val="0"/>
      <w:marRight w:val="0"/>
      <w:marTop w:val="0"/>
      <w:marBottom w:val="0"/>
      <w:divBdr>
        <w:top w:val="none" w:sz="0" w:space="0" w:color="auto"/>
        <w:left w:val="none" w:sz="0" w:space="0" w:color="auto"/>
        <w:bottom w:val="none" w:sz="0" w:space="0" w:color="auto"/>
        <w:right w:val="none" w:sz="0" w:space="0" w:color="auto"/>
      </w:divBdr>
    </w:div>
    <w:div w:id="1538658100">
      <w:bodyDiv w:val="1"/>
      <w:marLeft w:val="0"/>
      <w:marRight w:val="0"/>
      <w:marTop w:val="0"/>
      <w:marBottom w:val="0"/>
      <w:divBdr>
        <w:top w:val="none" w:sz="0" w:space="0" w:color="auto"/>
        <w:left w:val="none" w:sz="0" w:space="0" w:color="auto"/>
        <w:bottom w:val="none" w:sz="0" w:space="0" w:color="auto"/>
        <w:right w:val="none" w:sz="0" w:space="0" w:color="auto"/>
      </w:divBdr>
    </w:div>
    <w:div w:id="1544831219">
      <w:bodyDiv w:val="1"/>
      <w:marLeft w:val="0"/>
      <w:marRight w:val="0"/>
      <w:marTop w:val="0"/>
      <w:marBottom w:val="0"/>
      <w:divBdr>
        <w:top w:val="none" w:sz="0" w:space="0" w:color="auto"/>
        <w:left w:val="none" w:sz="0" w:space="0" w:color="auto"/>
        <w:bottom w:val="none" w:sz="0" w:space="0" w:color="auto"/>
        <w:right w:val="none" w:sz="0" w:space="0" w:color="auto"/>
      </w:divBdr>
    </w:div>
    <w:div w:id="1547255444">
      <w:bodyDiv w:val="1"/>
      <w:marLeft w:val="0"/>
      <w:marRight w:val="0"/>
      <w:marTop w:val="0"/>
      <w:marBottom w:val="0"/>
      <w:divBdr>
        <w:top w:val="none" w:sz="0" w:space="0" w:color="auto"/>
        <w:left w:val="none" w:sz="0" w:space="0" w:color="auto"/>
        <w:bottom w:val="none" w:sz="0" w:space="0" w:color="auto"/>
        <w:right w:val="none" w:sz="0" w:space="0" w:color="auto"/>
      </w:divBdr>
    </w:div>
    <w:div w:id="1549682126">
      <w:bodyDiv w:val="1"/>
      <w:marLeft w:val="0"/>
      <w:marRight w:val="0"/>
      <w:marTop w:val="0"/>
      <w:marBottom w:val="0"/>
      <w:divBdr>
        <w:top w:val="none" w:sz="0" w:space="0" w:color="auto"/>
        <w:left w:val="none" w:sz="0" w:space="0" w:color="auto"/>
        <w:bottom w:val="none" w:sz="0" w:space="0" w:color="auto"/>
        <w:right w:val="none" w:sz="0" w:space="0" w:color="auto"/>
      </w:divBdr>
    </w:div>
    <w:div w:id="1554191767">
      <w:bodyDiv w:val="1"/>
      <w:marLeft w:val="0"/>
      <w:marRight w:val="0"/>
      <w:marTop w:val="0"/>
      <w:marBottom w:val="0"/>
      <w:divBdr>
        <w:top w:val="none" w:sz="0" w:space="0" w:color="auto"/>
        <w:left w:val="none" w:sz="0" w:space="0" w:color="auto"/>
        <w:bottom w:val="none" w:sz="0" w:space="0" w:color="auto"/>
        <w:right w:val="none" w:sz="0" w:space="0" w:color="auto"/>
      </w:divBdr>
    </w:div>
    <w:div w:id="1554657708">
      <w:bodyDiv w:val="1"/>
      <w:marLeft w:val="0"/>
      <w:marRight w:val="0"/>
      <w:marTop w:val="0"/>
      <w:marBottom w:val="0"/>
      <w:divBdr>
        <w:top w:val="none" w:sz="0" w:space="0" w:color="auto"/>
        <w:left w:val="none" w:sz="0" w:space="0" w:color="auto"/>
        <w:bottom w:val="none" w:sz="0" w:space="0" w:color="auto"/>
        <w:right w:val="none" w:sz="0" w:space="0" w:color="auto"/>
      </w:divBdr>
    </w:div>
    <w:div w:id="1556622593">
      <w:bodyDiv w:val="1"/>
      <w:marLeft w:val="0"/>
      <w:marRight w:val="0"/>
      <w:marTop w:val="0"/>
      <w:marBottom w:val="0"/>
      <w:divBdr>
        <w:top w:val="none" w:sz="0" w:space="0" w:color="auto"/>
        <w:left w:val="none" w:sz="0" w:space="0" w:color="auto"/>
        <w:bottom w:val="none" w:sz="0" w:space="0" w:color="auto"/>
        <w:right w:val="none" w:sz="0" w:space="0" w:color="auto"/>
      </w:divBdr>
    </w:div>
    <w:div w:id="1558123850">
      <w:bodyDiv w:val="1"/>
      <w:marLeft w:val="0"/>
      <w:marRight w:val="0"/>
      <w:marTop w:val="0"/>
      <w:marBottom w:val="0"/>
      <w:divBdr>
        <w:top w:val="none" w:sz="0" w:space="0" w:color="auto"/>
        <w:left w:val="none" w:sz="0" w:space="0" w:color="auto"/>
        <w:bottom w:val="none" w:sz="0" w:space="0" w:color="auto"/>
        <w:right w:val="none" w:sz="0" w:space="0" w:color="auto"/>
      </w:divBdr>
    </w:div>
    <w:div w:id="1559592805">
      <w:bodyDiv w:val="1"/>
      <w:marLeft w:val="0"/>
      <w:marRight w:val="0"/>
      <w:marTop w:val="0"/>
      <w:marBottom w:val="0"/>
      <w:divBdr>
        <w:top w:val="none" w:sz="0" w:space="0" w:color="auto"/>
        <w:left w:val="none" w:sz="0" w:space="0" w:color="auto"/>
        <w:bottom w:val="none" w:sz="0" w:space="0" w:color="auto"/>
        <w:right w:val="none" w:sz="0" w:space="0" w:color="auto"/>
      </w:divBdr>
    </w:div>
    <w:div w:id="1559635054">
      <w:bodyDiv w:val="1"/>
      <w:marLeft w:val="0"/>
      <w:marRight w:val="0"/>
      <w:marTop w:val="0"/>
      <w:marBottom w:val="0"/>
      <w:divBdr>
        <w:top w:val="none" w:sz="0" w:space="0" w:color="auto"/>
        <w:left w:val="none" w:sz="0" w:space="0" w:color="auto"/>
        <w:bottom w:val="none" w:sz="0" w:space="0" w:color="auto"/>
        <w:right w:val="none" w:sz="0" w:space="0" w:color="auto"/>
      </w:divBdr>
    </w:div>
    <w:div w:id="1563758090">
      <w:bodyDiv w:val="1"/>
      <w:marLeft w:val="0"/>
      <w:marRight w:val="0"/>
      <w:marTop w:val="0"/>
      <w:marBottom w:val="0"/>
      <w:divBdr>
        <w:top w:val="none" w:sz="0" w:space="0" w:color="auto"/>
        <w:left w:val="none" w:sz="0" w:space="0" w:color="auto"/>
        <w:bottom w:val="none" w:sz="0" w:space="0" w:color="auto"/>
        <w:right w:val="none" w:sz="0" w:space="0" w:color="auto"/>
      </w:divBdr>
    </w:div>
    <w:div w:id="1565293889">
      <w:bodyDiv w:val="1"/>
      <w:marLeft w:val="0"/>
      <w:marRight w:val="0"/>
      <w:marTop w:val="0"/>
      <w:marBottom w:val="0"/>
      <w:divBdr>
        <w:top w:val="none" w:sz="0" w:space="0" w:color="auto"/>
        <w:left w:val="none" w:sz="0" w:space="0" w:color="auto"/>
        <w:bottom w:val="none" w:sz="0" w:space="0" w:color="auto"/>
        <w:right w:val="none" w:sz="0" w:space="0" w:color="auto"/>
      </w:divBdr>
    </w:div>
    <w:div w:id="1570532210">
      <w:bodyDiv w:val="1"/>
      <w:marLeft w:val="0"/>
      <w:marRight w:val="0"/>
      <w:marTop w:val="0"/>
      <w:marBottom w:val="0"/>
      <w:divBdr>
        <w:top w:val="none" w:sz="0" w:space="0" w:color="auto"/>
        <w:left w:val="none" w:sz="0" w:space="0" w:color="auto"/>
        <w:bottom w:val="none" w:sz="0" w:space="0" w:color="auto"/>
        <w:right w:val="none" w:sz="0" w:space="0" w:color="auto"/>
      </w:divBdr>
    </w:div>
    <w:div w:id="1575243996">
      <w:bodyDiv w:val="1"/>
      <w:marLeft w:val="0"/>
      <w:marRight w:val="0"/>
      <w:marTop w:val="0"/>
      <w:marBottom w:val="0"/>
      <w:divBdr>
        <w:top w:val="none" w:sz="0" w:space="0" w:color="auto"/>
        <w:left w:val="none" w:sz="0" w:space="0" w:color="auto"/>
        <w:bottom w:val="none" w:sz="0" w:space="0" w:color="auto"/>
        <w:right w:val="none" w:sz="0" w:space="0" w:color="auto"/>
      </w:divBdr>
    </w:div>
    <w:div w:id="1578515082">
      <w:bodyDiv w:val="1"/>
      <w:marLeft w:val="0"/>
      <w:marRight w:val="0"/>
      <w:marTop w:val="0"/>
      <w:marBottom w:val="0"/>
      <w:divBdr>
        <w:top w:val="none" w:sz="0" w:space="0" w:color="auto"/>
        <w:left w:val="none" w:sz="0" w:space="0" w:color="auto"/>
        <w:bottom w:val="none" w:sz="0" w:space="0" w:color="auto"/>
        <w:right w:val="none" w:sz="0" w:space="0" w:color="auto"/>
      </w:divBdr>
    </w:div>
    <w:div w:id="1579828149">
      <w:bodyDiv w:val="1"/>
      <w:marLeft w:val="0"/>
      <w:marRight w:val="0"/>
      <w:marTop w:val="0"/>
      <w:marBottom w:val="0"/>
      <w:divBdr>
        <w:top w:val="none" w:sz="0" w:space="0" w:color="auto"/>
        <w:left w:val="none" w:sz="0" w:space="0" w:color="auto"/>
        <w:bottom w:val="none" w:sz="0" w:space="0" w:color="auto"/>
        <w:right w:val="none" w:sz="0" w:space="0" w:color="auto"/>
      </w:divBdr>
    </w:div>
    <w:div w:id="1587955680">
      <w:bodyDiv w:val="1"/>
      <w:marLeft w:val="0"/>
      <w:marRight w:val="0"/>
      <w:marTop w:val="0"/>
      <w:marBottom w:val="0"/>
      <w:divBdr>
        <w:top w:val="none" w:sz="0" w:space="0" w:color="auto"/>
        <w:left w:val="none" w:sz="0" w:space="0" w:color="auto"/>
        <w:bottom w:val="none" w:sz="0" w:space="0" w:color="auto"/>
        <w:right w:val="none" w:sz="0" w:space="0" w:color="auto"/>
      </w:divBdr>
    </w:div>
    <w:div w:id="1598517682">
      <w:bodyDiv w:val="1"/>
      <w:marLeft w:val="0"/>
      <w:marRight w:val="0"/>
      <w:marTop w:val="0"/>
      <w:marBottom w:val="0"/>
      <w:divBdr>
        <w:top w:val="none" w:sz="0" w:space="0" w:color="auto"/>
        <w:left w:val="none" w:sz="0" w:space="0" w:color="auto"/>
        <w:bottom w:val="none" w:sz="0" w:space="0" w:color="auto"/>
        <w:right w:val="none" w:sz="0" w:space="0" w:color="auto"/>
      </w:divBdr>
    </w:div>
    <w:div w:id="1599370402">
      <w:bodyDiv w:val="1"/>
      <w:marLeft w:val="0"/>
      <w:marRight w:val="0"/>
      <w:marTop w:val="0"/>
      <w:marBottom w:val="0"/>
      <w:divBdr>
        <w:top w:val="none" w:sz="0" w:space="0" w:color="auto"/>
        <w:left w:val="none" w:sz="0" w:space="0" w:color="auto"/>
        <w:bottom w:val="none" w:sz="0" w:space="0" w:color="auto"/>
        <w:right w:val="none" w:sz="0" w:space="0" w:color="auto"/>
      </w:divBdr>
    </w:div>
    <w:div w:id="1603801991">
      <w:bodyDiv w:val="1"/>
      <w:marLeft w:val="0"/>
      <w:marRight w:val="0"/>
      <w:marTop w:val="0"/>
      <w:marBottom w:val="0"/>
      <w:divBdr>
        <w:top w:val="none" w:sz="0" w:space="0" w:color="auto"/>
        <w:left w:val="none" w:sz="0" w:space="0" w:color="auto"/>
        <w:bottom w:val="none" w:sz="0" w:space="0" w:color="auto"/>
        <w:right w:val="none" w:sz="0" w:space="0" w:color="auto"/>
      </w:divBdr>
    </w:div>
    <w:div w:id="1607227237">
      <w:bodyDiv w:val="1"/>
      <w:marLeft w:val="0"/>
      <w:marRight w:val="0"/>
      <w:marTop w:val="0"/>
      <w:marBottom w:val="0"/>
      <w:divBdr>
        <w:top w:val="none" w:sz="0" w:space="0" w:color="auto"/>
        <w:left w:val="none" w:sz="0" w:space="0" w:color="auto"/>
        <w:bottom w:val="none" w:sz="0" w:space="0" w:color="auto"/>
        <w:right w:val="none" w:sz="0" w:space="0" w:color="auto"/>
      </w:divBdr>
    </w:div>
    <w:div w:id="1608003180">
      <w:bodyDiv w:val="1"/>
      <w:marLeft w:val="0"/>
      <w:marRight w:val="0"/>
      <w:marTop w:val="0"/>
      <w:marBottom w:val="0"/>
      <w:divBdr>
        <w:top w:val="none" w:sz="0" w:space="0" w:color="auto"/>
        <w:left w:val="none" w:sz="0" w:space="0" w:color="auto"/>
        <w:bottom w:val="none" w:sz="0" w:space="0" w:color="auto"/>
        <w:right w:val="none" w:sz="0" w:space="0" w:color="auto"/>
      </w:divBdr>
    </w:div>
    <w:div w:id="1609310373">
      <w:bodyDiv w:val="1"/>
      <w:marLeft w:val="0"/>
      <w:marRight w:val="0"/>
      <w:marTop w:val="0"/>
      <w:marBottom w:val="0"/>
      <w:divBdr>
        <w:top w:val="none" w:sz="0" w:space="0" w:color="auto"/>
        <w:left w:val="none" w:sz="0" w:space="0" w:color="auto"/>
        <w:bottom w:val="none" w:sz="0" w:space="0" w:color="auto"/>
        <w:right w:val="none" w:sz="0" w:space="0" w:color="auto"/>
      </w:divBdr>
      <w:divsChild>
        <w:div w:id="536508183">
          <w:marLeft w:val="0"/>
          <w:marRight w:val="0"/>
          <w:marTop w:val="0"/>
          <w:marBottom w:val="0"/>
          <w:divBdr>
            <w:top w:val="none" w:sz="0" w:space="0" w:color="auto"/>
            <w:left w:val="none" w:sz="0" w:space="0" w:color="auto"/>
            <w:bottom w:val="single" w:sz="8" w:space="1" w:color="auto"/>
            <w:right w:val="none" w:sz="0" w:space="0" w:color="auto"/>
          </w:divBdr>
        </w:div>
      </w:divsChild>
    </w:div>
    <w:div w:id="1610626244">
      <w:bodyDiv w:val="1"/>
      <w:marLeft w:val="0"/>
      <w:marRight w:val="0"/>
      <w:marTop w:val="0"/>
      <w:marBottom w:val="0"/>
      <w:divBdr>
        <w:top w:val="none" w:sz="0" w:space="0" w:color="auto"/>
        <w:left w:val="none" w:sz="0" w:space="0" w:color="auto"/>
        <w:bottom w:val="none" w:sz="0" w:space="0" w:color="auto"/>
        <w:right w:val="none" w:sz="0" w:space="0" w:color="auto"/>
      </w:divBdr>
    </w:div>
    <w:div w:id="1614704307">
      <w:bodyDiv w:val="1"/>
      <w:marLeft w:val="0"/>
      <w:marRight w:val="0"/>
      <w:marTop w:val="0"/>
      <w:marBottom w:val="0"/>
      <w:divBdr>
        <w:top w:val="none" w:sz="0" w:space="0" w:color="auto"/>
        <w:left w:val="none" w:sz="0" w:space="0" w:color="auto"/>
        <w:bottom w:val="none" w:sz="0" w:space="0" w:color="auto"/>
        <w:right w:val="none" w:sz="0" w:space="0" w:color="auto"/>
      </w:divBdr>
    </w:div>
    <w:div w:id="1618099756">
      <w:bodyDiv w:val="1"/>
      <w:marLeft w:val="0"/>
      <w:marRight w:val="0"/>
      <w:marTop w:val="0"/>
      <w:marBottom w:val="0"/>
      <w:divBdr>
        <w:top w:val="none" w:sz="0" w:space="0" w:color="auto"/>
        <w:left w:val="none" w:sz="0" w:space="0" w:color="auto"/>
        <w:bottom w:val="none" w:sz="0" w:space="0" w:color="auto"/>
        <w:right w:val="none" w:sz="0" w:space="0" w:color="auto"/>
      </w:divBdr>
    </w:div>
    <w:div w:id="1620332296">
      <w:bodyDiv w:val="1"/>
      <w:marLeft w:val="0"/>
      <w:marRight w:val="0"/>
      <w:marTop w:val="0"/>
      <w:marBottom w:val="0"/>
      <w:divBdr>
        <w:top w:val="none" w:sz="0" w:space="0" w:color="auto"/>
        <w:left w:val="none" w:sz="0" w:space="0" w:color="auto"/>
        <w:bottom w:val="none" w:sz="0" w:space="0" w:color="auto"/>
        <w:right w:val="none" w:sz="0" w:space="0" w:color="auto"/>
      </w:divBdr>
    </w:div>
    <w:div w:id="1625774050">
      <w:bodyDiv w:val="1"/>
      <w:marLeft w:val="0"/>
      <w:marRight w:val="0"/>
      <w:marTop w:val="0"/>
      <w:marBottom w:val="0"/>
      <w:divBdr>
        <w:top w:val="none" w:sz="0" w:space="0" w:color="auto"/>
        <w:left w:val="none" w:sz="0" w:space="0" w:color="auto"/>
        <w:bottom w:val="none" w:sz="0" w:space="0" w:color="auto"/>
        <w:right w:val="none" w:sz="0" w:space="0" w:color="auto"/>
      </w:divBdr>
    </w:div>
    <w:div w:id="1628468119">
      <w:bodyDiv w:val="1"/>
      <w:marLeft w:val="0"/>
      <w:marRight w:val="0"/>
      <w:marTop w:val="0"/>
      <w:marBottom w:val="0"/>
      <w:divBdr>
        <w:top w:val="none" w:sz="0" w:space="0" w:color="auto"/>
        <w:left w:val="none" w:sz="0" w:space="0" w:color="auto"/>
        <w:bottom w:val="none" w:sz="0" w:space="0" w:color="auto"/>
        <w:right w:val="none" w:sz="0" w:space="0" w:color="auto"/>
      </w:divBdr>
    </w:div>
    <w:div w:id="1630821809">
      <w:bodyDiv w:val="1"/>
      <w:marLeft w:val="0"/>
      <w:marRight w:val="0"/>
      <w:marTop w:val="0"/>
      <w:marBottom w:val="0"/>
      <w:divBdr>
        <w:top w:val="none" w:sz="0" w:space="0" w:color="auto"/>
        <w:left w:val="none" w:sz="0" w:space="0" w:color="auto"/>
        <w:bottom w:val="none" w:sz="0" w:space="0" w:color="auto"/>
        <w:right w:val="none" w:sz="0" w:space="0" w:color="auto"/>
      </w:divBdr>
    </w:div>
    <w:div w:id="1632517860">
      <w:bodyDiv w:val="1"/>
      <w:marLeft w:val="0"/>
      <w:marRight w:val="0"/>
      <w:marTop w:val="0"/>
      <w:marBottom w:val="0"/>
      <w:divBdr>
        <w:top w:val="none" w:sz="0" w:space="0" w:color="auto"/>
        <w:left w:val="none" w:sz="0" w:space="0" w:color="auto"/>
        <w:bottom w:val="none" w:sz="0" w:space="0" w:color="auto"/>
        <w:right w:val="none" w:sz="0" w:space="0" w:color="auto"/>
      </w:divBdr>
    </w:div>
    <w:div w:id="1633095167">
      <w:bodyDiv w:val="1"/>
      <w:marLeft w:val="0"/>
      <w:marRight w:val="0"/>
      <w:marTop w:val="0"/>
      <w:marBottom w:val="0"/>
      <w:divBdr>
        <w:top w:val="none" w:sz="0" w:space="0" w:color="auto"/>
        <w:left w:val="none" w:sz="0" w:space="0" w:color="auto"/>
        <w:bottom w:val="none" w:sz="0" w:space="0" w:color="auto"/>
        <w:right w:val="none" w:sz="0" w:space="0" w:color="auto"/>
      </w:divBdr>
    </w:div>
    <w:div w:id="1634554607">
      <w:bodyDiv w:val="1"/>
      <w:marLeft w:val="0"/>
      <w:marRight w:val="0"/>
      <w:marTop w:val="0"/>
      <w:marBottom w:val="0"/>
      <w:divBdr>
        <w:top w:val="none" w:sz="0" w:space="0" w:color="auto"/>
        <w:left w:val="none" w:sz="0" w:space="0" w:color="auto"/>
        <w:bottom w:val="none" w:sz="0" w:space="0" w:color="auto"/>
        <w:right w:val="none" w:sz="0" w:space="0" w:color="auto"/>
      </w:divBdr>
    </w:div>
    <w:div w:id="1636906629">
      <w:bodyDiv w:val="1"/>
      <w:marLeft w:val="0"/>
      <w:marRight w:val="0"/>
      <w:marTop w:val="0"/>
      <w:marBottom w:val="0"/>
      <w:divBdr>
        <w:top w:val="none" w:sz="0" w:space="0" w:color="auto"/>
        <w:left w:val="none" w:sz="0" w:space="0" w:color="auto"/>
        <w:bottom w:val="none" w:sz="0" w:space="0" w:color="auto"/>
        <w:right w:val="none" w:sz="0" w:space="0" w:color="auto"/>
      </w:divBdr>
    </w:div>
    <w:div w:id="1637878217">
      <w:bodyDiv w:val="1"/>
      <w:marLeft w:val="0"/>
      <w:marRight w:val="0"/>
      <w:marTop w:val="0"/>
      <w:marBottom w:val="0"/>
      <w:divBdr>
        <w:top w:val="none" w:sz="0" w:space="0" w:color="auto"/>
        <w:left w:val="none" w:sz="0" w:space="0" w:color="auto"/>
        <w:bottom w:val="none" w:sz="0" w:space="0" w:color="auto"/>
        <w:right w:val="none" w:sz="0" w:space="0" w:color="auto"/>
      </w:divBdr>
      <w:divsChild>
        <w:div w:id="1158687059">
          <w:marLeft w:val="0"/>
          <w:marRight w:val="0"/>
          <w:marTop w:val="0"/>
          <w:marBottom w:val="0"/>
          <w:divBdr>
            <w:top w:val="none" w:sz="0" w:space="0" w:color="auto"/>
            <w:left w:val="none" w:sz="0" w:space="0" w:color="auto"/>
            <w:bottom w:val="none" w:sz="0" w:space="0" w:color="auto"/>
            <w:right w:val="none" w:sz="0" w:space="0" w:color="auto"/>
          </w:divBdr>
          <w:divsChild>
            <w:div w:id="14137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6317">
      <w:bodyDiv w:val="1"/>
      <w:marLeft w:val="0"/>
      <w:marRight w:val="0"/>
      <w:marTop w:val="0"/>
      <w:marBottom w:val="0"/>
      <w:divBdr>
        <w:top w:val="none" w:sz="0" w:space="0" w:color="auto"/>
        <w:left w:val="none" w:sz="0" w:space="0" w:color="auto"/>
        <w:bottom w:val="none" w:sz="0" w:space="0" w:color="auto"/>
        <w:right w:val="none" w:sz="0" w:space="0" w:color="auto"/>
      </w:divBdr>
    </w:div>
    <w:div w:id="1640648477">
      <w:bodyDiv w:val="1"/>
      <w:marLeft w:val="0"/>
      <w:marRight w:val="0"/>
      <w:marTop w:val="0"/>
      <w:marBottom w:val="0"/>
      <w:divBdr>
        <w:top w:val="none" w:sz="0" w:space="0" w:color="auto"/>
        <w:left w:val="none" w:sz="0" w:space="0" w:color="auto"/>
        <w:bottom w:val="none" w:sz="0" w:space="0" w:color="auto"/>
        <w:right w:val="none" w:sz="0" w:space="0" w:color="auto"/>
      </w:divBdr>
    </w:div>
    <w:div w:id="1646541722">
      <w:bodyDiv w:val="1"/>
      <w:marLeft w:val="0"/>
      <w:marRight w:val="0"/>
      <w:marTop w:val="0"/>
      <w:marBottom w:val="0"/>
      <w:divBdr>
        <w:top w:val="none" w:sz="0" w:space="0" w:color="auto"/>
        <w:left w:val="none" w:sz="0" w:space="0" w:color="auto"/>
        <w:bottom w:val="none" w:sz="0" w:space="0" w:color="auto"/>
        <w:right w:val="none" w:sz="0" w:space="0" w:color="auto"/>
      </w:divBdr>
      <w:divsChild>
        <w:div w:id="472211642">
          <w:marLeft w:val="0"/>
          <w:marRight w:val="0"/>
          <w:marTop w:val="0"/>
          <w:marBottom w:val="0"/>
          <w:divBdr>
            <w:top w:val="none" w:sz="0" w:space="0" w:color="auto"/>
            <w:left w:val="none" w:sz="0" w:space="0" w:color="auto"/>
            <w:bottom w:val="none" w:sz="0" w:space="0" w:color="auto"/>
            <w:right w:val="none" w:sz="0" w:space="0" w:color="auto"/>
          </w:divBdr>
          <w:divsChild>
            <w:div w:id="69884952">
              <w:marLeft w:val="0"/>
              <w:marRight w:val="0"/>
              <w:marTop w:val="0"/>
              <w:marBottom w:val="0"/>
              <w:divBdr>
                <w:top w:val="single" w:sz="12" w:space="0" w:color="F89B1A"/>
                <w:left w:val="single" w:sz="6" w:space="0" w:color="C8D4DB"/>
                <w:bottom w:val="none" w:sz="0" w:space="0" w:color="auto"/>
                <w:right w:val="single" w:sz="6" w:space="0" w:color="C8D4DB"/>
              </w:divBdr>
              <w:divsChild>
                <w:div w:id="374357070">
                  <w:marLeft w:val="0"/>
                  <w:marRight w:val="0"/>
                  <w:marTop w:val="0"/>
                  <w:marBottom w:val="0"/>
                  <w:divBdr>
                    <w:top w:val="none" w:sz="0" w:space="0" w:color="auto"/>
                    <w:left w:val="none" w:sz="0" w:space="0" w:color="auto"/>
                    <w:bottom w:val="none" w:sz="0" w:space="0" w:color="auto"/>
                    <w:right w:val="none" w:sz="0" w:space="0" w:color="auto"/>
                  </w:divBdr>
                  <w:divsChild>
                    <w:div w:id="2140224003">
                      <w:marLeft w:val="0"/>
                      <w:marRight w:val="0"/>
                      <w:marTop w:val="0"/>
                      <w:marBottom w:val="0"/>
                      <w:divBdr>
                        <w:top w:val="none" w:sz="0" w:space="0" w:color="auto"/>
                        <w:left w:val="none" w:sz="0" w:space="0" w:color="auto"/>
                        <w:bottom w:val="none" w:sz="0" w:space="0" w:color="auto"/>
                        <w:right w:val="none" w:sz="0" w:space="0" w:color="auto"/>
                      </w:divBdr>
                      <w:divsChild>
                        <w:div w:id="2109690935">
                          <w:marLeft w:val="0"/>
                          <w:marRight w:val="225"/>
                          <w:marTop w:val="0"/>
                          <w:marBottom w:val="0"/>
                          <w:divBdr>
                            <w:top w:val="none" w:sz="0" w:space="0" w:color="auto"/>
                            <w:left w:val="none" w:sz="0" w:space="0" w:color="auto"/>
                            <w:bottom w:val="none" w:sz="0" w:space="0" w:color="auto"/>
                            <w:right w:val="none" w:sz="0" w:space="0" w:color="auto"/>
                          </w:divBdr>
                          <w:divsChild>
                            <w:div w:id="766541112">
                              <w:marLeft w:val="0"/>
                              <w:marRight w:val="0"/>
                              <w:marTop w:val="0"/>
                              <w:marBottom w:val="0"/>
                              <w:divBdr>
                                <w:top w:val="none" w:sz="0" w:space="0" w:color="auto"/>
                                <w:left w:val="none" w:sz="0" w:space="0" w:color="auto"/>
                                <w:bottom w:val="none" w:sz="0" w:space="0" w:color="auto"/>
                                <w:right w:val="none" w:sz="0" w:space="0" w:color="auto"/>
                              </w:divBdr>
                              <w:divsChild>
                                <w:div w:id="353380833">
                                  <w:marLeft w:val="0"/>
                                  <w:marRight w:val="0"/>
                                  <w:marTop w:val="0"/>
                                  <w:marBottom w:val="0"/>
                                  <w:divBdr>
                                    <w:top w:val="none" w:sz="0" w:space="0" w:color="auto"/>
                                    <w:left w:val="none" w:sz="0" w:space="0" w:color="auto"/>
                                    <w:bottom w:val="none" w:sz="0" w:space="0" w:color="auto"/>
                                    <w:right w:val="none" w:sz="0" w:space="0" w:color="auto"/>
                                  </w:divBdr>
                                  <w:divsChild>
                                    <w:div w:id="1755348719">
                                      <w:marLeft w:val="0"/>
                                      <w:marRight w:val="0"/>
                                      <w:marTop w:val="0"/>
                                      <w:marBottom w:val="0"/>
                                      <w:divBdr>
                                        <w:top w:val="none" w:sz="0" w:space="0" w:color="auto"/>
                                        <w:left w:val="none" w:sz="0" w:space="0" w:color="auto"/>
                                        <w:bottom w:val="none" w:sz="0" w:space="0" w:color="auto"/>
                                        <w:right w:val="none" w:sz="0" w:space="0" w:color="auto"/>
                                      </w:divBdr>
                                    </w:div>
                                    <w:div w:id="1021053199">
                                      <w:marLeft w:val="0"/>
                                      <w:marRight w:val="0"/>
                                      <w:marTop w:val="0"/>
                                      <w:marBottom w:val="0"/>
                                      <w:divBdr>
                                        <w:top w:val="none" w:sz="0" w:space="0" w:color="auto"/>
                                        <w:left w:val="none" w:sz="0" w:space="0" w:color="auto"/>
                                        <w:bottom w:val="none" w:sz="0" w:space="0" w:color="auto"/>
                                        <w:right w:val="none" w:sz="0" w:space="0" w:color="auto"/>
                                      </w:divBdr>
                                      <w:divsChild>
                                        <w:div w:id="10661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33926">
                          <w:marLeft w:val="0"/>
                          <w:marRight w:val="0"/>
                          <w:marTop w:val="150"/>
                          <w:marBottom w:val="0"/>
                          <w:divBdr>
                            <w:top w:val="none" w:sz="0" w:space="0" w:color="auto"/>
                            <w:left w:val="none" w:sz="0" w:space="0" w:color="auto"/>
                            <w:bottom w:val="none" w:sz="0" w:space="0" w:color="auto"/>
                            <w:right w:val="none" w:sz="0" w:space="0" w:color="auto"/>
                          </w:divBdr>
                          <w:divsChild>
                            <w:div w:id="35928910">
                              <w:marLeft w:val="0"/>
                              <w:marRight w:val="0"/>
                              <w:marTop w:val="0"/>
                              <w:marBottom w:val="0"/>
                              <w:divBdr>
                                <w:top w:val="single" w:sz="2" w:space="0" w:color="BDC8D5"/>
                                <w:left w:val="single" w:sz="2" w:space="0" w:color="BDC8D5"/>
                                <w:bottom w:val="single" w:sz="2" w:space="8" w:color="BDC8D5"/>
                                <w:right w:val="single" w:sz="2" w:space="0" w:color="BDC8D5"/>
                              </w:divBdr>
                              <w:divsChild>
                                <w:div w:id="215897339">
                                  <w:marLeft w:val="0"/>
                                  <w:marRight w:val="0"/>
                                  <w:marTop w:val="0"/>
                                  <w:marBottom w:val="150"/>
                                  <w:divBdr>
                                    <w:top w:val="single" w:sz="6" w:space="4" w:color="DCE8F3"/>
                                    <w:left w:val="single" w:sz="6" w:space="4" w:color="DCE8F3"/>
                                    <w:bottom w:val="single" w:sz="6" w:space="4" w:color="DCE8F3"/>
                                    <w:right w:val="single" w:sz="6" w:space="4" w:color="DCE8F3"/>
                                  </w:divBdr>
                                  <w:divsChild>
                                    <w:div w:id="691029249">
                                      <w:marLeft w:val="-75"/>
                                      <w:marRight w:val="-75"/>
                                      <w:marTop w:val="0"/>
                                      <w:marBottom w:val="0"/>
                                      <w:divBdr>
                                        <w:top w:val="none" w:sz="0" w:space="0" w:color="auto"/>
                                        <w:left w:val="none" w:sz="0" w:space="0" w:color="auto"/>
                                        <w:bottom w:val="none" w:sz="0" w:space="0" w:color="auto"/>
                                        <w:right w:val="none" w:sz="0" w:space="0" w:color="auto"/>
                                      </w:divBdr>
                                    </w:div>
                                    <w:div w:id="572355969">
                                      <w:marLeft w:val="0"/>
                                      <w:marRight w:val="0"/>
                                      <w:marTop w:val="0"/>
                                      <w:marBottom w:val="0"/>
                                      <w:divBdr>
                                        <w:top w:val="none" w:sz="0" w:space="0" w:color="auto"/>
                                        <w:left w:val="none" w:sz="0" w:space="0" w:color="auto"/>
                                        <w:bottom w:val="none" w:sz="0" w:space="0" w:color="auto"/>
                                        <w:right w:val="none" w:sz="0" w:space="0" w:color="auto"/>
                                      </w:divBdr>
                                      <w:divsChild>
                                        <w:div w:id="14540578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45438802">
                                  <w:marLeft w:val="0"/>
                                  <w:marRight w:val="0"/>
                                  <w:marTop w:val="0"/>
                                  <w:marBottom w:val="0"/>
                                  <w:divBdr>
                                    <w:top w:val="none" w:sz="0" w:space="0" w:color="auto"/>
                                    <w:left w:val="none" w:sz="0" w:space="0" w:color="auto"/>
                                    <w:bottom w:val="none" w:sz="0" w:space="0" w:color="auto"/>
                                    <w:right w:val="none" w:sz="0" w:space="0" w:color="auto"/>
                                  </w:divBdr>
                                </w:div>
                                <w:div w:id="1063529068">
                                  <w:marLeft w:val="0"/>
                                  <w:marRight w:val="0"/>
                                  <w:marTop w:val="0"/>
                                  <w:marBottom w:val="0"/>
                                  <w:divBdr>
                                    <w:top w:val="none" w:sz="0" w:space="0" w:color="auto"/>
                                    <w:left w:val="none" w:sz="0" w:space="0" w:color="auto"/>
                                    <w:bottom w:val="none" w:sz="0" w:space="0" w:color="auto"/>
                                    <w:right w:val="none" w:sz="0" w:space="0" w:color="auto"/>
                                  </w:divBdr>
                                </w:div>
                                <w:div w:id="586765063">
                                  <w:marLeft w:val="0"/>
                                  <w:marRight w:val="0"/>
                                  <w:marTop w:val="0"/>
                                  <w:marBottom w:val="0"/>
                                  <w:divBdr>
                                    <w:top w:val="none" w:sz="0" w:space="0" w:color="auto"/>
                                    <w:left w:val="none" w:sz="0" w:space="0" w:color="auto"/>
                                    <w:bottom w:val="none" w:sz="0" w:space="0" w:color="auto"/>
                                    <w:right w:val="none" w:sz="0" w:space="0" w:color="auto"/>
                                  </w:divBdr>
                                  <w:divsChild>
                                    <w:div w:id="602999119">
                                      <w:marLeft w:val="0"/>
                                      <w:marRight w:val="0"/>
                                      <w:marTop w:val="0"/>
                                      <w:marBottom w:val="0"/>
                                      <w:divBdr>
                                        <w:top w:val="none" w:sz="0" w:space="0" w:color="auto"/>
                                        <w:left w:val="none" w:sz="0" w:space="0" w:color="auto"/>
                                        <w:bottom w:val="none" w:sz="0" w:space="0" w:color="auto"/>
                                        <w:right w:val="none" w:sz="0" w:space="0" w:color="auto"/>
                                      </w:divBdr>
                                    </w:div>
                                  </w:divsChild>
                                </w:div>
                                <w:div w:id="1045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07808">
      <w:bodyDiv w:val="1"/>
      <w:marLeft w:val="0"/>
      <w:marRight w:val="0"/>
      <w:marTop w:val="0"/>
      <w:marBottom w:val="0"/>
      <w:divBdr>
        <w:top w:val="none" w:sz="0" w:space="0" w:color="auto"/>
        <w:left w:val="none" w:sz="0" w:space="0" w:color="auto"/>
        <w:bottom w:val="none" w:sz="0" w:space="0" w:color="auto"/>
        <w:right w:val="none" w:sz="0" w:space="0" w:color="auto"/>
      </w:divBdr>
    </w:div>
    <w:div w:id="1658075530">
      <w:bodyDiv w:val="1"/>
      <w:marLeft w:val="0"/>
      <w:marRight w:val="0"/>
      <w:marTop w:val="0"/>
      <w:marBottom w:val="0"/>
      <w:divBdr>
        <w:top w:val="none" w:sz="0" w:space="0" w:color="auto"/>
        <w:left w:val="none" w:sz="0" w:space="0" w:color="auto"/>
        <w:bottom w:val="none" w:sz="0" w:space="0" w:color="auto"/>
        <w:right w:val="none" w:sz="0" w:space="0" w:color="auto"/>
      </w:divBdr>
    </w:div>
    <w:div w:id="1661150014">
      <w:bodyDiv w:val="1"/>
      <w:marLeft w:val="0"/>
      <w:marRight w:val="0"/>
      <w:marTop w:val="0"/>
      <w:marBottom w:val="0"/>
      <w:divBdr>
        <w:top w:val="none" w:sz="0" w:space="0" w:color="auto"/>
        <w:left w:val="none" w:sz="0" w:space="0" w:color="auto"/>
        <w:bottom w:val="none" w:sz="0" w:space="0" w:color="auto"/>
        <w:right w:val="none" w:sz="0" w:space="0" w:color="auto"/>
      </w:divBdr>
    </w:div>
    <w:div w:id="1672564820">
      <w:bodyDiv w:val="1"/>
      <w:marLeft w:val="0"/>
      <w:marRight w:val="0"/>
      <w:marTop w:val="0"/>
      <w:marBottom w:val="0"/>
      <w:divBdr>
        <w:top w:val="none" w:sz="0" w:space="0" w:color="auto"/>
        <w:left w:val="none" w:sz="0" w:space="0" w:color="auto"/>
        <w:bottom w:val="none" w:sz="0" w:space="0" w:color="auto"/>
        <w:right w:val="none" w:sz="0" w:space="0" w:color="auto"/>
      </w:divBdr>
    </w:div>
    <w:div w:id="1673146255">
      <w:bodyDiv w:val="1"/>
      <w:marLeft w:val="0"/>
      <w:marRight w:val="0"/>
      <w:marTop w:val="0"/>
      <w:marBottom w:val="0"/>
      <w:divBdr>
        <w:top w:val="none" w:sz="0" w:space="0" w:color="auto"/>
        <w:left w:val="none" w:sz="0" w:space="0" w:color="auto"/>
        <w:bottom w:val="none" w:sz="0" w:space="0" w:color="auto"/>
        <w:right w:val="none" w:sz="0" w:space="0" w:color="auto"/>
      </w:divBdr>
    </w:div>
    <w:div w:id="1675186407">
      <w:bodyDiv w:val="1"/>
      <w:marLeft w:val="0"/>
      <w:marRight w:val="0"/>
      <w:marTop w:val="0"/>
      <w:marBottom w:val="0"/>
      <w:divBdr>
        <w:top w:val="none" w:sz="0" w:space="0" w:color="auto"/>
        <w:left w:val="none" w:sz="0" w:space="0" w:color="auto"/>
        <w:bottom w:val="none" w:sz="0" w:space="0" w:color="auto"/>
        <w:right w:val="none" w:sz="0" w:space="0" w:color="auto"/>
      </w:divBdr>
    </w:div>
    <w:div w:id="1679850695">
      <w:bodyDiv w:val="1"/>
      <w:marLeft w:val="0"/>
      <w:marRight w:val="0"/>
      <w:marTop w:val="0"/>
      <w:marBottom w:val="0"/>
      <w:divBdr>
        <w:top w:val="none" w:sz="0" w:space="0" w:color="auto"/>
        <w:left w:val="none" w:sz="0" w:space="0" w:color="auto"/>
        <w:bottom w:val="none" w:sz="0" w:space="0" w:color="auto"/>
        <w:right w:val="none" w:sz="0" w:space="0" w:color="auto"/>
      </w:divBdr>
    </w:div>
    <w:div w:id="1682272082">
      <w:bodyDiv w:val="1"/>
      <w:marLeft w:val="0"/>
      <w:marRight w:val="0"/>
      <w:marTop w:val="0"/>
      <w:marBottom w:val="0"/>
      <w:divBdr>
        <w:top w:val="none" w:sz="0" w:space="0" w:color="auto"/>
        <w:left w:val="none" w:sz="0" w:space="0" w:color="auto"/>
        <w:bottom w:val="none" w:sz="0" w:space="0" w:color="auto"/>
        <w:right w:val="none" w:sz="0" w:space="0" w:color="auto"/>
      </w:divBdr>
    </w:div>
    <w:div w:id="1685551552">
      <w:bodyDiv w:val="1"/>
      <w:marLeft w:val="0"/>
      <w:marRight w:val="0"/>
      <w:marTop w:val="0"/>
      <w:marBottom w:val="0"/>
      <w:divBdr>
        <w:top w:val="none" w:sz="0" w:space="0" w:color="auto"/>
        <w:left w:val="none" w:sz="0" w:space="0" w:color="auto"/>
        <w:bottom w:val="none" w:sz="0" w:space="0" w:color="auto"/>
        <w:right w:val="none" w:sz="0" w:space="0" w:color="auto"/>
      </w:divBdr>
    </w:div>
    <w:div w:id="1685856834">
      <w:bodyDiv w:val="1"/>
      <w:marLeft w:val="0"/>
      <w:marRight w:val="0"/>
      <w:marTop w:val="0"/>
      <w:marBottom w:val="0"/>
      <w:divBdr>
        <w:top w:val="none" w:sz="0" w:space="0" w:color="auto"/>
        <w:left w:val="none" w:sz="0" w:space="0" w:color="auto"/>
        <w:bottom w:val="none" w:sz="0" w:space="0" w:color="auto"/>
        <w:right w:val="none" w:sz="0" w:space="0" w:color="auto"/>
      </w:divBdr>
    </w:div>
    <w:div w:id="1685862269">
      <w:bodyDiv w:val="1"/>
      <w:marLeft w:val="0"/>
      <w:marRight w:val="0"/>
      <w:marTop w:val="0"/>
      <w:marBottom w:val="0"/>
      <w:divBdr>
        <w:top w:val="none" w:sz="0" w:space="0" w:color="auto"/>
        <w:left w:val="none" w:sz="0" w:space="0" w:color="auto"/>
        <w:bottom w:val="none" w:sz="0" w:space="0" w:color="auto"/>
        <w:right w:val="none" w:sz="0" w:space="0" w:color="auto"/>
      </w:divBdr>
    </w:div>
    <w:div w:id="1694919970">
      <w:bodyDiv w:val="1"/>
      <w:marLeft w:val="0"/>
      <w:marRight w:val="0"/>
      <w:marTop w:val="0"/>
      <w:marBottom w:val="0"/>
      <w:divBdr>
        <w:top w:val="none" w:sz="0" w:space="0" w:color="auto"/>
        <w:left w:val="none" w:sz="0" w:space="0" w:color="auto"/>
        <w:bottom w:val="none" w:sz="0" w:space="0" w:color="auto"/>
        <w:right w:val="none" w:sz="0" w:space="0" w:color="auto"/>
      </w:divBdr>
    </w:div>
    <w:div w:id="1695960346">
      <w:bodyDiv w:val="1"/>
      <w:marLeft w:val="0"/>
      <w:marRight w:val="0"/>
      <w:marTop w:val="0"/>
      <w:marBottom w:val="0"/>
      <w:divBdr>
        <w:top w:val="none" w:sz="0" w:space="0" w:color="auto"/>
        <w:left w:val="none" w:sz="0" w:space="0" w:color="auto"/>
        <w:bottom w:val="none" w:sz="0" w:space="0" w:color="auto"/>
        <w:right w:val="none" w:sz="0" w:space="0" w:color="auto"/>
      </w:divBdr>
    </w:div>
    <w:div w:id="1700811532">
      <w:bodyDiv w:val="1"/>
      <w:marLeft w:val="0"/>
      <w:marRight w:val="0"/>
      <w:marTop w:val="0"/>
      <w:marBottom w:val="0"/>
      <w:divBdr>
        <w:top w:val="none" w:sz="0" w:space="0" w:color="auto"/>
        <w:left w:val="none" w:sz="0" w:space="0" w:color="auto"/>
        <w:bottom w:val="none" w:sz="0" w:space="0" w:color="auto"/>
        <w:right w:val="none" w:sz="0" w:space="0" w:color="auto"/>
      </w:divBdr>
    </w:div>
    <w:div w:id="1702197625">
      <w:bodyDiv w:val="1"/>
      <w:marLeft w:val="0"/>
      <w:marRight w:val="0"/>
      <w:marTop w:val="0"/>
      <w:marBottom w:val="0"/>
      <w:divBdr>
        <w:top w:val="none" w:sz="0" w:space="0" w:color="auto"/>
        <w:left w:val="none" w:sz="0" w:space="0" w:color="auto"/>
        <w:bottom w:val="none" w:sz="0" w:space="0" w:color="auto"/>
        <w:right w:val="none" w:sz="0" w:space="0" w:color="auto"/>
      </w:divBdr>
    </w:div>
    <w:div w:id="1708797143">
      <w:bodyDiv w:val="1"/>
      <w:marLeft w:val="0"/>
      <w:marRight w:val="0"/>
      <w:marTop w:val="0"/>
      <w:marBottom w:val="0"/>
      <w:divBdr>
        <w:top w:val="none" w:sz="0" w:space="0" w:color="auto"/>
        <w:left w:val="none" w:sz="0" w:space="0" w:color="auto"/>
        <w:bottom w:val="none" w:sz="0" w:space="0" w:color="auto"/>
        <w:right w:val="none" w:sz="0" w:space="0" w:color="auto"/>
      </w:divBdr>
    </w:div>
    <w:div w:id="1709261479">
      <w:bodyDiv w:val="1"/>
      <w:marLeft w:val="0"/>
      <w:marRight w:val="0"/>
      <w:marTop w:val="0"/>
      <w:marBottom w:val="0"/>
      <w:divBdr>
        <w:top w:val="none" w:sz="0" w:space="0" w:color="auto"/>
        <w:left w:val="none" w:sz="0" w:space="0" w:color="auto"/>
        <w:bottom w:val="none" w:sz="0" w:space="0" w:color="auto"/>
        <w:right w:val="none" w:sz="0" w:space="0" w:color="auto"/>
      </w:divBdr>
    </w:div>
    <w:div w:id="1713844684">
      <w:bodyDiv w:val="1"/>
      <w:marLeft w:val="0"/>
      <w:marRight w:val="0"/>
      <w:marTop w:val="0"/>
      <w:marBottom w:val="0"/>
      <w:divBdr>
        <w:top w:val="none" w:sz="0" w:space="0" w:color="auto"/>
        <w:left w:val="none" w:sz="0" w:space="0" w:color="auto"/>
        <w:bottom w:val="none" w:sz="0" w:space="0" w:color="auto"/>
        <w:right w:val="none" w:sz="0" w:space="0" w:color="auto"/>
      </w:divBdr>
    </w:div>
    <w:div w:id="1714118197">
      <w:bodyDiv w:val="1"/>
      <w:marLeft w:val="0"/>
      <w:marRight w:val="0"/>
      <w:marTop w:val="0"/>
      <w:marBottom w:val="0"/>
      <w:divBdr>
        <w:top w:val="none" w:sz="0" w:space="0" w:color="auto"/>
        <w:left w:val="none" w:sz="0" w:space="0" w:color="auto"/>
        <w:bottom w:val="none" w:sz="0" w:space="0" w:color="auto"/>
        <w:right w:val="none" w:sz="0" w:space="0" w:color="auto"/>
      </w:divBdr>
    </w:div>
    <w:div w:id="1721318335">
      <w:bodyDiv w:val="1"/>
      <w:marLeft w:val="0"/>
      <w:marRight w:val="0"/>
      <w:marTop w:val="0"/>
      <w:marBottom w:val="0"/>
      <w:divBdr>
        <w:top w:val="none" w:sz="0" w:space="0" w:color="auto"/>
        <w:left w:val="none" w:sz="0" w:space="0" w:color="auto"/>
        <w:bottom w:val="none" w:sz="0" w:space="0" w:color="auto"/>
        <w:right w:val="none" w:sz="0" w:space="0" w:color="auto"/>
      </w:divBdr>
    </w:div>
    <w:div w:id="1724481124">
      <w:bodyDiv w:val="1"/>
      <w:marLeft w:val="0"/>
      <w:marRight w:val="0"/>
      <w:marTop w:val="0"/>
      <w:marBottom w:val="0"/>
      <w:divBdr>
        <w:top w:val="none" w:sz="0" w:space="0" w:color="auto"/>
        <w:left w:val="none" w:sz="0" w:space="0" w:color="auto"/>
        <w:bottom w:val="none" w:sz="0" w:space="0" w:color="auto"/>
        <w:right w:val="none" w:sz="0" w:space="0" w:color="auto"/>
      </w:divBdr>
    </w:div>
    <w:div w:id="1727754512">
      <w:bodyDiv w:val="1"/>
      <w:marLeft w:val="0"/>
      <w:marRight w:val="0"/>
      <w:marTop w:val="0"/>
      <w:marBottom w:val="0"/>
      <w:divBdr>
        <w:top w:val="none" w:sz="0" w:space="0" w:color="auto"/>
        <w:left w:val="none" w:sz="0" w:space="0" w:color="auto"/>
        <w:bottom w:val="none" w:sz="0" w:space="0" w:color="auto"/>
        <w:right w:val="none" w:sz="0" w:space="0" w:color="auto"/>
      </w:divBdr>
    </w:div>
    <w:div w:id="1728063496">
      <w:bodyDiv w:val="1"/>
      <w:marLeft w:val="0"/>
      <w:marRight w:val="0"/>
      <w:marTop w:val="0"/>
      <w:marBottom w:val="0"/>
      <w:divBdr>
        <w:top w:val="none" w:sz="0" w:space="0" w:color="auto"/>
        <w:left w:val="none" w:sz="0" w:space="0" w:color="auto"/>
        <w:bottom w:val="none" w:sz="0" w:space="0" w:color="auto"/>
        <w:right w:val="none" w:sz="0" w:space="0" w:color="auto"/>
      </w:divBdr>
    </w:div>
    <w:div w:id="1728145353">
      <w:bodyDiv w:val="1"/>
      <w:marLeft w:val="0"/>
      <w:marRight w:val="0"/>
      <w:marTop w:val="0"/>
      <w:marBottom w:val="0"/>
      <w:divBdr>
        <w:top w:val="none" w:sz="0" w:space="0" w:color="auto"/>
        <w:left w:val="none" w:sz="0" w:space="0" w:color="auto"/>
        <w:bottom w:val="none" w:sz="0" w:space="0" w:color="auto"/>
        <w:right w:val="none" w:sz="0" w:space="0" w:color="auto"/>
      </w:divBdr>
      <w:divsChild>
        <w:div w:id="1080757135">
          <w:marLeft w:val="0"/>
          <w:marRight w:val="0"/>
          <w:marTop w:val="0"/>
          <w:marBottom w:val="120"/>
          <w:divBdr>
            <w:top w:val="none" w:sz="0" w:space="0" w:color="auto"/>
            <w:left w:val="none" w:sz="0" w:space="0" w:color="auto"/>
            <w:bottom w:val="none" w:sz="0" w:space="0" w:color="auto"/>
            <w:right w:val="none" w:sz="0" w:space="0" w:color="auto"/>
          </w:divBdr>
          <w:divsChild>
            <w:div w:id="198832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48586">
      <w:bodyDiv w:val="1"/>
      <w:marLeft w:val="0"/>
      <w:marRight w:val="0"/>
      <w:marTop w:val="0"/>
      <w:marBottom w:val="0"/>
      <w:divBdr>
        <w:top w:val="none" w:sz="0" w:space="0" w:color="auto"/>
        <w:left w:val="none" w:sz="0" w:space="0" w:color="auto"/>
        <w:bottom w:val="none" w:sz="0" w:space="0" w:color="auto"/>
        <w:right w:val="none" w:sz="0" w:space="0" w:color="auto"/>
      </w:divBdr>
    </w:div>
    <w:div w:id="1735159083">
      <w:bodyDiv w:val="1"/>
      <w:marLeft w:val="0"/>
      <w:marRight w:val="0"/>
      <w:marTop w:val="0"/>
      <w:marBottom w:val="0"/>
      <w:divBdr>
        <w:top w:val="none" w:sz="0" w:space="0" w:color="auto"/>
        <w:left w:val="none" w:sz="0" w:space="0" w:color="auto"/>
        <w:bottom w:val="none" w:sz="0" w:space="0" w:color="auto"/>
        <w:right w:val="none" w:sz="0" w:space="0" w:color="auto"/>
      </w:divBdr>
    </w:div>
    <w:div w:id="1738674696">
      <w:bodyDiv w:val="1"/>
      <w:marLeft w:val="0"/>
      <w:marRight w:val="0"/>
      <w:marTop w:val="0"/>
      <w:marBottom w:val="0"/>
      <w:divBdr>
        <w:top w:val="none" w:sz="0" w:space="0" w:color="auto"/>
        <w:left w:val="none" w:sz="0" w:space="0" w:color="auto"/>
        <w:bottom w:val="none" w:sz="0" w:space="0" w:color="auto"/>
        <w:right w:val="none" w:sz="0" w:space="0" w:color="auto"/>
      </w:divBdr>
    </w:div>
    <w:div w:id="1747796502">
      <w:bodyDiv w:val="1"/>
      <w:marLeft w:val="0"/>
      <w:marRight w:val="0"/>
      <w:marTop w:val="0"/>
      <w:marBottom w:val="0"/>
      <w:divBdr>
        <w:top w:val="none" w:sz="0" w:space="0" w:color="auto"/>
        <w:left w:val="none" w:sz="0" w:space="0" w:color="auto"/>
        <w:bottom w:val="none" w:sz="0" w:space="0" w:color="auto"/>
        <w:right w:val="none" w:sz="0" w:space="0" w:color="auto"/>
      </w:divBdr>
    </w:div>
    <w:div w:id="1750274574">
      <w:bodyDiv w:val="1"/>
      <w:marLeft w:val="0"/>
      <w:marRight w:val="0"/>
      <w:marTop w:val="0"/>
      <w:marBottom w:val="0"/>
      <w:divBdr>
        <w:top w:val="none" w:sz="0" w:space="0" w:color="auto"/>
        <w:left w:val="none" w:sz="0" w:space="0" w:color="auto"/>
        <w:bottom w:val="none" w:sz="0" w:space="0" w:color="auto"/>
        <w:right w:val="none" w:sz="0" w:space="0" w:color="auto"/>
      </w:divBdr>
    </w:div>
    <w:div w:id="1755861580">
      <w:bodyDiv w:val="1"/>
      <w:marLeft w:val="0"/>
      <w:marRight w:val="0"/>
      <w:marTop w:val="0"/>
      <w:marBottom w:val="0"/>
      <w:divBdr>
        <w:top w:val="none" w:sz="0" w:space="0" w:color="auto"/>
        <w:left w:val="none" w:sz="0" w:space="0" w:color="auto"/>
        <w:bottom w:val="none" w:sz="0" w:space="0" w:color="auto"/>
        <w:right w:val="none" w:sz="0" w:space="0" w:color="auto"/>
      </w:divBdr>
    </w:div>
    <w:div w:id="1756901133">
      <w:bodyDiv w:val="1"/>
      <w:marLeft w:val="0"/>
      <w:marRight w:val="0"/>
      <w:marTop w:val="0"/>
      <w:marBottom w:val="0"/>
      <w:divBdr>
        <w:top w:val="none" w:sz="0" w:space="0" w:color="auto"/>
        <w:left w:val="none" w:sz="0" w:space="0" w:color="auto"/>
        <w:bottom w:val="none" w:sz="0" w:space="0" w:color="auto"/>
        <w:right w:val="none" w:sz="0" w:space="0" w:color="auto"/>
      </w:divBdr>
    </w:div>
    <w:div w:id="1756904152">
      <w:bodyDiv w:val="1"/>
      <w:marLeft w:val="0"/>
      <w:marRight w:val="0"/>
      <w:marTop w:val="0"/>
      <w:marBottom w:val="0"/>
      <w:divBdr>
        <w:top w:val="none" w:sz="0" w:space="0" w:color="auto"/>
        <w:left w:val="none" w:sz="0" w:space="0" w:color="auto"/>
        <w:bottom w:val="none" w:sz="0" w:space="0" w:color="auto"/>
        <w:right w:val="none" w:sz="0" w:space="0" w:color="auto"/>
      </w:divBdr>
    </w:div>
    <w:div w:id="1757744493">
      <w:bodyDiv w:val="1"/>
      <w:marLeft w:val="0"/>
      <w:marRight w:val="0"/>
      <w:marTop w:val="0"/>
      <w:marBottom w:val="0"/>
      <w:divBdr>
        <w:top w:val="none" w:sz="0" w:space="0" w:color="auto"/>
        <w:left w:val="none" w:sz="0" w:space="0" w:color="auto"/>
        <w:bottom w:val="none" w:sz="0" w:space="0" w:color="auto"/>
        <w:right w:val="none" w:sz="0" w:space="0" w:color="auto"/>
      </w:divBdr>
    </w:div>
    <w:div w:id="1764640024">
      <w:bodyDiv w:val="1"/>
      <w:marLeft w:val="0"/>
      <w:marRight w:val="0"/>
      <w:marTop w:val="0"/>
      <w:marBottom w:val="0"/>
      <w:divBdr>
        <w:top w:val="none" w:sz="0" w:space="0" w:color="auto"/>
        <w:left w:val="none" w:sz="0" w:space="0" w:color="auto"/>
        <w:bottom w:val="none" w:sz="0" w:space="0" w:color="auto"/>
        <w:right w:val="none" w:sz="0" w:space="0" w:color="auto"/>
      </w:divBdr>
    </w:div>
    <w:div w:id="1766271038">
      <w:bodyDiv w:val="1"/>
      <w:marLeft w:val="0"/>
      <w:marRight w:val="0"/>
      <w:marTop w:val="0"/>
      <w:marBottom w:val="0"/>
      <w:divBdr>
        <w:top w:val="none" w:sz="0" w:space="0" w:color="auto"/>
        <w:left w:val="none" w:sz="0" w:space="0" w:color="auto"/>
        <w:bottom w:val="none" w:sz="0" w:space="0" w:color="auto"/>
        <w:right w:val="none" w:sz="0" w:space="0" w:color="auto"/>
      </w:divBdr>
    </w:div>
    <w:div w:id="1769890844">
      <w:bodyDiv w:val="1"/>
      <w:marLeft w:val="0"/>
      <w:marRight w:val="0"/>
      <w:marTop w:val="0"/>
      <w:marBottom w:val="0"/>
      <w:divBdr>
        <w:top w:val="none" w:sz="0" w:space="0" w:color="auto"/>
        <w:left w:val="none" w:sz="0" w:space="0" w:color="auto"/>
        <w:bottom w:val="none" w:sz="0" w:space="0" w:color="auto"/>
        <w:right w:val="none" w:sz="0" w:space="0" w:color="auto"/>
      </w:divBdr>
    </w:div>
    <w:div w:id="1771658000">
      <w:bodyDiv w:val="1"/>
      <w:marLeft w:val="0"/>
      <w:marRight w:val="0"/>
      <w:marTop w:val="0"/>
      <w:marBottom w:val="0"/>
      <w:divBdr>
        <w:top w:val="none" w:sz="0" w:space="0" w:color="auto"/>
        <w:left w:val="none" w:sz="0" w:space="0" w:color="auto"/>
        <w:bottom w:val="none" w:sz="0" w:space="0" w:color="auto"/>
        <w:right w:val="none" w:sz="0" w:space="0" w:color="auto"/>
      </w:divBdr>
    </w:div>
    <w:div w:id="1781104578">
      <w:bodyDiv w:val="1"/>
      <w:marLeft w:val="0"/>
      <w:marRight w:val="0"/>
      <w:marTop w:val="0"/>
      <w:marBottom w:val="0"/>
      <w:divBdr>
        <w:top w:val="none" w:sz="0" w:space="0" w:color="auto"/>
        <w:left w:val="none" w:sz="0" w:space="0" w:color="auto"/>
        <w:bottom w:val="none" w:sz="0" w:space="0" w:color="auto"/>
        <w:right w:val="none" w:sz="0" w:space="0" w:color="auto"/>
      </w:divBdr>
    </w:div>
    <w:div w:id="1782257296">
      <w:bodyDiv w:val="1"/>
      <w:marLeft w:val="0"/>
      <w:marRight w:val="0"/>
      <w:marTop w:val="0"/>
      <w:marBottom w:val="0"/>
      <w:divBdr>
        <w:top w:val="none" w:sz="0" w:space="0" w:color="auto"/>
        <w:left w:val="none" w:sz="0" w:space="0" w:color="auto"/>
        <w:bottom w:val="none" w:sz="0" w:space="0" w:color="auto"/>
        <w:right w:val="none" w:sz="0" w:space="0" w:color="auto"/>
      </w:divBdr>
    </w:div>
    <w:div w:id="1782608130">
      <w:bodyDiv w:val="1"/>
      <w:marLeft w:val="0"/>
      <w:marRight w:val="0"/>
      <w:marTop w:val="0"/>
      <w:marBottom w:val="0"/>
      <w:divBdr>
        <w:top w:val="none" w:sz="0" w:space="0" w:color="auto"/>
        <w:left w:val="none" w:sz="0" w:space="0" w:color="auto"/>
        <w:bottom w:val="none" w:sz="0" w:space="0" w:color="auto"/>
        <w:right w:val="none" w:sz="0" w:space="0" w:color="auto"/>
      </w:divBdr>
    </w:div>
    <w:div w:id="1786774942">
      <w:bodyDiv w:val="1"/>
      <w:marLeft w:val="0"/>
      <w:marRight w:val="0"/>
      <w:marTop w:val="0"/>
      <w:marBottom w:val="0"/>
      <w:divBdr>
        <w:top w:val="none" w:sz="0" w:space="0" w:color="auto"/>
        <w:left w:val="none" w:sz="0" w:space="0" w:color="auto"/>
        <w:bottom w:val="none" w:sz="0" w:space="0" w:color="auto"/>
        <w:right w:val="none" w:sz="0" w:space="0" w:color="auto"/>
      </w:divBdr>
      <w:divsChild>
        <w:div w:id="1029067471">
          <w:marLeft w:val="0"/>
          <w:marRight w:val="0"/>
          <w:marTop w:val="0"/>
          <w:marBottom w:val="120"/>
          <w:divBdr>
            <w:top w:val="none" w:sz="0" w:space="0" w:color="auto"/>
            <w:left w:val="none" w:sz="0" w:space="0" w:color="auto"/>
            <w:bottom w:val="none" w:sz="0" w:space="0" w:color="auto"/>
            <w:right w:val="none" w:sz="0" w:space="0" w:color="auto"/>
          </w:divBdr>
          <w:divsChild>
            <w:div w:id="9990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4571">
      <w:bodyDiv w:val="1"/>
      <w:marLeft w:val="0"/>
      <w:marRight w:val="0"/>
      <w:marTop w:val="0"/>
      <w:marBottom w:val="0"/>
      <w:divBdr>
        <w:top w:val="none" w:sz="0" w:space="0" w:color="auto"/>
        <w:left w:val="none" w:sz="0" w:space="0" w:color="auto"/>
        <w:bottom w:val="none" w:sz="0" w:space="0" w:color="auto"/>
        <w:right w:val="none" w:sz="0" w:space="0" w:color="auto"/>
      </w:divBdr>
    </w:div>
    <w:div w:id="1791624492">
      <w:bodyDiv w:val="1"/>
      <w:marLeft w:val="0"/>
      <w:marRight w:val="0"/>
      <w:marTop w:val="0"/>
      <w:marBottom w:val="0"/>
      <w:divBdr>
        <w:top w:val="none" w:sz="0" w:space="0" w:color="auto"/>
        <w:left w:val="none" w:sz="0" w:space="0" w:color="auto"/>
        <w:bottom w:val="none" w:sz="0" w:space="0" w:color="auto"/>
        <w:right w:val="none" w:sz="0" w:space="0" w:color="auto"/>
      </w:divBdr>
    </w:div>
    <w:div w:id="1792091466">
      <w:bodyDiv w:val="1"/>
      <w:marLeft w:val="0"/>
      <w:marRight w:val="0"/>
      <w:marTop w:val="0"/>
      <w:marBottom w:val="0"/>
      <w:divBdr>
        <w:top w:val="none" w:sz="0" w:space="0" w:color="auto"/>
        <w:left w:val="none" w:sz="0" w:space="0" w:color="auto"/>
        <w:bottom w:val="none" w:sz="0" w:space="0" w:color="auto"/>
        <w:right w:val="none" w:sz="0" w:space="0" w:color="auto"/>
      </w:divBdr>
    </w:div>
    <w:div w:id="1796169383">
      <w:bodyDiv w:val="1"/>
      <w:marLeft w:val="0"/>
      <w:marRight w:val="0"/>
      <w:marTop w:val="0"/>
      <w:marBottom w:val="0"/>
      <w:divBdr>
        <w:top w:val="none" w:sz="0" w:space="0" w:color="auto"/>
        <w:left w:val="none" w:sz="0" w:space="0" w:color="auto"/>
        <w:bottom w:val="none" w:sz="0" w:space="0" w:color="auto"/>
        <w:right w:val="none" w:sz="0" w:space="0" w:color="auto"/>
      </w:divBdr>
    </w:div>
    <w:div w:id="1796630731">
      <w:bodyDiv w:val="1"/>
      <w:marLeft w:val="0"/>
      <w:marRight w:val="0"/>
      <w:marTop w:val="0"/>
      <w:marBottom w:val="0"/>
      <w:divBdr>
        <w:top w:val="none" w:sz="0" w:space="0" w:color="auto"/>
        <w:left w:val="none" w:sz="0" w:space="0" w:color="auto"/>
        <w:bottom w:val="none" w:sz="0" w:space="0" w:color="auto"/>
        <w:right w:val="none" w:sz="0" w:space="0" w:color="auto"/>
      </w:divBdr>
    </w:div>
    <w:div w:id="1797405194">
      <w:bodyDiv w:val="1"/>
      <w:marLeft w:val="0"/>
      <w:marRight w:val="0"/>
      <w:marTop w:val="0"/>
      <w:marBottom w:val="0"/>
      <w:divBdr>
        <w:top w:val="none" w:sz="0" w:space="0" w:color="auto"/>
        <w:left w:val="none" w:sz="0" w:space="0" w:color="auto"/>
        <w:bottom w:val="none" w:sz="0" w:space="0" w:color="auto"/>
        <w:right w:val="none" w:sz="0" w:space="0" w:color="auto"/>
      </w:divBdr>
    </w:div>
    <w:div w:id="1798179447">
      <w:bodyDiv w:val="1"/>
      <w:marLeft w:val="0"/>
      <w:marRight w:val="0"/>
      <w:marTop w:val="0"/>
      <w:marBottom w:val="0"/>
      <w:divBdr>
        <w:top w:val="none" w:sz="0" w:space="0" w:color="auto"/>
        <w:left w:val="none" w:sz="0" w:space="0" w:color="auto"/>
        <w:bottom w:val="none" w:sz="0" w:space="0" w:color="auto"/>
        <w:right w:val="none" w:sz="0" w:space="0" w:color="auto"/>
      </w:divBdr>
      <w:divsChild>
        <w:div w:id="317073694">
          <w:marLeft w:val="0"/>
          <w:marRight w:val="0"/>
          <w:marTop w:val="0"/>
          <w:marBottom w:val="120"/>
          <w:divBdr>
            <w:top w:val="none" w:sz="0" w:space="0" w:color="auto"/>
            <w:left w:val="none" w:sz="0" w:space="0" w:color="auto"/>
            <w:bottom w:val="none" w:sz="0" w:space="0" w:color="auto"/>
            <w:right w:val="none" w:sz="0" w:space="0" w:color="auto"/>
          </w:divBdr>
          <w:divsChild>
            <w:div w:id="3766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689">
      <w:bodyDiv w:val="1"/>
      <w:marLeft w:val="0"/>
      <w:marRight w:val="0"/>
      <w:marTop w:val="0"/>
      <w:marBottom w:val="0"/>
      <w:divBdr>
        <w:top w:val="none" w:sz="0" w:space="0" w:color="auto"/>
        <w:left w:val="none" w:sz="0" w:space="0" w:color="auto"/>
        <w:bottom w:val="none" w:sz="0" w:space="0" w:color="auto"/>
        <w:right w:val="none" w:sz="0" w:space="0" w:color="auto"/>
      </w:divBdr>
    </w:div>
    <w:div w:id="1800149071">
      <w:bodyDiv w:val="1"/>
      <w:marLeft w:val="0"/>
      <w:marRight w:val="0"/>
      <w:marTop w:val="0"/>
      <w:marBottom w:val="0"/>
      <w:divBdr>
        <w:top w:val="none" w:sz="0" w:space="0" w:color="auto"/>
        <w:left w:val="none" w:sz="0" w:space="0" w:color="auto"/>
        <w:bottom w:val="none" w:sz="0" w:space="0" w:color="auto"/>
        <w:right w:val="none" w:sz="0" w:space="0" w:color="auto"/>
      </w:divBdr>
    </w:div>
    <w:div w:id="1800219472">
      <w:bodyDiv w:val="1"/>
      <w:marLeft w:val="0"/>
      <w:marRight w:val="0"/>
      <w:marTop w:val="0"/>
      <w:marBottom w:val="0"/>
      <w:divBdr>
        <w:top w:val="none" w:sz="0" w:space="0" w:color="auto"/>
        <w:left w:val="none" w:sz="0" w:space="0" w:color="auto"/>
        <w:bottom w:val="none" w:sz="0" w:space="0" w:color="auto"/>
        <w:right w:val="none" w:sz="0" w:space="0" w:color="auto"/>
      </w:divBdr>
    </w:div>
    <w:div w:id="1801068895">
      <w:bodyDiv w:val="1"/>
      <w:marLeft w:val="0"/>
      <w:marRight w:val="0"/>
      <w:marTop w:val="0"/>
      <w:marBottom w:val="0"/>
      <w:divBdr>
        <w:top w:val="none" w:sz="0" w:space="0" w:color="auto"/>
        <w:left w:val="none" w:sz="0" w:space="0" w:color="auto"/>
        <w:bottom w:val="none" w:sz="0" w:space="0" w:color="auto"/>
        <w:right w:val="none" w:sz="0" w:space="0" w:color="auto"/>
      </w:divBdr>
    </w:div>
    <w:div w:id="1805274746">
      <w:bodyDiv w:val="1"/>
      <w:marLeft w:val="0"/>
      <w:marRight w:val="0"/>
      <w:marTop w:val="0"/>
      <w:marBottom w:val="0"/>
      <w:divBdr>
        <w:top w:val="none" w:sz="0" w:space="0" w:color="auto"/>
        <w:left w:val="none" w:sz="0" w:space="0" w:color="auto"/>
        <w:bottom w:val="none" w:sz="0" w:space="0" w:color="auto"/>
        <w:right w:val="none" w:sz="0" w:space="0" w:color="auto"/>
      </w:divBdr>
      <w:divsChild>
        <w:div w:id="575406483">
          <w:marLeft w:val="0"/>
          <w:marRight w:val="0"/>
          <w:marTop w:val="0"/>
          <w:marBottom w:val="0"/>
          <w:divBdr>
            <w:top w:val="none" w:sz="0" w:space="0" w:color="auto"/>
            <w:left w:val="none" w:sz="0" w:space="0" w:color="auto"/>
            <w:bottom w:val="none" w:sz="0" w:space="0" w:color="auto"/>
            <w:right w:val="none" w:sz="0" w:space="0" w:color="auto"/>
          </w:divBdr>
        </w:div>
      </w:divsChild>
    </w:div>
    <w:div w:id="1808351240">
      <w:bodyDiv w:val="1"/>
      <w:marLeft w:val="0"/>
      <w:marRight w:val="0"/>
      <w:marTop w:val="0"/>
      <w:marBottom w:val="0"/>
      <w:divBdr>
        <w:top w:val="none" w:sz="0" w:space="0" w:color="auto"/>
        <w:left w:val="none" w:sz="0" w:space="0" w:color="auto"/>
        <w:bottom w:val="none" w:sz="0" w:space="0" w:color="auto"/>
        <w:right w:val="none" w:sz="0" w:space="0" w:color="auto"/>
      </w:divBdr>
    </w:div>
    <w:div w:id="1809862055">
      <w:bodyDiv w:val="1"/>
      <w:marLeft w:val="0"/>
      <w:marRight w:val="0"/>
      <w:marTop w:val="0"/>
      <w:marBottom w:val="0"/>
      <w:divBdr>
        <w:top w:val="none" w:sz="0" w:space="0" w:color="auto"/>
        <w:left w:val="none" w:sz="0" w:space="0" w:color="auto"/>
        <w:bottom w:val="none" w:sz="0" w:space="0" w:color="auto"/>
        <w:right w:val="none" w:sz="0" w:space="0" w:color="auto"/>
      </w:divBdr>
    </w:div>
    <w:div w:id="1811171802">
      <w:bodyDiv w:val="1"/>
      <w:marLeft w:val="0"/>
      <w:marRight w:val="0"/>
      <w:marTop w:val="0"/>
      <w:marBottom w:val="0"/>
      <w:divBdr>
        <w:top w:val="none" w:sz="0" w:space="0" w:color="auto"/>
        <w:left w:val="none" w:sz="0" w:space="0" w:color="auto"/>
        <w:bottom w:val="none" w:sz="0" w:space="0" w:color="auto"/>
        <w:right w:val="none" w:sz="0" w:space="0" w:color="auto"/>
      </w:divBdr>
    </w:div>
    <w:div w:id="1823043107">
      <w:bodyDiv w:val="1"/>
      <w:marLeft w:val="0"/>
      <w:marRight w:val="0"/>
      <w:marTop w:val="0"/>
      <w:marBottom w:val="0"/>
      <w:divBdr>
        <w:top w:val="none" w:sz="0" w:space="0" w:color="auto"/>
        <w:left w:val="none" w:sz="0" w:space="0" w:color="auto"/>
        <w:bottom w:val="none" w:sz="0" w:space="0" w:color="auto"/>
        <w:right w:val="none" w:sz="0" w:space="0" w:color="auto"/>
      </w:divBdr>
    </w:div>
    <w:div w:id="1823811254">
      <w:bodyDiv w:val="1"/>
      <w:marLeft w:val="0"/>
      <w:marRight w:val="0"/>
      <w:marTop w:val="0"/>
      <w:marBottom w:val="0"/>
      <w:divBdr>
        <w:top w:val="none" w:sz="0" w:space="0" w:color="auto"/>
        <w:left w:val="none" w:sz="0" w:space="0" w:color="auto"/>
        <w:bottom w:val="none" w:sz="0" w:space="0" w:color="auto"/>
        <w:right w:val="none" w:sz="0" w:space="0" w:color="auto"/>
      </w:divBdr>
    </w:div>
    <w:div w:id="1825125667">
      <w:bodyDiv w:val="1"/>
      <w:marLeft w:val="0"/>
      <w:marRight w:val="0"/>
      <w:marTop w:val="0"/>
      <w:marBottom w:val="0"/>
      <w:divBdr>
        <w:top w:val="none" w:sz="0" w:space="0" w:color="auto"/>
        <w:left w:val="none" w:sz="0" w:space="0" w:color="auto"/>
        <w:bottom w:val="none" w:sz="0" w:space="0" w:color="auto"/>
        <w:right w:val="none" w:sz="0" w:space="0" w:color="auto"/>
      </w:divBdr>
    </w:div>
    <w:div w:id="1828665259">
      <w:bodyDiv w:val="1"/>
      <w:marLeft w:val="0"/>
      <w:marRight w:val="0"/>
      <w:marTop w:val="0"/>
      <w:marBottom w:val="0"/>
      <w:divBdr>
        <w:top w:val="none" w:sz="0" w:space="0" w:color="auto"/>
        <w:left w:val="none" w:sz="0" w:space="0" w:color="auto"/>
        <w:bottom w:val="none" w:sz="0" w:space="0" w:color="auto"/>
        <w:right w:val="none" w:sz="0" w:space="0" w:color="auto"/>
      </w:divBdr>
    </w:div>
    <w:div w:id="1828787259">
      <w:bodyDiv w:val="1"/>
      <w:marLeft w:val="0"/>
      <w:marRight w:val="0"/>
      <w:marTop w:val="0"/>
      <w:marBottom w:val="0"/>
      <w:divBdr>
        <w:top w:val="none" w:sz="0" w:space="0" w:color="auto"/>
        <w:left w:val="none" w:sz="0" w:space="0" w:color="auto"/>
        <w:bottom w:val="none" w:sz="0" w:space="0" w:color="auto"/>
        <w:right w:val="none" w:sz="0" w:space="0" w:color="auto"/>
      </w:divBdr>
    </w:div>
    <w:div w:id="1831674202">
      <w:bodyDiv w:val="1"/>
      <w:marLeft w:val="0"/>
      <w:marRight w:val="0"/>
      <w:marTop w:val="0"/>
      <w:marBottom w:val="0"/>
      <w:divBdr>
        <w:top w:val="none" w:sz="0" w:space="0" w:color="auto"/>
        <w:left w:val="none" w:sz="0" w:space="0" w:color="auto"/>
        <w:bottom w:val="none" w:sz="0" w:space="0" w:color="auto"/>
        <w:right w:val="none" w:sz="0" w:space="0" w:color="auto"/>
      </w:divBdr>
    </w:div>
    <w:div w:id="1832478824">
      <w:bodyDiv w:val="1"/>
      <w:marLeft w:val="0"/>
      <w:marRight w:val="0"/>
      <w:marTop w:val="0"/>
      <w:marBottom w:val="0"/>
      <w:divBdr>
        <w:top w:val="none" w:sz="0" w:space="0" w:color="auto"/>
        <w:left w:val="none" w:sz="0" w:space="0" w:color="auto"/>
        <w:bottom w:val="none" w:sz="0" w:space="0" w:color="auto"/>
        <w:right w:val="none" w:sz="0" w:space="0" w:color="auto"/>
      </w:divBdr>
      <w:divsChild>
        <w:div w:id="9721301">
          <w:marLeft w:val="0"/>
          <w:marRight w:val="0"/>
          <w:marTop w:val="0"/>
          <w:marBottom w:val="120"/>
          <w:divBdr>
            <w:top w:val="none" w:sz="0" w:space="0" w:color="auto"/>
            <w:left w:val="none" w:sz="0" w:space="0" w:color="auto"/>
            <w:bottom w:val="none" w:sz="0" w:space="0" w:color="auto"/>
            <w:right w:val="none" w:sz="0" w:space="0" w:color="auto"/>
          </w:divBdr>
          <w:divsChild>
            <w:div w:id="10289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36171">
      <w:bodyDiv w:val="1"/>
      <w:marLeft w:val="0"/>
      <w:marRight w:val="0"/>
      <w:marTop w:val="0"/>
      <w:marBottom w:val="0"/>
      <w:divBdr>
        <w:top w:val="none" w:sz="0" w:space="0" w:color="auto"/>
        <w:left w:val="none" w:sz="0" w:space="0" w:color="auto"/>
        <w:bottom w:val="none" w:sz="0" w:space="0" w:color="auto"/>
        <w:right w:val="none" w:sz="0" w:space="0" w:color="auto"/>
      </w:divBdr>
      <w:divsChild>
        <w:div w:id="971136553">
          <w:marLeft w:val="0"/>
          <w:marRight w:val="0"/>
          <w:marTop w:val="0"/>
          <w:marBottom w:val="120"/>
          <w:divBdr>
            <w:top w:val="none" w:sz="0" w:space="0" w:color="auto"/>
            <w:left w:val="none" w:sz="0" w:space="0" w:color="auto"/>
            <w:bottom w:val="none" w:sz="0" w:space="0" w:color="auto"/>
            <w:right w:val="none" w:sz="0" w:space="0" w:color="auto"/>
          </w:divBdr>
          <w:divsChild>
            <w:div w:id="15690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3208">
      <w:bodyDiv w:val="1"/>
      <w:marLeft w:val="0"/>
      <w:marRight w:val="0"/>
      <w:marTop w:val="0"/>
      <w:marBottom w:val="0"/>
      <w:divBdr>
        <w:top w:val="none" w:sz="0" w:space="0" w:color="auto"/>
        <w:left w:val="none" w:sz="0" w:space="0" w:color="auto"/>
        <w:bottom w:val="none" w:sz="0" w:space="0" w:color="auto"/>
        <w:right w:val="none" w:sz="0" w:space="0" w:color="auto"/>
      </w:divBdr>
    </w:div>
    <w:div w:id="1848640007">
      <w:bodyDiv w:val="1"/>
      <w:marLeft w:val="0"/>
      <w:marRight w:val="0"/>
      <w:marTop w:val="0"/>
      <w:marBottom w:val="0"/>
      <w:divBdr>
        <w:top w:val="none" w:sz="0" w:space="0" w:color="auto"/>
        <w:left w:val="none" w:sz="0" w:space="0" w:color="auto"/>
        <w:bottom w:val="none" w:sz="0" w:space="0" w:color="auto"/>
        <w:right w:val="none" w:sz="0" w:space="0" w:color="auto"/>
      </w:divBdr>
    </w:div>
    <w:div w:id="1854807263">
      <w:bodyDiv w:val="1"/>
      <w:marLeft w:val="0"/>
      <w:marRight w:val="0"/>
      <w:marTop w:val="0"/>
      <w:marBottom w:val="0"/>
      <w:divBdr>
        <w:top w:val="none" w:sz="0" w:space="0" w:color="auto"/>
        <w:left w:val="none" w:sz="0" w:space="0" w:color="auto"/>
        <w:bottom w:val="none" w:sz="0" w:space="0" w:color="auto"/>
        <w:right w:val="none" w:sz="0" w:space="0" w:color="auto"/>
      </w:divBdr>
    </w:div>
    <w:div w:id="1856505049">
      <w:bodyDiv w:val="1"/>
      <w:marLeft w:val="0"/>
      <w:marRight w:val="0"/>
      <w:marTop w:val="0"/>
      <w:marBottom w:val="0"/>
      <w:divBdr>
        <w:top w:val="none" w:sz="0" w:space="0" w:color="auto"/>
        <w:left w:val="none" w:sz="0" w:space="0" w:color="auto"/>
        <w:bottom w:val="none" w:sz="0" w:space="0" w:color="auto"/>
        <w:right w:val="none" w:sz="0" w:space="0" w:color="auto"/>
      </w:divBdr>
    </w:div>
    <w:div w:id="1857110006">
      <w:bodyDiv w:val="1"/>
      <w:marLeft w:val="0"/>
      <w:marRight w:val="0"/>
      <w:marTop w:val="0"/>
      <w:marBottom w:val="0"/>
      <w:divBdr>
        <w:top w:val="none" w:sz="0" w:space="0" w:color="auto"/>
        <w:left w:val="none" w:sz="0" w:space="0" w:color="auto"/>
        <w:bottom w:val="none" w:sz="0" w:space="0" w:color="auto"/>
        <w:right w:val="none" w:sz="0" w:space="0" w:color="auto"/>
      </w:divBdr>
    </w:div>
    <w:div w:id="1857696075">
      <w:bodyDiv w:val="1"/>
      <w:marLeft w:val="0"/>
      <w:marRight w:val="0"/>
      <w:marTop w:val="0"/>
      <w:marBottom w:val="0"/>
      <w:divBdr>
        <w:top w:val="none" w:sz="0" w:space="0" w:color="auto"/>
        <w:left w:val="none" w:sz="0" w:space="0" w:color="auto"/>
        <w:bottom w:val="none" w:sz="0" w:space="0" w:color="auto"/>
        <w:right w:val="none" w:sz="0" w:space="0" w:color="auto"/>
      </w:divBdr>
    </w:div>
    <w:div w:id="1859003287">
      <w:bodyDiv w:val="1"/>
      <w:marLeft w:val="0"/>
      <w:marRight w:val="0"/>
      <w:marTop w:val="0"/>
      <w:marBottom w:val="0"/>
      <w:divBdr>
        <w:top w:val="none" w:sz="0" w:space="0" w:color="auto"/>
        <w:left w:val="none" w:sz="0" w:space="0" w:color="auto"/>
        <w:bottom w:val="none" w:sz="0" w:space="0" w:color="auto"/>
        <w:right w:val="none" w:sz="0" w:space="0" w:color="auto"/>
      </w:divBdr>
    </w:div>
    <w:div w:id="1860854298">
      <w:bodyDiv w:val="1"/>
      <w:marLeft w:val="0"/>
      <w:marRight w:val="0"/>
      <w:marTop w:val="0"/>
      <w:marBottom w:val="0"/>
      <w:divBdr>
        <w:top w:val="none" w:sz="0" w:space="0" w:color="auto"/>
        <w:left w:val="none" w:sz="0" w:space="0" w:color="auto"/>
        <w:bottom w:val="none" w:sz="0" w:space="0" w:color="auto"/>
        <w:right w:val="none" w:sz="0" w:space="0" w:color="auto"/>
      </w:divBdr>
      <w:divsChild>
        <w:div w:id="393817078">
          <w:blockQuote w:val="1"/>
          <w:marLeft w:val="720"/>
          <w:marRight w:val="720"/>
          <w:marTop w:val="100"/>
          <w:marBottom w:val="100"/>
          <w:divBdr>
            <w:top w:val="none" w:sz="0" w:space="0" w:color="auto"/>
            <w:left w:val="none" w:sz="0" w:space="0" w:color="auto"/>
            <w:bottom w:val="none" w:sz="0" w:space="0" w:color="auto"/>
            <w:right w:val="none" w:sz="0" w:space="0" w:color="auto"/>
          </w:divBdr>
        </w:div>
        <w:div w:id="234439265">
          <w:blockQuote w:val="1"/>
          <w:marLeft w:val="720"/>
          <w:marRight w:val="720"/>
          <w:marTop w:val="100"/>
          <w:marBottom w:val="100"/>
          <w:divBdr>
            <w:top w:val="none" w:sz="0" w:space="0" w:color="auto"/>
            <w:left w:val="none" w:sz="0" w:space="0" w:color="auto"/>
            <w:bottom w:val="none" w:sz="0" w:space="0" w:color="auto"/>
            <w:right w:val="none" w:sz="0" w:space="0" w:color="auto"/>
          </w:divBdr>
        </w:div>
        <w:div w:id="492454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431314">
      <w:bodyDiv w:val="1"/>
      <w:marLeft w:val="0"/>
      <w:marRight w:val="0"/>
      <w:marTop w:val="0"/>
      <w:marBottom w:val="0"/>
      <w:divBdr>
        <w:top w:val="none" w:sz="0" w:space="0" w:color="auto"/>
        <w:left w:val="none" w:sz="0" w:space="0" w:color="auto"/>
        <w:bottom w:val="none" w:sz="0" w:space="0" w:color="auto"/>
        <w:right w:val="none" w:sz="0" w:space="0" w:color="auto"/>
      </w:divBdr>
    </w:div>
    <w:div w:id="1866166196">
      <w:bodyDiv w:val="1"/>
      <w:marLeft w:val="0"/>
      <w:marRight w:val="0"/>
      <w:marTop w:val="0"/>
      <w:marBottom w:val="0"/>
      <w:divBdr>
        <w:top w:val="none" w:sz="0" w:space="0" w:color="auto"/>
        <w:left w:val="none" w:sz="0" w:space="0" w:color="auto"/>
        <w:bottom w:val="none" w:sz="0" w:space="0" w:color="auto"/>
        <w:right w:val="none" w:sz="0" w:space="0" w:color="auto"/>
      </w:divBdr>
    </w:div>
    <w:div w:id="1869684561">
      <w:bodyDiv w:val="1"/>
      <w:marLeft w:val="0"/>
      <w:marRight w:val="0"/>
      <w:marTop w:val="0"/>
      <w:marBottom w:val="0"/>
      <w:divBdr>
        <w:top w:val="none" w:sz="0" w:space="0" w:color="auto"/>
        <w:left w:val="none" w:sz="0" w:space="0" w:color="auto"/>
        <w:bottom w:val="none" w:sz="0" w:space="0" w:color="auto"/>
        <w:right w:val="none" w:sz="0" w:space="0" w:color="auto"/>
      </w:divBdr>
    </w:div>
    <w:div w:id="1875193095">
      <w:bodyDiv w:val="1"/>
      <w:marLeft w:val="0"/>
      <w:marRight w:val="0"/>
      <w:marTop w:val="0"/>
      <w:marBottom w:val="0"/>
      <w:divBdr>
        <w:top w:val="none" w:sz="0" w:space="0" w:color="auto"/>
        <w:left w:val="none" w:sz="0" w:space="0" w:color="auto"/>
        <w:bottom w:val="none" w:sz="0" w:space="0" w:color="auto"/>
        <w:right w:val="none" w:sz="0" w:space="0" w:color="auto"/>
      </w:divBdr>
    </w:div>
    <w:div w:id="1878395727">
      <w:bodyDiv w:val="1"/>
      <w:marLeft w:val="0"/>
      <w:marRight w:val="0"/>
      <w:marTop w:val="0"/>
      <w:marBottom w:val="0"/>
      <w:divBdr>
        <w:top w:val="none" w:sz="0" w:space="0" w:color="auto"/>
        <w:left w:val="none" w:sz="0" w:space="0" w:color="auto"/>
        <w:bottom w:val="none" w:sz="0" w:space="0" w:color="auto"/>
        <w:right w:val="none" w:sz="0" w:space="0" w:color="auto"/>
      </w:divBdr>
    </w:div>
    <w:div w:id="1878810300">
      <w:bodyDiv w:val="1"/>
      <w:marLeft w:val="0"/>
      <w:marRight w:val="0"/>
      <w:marTop w:val="0"/>
      <w:marBottom w:val="0"/>
      <w:divBdr>
        <w:top w:val="none" w:sz="0" w:space="0" w:color="auto"/>
        <w:left w:val="none" w:sz="0" w:space="0" w:color="auto"/>
        <w:bottom w:val="none" w:sz="0" w:space="0" w:color="auto"/>
        <w:right w:val="none" w:sz="0" w:space="0" w:color="auto"/>
      </w:divBdr>
    </w:div>
    <w:div w:id="1883596922">
      <w:bodyDiv w:val="1"/>
      <w:marLeft w:val="0"/>
      <w:marRight w:val="0"/>
      <w:marTop w:val="0"/>
      <w:marBottom w:val="0"/>
      <w:divBdr>
        <w:top w:val="none" w:sz="0" w:space="0" w:color="auto"/>
        <w:left w:val="none" w:sz="0" w:space="0" w:color="auto"/>
        <w:bottom w:val="none" w:sz="0" w:space="0" w:color="auto"/>
        <w:right w:val="none" w:sz="0" w:space="0" w:color="auto"/>
      </w:divBdr>
    </w:div>
    <w:div w:id="1884632291">
      <w:bodyDiv w:val="1"/>
      <w:marLeft w:val="0"/>
      <w:marRight w:val="0"/>
      <w:marTop w:val="0"/>
      <w:marBottom w:val="0"/>
      <w:divBdr>
        <w:top w:val="none" w:sz="0" w:space="0" w:color="auto"/>
        <w:left w:val="none" w:sz="0" w:space="0" w:color="auto"/>
        <w:bottom w:val="none" w:sz="0" w:space="0" w:color="auto"/>
        <w:right w:val="none" w:sz="0" w:space="0" w:color="auto"/>
      </w:divBdr>
    </w:div>
    <w:div w:id="1885558355">
      <w:bodyDiv w:val="1"/>
      <w:marLeft w:val="0"/>
      <w:marRight w:val="0"/>
      <w:marTop w:val="0"/>
      <w:marBottom w:val="0"/>
      <w:divBdr>
        <w:top w:val="none" w:sz="0" w:space="0" w:color="auto"/>
        <w:left w:val="none" w:sz="0" w:space="0" w:color="auto"/>
        <w:bottom w:val="none" w:sz="0" w:space="0" w:color="auto"/>
        <w:right w:val="none" w:sz="0" w:space="0" w:color="auto"/>
      </w:divBdr>
    </w:div>
    <w:div w:id="1887596625">
      <w:bodyDiv w:val="1"/>
      <w:marLeft w:val="0"/>
      <w:marRight w:val="0"/>
      <w:marTop w:val="0"/>
      <w:marBottom w:val="0"/>
      <w:divBdr>
        <w:top w:val="none" w:sz="0" w:space="0" w:color="auto"/>
        <w:left w:val="none" w:sz="0" w:space="0" w:color="auto"/>
        <w:bottom w:val="none" w:sz="0" w:space="0" w:color="auto"/>
        <w:right w:val="none" w:sz="0" w:space="0" w:color="auto"/>
      </w:divBdr>
      <w:divsChild>
        <w:div w:id="465897732">
          <w:marLeft w:val="0"/>
          <w:marRight w:val="0"/>
          <w:marTop w:val="0"/>
          <w:marBottom w:val="0"/>
          <w:divBdr>
            <w:top w:val="none" w:sz="0" w:space="0" w:color="auto"/>
            <w:left w:val="none" w:sz="0" w:space="0" w:color="auto"/>
            <w:bottom w:val="none" w:sz="0" w:space="0" w:color="auto"/>
            <w:right w:val="none" w:sz="0" w:space="0" w:color="auto"/>
          </w:divBdr>
          <w:divsChild>
            <w:div w:id="318969158">
              <w:marLeft w:val="0"/>
              <w:marRight w:val="0"/>
              <w:marTop w:val="0"/>
              <w:marBottom w:val="0"/>
              <w:divBdr>
                <w:top w:val="single" w:sz="12" w:space="0" w:color="F89B1A"/>
                <w:left w:val="single" w:sz="6" w:space="0" w:color="C8D4DB"/>
                <w:bottom w:val="none" w:sz="0" w:space="0" w:color="auto"/>
                <w:right w:val="single" w:sz="6" w:space="0" w:color="C8D4DB"/>
              </w:divBdr>
              <w:divsChild>
                <w:div w:id="1714962240">
                  <w:marLeft w:val="0"/>
                  <w:marRight w:val="0"/>
                  <w:marTop w:val="0"/>
                  <w:marBottom w:val="0"/>
                  <w:divBdr>
                    <w:top w:val="none" w:sz="0" w:space="0" w:color="auto"/>
                    <w:left w:val="none" w:sz="0" w:space="0" w:color="auto"/>
                    <w:bottom w:val="none" w:sz="0" w:space="0" w:color="auto"/>
                    <w:right w:val="none" w:sz="0" w:space="0" w:color="auto"/>
                  </w:divBdr>
                  <w:divsChild>
                    <w:div w:id="1540819007">
                      <w:marLeft w:val="0"/>
                      <w:marRight w:val="0"/>
                      <w:marTop w:val="0"/>
                      <w:marBottom w:val="0"/>
                      <w:divBdr>
                        <w:top w:val="none" w:sz="0" w:space="0" w:color="auto"/>
                        <w:left w:val="none" w:sz="0" w:space="0" w:color="auto"/>
                        <w:bottom w:val="none" w:sz="0" w:space="0" w:color="auto"/>
                        <w:right w:val="none" w:sz="0" w:space="0" w:color="auto"/>
                      </w:divBdr>
                      <w:divsChild>
                        <w:div w:id="1184175680">
                          <w:marLeft w:val="0"/>
                          <w:marRight w:val="225"/>
                          <w:marTop w:val="0"/>
                          <w:marBottom w:val="0"/>
                          <w:divBdr>
                            <w:top w:val="none" w:sz="0" w:space="0" w:color="auto"/>
                            <w:left w:val="none" w:sz="0" w:space="0" w:color="auto"/>
                            <w:bottom w:val="none" w:sz="0" w:space="0" w:color="auto"/>
                            <w:right w:val="none" w:sz="0" w:space="0" w:color="auto"/>
                          </w:divBdr>
                          <w:divsChild>
                            <w:div w:id="1435903037">
                              <w:marLeft w:val="0"/>
                              <w:marRight w:val="0"/>
                              <w:marTop w:val="0"/>
                              <w:marBottom w:val="0"/>
                              <w:divBdr>
                                <w:top w:val="none" w:sz="0" w:space="0" w:color="auto"/>
                                <w:left w:val="none" w:sz="0" w:space="0" w:color="auto"/>
                                <w:bottom w:val="none" w:sz="0" w:space="0" w:color="auto"/>
                                <w:right w:val="none" w:sz="0" w:space="0" w:color="auto"/>
                              </w:divBdr>
                              <w:divsChild>
                                <w:div w:id="1474983439">
                                  <w:marLeft w:val="0"/>
                                  <w:marRight w:val="0"/>
                                  <w:marTop w:val="0"/>
                                  <w:marBottom w:val="0"/>
                                  <w:divBdr>
                                    <w:top w:val="none" w:sz="0" w:space="0" w:color="auto"/>
                                    <w:left w:val="none" w:sz="0" w:space="0" w:color="auto"/>
                                    <w:bottom w:val="none" w:sz="0" w:space="0" w:color="auto"/>
                                    <w:right w:val="none" w:sz="0" w:space="0" w:color="auto"/>
                                  </w:divBdr>
                                  <w:divsChild>
                                    <w:div w:id="22941342">
                                      <w:marLeft w:val="0"/>
                                      <w:marRight w:val="0"/>
                                      <w:marTop w:val="0"/>
                                      <w:marBottom w:val="0"/>
                                      <w:divBdr>
                                        <w:top w:val="none" w:sz="0" w:space="0" w:color="auto"/>
                                        <w:left w:val="none" w:sz="0" w:space="0" w:color="auto"/>
                                        <w:bottom w:val="none" w:sz="0" w:space="0" w:color="auto"/>
                                        <w:right w:val="none" w:sz="0" w:space="0" w:color="auto"/>
                                      </w:divBdr>
                                      <w:divsChild>
                                        <w:div w:id="7470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083923">
                          <w:marLeft w:val="0"/>
                          <w:marRight w:val="0"/>
                          <w:marTop w:val="150"/>
                          <w:marBottom w:val="0"/>
                          <w:divBdr>
                            <w:top w:val="none" w:sz="0" w:space="0" w:color="auto"/>
                            <w:left w:val="none" w:sz="0" w:space="0" w:color="auto"/>
                            <w:bottom w:val="none" w:sz="0" w:space="0" w:color="auto"/>
                            <w:right w:val="none" w:sz="0" w:space="0" w:color="auto"/>
                          </w:divBdr>
                          <w:divsChild>
                            <w:div w:id="629094059">
                              <w:marLeft w:val="0"/>
                              <w:marRight w:val="0"/>
                              <w:marTop w:val="0"/>
                              <w:marBottom w:val="0"/>
                              <w:divBdr>
                                <w:top w:val="single" w:sz="2" w:space="0" w:color="BDC8D5"/>
                                <w:left w:val="single" w:sz="2" w:space="0" w:color="BDC8D5"/>
                                <w:bottom w:val="single" w:sz="2" w:space="8" w:color="BDC8D5"/>
                                <w:right w:val="single" w:sz="2" w:space="0" w:color="BDC8D5"/>
                              </w:divBdr>
                              <w:divsChild>
                                <w:div w:id="1589381731">
                                  <w:marLeft w:val="0"/>
                                  <w:marRight w:val="0"/>
                                  <w:marTop w:val="0"/>
                                  <w:marBottom w:val="150"/>
                                  <w:divBdr>
                                    <w:top w:val="single" w:sz="6" w:space="4" w:color="DCE8F3"/>
                                    <w:left w:val="single" w:sz="6" w:space="4" w:color="DCE8F3"/>
                                    <w:bottom w:val="single" w:sz="6" w:space="4" w:color="DCE8F3"/>
                                    <w:right w:val="single" w:sz="6" w:space="4" w:color="DCE8F3"/>
                                  </w:divBdr>
                                  <w:divsChild>
                                    <w:div w:id="1474327576">
                                      <w:marLeft w:val="-75"/>
                                      <w:marRight w:val="-75"/>
                                      <w:marTop w:val="0"/>
                                      <w:marBottom w:val="0"/>
                                      <w:divBdr>
                                        <w:top w:val="none" w:sz="0" w:space="0" w:color="auto"/>
                                        <w:left w:val="none" w:sz="0" w:space="0" w:color="auto"/>
                                        <w:bottom w:val="none" w:sz="0" w:space="0" w:color="auto"/>
                                        <w:right w:val="none" w:sz="0" w:space="0" w:color="auto"/>
                                      </w:divBdr>
                                    </w:div>
                                    <w:div w:id="977615358">
                                      <w:marLeft w:val="0"/>
                                      <w:marRight w:val="0"/>
                                      <w:marTop w:val="0"/>
                                      <w:marBottom w:val="0"/>
                                      <w:divBdr>
                                        <w:top w:val="none" w:sz="0" w:space="0" w:color="auto"/>
                                        <w:left w:val="none" w:sz="0" w:space="0" w:color="auto"/>
                                        <w:bottom w:val="none" w:sz="0" w:space="0" w:color="auto"/>
                                        <w:right w:val="none" w:sz="0" w:space="0" w:color="auto"/>
                                      </w:divBdr>
                                      <w:divsChild>
                                        <w:div w:id="7209807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66841668">
                                  <w:marLeft w:val="0"/>
                                  <w:marRight w:val="0"/>
                                  <w:marTop w:val="0"/>
                                  <w:marBottom w:val="0"/>
                                  <w:divBdr>
                                    <w:top w:val="none" w:sz="0" w:space="0" w:color="auto"/>
                                    <w:left w:val="none" w:sz="0" w:space="0" w:color="auto"/>
                                    <w:bottom w:val="none" w:sz="0" w:space="0" w:color="auto"/>
                                    <w:right w:val="none" w:sz="0" w:space="0" w:color="auto"/>
                                  </w:divBdr>
                                </w:div>
                                <w:div w:id="230390778">
                                  <w:marLeft w:val="0"/>
                                  <w:marRight w:val="0"/>
                                  <w:marTop w:val="0"/>
                                  <w:marBottom w:val="0"/>
                                  <w:divBdr>
                                    <w:top w:val="none" w:sz="0" w:space="0" w:color="auto"/>
                                    <w:left w:val="none" w:sz="0" w:space="0" w:color="auto"/>
                                    <w:bottom w:val="none" w:sz="0" w:space="0" w:color="auto"/>
                                    <w:right w:val="none" w:sz="0" w:space="0" w:color="auto"/>
                                  </w:divBdr>
                                </w:div>
                                <w:div w:id="2033217773">
                                  <w:marLeft w:val="0"/>
                                  <w:marRight w:val="0"/>
                                  <w:marTop w:val="0"/>
                                  <w:marBottom w:val="0"/>
                                  <w:divBdr>
                                    <w:top w:val="none" w:sz="0" w:space="0" w:color="auto"/>
                                    <w:left w:val="none" w:sz="0" w:space="0" w:color="auto"/>
                                    <w:bottom w:val="none" w:sz="0" w:space="0" w:color="auto"/>
                                    <w:right w:val="none" w:sz="0" w:space="0" w:color="auto"/>
                                  </w:divBdr>
                                </w:div>
                                <w:div w:id="890650637">
                                  <w:marLeft w:val="0"/>
                                  <w:marRight w:val="0"/>
                                  <w:marTop w:val="0"/>
                                  <w:marBottom w:val="0"/>
                                  <w:divBdr>
                                    <w:top w:val="none" w:sz="0" w:space="0" w:color="auto"/>
                                    <w:left w:val="none" w:sz="0" w:space="0" w:color="auto"/>
                                    <w:bottom w:val="none" w:sz="0" w:space="0" w:color="auto"/>
                                    <w:right w:val="none" w:sz="0" w:space="0" w:color="auto"/>
                                  </w:divBdr>
                                </w:div>
                                <w:div w:id="1355107905">
                                  <w:marLeft w:val="0"/>
                                  <w:marRight w:val="0"/>
                                  <w:marTop w:val="0"/>
                                  <w:marBottom w:val="0"/>
                                  <w:divBdr>
                                    <w:top w:val="none" w:sz="0" w:space="0" w:color="auto"/>
                                    <w:left w:val="none" w:sz="0" w:space="0" w:color="auto"/>
                                    <w:bottom w:val="none" w:sz="0" w:space="0" w:color="auto"/>
                                    <w:right w:val="none" w:sz="0" w:space="0" w:color="auto"/>
                                  </w:divBdr>
                                  <w:divsChild>
                                    <w:div w:id="5126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90481">
      <w:bodyDiv w:val="1"/>
      <w:marLeft w:val="0"/>
      <w:marRight w:val="0"/>
      <w:marTop w:val="0"/>
      <w:marBottom w:val="0"/>
      <w:divBdr>
        <w:top w:val="none" w:sz="0" w:space="0" w:color="auto"/>
        <w:left w:val="none" w:sz="0" w:space="0" w:color="auto"/>
        <w:bottom w:val="none" w:sz="0" w:space="0" w:color="auto"/>
        <w:right w:val="none" w:sz="0" w:space="0" w:color="auto"/>
      </w:divBdr>
    </w:div>
    <w:div w:id="1898200891">
      <w:bodyDiv w:val="1"/>
      <w:marLeft w:val="0"/>
      <w:marRight w:val="0"/>
      <w:marTop w:val="0"/>
      <w:marBottom w:val="0"/>
      <w:divBdr>
        <w:top w:val="none" w:sz="0" w:space="0" w:color="auto"/>
        <w:left w:val="none" w:sz="0" w:space="0" w:color="auto"/>
        <w:bottom w:val="none" w:sz="0" w:space="0" w:color="auto"/>
        <w:right w:val="none" w:sz="0" w:space="0" w:color="auto"/>
      </w:divBdr>
    </w:div>
    <w:div w:id="1898347925">
      <w:bodyDiv w:val="1"/>
      <w:marLeft w:val="0"/>
      <w:marRight w:val="0"/>
      <w:marTop w:val="0"/>
      <w:marBottom w:val="0"/>
      <w:divBdr>
        <w:top w:val="none" w:sz="0" w:space="0" w:color="auto"/>
        <w:left w:val="none" w:sz="0" w:space="0" w:color="auto"/>
        <w:bottom w:val="none" w:sz="0" w:space="0" w:color="auto"/>
        <w:right w:val="none" w:sz="0" w:space="0" w:color="auto"/>
      </w:divBdr>
    </w:div>
    <w:div w:id="1901289315">
      <w:bodyDiv w:val="1"/>
      <w:marLeft w:val="0"/>
      <w:marRight w:val="0"/>
      <w:marTop w:val="0"/>
      <w:marBottom w:val="0"/>
      <w:divBdr>
        <w:top w:val="none" w:sz="0" w:space="0" w:color="auto"/>
        <w:left w:val="none" w:sz="0" w:space="0" w:color="auto"/>
        <w:bottom w:val="none" w:sz="0" w:space="0" w:color="auto"/>
        <w:right w:val="none" w:sz="0" w:space="0" w:color="auto"/>
      </w:divBdr>
    </w:div>
    <w:div w:id="1905410397">
      <w:bodyDiv w:val="1"/>
      <w:marLeft w:val="0"/>
      <w:marRight w:val="0"/>
      <w:marTop w:val="0"/>
      <w:marBottom w:val="0"/>
      <w:divBdr>
        <w:top w:val="none" w:sz="0" w:space="0" w:color="auto"/>
        <w:left w:val="none" w:sz="0" w:space="0" w:color="auto"/>
        <w:bottom w:val="none" w:sz="0" w:space="0" w:color="auto"/>
        <w:right w:val="none" w:sz="0" w:space="0" w:color="auto"/>
      </w:divBdr>
    </w:div>
    <w:div w:id="1910579402">
      <w:bodyDiv w:val="1"/>
      <w:marLeft w:val="0"/>
      <w:marRight w:val="0"/>
      <w:marTop w:val="0"/>
      <w:marBottom w:val="0"/>
      <w:divBdr>
        <w:top w:val="none" w:sz="0" w:space="0" w:color="auto"/>
        <w:left w:val="none" w:sz="0" w:space="0" w:color="auto"/>
        <w:bottom w:val="none" w:sz="0" w:space="0" w:color="auto"/>
        <w:right w:val="none" w:sz="0" w:space="0" w:color="auto"/>
      </w:divBdr>
    </w:div>
    <w:div w:id="1911501499">
      <w:bodyDiv w:val="1"/>
      <w:marLeft w:val="0"/>
      <w:marRight w:val="0"/>
      <w:marTop w:val="0"/>
      <w:marBottom w:val="0"/>
      <w:divBdr>
        <w:top w:val="none" w:sz="0" w:space="0" w:color="auto"/>
        <w:left w:val="none" w:sz="0" w:space="0" w:color="auto"/>
        <w:bottom w:val="none" w:sz="0" w:space="0" w:color="auto"/>
        <w:right w:val="none" w:sz="0" w:space="0" w:color="auto"/>
      </w:divBdr>
    </w:div>
    <w:div w:id="1912693821">
      <w:bodyDiv w:val="1"/>
      <w:marLeft w:val="0"/>
      <w:marRight w:val="0"/>
      <w:marTop w:val="0"/>
      <w:marBottom w:val="0"/>
      <w:divBdr>
        <w:top w:val="none" w:sz="0" w:space="0" w:color="auto"/>
        <w:left w:val="none" w:sz="0" w:space="0" w:color="auto"/>
        <w:bottom w:val="none" w:sz="0" w:space="0" w:color="auto"/>
        <w:right w:val="none" w:sz="0" w:space="0" w:color="auto"/>
      </w:divBdr>
    </w:div>
    <w:div w:id="1920869866">
      <w:bodyDiv w:val="1"/>
      <w:marLeft w:val="0"/>
      <w:marRight w:val="0"/>
      <w:marTop w:val="0"/>
      <w:marBottom w:val="0"/>
      <w:divBdr>
        <w:top w:val="none" w:sz="0" w:space="0" w:color="auto"/>
        <w:left w:val="none" w:sz="0" w:space="0" w:color="auto"/>
        <w:bottom w:val="none" w:sz="0" w:space="0" w:color="auto"/>
        <w:right w:val="none" w:sz="0" w:space="0" w:color="auto"/>
      </w:divBdr>
    </w:div>
    <w:div w:id="1924021597">
      <w:bodyDiv w:val="1"/>
      <w:marLeft w:val="0"/>
      <w:marRight w:val="0"/>
      <w:marTop w:val="0"/>
      <w:marBottom w:val="0"/>
      <w:divBdr>
        <w:top w:val="none" w:sz="0" w:space="0" w:color="auto"/>
        <w:left w:val="none" w:sz="0" w:space="0" w:color="auto"/>
        <w:bottom w:val="none" w:sz="0" w:space="0" w:color="auto"/>
        <w:right w:val="none" w:sz="0" w:space="0" w:color="auto"/>
      </w:divBdr>
    </w:div>
    <w:div w:id="1925409614">
      <w:bodyDiv w:val="1"/>
      <w:marLeft w:val="0"/>
      <w:marRight w:val="0"/>
      <w:marTop w:val="0"/>
      <w:marBottom w:val="0"/>
      <w:divBdr>
        <w:top w:val="none" w:sz="0" w:space="0" w:color="auto"/>
        <w:left w:val="none" w:sz="0" w:space="0" w:color="auto"/>
        <w:bottom w:val="none" w:sz="0" w:space="0" w:color="auto"/>
        <w:right w:val="none" w:sz="0" w:space="0" w:color="auto"/>
      </w:divBdr>
    </w:div>
    <w:div w:id="1928223250">
      <w:bodyDiv w:val="1"/>
      <w:marLeft w:val="0"/>
      <w:marRight w:val="0"/>
      <w:marTop w:val="0"/>
      <w:marBottom w:val="0"/>
      <w:divBdr>
        <w:top w:val="none" w:sz="0" w:space="0" w:color="auto"/>
        <w:left w:val="none" w:sz="0" w:space="0" w:color="auto"/>
        <w:bottom w:val="none" w:sz="0" w:space="0" w:color="auto"/>
        <w:right w:val="none" w:sz="0" w:space="0" w:color="auto"/>
      </w:divBdr>
    </w:div>
    <w:div w:id="1929581126">
      <w:bodyDiv w:val="1"/>
      <w:marLeft w:val="0"/>
      <w:marRight w:val="0"/>
      <w:marTop w:val="0"/>
      <w:marBottom w:val="0"/>
      <w:divBdr>
        <w:top w:val="none" w:sz="0" w:space="0" w:color="auto"/>
        <w:left w:val="none" w:sz="0" w:space="0" w:color="auto"/>
        <w:bottom w:val="none" w:sz="0" w:space="0" w:color="auto"/>
        <w:right w:val="none" w:sz="0" w:space="0" w:color="auto"/>
      </w:divBdr>
    </w:div>
    <w:div w:id="1932740559">
      <w:bodyDiv w:val="1"/>
      <w:marLeft w:val="0"/>
      <w:marRight w:val="0"/>
      <w:marTop w:val="0"/>
      <w:marBottom w:val="0"/>
      <w:divBdr>
        <w:top w:val="none" w:sz="0" w:space="0" w:color="auto"/>
        <w:left w:val="none" w:sz="0" w:space="0" w:color="auto"/>
        <w:bottom w:val="none" w:sz="0" w:space="0" w:color="auto"/>
        <w:right w:val="none" w:sz="0" w:space="0" w:color="auto"/>
      </w:divBdr>
    </w:div>
    <w:div w:id="1935554428">
      <w:bodyDiv w:val="1"/>
      <w:marLeft w:val="0"/>
      <w:marRight w:val="0"/>
      <w:marTop w:val="0"/>
      <w:marBottom w:val="0"/>
      <w:divBdr>
        <w:top w:val="none" w:sz="0" w:space="0" w:color="auto"/>
        <w:left w:val="none" w:sz="0" w:space="0" w:color="auto"/>
        <w:bottom w:val="none" w:sz="0" w:space="0" w:color="auto"/>
        <w:right w:val="none" w:sz="0" w:space="0" w:color="auto"/>
      </w:divBdr>
    </w:div>
    <w:div w:id="1935897799">
      <w:bodyDiv w:val="1"/>
      <w:marLeft w:val="0"/>
      <w:marRight w:val="0"/>
      <w:marTop w:val="0"/>
      <w:marBottom w:val="0"/>
      <w:divBdr>
        <w:top w:val="none" w:sz="0" w:space="0" w:color="auto"/>
        <w:left w:val="none" w:sz="0" w:space="0" w:color="auto"/>
        <w:bottom w:val="none" w:sz="0" w:space="0" w:color="auto"/>
        <w:right w:val="none" w:sz="0" w:space="0" w:color="auto"/>
      </w:divBdr>
    </w:div>
    <w:div w:id="1938171819">
      <w:bodyDiv w:val="1"/>
      <w:marLeft w:val="0"/>
      <w:marRight w:val="0"/>
      <w:marTop w:val="0"/>
      <w:marBottom w:val="0"/>
      <w:divBdr>
        <w:top w:val="none" w:sz="0" w:space="0" w:color="auto"/>
        <w:left w:val="none" w:sz="0" w:space="0" w:color="auto"/>
        <w:bottom w:val="none" w:sz="0" w:space="0" w:color="auto"/>
        <w:right w:val="none" w:sz="0" w:space="0" w:color="auto"/>
      </w:divBdr>
    </w:div>
    <w:div w:id="1939633795">
      <w:bodyDiv w:val="1"/>
      <w:marLeft w:val="0"/>
      <w:marRight w:val="0"/>
      <w:marTop w:val="0"/>
      <w:marBottom w:val="0"/>
      <w:divBdr>
        <w:top w:val="none" w:sz="0" w:space="0" w:color="auto"/>
        <w:left w:val="none" w:sz="0" w:space="0" w:color="auto"/>
        <w:bottom w:val="none" w:sz="0" w:space="0" w:color="auto"/>
        <w:right w:val="none" w:sz="0" w:space="0" w:color="auto"/>
      </w:divBdr>
    </w:div>
    <w:div w:id="1940486742">
      <w:bodyDiv w:val="1"/>
      <w:marLeft w:val="0"/>
      <w:marRight w:val="0"/>
      <w:marTop w:val="0"/>
      <w:marBottom w:val="0"/>
      <w:divBdr>
        <w:top w:val="none" w:sz="0" w:space="0" w:color="auto"/>
        <w:left w:val="none" w:sz="0" w:space="0" w:color="auto"/>
        <w:bottom w:val="none" w:sz="0" w:space="0" w:color="auto"/>
        <w:right w:val="none" w:sz="0" w:space="0" w:color="auto"/>
      </w:divBdr>
    </w:div>
    <w:div w:id="1940598546">
      <w:bodyDiv w:val="1"/>
      <w:marLeft w:val="0"/>
      <w:marRight w:val="0"/>
      <w:marTop w:val="0"/>
      <w:marBottom w:val="0"/>
      <w:divBdr>
        <w:top w:val="none" w:sz="0" w:space="0" w:color="auto"/>
        <w:left w:val="none" w:sz="0" w:space="0" w:color="auto"/>
        <w:bottom w:val="none" w:sz="0" w:space="0" w:color="auto"/>
        <w:right w:val="none" w:sz="0" w:space="0" w:color="auto"/>
      </w:divBdr>
    </w:div>
    <w:div w:id="1943878239">
      <w:bodyDiv w:val="1"/>
      <w:marLeft w:val="0"/>
      <w:marRight w:val="0"/>
      <w:marTop w:val="0"/>
      <w:marBottom w:val="0"/>
      <w:divBdr>
        <w:top w:val="none" w:sz="0" w:space="0" w:color="auto"/>
        <w:left w:val="none" w:sz="0" w:space="0" w:color="auto"/>
        <w:bottom w:val="none" w:sz="0" w:space="0" w:color="auto"/>
        <w:right w:val="none" w:sz="0" w:space="0" w:color="auto"/>
      </w:divBdr>
    </w:div>
    <w:div w:id="1946762194">
      <w:bodyDiv w:val="1"/>
      <w:marLeft w:val="0"/>
      <w:marRight w:val="0"/>
      <w:marTop w:val="0"/>
      <w:marBottom w:val="0"/>
      <w:divBdr>
        <w:top w:val="none" w:sz="0" w:space="0" w:color="auto"/>
        <w:left w:val="none" w:sz="0" w:space="0" w:color="auto"/>
        <w:bottom w:val="none" w:sz="0" w:space="0" w:color="auto"/>
        <w:right w:val="none" w:sz="0" w:space="0" w:color="auto"/>
      </w:divBdr>
    </w:div>
    <w:div w:id="1954049586">
      <w:bodyDiv w:val="1"/>
      <w:marLeft w:val="0"/>
      <w:marRight w:val="0"/>
      <w:marTop w:val="0"/>
      <w:marBottom w:val="0"/>
      <w:divBdr>
        <w:top w:val="none" w:sz="0" w:space="0" w:color="auto"/>
        <w:left w:val="none" w:sz="0" w:space="0" w:color="auto"/>
        <w:bottom w:val="none" w:sz="0" w:space="0" w:color="auto"/>
        <w:right w:val="none" w:sz="0" w:space="0" w:color="auto"/>
      </w:divBdr>
    </w:div>
    <w:div w:id="1954167752">
      <w:bodyDiv w:val="1"/>
      <w:marLeft w:val="0"/>
      <w:marRight w:val="0"/>
      <w:marTop w:val="0"/>
      <w:marBottom w:val="0"/>
      <w:divBdr>
        <w:top w:val="none" w:sz="0" w:space="0" w:color="auto"/>
        <w:left w:val="none" w:sz="0" w:space="0" w:color="auto"/>
        <w:bottom w:val="none" w:sz="0" w:space="0" w:color="auto"/>
        <w:right w:val="none" w:sz="0" w:space="0" w:color="auto"/>
      </w:divBdr>
      <w:divsChild>
        <w:div w:id="701056191">
          <w:marLeft w:val="0"/>
          <w:marRight w:val="0"/>
          <w:marTop w:val="0"/>
          <w:marBottom w:val="0"/>
          <w:divBdr>
            <w:top w:val="none" w:sz="0" w:space="0" w:color="auto"/>
            <w:left w:val="none" w:sz="0" w:space="0" w:color="auto"/>
            <w:bottom w:val="none" w:sz="0" w:space="0" w:color="auto"/>
            <w:right w:val="none" w:sz="0" w:space="0" w:color="auto"/>
          </w:divBdr>
        </w:div>
      </w:divsChild>
    </w:div>
    <w:div w:id="1954481185">
      <w:bodyDiv w:val="1"/>
      <w:marLeft w:val="0"/>
      <w:marRight w:val="0"/>
      <w:marTop w:val="0"/>
      <w:marBottom w:val="0"/>
      <w:divBdr>
        <w:top w:val="none" w:sz="0" w:space="0" w:color="auto"/>
        <w:left w:val="none" w:sz="0" w:space="0" w:color="auto"/>
        <w:bottom w:val="none" w:sz="0" w:space="0" w:color="auto"/>
        <w:right w:val="none" w:sz="0" w:space="0" w:color="auto"/>
      </w:divBdr>
    </w:div>
    <w:div w:id="1954512611">
      <w:bodyDiv w:val="1"/>
      <w:marLeft w:val="0"/>
      <w:marRight w:val="0"/>
      <w:marTop w:val="0"/>
      <w:marBottom w:val="0"/>
      <w:divBdr>
        <w:top w:val="none" w:sz="0" w:space="0" w:color="auto"/>
        <w:left w:val="none" w:sz="0" w:space="0" w:color="auto"/>
        <w:bottom w:val="none" w:sz="0" w:space="0" w:color="auto"/>
        <w:right w:val="none" w:sz="0" w:space="0" w:color="auto"/>
      </w:divBdr>
    </w:div>
    <w:div w:id="1956868383">
      <w:bodyDiv w:val="1"/>
      <w:marLeft w:val="0"/>
      <w:marRight w:val="0"/>
      <w:marTop w:val="0"/>
      <w:marBottom w:val="0"/>
      <w:divBdr>
        <w:top w:val="none" w:sz="0" w:space="0" w:color="auto"/>
        <w:left w:val="none" w:sz="0" w:space="0" w:color="auto"/>
        <w:bottom w:val="none" w:sz="0" w:space="0" w:color="auto"/>
        <w:right w:val="none" w:sz="0" w:space="0" w:color="auto"/>
      </w:divBdr>
    </w:div>
    <w:div w:id="1963071405">
      <w:bodyDiv w:val="1"/>
      <w:marLeft w:val="0"/>
      <w:marRight w:val="0"/>
      <w:marTop w:val="0"/>
      <w:marBottom w:val="0"/>
      <w:divBdr>
        <w:top w:val="none" w:sz="0" w:space="0" w:color="auto"/>
        <w:left w:val="none" w:sz="0" w:space="0" w:color="auto"/>
        <w:bottom w:val="none" w:sz="0" w:space="0" w:color="auto"/>
        <w:right w:val="none" w:sz="0" w:space="0" w:color="auto"/>
      </w:divBdr>
    </w:div>
    <w:div w:id="1966812507">
      <w:bodyDiv w:val="1"/>
      <w:marLeft w:val="0"/>
      <w:marRight w:val="0"/>
      <w:marTop w:val="0"/>
      <w:marBottom w:val="0"/>
      <w:divBdr>
        <w:top w:val="none" w:sz="0" w:space="0" w:color="auto"/>
        <w:left w:val="none" w:sz="0" w:space="0" w:color="auto"/>
        <w:bottom w:val="none" w:sz="0" w:space="0" w:color="auto"/>
        <w:right w:val="none" w:sz="0" w:space="0" w:color="auto"/>
      </w:divBdr>
    </w:div>
    <w:div w:id="1968078709">
      <w:bodyDiv w:val="1"/>
      <w:marLeft w:val="0"/>
      <w:marRight w:val="0"/>
      <w:marTop w:val="0"/>
      <w:marBottom w:val="0"/>
      <w:divBdr>
        <w:top w:val="none" w:sz="0" w:space="0" w:color="auto"/>
        <w:left w:val="none" w:sz="0" w:space="0" w:color="auto"/>
        <w:bottom w:val="none" w:sz="0" w:space="0" w:color="auto"/>
        <w:right w:val="none" w:sz="0" w:space="0" w:color="auto"/>
      </w:divBdr>
    </w:div>
    <w:div w:id="1970629241">
      <w:bodyDiv w:val="1"/>
      <w:marLeft w:val="0"/>
      <w:marRight w:val="0"/>
      <w:marTop w:val="0"/>
      <w:marBottom w:val="0"/>
      <w:divBdr>
        <w:top w:val="none" w:sz="0" w:space="0" w:color="auto"/>
        <w:left w:val="none" w:sz="0" w:space="0" w:color="auto"/>
        <w:bottom w:val="none" w:sz="0" w:space="0" w:color="auto"/>
        <w:right w:val="none" w:sz="0" w:space="0" w:color="auto"/>
      </w:divBdr>
    </w:div>
    <w:div w:id="1975912118">
      <w:bodyDiv w:val="1"/>
      <w:marLeft w:val="0"/>
      <w:marRight w:val="0"/>
      <w:marTop w:val="0"/>
      <w:marBottom w:val="0"/>
      <w:divBdr>
        <w:top w:val="none" w:sz="0" w:space="0" w:color="auto"/>
        <w:left w:val="none" w:sz="0" w:space="0" w:color="auto"/>
        <w:bottom w:val="none" w:sz="0" w:space="0" w:color="auto"/>
        <w:right w:val="none" w:sz="0" w:space="0" w:color="auto"/>
      </w:divBdr>
    </w:div>
    <w:div w:id="1981108823">
      <w:bodyDiv w:val="1"/>
      <w:marLeft w:val="0"/>
      <w:marRight w:val="0"/>
      <w:marTop w:val="0"/>
      <w:marBottom w:val="0"/>
      <w:divBdr>
        <w:top w:val="none" w:sz="0" w:space="0" w:color="auto"/>
        <w:left w:val="none" w:sz="0" w:space="0" w:color="auto"/>
        <w:bottom w:val="none" w:sz="0" w:space="0" w:color="auto"/>
        <w:right w:val="none" w:sz="0" w:space="0" w:color="auto"/>
      </w:divBdr>
    </w:div>
    <w:div w:id="1984382682">
      <w:bodyDiv w:val="1"/>
      <w:marLeft w:val="0"/>
      <w:marRight w:val="0"/>
      <w:marTop w:val="0"/>
      <w:marBottom w:val="0"/>
      <w:divBdr>
        <w:top w:val="none" w:sz="0" w:space="0" w:color="auto"/>
        <w:left w:val="none" w:sz="0" w:space="0" w:color="auto"/>
        <w:bottom w:val="none" w:sz="0" w:space="0" w:color="auto"/>
        <w:right w:val="none" w:sz="0" w:space="0" w:color="auto"/>
      </w:divBdr>
    </w:div>
    <w:div w:id="1986734376">
      <w:bodyDiv w:val="1"/>
      <w:marLeft w:val="0"/>
      <w:marRight w:val="0"/>
      <w:marTop w:val="0"/>
      <w:marBottom w:val="0"/>
      <w:divBdr>
        <w:top w:val="none" w:sz="0" w:space="0" w:color="auto"/>
        <w:left w:val="none" w:sz="0" w:space="0" w:color="auto"/>
        <w:bottom w:val="none" w:sz="0" w:space="0" w:color="auto"/>
        <w:right w:val="none" w:sz="0" w:space="0" w:color="auto"/>
      </w:divBdr>
    </w:div>
    <w:div w:id="1987930310">
      <w:bodyDiv w:val="1"/>
      <w:marLeft w:val="0"/>
      <w:marRight w:val="0"/>
      <w:marTop w:val="0"/>
      <w:marBottom w:val="0"/>
      <w:divBdr>
        <w:top w:val="none" w:sz="0" w:space="0" w:color="auto"/>
        <w:left w:val="none" w:sz="0" w:space="0" w:color="auto"/>
        <w:bottom w:val="none" w:sz="0" w:space="0" w:color="auto"/>
        <w:right w:val="none" w:sz="0" w:space="0" w:color="auto"/>
      </w:divBdr>
    </w:div>
    <w:div w:id="1988972847">
      <w:bodyDiv w:val="1"/>
      <w:marLeft w:val="0"/>
      <w:marRight w:val="0"/>
      <w:marTop w:val="0"/>
      <w:marBottom w:val="0"/>
      <w:divBdr>
        <w:top w:val="none" w:sz="0" w:space="0" w:color="auto"/>
        <w:left w:val="none" w:sz="0" w:space="0" w:color="auto"/>
        <w:bottom w:val="none" w:sz="0" w:space="0" w:color="auto"/>
        <w:right w:val="none" w:sz="0" w:space="0" w:color="auto"/>
      </w:divBdr>
    </w:div>
    <w:div w:id="1989901013">
      <w:bodyDiv w:val="1"/>
      <w:marLeft w:val="0"/>
      <w:marRight w:val="0"/>
      <w:marTop w:val="0"/>
      <w:marBottom w:val="0"/>
      <w:divBdr>
        <w:top w:val="none" w:sz="0" w:space="0" w:color="auto"/>
        <w:left w:val="none" w:sz="0" w:space="0" w:color="auto"/>
        <w:bottom w:val="none" w:sz="0" w:space="0" w:color="auto"/>
        <w:right w:val="none" w:sz="0" w:space="0" w:color="auto"/>
      </w:divBdr>
    </w:div>
    <w:div w:id="1996297196">
      <w:bodyDiv w:val="1"/>
      <w:marLeft w:val="0"/>
      <w:marRight w:val="0"/>
      <w:marTop w:val="0"/>
      <w:marBottom w:val="0"/>
      <w:divBdr>
        <w:top w:val="none" w:sz="0" w:space="0" w:color="auto"/>
        <w:left w:val="none" w:sz="0" w:space="0" w:color="auto"/>
        <w:bottom w:val="none" w:sz="0" w:space="0" w:color="auto"/>
        <w:right w:val="none" w:sz="0" w:space="0" w:color="auto"/>
      </w:divBdr>
    </w:div>
    <w:div w:id="2000965470">
      <w:bodyDiv w:val="1"/>
      <w:marLeft w:val="0"/>
      <w:marRight w:val="0"/>
      <w:marTop w:val="0"/>
      <w:marBottom w:val="0"/>
      <w:divBdr>
        <w:top w:val="none" w:sz="0" w:space="0" w:color="auto"/>
        <w:left w:val="none" w:sz="0" w:space="0" w:color="auto"/>
        <w:bottom w:val="none" w:sz="0" w:space="0" w:color="auto"/>
        <w:right w:val="none" w:sz="0" w:space="0" w:color="auto"/>
      </w:divBdr>
    </w:div>
    <w:div w:id="2002388004">
      <w:bodyDiv w:val="1"/>
      <w:marLeft w:val="0"/>
      <w:marRight w:val="0"/>
      <w:marTop w:val="0"/>
      <w:marBottom w:val="0"/>
      <w:divBdr>
        <w:top w:val="none" w:sz="0" w:space="0" w:color="auto"/>
        <w:left w:val="none" w:sz="0" w:space="0" w:color="auto"/>
        <w:bottom w:val="none" w:sz="0" w:space="0" w:color="auto"/>
        <w:right w:val="none" w:sz="0" w:space="0" w:color="auto"/>
      </w:divBdr>
    </w:div>
    <w:div w:id="2004746447">
      <w:bodyDiv w:val="1"/>
      <w:marLeft w:val="0"/>
      <w:marRight w:val="0"/>
      <w:marTop w:val="0"/>
      <w:marBottom w:val="0"/>
      <w:divBdr>
        <w:top w:val="none" w:sz="0" w:space="0" w:color="auto"/>
        <w:left w:val="none" w:sz="0" w:space="0" w:color="auto"/>
        <w:bottom w:val="none" w:sz="0" w:space="0" w:color="auto"/>
        <w:right w:val="none" w:sz="0" w:space="0" w:color="auto"/>
      </w:divBdr>
    </w:div>
    <w:div w:id="2006083920">
      <w:bodyDiv w:val="1"/>
      <w:marLeft w:val="0"/>
      <w:marRight w:val="0"/>
      <w:marTop w:val="0"/>
      <w:marBottom w:val="0"/>
      <w:divBdr>
        <w:top w:val="none" w:sz="0" w:space="0" w:color="auto"/>
        <w:left w:val="none" w:sz="0" w:space="0" w:color="auto"/>
        <w:bottom w:val="none" w:sz="0" w:space="0" w:color="auto"/>
        <w:right w:val="none" w:sz="0" w:space="0" w:color="auto"/>
      </w:divBdr>
    </w:div>
    <w:div w:id="2006786027">
      <w:bodyDiv w:val="1"/>
      <w:marLeft w:val="0"/>
      <w:marRight w:val="0"/>
      <w:marTop w:val="0"/>
      <w:marBottom w:val="0"/>
      <w:divBdr>
        <w:top w:val="none" w:sz="0" w:space="0" w:color="auto"/>
        <w:left w:val="none" w:sz="0" w:space="0" w:color="auto"/>
        <w:bottom w:val="none" w:sz="0" w:space="0" w:color="auto"/>
        <w:right w:val="none" w:sz="0" w:space="0" w:color="auto"/>
      </w:divBdr>
    </w:div>
    <w:div w:id="2011174260">
      <w:bodyDiv w:val="1"/>
      <w:marLeft w:val="0"/>
      <w:marRight w:val="0"/>
      <w:marTop w:val="0"/>
      <w:marBottom w:val="0"/>
      <w:divBdr>
        <w:top w:val="none" w:sz="0" w:space="0" w:color="auto"/>
        <w:left w:val="none" w:sz="0" w:space="0" w:color="auto"/>
        <w:bottom w:val="none" w:sz="0" w:space="0" w:color="auto"/>
        <w:right w:val="none" w:sz="0" w:space="0" w:color="auto"/>
      </w:divBdr>
    </w:div>
    <w:div w:id="2011717187">
      <w:bodyDiv w:val="1"/>
      <w:marLeft w:val="0"/>
      <w:marRight w:val="0"/>
      <w:marTop w:val="0"/>
      <w:marBottom w:val="0"/>
      <w:divBdr>
        <w:top w:val="none" w:sz="0" w:space="0" w:color="auto"/>
        <w:left w:val="none" w:sz="0" w:space="0" w:color="auto"/>
        <w:bottom w:val="none" w:sz="0" w:space="0" w:color="auto"/>
        <w:right w:val="none" w:sz="0" w:space="0" w:color="auto"/>
      </w:divBdr>
    </w:div>
    <w:div w:id="2013990301">
      <w:bodyDiv w:val="1"/>
      <w:marLeft w:val="0"/>
      <w:marRight w:val="0"/>
      <w:marTop w:val="0"/>
      <w:marBottom w:val="0"/>
      <w:divBdr>
        <w:top w:val="none" w:sz="0" w:space="0" w:color="auto"/>
        <w:left w:val="none" w:sz="0" w:space="0" w:color="auto"/>
        <w:bottom w:val="none" w:sz="0" w:space="0" w:color="auto"/>
        <w:right w:val="none" w:sz="0" w:space="0" w:color="auto"/>
      </w:divBdr>
    </w:div>
    <w:div w:id="2016418434">
      <w:bodyDiv w:val="1"/>
      <w:marLeft w:val="0"/>
      <w:marRight w:val="0"/>
      <w:marTop w:val="0"/>
      <w:marBottom w:val="0"/>
      <w:divBdr>
        <w:top w:val="none" w:sz="0" w:space="0" w:color="auto"/>
        <w:left w:val="none" w:sz="0" w:space="0" w:color="auto"/>
        <w:bottom w:val="none" w:sz="0" w:space="0" w:color="auto"/>
        <w:right w:val="none" w:sz="0" w:space="0" w:color="auto"/>
      </w:divBdr>
    </w:div>
    <w:div w:id="2023824424">
      <w:bodyDiv w:val="1"/>
      <w:marLeft w:val="0"/>
      <w:marRight w:val="0"/>
      <w:marTop w:val="0"/>
      <w:marBottom w:val="0"/>
      <w:divBdr>
        <w:top w:val="none" w:sz="0" w:space="0" w:color="auto"/>
        <w:left w:val="none" w:sz="0" w:space="0" w:color="auto"/>
        <w:bottom w:val="none" w:sz="0" w:space="0" w:color="auto"/>
        <w:right w:val="none" w:sz="0" w:space="0" w:color="auto"/>
      </w:divBdr>
    </w:div>
    <w:div w:id="2028098826">
      <w:bodyDiv w:val="1"/>
      <w:marLeft w:val="0"/>
      <w:marRight w:val="0"/>
      <w:marTop w:val="0"/>
      <w:marBottom w:val="0"/>
      <w:divBdr>
        <w:top w:val="none" w:sz="0" w:space="0" w:color="auto"/>
        <w:left w:val="none" w:sz="0" w:space="0" w:color="auto"/>
        <w:bottom w:val="none" w:sz="0" w:space="0" w:color="auto"/>
        <w:right w:val="none" w:sz="0" w:space="0" w:color="auto"/>
      </w:divBdr>
    </w:div>
    <w:div w:id="2032561893">
      <w:bodyDiv w:val="1"/>
      <w:marLeft w:val="0"/>
      <w:marRight w:val="0"/>
      <w:marTop w:val="0"/>
      <w:marBottom w:val="0"/>
      <w:divBdr>
        <w:top w:val="none" w:sz="0" w:space="0" w:color="auto"/>
        <w:left w:val="none" w:sz="0" w:space="0" w:color="auto"/>
        <w:bottom w:val="none" w:sz="0" w:space="0" w:color="auto"/>
        <w:right w:val="none" w:sz="0" w:space="0" w:color="auto"/>
      </w:divBdr>
    </w:div>
    <w:div w:id="2032565262">
      <w:bodyDiv w:val="1"/>
      <w:marLeft w:val="0"/>
      <w:marRight w:val="0"/>
      <w:marTop w:val="0"/>
      <w:marBottom w:val="0"/>
      <w:divBdr>
        <w:top w:val="none" w:sz="0" w:space="0" w:color="auto"/>
        <w:left w:val="none" w:sz="0" w:space="0" w:color="auto"/>
        <w:bottom w:val="none" w:sz="0" w:space="0" w:color="auto"/>
        <w:right w:val="none" w:sz="0" w:space="0" w:color="auto"/>
      </w:divBdr>
    </w:div>
    <w:div w:id="2036154723">
      <w:bodyDiv w:val="1"/>
      <w:marLeft w:val="0"/>
      <w:marRight w:val="0"/>
      <w:marTop w:val="0"/>
      <w:marBottom w:val="0"/>
      <w:divBdr>
        <w:top w:val="none" w:sz="0" w:space="0" w:color="auto"/>
        <w:left w:val="none" w:sz="0" w:space="0" w:color="auto"/>
        <w:bottom w:val="none" w:sz="0" w:space="0" w:color="auto"/>
        <w:right w:val="none" w:sz="0" w:space="0" w:color="auto"/>
      </w:divBdr>
    </w:div>
    <w:div w:id="2037123073">
      <w:bodyDiv w:val="1"/>
      <w:marLeft w:val="0"/>
      <w:marRight w:val="0"/>
      <w:marTop w:val="0"/>
      <w:marBottom w:val="0"/>
      <w:divBdr>
        <w:top w:val="none" w:sz="0" w:space="0" w:color="auto"/>
        <w:left w:val="none" w:sz="0" w:space="0" w:color="auto"/>
        <w:bottom w:val="none" w:sz="0" w:space="0" w:color="auto"/>
        <w:right w:val="none" w:sz="0" w:space="0" w:color="auto"/>
      </w:divBdr>
    </w:div>
    <w:div w:id="2043969219">
      <w:bodyDiv w:val="1"/>
      <w:marLeft w:val="0"/>
      <w:marRight w:val="0"/>
      <w:marTop w:val="0"/>
      <w:marBottom w:val="0"/>
      <w:divBdr>
        <w:top w:val="none" w:sz="0" w:space="0" w:color="auto"/>
        <w:left w:val="none" w:sz="0" w:space="0" w:color="auto"/>
        <w:bottom w:val="none" w:sz="0" w:space="0" w:color="auto"/>
        <w:right w:val="none" w:sz="0" w:space="0" w:color="auto"/>
      </w:divBdr>
    </w:div>
    <w:div w:id="2044671550">
      <w:bodyDiv w:val="1"/>
      <w:marLeft w:val="0"/>
      <w:marRight w:val="0"/>
      <w:marTop w:val="0"/>
      <w:marBottom w:val="0"/>
      <w:divBdr>
        <w:top w:val="none" w:sz="0" w:space="0" w:color="auto"/>
        <w:left w:val="none" w:sz="0" w:space="0" w:color="auto"/>
        <w:bottom w:val="none" w:sz="0" w:space="0" w:color="auto"/>
        <w:right w:val="none" w:sz="0" w:space="0" w:color="auto"/>
      </w:divBdr>
    </w:div>
    <w:div w:id="2046518505">
      <w:bodyDiv w:val="1"/>
      <w:marLeft w:val="0"/>
      <w:marRight w:val="0"/>
      <w:marTop w:val="0"/>
      <w:marBottom w:val="0"/>
      <w:divBdr>
        <w:top w:val="none" w:sz="0" w:space="0" w:color="auto"/>
        <w:left w:val="none" w:sz="0" w:space="0" w:color="auto"/>
        <w:bottom w:val="none" w:sz="0" w:space="0" w:color="auto"/>
        <w:right w:val="none" w:sz="0" w:space="0" w:color="auto"/>
      </w:divBdr>
    </w:div>
    <w:div w:id="2049067553">
      <w:bodyDiv w:val="1"/>
      <w:marLeft w:val="0"/>
      <w:marRight w:val="0"/>
      <w:marTop w:val="0"/>
      <w:marBottom w:val="0"/>
      <w:divBdr>
        <w:top w:val="none" w:sz="0" w:space="0" w:color="auto"/>
        <w:left w:val="none" w:sz="0" w:space="0" w:color="auto"/>
        <w:bottom w:val="none" w:sz="0" w:space="0" w:color="auto"/>
        <w:right w:val="none" w:sz="0" w:space="0" w:color="auto"/>
      </w:divBdr>
    </w:div>
    <w:div w:id="2053844889">
      <w:bodyDiv w:val="1"/>
      <w:marLeft w:val="0"/>
      <w:marRight w:val="0"/>
      <w:marTop w:val="0"/>
      <w:marBottom w:val="0"/>
      <w:divBdr>
        <w:top w:val="none" w:sz="0" w:space="0" w:color="auto"/>
        <w:left w:val="none" w:sz="0" w:space="0" w:color="auto"/>
        <w:bottom w:val="none" w:sz="0" w:space="0" w:color="auto"/>
        <w:right w:val="none" w:sz="0" w:space="0" w:color="auto"/>
      </w:divBdr>
    </w:div>
    <w:div w:id="2055881296">
      <w:bodyDiv w:val="1"/>
      <w:marLeft w:val="0"/>
      <w:marRight w:val="0"/>
      <w:marTop w:val="0"/>
      <w:marBottom w:val="0"/>
      <w:divBdr>
        <w:top w:val="none" w:sz="0" w:space="0" w:color="auto"/>
        <w:left w:val="none" w:sz="0" w:space="0" w:color="auto"/>
        <w:bottom w:val="none" w:sz="0" w:space="0" w:color="auto"/>
        <w:right w:val="none" w:sz="0" w:space="0" w:color="auto"/>
      </w:divBdr>
    </w:div>
    <w:div w:id="2057701741">
      <w:bodyDiv w:val="1"/>
      <w:marLeft w:val="0"/>
      <w:marRight w:val="0"/>
      <w:marTop w:val="0"/>
      <w:marBottom w:val="0"/>
      <w:divBdr>
        <w:top w:val="none" w:sz="0" w:space="0" w:color="auto"/>
        <w:left w:val="none" w:sz="0" w:space="0" w:color="auto"/>
        <w:bottom w:val="none" w:sz="0" w:space="0" w:color="auto"/>
        <w:right w:val="none" w:sz="0" w:space="0" w:color="auto"/>
      </w:divBdr>
    </w:div>
    <w:div w:id="2058626951">
      <w:bodyDiv w:val="1"/>
      <w:marLeft w:val="0"/>
      <w:marRight w:val="0"/>
      <w:marTop w:val="0"/>
      <w:marBottom w:val="0"/>
      <w:divBdr>
        <w:top w:val="none" w:sz="0" w:space="0" w:color="auto"/>
        <w:left w:val="none" w:sz="0" w:space="0" w:color="auto"/>
        <w:bottom w:val="none" w:sz="0" w:space="0" w:color="auto"/>
        <w:right w:val="none" w:sz="0" w:space="0" w:color="auto"/>
      </w:divBdr>
    </w:div>
    <w:div w:id="2065563811">
      <w:bodyDiv w:val="1"/>
      <w:marLeft w:val="0"/>
      <w:marRight w:val="0"/>
      <w:marTop w:val="0"/>
      <w:marBottom w:val="0"/>
      <w:divBdr>
        <w:top w:val="none" w:sz="0" w:space="0" w:color="auto"/>
        <w:left w:val="none" w:sz="0" w:space="0" w:color="auto"/>
        <w:bottom w:val="none" w:sz="0" w:space="0" w:color="auto"/>
        <w:right w:val="none" w:sz="0" w:space="0" w:color="auto"/>
      </w:divBdr>
    </w:div>
    <w:div w:id="2066485431">
      <w:bodyDiv w:val="1"/>
      <w:marLeft w:val="0"/>
      <w:marRight w:val="0"/>
      <w:marTop w:val="0"/>
      <w:marBottom w:val="0"/>
      <w:divBdr>
        <w:top w:val="none" w:sz="0" w:space="0" w:color="auto"/>
        <w:left w:val="none" w:sz="0" w:space="0" w:color="auto"/>
        <w:bottom w:val="none" w:sz="0" w:space="0" w:color="auto"/>
        <w:right w:val="none" w:sz="0" w:space="0" w:color="auto"/>
      </w:divBdr>
    </w:div>
    <w:div w:id="2066757606">
      <w:bodyDiv w:val="1"/>
      <w:marLeft w:val="0"/>
      <w:marRight w:val="0"/>
      <w:marTop w:val="0"/>
      <w:marBottom w:val="0"/>
      <w:divBdr>
        <w:top w:val="none" w:sz="0" w:space="0" w:color="auto"/>
        <w:left w:val="none" w:sz="0" w:space="0" w:color="auto"/>
        <w:bottom w:val="none" w:sz="0" w:space="0" w:color="auto"/>
        <w:right w:val="none" w:sz="0" w:space="0" w:color="auto"/>
      </w:divBdr>
    </w:div>
    <w:div w:id="2067532214">
      <w:bodyDiv w:val="1"/>
      <w:marLeft w:val="0"/>
      <w:marRight w:val="0"/>
      <w:marTop w:val="0"/>
      <w:marBottom w:val="0"/>
      <w:divBdr>
        <w:top w:val="none" w:sz="0" w:space="0" w:color="auto"/>
        <w:left w:val="none" w:sz="0" w:space="0" w:color="auto"/>
        <w:bottom w:val="none" w:sz="0" w:space="0" w:color="auto"/>
        <w:right w:val="none" w:sz="0" w:space="0" w:color="auto"/>
      </w:divBdr>
    </w:div>
    <w:div w:id="2069648207">
      <w:bodyDiv w:val="1"/>
      <w:marLeft w:val="0"/>
      <w:marRight w:val="0"/>
      <w:marTop w:val="0"/>
      <w:marBottom w:val="0"/>
      <w:divBdr>
        <w:top w:val="none" w:sz="0" w:space="0" w:color="auto"/>
        <w:left w:val="none" w:sz="0" w:space="0" w:color="auto"/>
        <w:bottom w:val="none" w:sz="0" w:space="0" w:color="auto"/>
        <w:right w:val="none" w:sz="0" w:space="0" w:color="auto"/>
      </w:divBdr>
    </w:div>
    <w:div w:id="2069839668">
      <w:bodyDiv w:val="1"/>
      <w:marLeft w:val="0"/>
      <w:marRight w:val="0"/>
      <w:marTop w:val="0"/>
      <w:marBottom w:val="0"/>
      <w:divBdr>
        <w:top w:val="none" w:sz="0" w:space="0" w:color="auto"/>
        <w:left w:val="none" w:sz="0" w:space="0" w:color="auto"/>
        <w:bottom w:val="none" w:sz="0" w:space="0" w:color="auto"/>
        <w:right w:val="none" w:sz="0" w:space="0" w:color="auto"/>
      </w:divBdr>
    </w:div>
    <w:div w:id="2072533167">
      <w:bodyDiv w:val="1"/>
      <w:marLeft w:val="0"/>
      <w:marRight w:val="0"/>
      <w:marTop w:val="0"/>
      <w:marBottom w:val="0"/>
      <w:divBdr>
        <w:top w:val="none" w:sz="0" w:space="0" w:color="auto"/>
        <w:left w:val="none" w:sz="0" w:space="0" w:color="auto"/>
        <w:bottom w:val="none" w:sz="0" w:space="0" w:color="auto"/>
        <w:right w:val="none" w:sz="0" w:space="0" w:color="auto"/>
      </w:divBdr>
    </w:div>
    <w:div w:id="2073044908">
      <w:bodyDiv w:val="1"/>
      <w:marLeft w:val="0"/>
      <w:marRight w:val="0"/>
      <w:marTop w:val="0"/>
      <w:marBottom w:val="0"/>
      <w:divBdr>
        <w:top w:val="none" w:sz="0" w:space="0" w:color="auto"/>
        <w:left w:val="none" w:sz="0" w:space="0" w:color="auto"/>
        <w:bottom w:val="none" w:sz="0" w:space="0" w:color="auto"/>
        <w:right w:val="none" w:sz="0" w:space="0" w:color="auto"/>
      </w:divBdr>
    </w:div>
    <w:div w:id="2073575092">
      <w:bodyDiv w:val="1"/>
      <w:marLeft w:val="0"/>
      <w:marRight w:val="0"/>
      <w:marTop w:val="0"/>
      <w:marBottom w:val="0"/>
      <w:divBdr>
        <w:top w:val="none" w:sz="0" w:space="0" w:color="auto"/>
        <w:left w:val="none" w:sz="0" w:space="0" w:color="auto"/>
        <w:bottom w:val="none" w:sz="0" w:space="0" w:color="auto"/>
        <w:right w:val="none" w:sz="0" w:space="0" w:color="auto"/>
      </w:divBdr>
    </w:div>
    <w:div w:id="2080206310">
      <w:bodyDiv w:val="1"/>
      <w:marLeft w:val="0"/>
      <w:marRight w:val="0"/>
      <w:marTop w:val="0"/>
      <w:marBottom w:val="0"/>
      <w:divBdr>
        <w:top w:val="none" w:sz="0" w:space="0" w:color="auto"/>
        <w:left w:val="none" w:sz="0" w:space="0" w:color="auto"/>
        <w:bottom w:val="none" w:sz="0" w:space="0" w:color="auto"/>
        <w:right w:val="none" w:sz="0" w:space="0" w:color="auto"/>
      </w:divBdr>
    </w:div>
    <w:div w:id="2080208078">
      <w:bodyDiv w:val="1"/>
      <w:marLeft w:val="0"/>
      <w:marRight w:val="0"/>
      <w:marTop w:val="0"/>
      <w:marBottom w:val="0"/>
      <w:divBdr>
        <w:top w:val="none" w:sz="0" w:space="0" w:color="auto"/>
        <w:left w:val="none" w:sz="0" w:space="0" w:color="auto"/>
        <w:bottom w:val="none" w:sz="0" w:space="0" w:color="auto"/>
        <w:right w:val="none" w:sz="0" w:space="0" w:color="auto"/>
      </w:divBdr>
    </w:div>
    <w:div w:id="2081518426">
      <w:bodyDiv w:val="1"/>
      <w:marLeft w:val="0"/>
      <w:marRight w:val="0"/>
      <w:marTop w:val="0"/>
      <w:marBottom w:val="0"/>
      <w:divBdr>
        <w:top w:val="none" w:sz="0" w:space="0" w:color="auto"/>
        <w:left w:val="none" w:sz="0" w:space="0" w:color="auto"/>
        <w:bottom w:val="none" w:sz="0" w:space="0" w:color="auto"/>
        <w:right w:val="none" w:sz="0" w:space="0" w:color="auto"/>
      </w:divBdr>
    </w:div>
    <w:div w:id="2083915832">
      <w:bodyDiv w:val="1"/>
      <w:marLeft w:val="0"/>
      <w:marRight w:val="0"/>
      <w:marTop w:val="0"/>
      <w:marBottom w:val="0"/>
      <w:divBdr>
        <w:top w:val="none" w:sz="0" w:space="0" w:color="auto"/>
        <w:left w:val="none" w:sz="0" w:space="0" w:color="auto"/>
        <w:bottom w:val="none" w:sz="0" w:space="0" w:color="auto"/>
        <w:right w:val="none" w:sz="0" w:space="0" w:color="auto"/>
      </w:divBdr>
    </w:div>
    <w:div w:id="2087800443">
      <w:bodyDiv w:val="1"/>
      <w:marLeft w:val="0"/>
      <w:marRight w:val="0"/>
      <w:marTop w:val="0"/>
      <w:marBottom w:val="0"/>
      <w:divBdr>
        <w:top w:val="none" w:sz="0" w:space="0" w:color="auto"/>
        <w:left w:val="none" w:sz="0" w:space="0" w:color="auto"/>
        <w:bottom w:val="none" w:sz="0" w:space="0" w:color="auto"/>
        <w:right w:val="none" w:sz="0" w:space="0" w:color="auto"/>
      </w:divBdr>
    </w:div>
    <w:div w:id="2089107428">
      <w:bodyDiv w:val="1"/>
      <w:marLeft w:val="0"/>
      <w:marRight w:val="0"/>
      <w:marTop w:val="0"/>
      <w:marBottom w:val="0"/>
      <w:divBdr>
        <w:top w:val="none" w:sz="0" w:space="0" w:color="auto"/>
        <w:left w:val="none" w:sz="0" w:space="0" w:color="auto"/>
        <w:bottom w:val="none" w:sz="0" w:space="0" w:color="auto"/>
        <w:right w:val="none" w:sz="0" w:space="0" w:color="auto"/>
      </w:divBdr>
    </w:div>
    <w:div w:id="2089306390">
      <w:bodyDiv w:val="1"/>
      <w:marLeft w:val="0"/>
      <w:marRight w:val="0"/>
      <w:marTop w:val="0"/>
      <w:marBottom w:val="0"/>
      <w:divBdr>
        <w:top w:val="none" w:sz="0" w:space="0" w:color="auto"/>
        <w:left w:val="none" w:sz="0" w:space="0" w:color="auto"/>
        <w:bottom w:val="none" w:sz="0" w:space="0" w:color="auto"/>
        <w:right w:val="none" w:sz="0" w:space="0" w:color="auto"/>
      </w:divBdr>
    </w:div>
    <w:div w:id="2094736906">
      <w:bodyDiv w:val="1"/>
      <w:marLeft w:val="0"/>
      <w:marRight w:val="0"/>
      <w:marTop w:val="0"/>
      <w:marBottom w:val="0"/>
      <w:divBdr>
        <w:top w:val="none" w:sz="0" w:space="0" w:color="auto"/>
        <w:left w:val="none" w:sz="0" w:space="0" w:color="auto"/>
        <w:bottom w:val="none" w:sz="0" w:space="0" w:color="auto"/>
        <w:right w:val="none" w:sz="0" w:space="0" w:color="auto"/>
      </w:divBdr>
    </w:div>
    <w:div w:id="2095318505">
      <w:bodyDiv w:val="1"/>
      <w:marLeft w:val="0"/>
      <w:marRight w:val="0"/>
      <w:marTop w:val="0"/>
      <w:marBottom w:val="0"/>
      <w:divBdr>
        <w:top w:val="none" w:sz="0" w:space="0" w:color="auto"/>
        <w:left w:val="none" w:sz="0" w:space="0" w:color="auto"/>
        <w:bottom w:val="none" w:sz="0" w:space="0" w:color="auto"/>
        <w:right w:val="none" w:sz="0" w:space="0" w:color="auto"/>
      </w:divBdr>
    </w:div>
    <w:div w:id="2098866767">
      <w:bodyDiv w:val="1"/>
      <w:marLeft w:val="0"/>
      <w:marRight w:val="0"/>
      <w:marTop w:val="0"/>
      <w:marBottom w:val="0"/>
      <w:divBdr>
        <w:top w:val="none" w:sz="0" w:space="0" w:color="auto"/>
        <w:left w:val="none" w:sz="0" w:space="0" w:color="auto"/>
        <w:bottom w:val="none" w:sz="0" w:space="0" w:color="auto"/>
        <w:right w:val="none" w:sz="0" w:space="0" w:color="auto"/>
      </w:divBdr>
    </w:div>
    <w:div w:id="2100786551">
      <w:bodyDiv w:val="1"/>
      <w:marLeft w:val="0"/>
      <w:marRight w:val="0"/>
      <w:marTop w:val="0"/>
      <w:marBottom w:val="0"/>
      <w:divBdr>
        <w:top w:val="none" w:sz="0" w:space="0" w:color="auto"/>
        <w:left w:val="none" w:sz="0" w:space="0" w:color="auto"/>
        <w:bottom w:val="none" w:sz="0" w:space="0" w:color="auto"/>
        <w:right w:val="none" w:sz="0" w:space="0" w:color="auto"/>
      </w:divBdr>
    </w:div>
    <w:div w:id="2101025162">
      <w:bodyDiv w:val="1"/>
      <w:marLeft w:val="0"/>
      <w:marRight w:val="0"/>
      <w:marTop w:val="0"/>
      <w:marBottom w:val="0"/>
      <w:divBdr>
        <w:top w:val="none" w:sz="0" w:space="0" w:color="auto"/>
        <w:left w:val="none" w:sz="0" w:space="0" w:color="auto"/>
        <w:bottom w:val="none" w:sz="0" w:space="0" w:color="auto"/>
        <w:right w:val="none" w:sz="0" w:space="0" w:color="auto"/>
      </w:divBdr>
    </w:div>
    <w:div w:id="2106920853">
      <w:bodyDiv w:val="1"/>
      <w:marLeft w:val="0"/>
      <w:marRight w:val="0"/>
      <w:marTop w:val="0"/>
      <w:marBottom w:val="0"/>
      <w:divBdr>
        <w:top w:val="none" w:sz="0" w:space="0" w:color="auto"/>
        <w:left w:val="none" w:sz="0" w:space="0" w:color="auto"/>
        <w:bottom w:val="none" w:sz="0" w:space="0" w:color="auto"/>
        <w:right w:val="none" w:sz="0" w:space="0" w:color="auto"/>
      </w:divBdr>
    </w:div>
    <w:div w:id="2107993259">
      <w:bodyDiv w:val="1"/>
      <w:marLeft w:val="0"/>
      <w:marRight w:val="0"/>
      <w:marTop w:val="0"/>
      <w:marBottom w:val="0"/>
      <w:divBdr>
        <w:top w:val="none" w:sz="0" w:space="0" w:color="auto"/>
        <w:left w:val="none" w:sz="0" w:space="0" w:color="auto"/>
        <w:bottom w:val="none" w:sz="0" w:space="0" w:color="auto"/>
        <w:right w:val="none" w:sz="0" w:space="0" w:color="auto"/>
      </w:divBdr>
    </w:div>
    <w:div w:id="2108843104">
      <w:bodyDiv w:val="1"/>
      <w:marLeft w:val="0"/>
      <w:marRight w:val="0"/>
      <w:marTop w:val="0"/>
      <w:marBottom w:val="0"/>
      <w:divBdr>
        <w:top w:val="none" w:sz="0" w:space="0" w:color="auto"/>
        <w:left w:val="none" w:sz="0" w:space="0" w:color="auto"/>
        <w:bottom w:val="none" w:sz="0" w:space="0" w:color="auto"/>
        <w:right w:val="none" w:sz="0" w:space="0" w:color="auto"/>
      </w:divBdr>
    </w:div>
    <w:div w:id="2109697280">
      <w:bodyDiv w:val="1"/>
      <w:marLeft w:val="0"/>
      <w:marRight w:val="0"/>
      <w:marTop w:val="0"/>
      <w:marBottom w:val="0"/>
      <w:divBdr>
        <w:top w:val="none" w:sz="0" w:space="0" w:color="auto"/>
        <w:left w:val="none" w:sz="0" w:space="0" w:color="auto"/>
        <w:bottom w:val="none" w:sz="0" w:space="0" w:color="auto"/>
        <w:right w:val="none" w:sz="0" w:space="0" w:color="auto"/>
      </w:divBdr>
    </w:div>
    <w:div w:id="2110657769">
      <w:bodyDiv w:val="1"/>
      <w:marLeft w:val="0"/>
      <w:marRight w:val="0"/>
      <w:marTop w:val="0"/>
      <w:marBottom w:val="0"/>
      <w:divBdr>
        <w:top w:val="none" w:sz="0" w:space="0" w:color="auto"/>
        <w:left w:val="none" w:sz="0" w:space="0" w:color="auto"/>
        <w:bottom w:val="none" w:sz="0" w:space="0" w:color="auto"/>
        <w:right w:val="none" w:sz="0" w:space="0" w:color="auto"/>
      </w:divBdr>
    </w:div>
    <w:div w:id="2112585273">
      <w:bodyDiv w:val="1"/>
      <w:marLeft w:val="0"/>
      <w:marRight w:val="0"/>
      <w:marTop w:val="0"/>
      <w:marBottom w:val="0"/>
      <w:divBdr>
        <w:top w:val="none" w:sz="0" w:space="0" w:color="auto"/>
        <w:left w:val="none" w:sz="0" w:space="0" w:color="auto"/>
        <w:bottom w:val="none" w:sz="0" w:space="0" w:color="auto"/>
        <w:right w:val="none" w:sz="0" w:space="0" w:color="auto"/>
      </w:divBdr>
    </w:div>
    <w:div w:id="2114203765">
      <w:bodyDiv w:val="1"/>
      <w:marLeft w:val="0"/>
      <w:marRight w:val="0"/>
      <w:marTop w:val="0"/>
      <w:marBottom w:val="0"/>
      <w:divBdr>
        <w:top w:val="none" w:sz="0" w:space="0" w:color="auto"/>
        <w:left w:val="none" w:sz="0" w:space="0" w:color="auto"/>
        <w:bottom w:val="none" w:sz="0" w:space="0" w:color="auto"/>
        <w:right w:val="none" w:sz="0" w:space="0" w:color="auto"/>
      </w:divBdr>
    </w:div>
    <w:div w:id="2114551209">
      <w:bodyDiv w:val="1"/>
      <w:marLeft w:val="0"/>
      <w:marRight w:val="0"/>
      <w:marTop w:val="0"/>
      <w:marBottom w:val="0"/>
      <w:divBdr>
        <w:top w:val="none" w:sz="0" w:space="0" w:color="auto"/>
        <w:left w:val="none" w:sz="0" w:space="0" w:color="auto"/>
        <w:bottom w:val="none" w:sz="0" w:space="0" w:color="auto"/>
        <w:right w:val="none" w:sz="0" w:space="0" w:color="auto"/>
      </w:divBdr>
    </w:div>
    <w:div w:id="2115633426">
      <w:bodyDiv w:val="1"/>
      <w:marLeft w:val="0"/>
      <w:marRight w:val="0"/>
      <w:marTop w:val="0"/>
      <w:marBottom w:val="0"/>
      <w:divBdr>
        <w:top w:val="none" w:sz="0" w:space="0" w:color="auto"/>
        <w:left w:val="none" w:sz="0" w:space="0" w:color="auto"/>
        <w:bottom w:val="none" w:sz="0" w:space="0" w:color="auto"/>
        <w:right w:val="none" w:sz="0" w:space="0" w:color="auto"/>
      </w:divBdr>
    </w:div>
    <w:div w:id="2116316644">
      <w:bodyDiv w:val="1"/>
      <w:marLeft w:val="0"/>
      <w:marRight w:val="0"/>
      <w:marTop w:val="0"/>
      <w:marBottom w:val="0"/>
      <w:divBdr>
        <w:top w:val="none" w:sz="0" w:space="0" w:color="auto"/>
        <w:left w:val="none" w:sz="0" w:space="0" w:color="auto"/>
        <w:bottom w:val="none" w:sz="0" w:space="0" w:color="auto"/>
        <w:right w:val="none" w:sz="0" w:space="0" w:color="auto"/>
      </w:divBdr>
    </w:div>
    <w:div w:id="2119521273">
      <w:bodyDiv w:val="1"/>
      <w:marLeft w:val="0"/>
      <w:marRight w:val="0"/>
      <w:marTop w:val="0"/>
      <w:marBottom w:val="0"/>
      <w:divBdr>
        <w:top w:val="none" w:sz="0" w:space="0" w:color="auto"/>
        <w:left w:val="none" w:sz="0" w:space="0" w:color="auto"/>
        <w:bottom w:val="none" w:sz="0" w:space="0" w:color="auto"/>
        <w:right w:val="none" w:sz="0" w:space="0" w:color="auto"/>
      </w:divBdr>
    </w:div>
    <w:div w:id="2121758244">
      <w:bodyDiv w:val="1"/>
      <w:marLeft w:val="0"/>
      <w:marRight w:val="0"/>
      <w:marTop w:val="0"/>
      <w:marBottom w:val="0"/>
      <w:divBdr>
        <w:top w:val="none" w:sz="0" w:space="0" w:color="auto"/>
        <w:left w:val="none" w:sz="0" w:space="0" w:color="auto"/>
        <w:bottom w:val="none" w:sz="0" w:space="0" w:color="auto"/>
        <w:right w:val="none" w:sz="0" w:space="0" w:color="auto"/>
      </w:divBdr>
    </w:div>
    <w:div w:id="2124222152">
      <w:bodyDiv w:val="1"/>
      <w:marLeft w:val="0"/>
      <w:marRight w:val="0"/>
      <w:marTop w:val="0"/>
      <w:marBottom w:val="0"/>
      <w:divBdr>
        <w:top w:val="none" w:sz="0" w:space="0" w:color="auto"/>
        <w:left w:val="none" w:sz="0" w:space="0" w:color="auto"/>
        <w:bottom w:val="none" w:sz="0" w:space="0" w:color="auto"/>
        <w:right w:val="none" w:sz="0" w:space="0" w:color="auto"/>
      </w:divBdr>
    </w:div>
    <w:div w:id="2125998401">
      <w:bodyDiv w:val="1"/>
      <w:marLeft w:val="0"/>
      <w:marRight w:val="0"/>
      <w:marTop w:val="0"/>
      <w:marBottom w:val="0"/>
      <w:divBdr>
        <w:top w:val="none" w:sz="0" w:space="0" w:color="auto"/>
        <w:left w:val="none" w:sz="0" w:space="0" w:color="auto"/>
        <w:bottom w:val="none" w:sz="0" w:space="0" w:color="auto"/>
        <w:right w:val="none" w:sz="0" w:space="0" w:color="auto"/>
      </w:divBdr>
    </w:div>
    <w:div w:id="2129008442">
      <w:bodyDiv w:val="1"/>
      <w:marLeft w:val="0"/>
      <w:marRight w:val="0"/>
      <w:marTop w:val="0"/>
      <w:marBottom w:val="0"/>
      <w:divBdr>
        <w:top w:val="none" w:sz="0" w:space="0" w:color="auto"/>
        <w:left w:val="none" w:sz="0" w:space="0" w:color="auto"/>
        <w:bottom w:val="none" w:sz="0" w:space="0" w:color="auto"/>
        <w:right w:val="none" w:sz="0" w:space="0" w:color="auto"/>
      </w:divBdr>
    </w:div>
    <w:div w:id="2133815631">
      <w:bodyDiv w:val="1"/>
      <w:marLeft w:val="0"/>
      <w:marRight w:val="0"/>
      <w:marTop w:val="0"/>
      <w:marBottom w:val="0"/>
      <w:divBdr>
        <w:top w:val="none" w:sz="0" w:space="0" w:color="auto"/>
        <w:left w:val="none" w:sz="0" w:space="0" w:color="auto"/>
        <w:bottom w:val="none" w:sz="0" w:space="0" w:color="auto"/>
        <w:right w:val="none" w:sz="0" w:space="0" w:color="auto"/>
      </w:divBdr>
    </w:div>
    <w:div w:id="2138133464">
      <w:bodyDiv w:val="1"/>
      <w:marLeft w:val="0"/>
      <w:marRight w:val="0"/>
      <w:marTop w:val="0"/>
      <w:marBottom w:val="0"/>
      <w:divBdr>
        <w:top w:val="none" w:sz="0" w:space="0" w:color="auto"/>
        <w:left w:val="none" w:sz="0" w:space="0" w:color="auto"/>
        <w:bottom w:val="none" w:sz="0" w:space="0" w:color="auto"/>
        <w:right w:val="none" w:sz="0" w:space="0" w:color="auto"/>
      </w:divBdr>
    </w:div>
    <w:div w:id="214029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011DA-4C8E-49E0-A837-9FA666E4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17803</TotalTime>
  <Pages>113</Pages>
  <Words>21323</Words>
  <Characters>121543</Characters>
  <Application>Microsoft Office Word</Application>
  <DocSecurity>0</DocSecurity>
  <Lines>1012</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PC</cp:lastModifiedBy>
  <cp:revision>2705</cp:revision>
  <cp:lastPrinted>2025-07-21T01:29:00Z</cp:lastPrinted>
  <dcterms:created xsi:type="dcterms:W3CDTF">2025-01-14T02:58:00Z</dcterms:created>
  <dcterms:modified xsi:type="dcterms:W3CDTF">2026-01-24T04:06:00Z</dcterms:modified>
</cp:coreProperties>
</file>